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F12" w:rsidRPr="00D40D33" w:rsidRDefault="000A295D" w:rsidP="005073EF">
      <w:pPr>
        <w:pStyle w:val="13"/>
        <w:spacing w:line="240" w:lineRule="auto"/>
        <w:ind w:firstLine="360"/>
        <w:rPr>
          <w:rFonts w:ascii="Times New Roman" w:hAnsi="Times New Roman" w:cs="Times New Roman"/>
          <w:color w:val="000000"/>
        </w:rPr>
      </w:pPr>
      <w:r w:rsidRPr="00D40D33">
        <w:rPr>
          <w:rFonts w:ascii="Times New Roman" w:hAnsi="Times New Roman" w:cs="Times New Roman"/>
          <w:color w:val="000000"/>
        </w:rPr>
        <w:t>ПРАВИЛА  ЗЕМЛЕПОЛЬЗОВАНИЯ  И  ЗАСТРОЙКИ</w:t>
      </w:r>
    </w:p>
    <w:p w:rsidR="000A295D" w:rsidRPr="00D40D33" w:rsidRDefault="00D240BA" w:rsidP="005073EF">
      <w:pPr>
        <w:pStyle w:val="13"/>
        <w:spacing w:line="240" w:lineRule="auto"/>
        <w:ind w:firstLine="360"/>
        <w:rPr>
          <w:rFonts w:ascii="Times New Roman" w:hAnsi="Times New Roman" w:cs="Times New Roman"/>
          <w:color w:val="000000"/>
        </w:rPr>
      </w:pPr>
      <w:r w:rsidRPr="00D40D33">
        <w:rPr>
          <w:rFonts w:ascii="Times New Roman" w:hAnsi="Times New Roman" w:cs="Times New Roman"/>
          <w:color w:val="000000"/>
        </w:rPr>
        <w:t>СЕЛЬСКОГО ПОСЕЛЕНИЯ</w:t>
      </w:r>
      <w:r w:rsidR="00FC496B">
        <w:rPr>
          <w:rFonts w:ascii="Times New Roman" w:hAnsi="Times New Roman" w:cs="Times New Roman"/>
          <w:color w:val="000000"/>
        </w:rPr>
        <w:t xml:space="preserve"> АККУЗЕВСКИЙ</w:t>
      </w:r>
      <w:r w:rsidR="00F5301A" w:rsidRPr="00D40D33">
        <w:rPr>
          <w:rFonts w:ascii="Times New Roman" w:hAnsi="Times New Roman" w:cs="Times New Roman"/>
          <w:color w:val="000000"/>
        </w:rPr>
        <w:t xml:space="preserve"> СЕЛЬСОВЕТ</w:t>
      </w:r>
      <w:r w:rsidR="00634F12" w:rsidRPr="00D40D33">
        <w:rPr>
          <w:rFonts w:ascii="Times New Roman" w:hAnsi="Times New Roman" w:cs="Times New Roman"/>
          <w:color w:val="000000"/>
        </w:rPr>
        <w:t xml:space="preserve"> МУНИЦИПАЛЬНОГО РАЙОНА </w:t>
      </w:r>
      <w:r w:rsidR="005073EF">
        <w:rPr>
          <w:rFonts w:ascii="Times New Roman" w:hAnsi="Times New Roman" w:cs="Times New Roman"/>
          <w:color w:val="000000"/>
        </w:rPr>
        <w:t>ИЛИШЕВСКИЙ</w:t>
      </w:r>
      <w:r w:rsidR="002D2516" w:rsidRPr="00D40D33">
        <w:rPr>
          <w:rFonts w:ascii="Times New Roman" w:hAnsi="Times New Roman" w:cs="Times New Roman"/>
          <w:color w:val="000000"/>
        </w:rPr>
        <w:t xml:space="preserve"> РАЙОН</w:t>
      </w:r>
      <w:r w:rsidR="00634F12" w:rsidRPr="00D40D33">
        <w:rPr>
          <w:rFonts w:ascii="Times New Roman" w:hAnsi="Times New Roman" w:cs="Times New Roman"/>
          <w:color w:val="000000"/>
        </w:rPr>
        <w:t>Р</w:t>
      </w:r>
      <w:r w:rsidR="00C60BD9" w:rsidRPr="00D40D33">
        <w:rPr>
          <w:rFonts w:ascii="Times New Roman" w:hAnsi="Times New Roman" w:cs="Times New Roman"/>
          <w:color w:val="000000"/>
        </w:rPr>
        <w:t xml:space="preserve">ЕСПУБЛИКИ </w:t>
      </w:r>
      <w:r w:rsidR="00634F12" w:rsidRPr="00D40D33">
        <w:rPr>
          <w:rFonts w:ascii="Times New Roman" w:hAnsi="Times New Roman" w:cs="Times New Roman"/>
          <w:color w:val="000000"/>
        </w:rPr>
        <w:t>Б</w:t>
      </w:r>
      <w:r w:rsidR="00C60BD9" w:rsidRPr="00D40D33">
        <w:rPr>
          <w:rFonts w:ascii="Times New Roman" w:hAnsi="Times New Roman" w:cs="Times New Roman"/>
          <w:color w:val="000000"/>
        </w:rPr>
        <w:t>АШКОРТОСТАН</w:t>
      </w:r>
    </w:p>
    <w:p w:rsidR="000A295D" w:rsidRPr="00D40D33" w:rsidRDefault="000A295D" w:rsidP="00F71DA3">
      <w:pPr>
        <w:pStyle w:val="13"/>
        <w:spacing w:line="240" w:lineRule="auto"/>
        <w:ind w:firstLine="360"/>
        <w:rPr>
          <w:rFonts w:ascii="Times New Roman" w:hAnsi="Times New Roman" w:cs="Times New Roman"/>
          <w:color w:val="000000"/>
        </w:rPr>
      </w:pPr>
    </w:p>
    <w:p w:rsidR="00D0142D" w:rsidRPr="00D40D33" w:rsidRDefault="000A295D" w:rsidP="00F71DA3">
      <w:pPr>
        <w:pStyle w:val="a5"/>
        <w:spacing w:before="0" w:beforeAutospacing="0" w:after="0" w:afterAutospacing="0"/>
        <w:ind w:firstLine="360"/>
        <w:jc w:val="both"/>
        <w:rPr>
          <w:color w:val="000000"/>
        </w:rPr>
      </w:pPr>
      <w:r w:rsidRPr="00D40D33">
        <w:rPr>
          <w:color w:val="000000"/>
        </w:rPr>
        <w:tab/>
        <w:t>Прави</w:t>
      </w:r>
      <w:r w:rsidR="00BF09D9" w:rsidRPr="00D40D33">
        <w:rPr>
          <w:color w:val="000000"/>
        </w:rPr>
        <w:t xml:space="preserve">ла землепользования и застройки </w:t>
      </w:r>
      <w:r w:rsidR="00D240BA" w:rsidRPr="00D40D33">
        <w:rPr>
          <w:color w:val="000000"/>
        </w:rPr>
        <w:t>сельского поселения</w:t>
      </w:r>
      <w:r w:rsidR="00FC496B">
        <w:rPr>
          <w:color w:val="000000"/>
        </w:rPr>
        <w:t xml:space="preserve"> Аккузевский</w:t>
      </w:r>
      <w:r w:rsidR="00FD3471" w:rsidRPr="00D40D33">
        <w:rPr>
          <w:color w:val="000000"/>
        </w:rPr>
        <w:t xml:space="preserve"> се</w:t>
      </w:r>
      <w:r w:rsidR="00F5301A" w:rsidRPr="00D40D33">
        <w:rPr>
          <w:color w:val="000000"/>
        </w:rPr>
        <w:t>льсовет</w:t>
      </w:r>
      <w:r w:rsidR="00FC496B">
        <w:rPr>
          <w:color w:val="000000"/>
        </w:rPr>
        <w:t xml:space="preserve"> </w:t>
      </w:r>
      <w:r w:rsidR="007159A0" w:rsidRPr="00D40D33">
        <w:rPr>
          <w:color w:val="000000"/>
        </w:rPr>
        <w:t xml:space="preserve">муниципального района </w:t>
      </w:r>
      <w:r w:rsidR="005073EF">
        <w:rPr>
          <w:color w:val="000000"/>
        </w:rPr>
        <w:t>Илишевский</w:t>
      </w:r>
      <w:r w:rsidR="002D2516" w:rsidRPr="00D40D33">
        <w:rPr>
          <w:color w:val="000000"/>
        </w:rPr>
        <w:t xml:space="preserve"> район</w:t>
      </w:r>
      <w:r w:rsidR="00707E77" w:rsidRPr="00D40D33">
        <w:rPr>
          <w:color w:val="000000"/>
        </w:rPr>
        <w:t xml:space="preserve"> Р</w:t>
      </w:r>
      <w:r w:rsidR="00C60BD9" w:rsidRPr="00D40D33">
        <w:rPr>
          <w:color w:val="000000"/>
        </w:rPr>
        <w:t xml:space="preserve">еспублики </w:t>
      </w:r>
      <w:r w:rsidR="00707E77" w:rsidRPr="00D40D33">
        <w:rPr>
          <w:color w:val="000000"/>
        </w:rPr>
        <w:t>Б</w:t>
      </w:r>
      <w:r w:rsidR="00C60BD9" w:rsidRPr="00D40D33">
        <w:rPr>
          <w:color w:val="000000"/>
        </w:rPr>
        <w:t>ашкортостан</w:t>
      </w:r>
      <w:r w:rsidRPr="00D40D33">
        <w:rPr>
          <w:color w:val="000000"/>
        </w:rPr>
        <w:t xml:space="preserve"> (далее по тексту - «Правила») являются нормативным правовым актом </w:t>
      </w:r>
      <w:r w:rsidR="005073EF">
        <w:rPr>
          <w:color w:val="000000"/>
        </w:rPr>
        <w:t>органа местного самоуправления,</w:t>
      </w:r>
    </w:p>
    <w:p w:rsidR="000A295D" w:rsidRPr="00D40D33" w:rsidRDefault="000A295D" w:rsidP="00FD631E">
      <w:pPr>
        <w:pStyle w:val="a5"/>
        <w:spacing w:before="0" w:beforeAutospacing="0" w:after="0" w:afterAutospacing="0"/>
        <w:jc w:val="both"/>
        <w:rPr>
          <w:color w:val="000000"/>
        </w:rPr>
      </w:pPr>
      <w:r w:rsidRPr="00D40D33">
        <w:rPr>
          <w:color w:val="000000"/>
        </w:rPr>
        <w:t>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DA2291" w:rsidRPr="00D40D33" w:rsidRDefault="000A295D" w:rsidP="00DA2291">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rPr>
        <w:tab/>
      </w:r>
      <w:r w:rsidR="00DA2291" w:rsidRPr="00D40D33">
        <w:rPr>
          <w:rFonts w:ascii="Times New Roman" w:hAnsi="Times New Roman" w:cs="Times New Roman"/>
          <w:color w:val="000000"/>
          <w:sz w:val="24"/>
          <w:szCs w:val="24"/>
        </w:rPr>
        <w:t xml:space="preserve">Правила землепользования и застройки </w:t>
      </w:r>
      <w:r w:rsidR="00DA2291" w:rsidRPr="00D40D33">
        <w:rPr>
          <w:rFonts w:ascii="Times New Roman" w:hAnsi="Times New Roman" w:cs="Times New Roman"/>
          <w:color w:val="000000"/>
          <w:sz w:val="24"/>
          <w:szCs w:val="24"/>
          <w:shd w:val="clear" w:color="auto" w:fill="FFFFFF"/>
        </w:rPr>
        <w:t xml:space="preserve">сельского поселения </w:t>
      </w:r>
      <w:r w:rsidR="00FC496B">
        <w:rPr>
          <w:rFonts w:ascii="Times New Roman" w:hAnsi="Times New Roman" w:cs="Times New Roman"/>
          <w:color w:val="000000"/>
          <w:sz w:val="24"/>
          <w:szCs w:val="24"/>
          <w:shd w:val="clear" w:color="auto" w:fill="FFFFFF"/>
        </w:rPr>
        <w:t>Аккузевский</w:t>
      </w:r>
      <w:r w:rsidR="00DA2291"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00DA2291" w:rsidRPr="00D40D33">
        <w:rPr>
          <w:rFonts w:ascii="Times New Roman" w:hAnsi="Times New Roman" w:cs="Times New Roman"/>
          <w:color w:val="000000"/>
          <w:sz w:val="24"/>
          <w:szCs w:val="24"/>
          <w:shd w:val="clear" w:color="auto" w:fill="FFFFFF"/>
        </w:rPr>
        <w:t xml:space="preserve"> район Республики Башкортостан</w:t>
      </w:r>
      <w:r w:rsidR="00DA2291" w:rsidRPr="00D40D33">
        <w:rPr>
          <w:rFonts w:ascii="Times New Roman" w:hAnsi="Times New Roman" w:cs="Times New Roman"/>
          <w:color w:val="000000"/>
          <w:sz w:val="24"/>
          <w:szCs w:val="24"/>
        </w:rPr>
        <w:t xml:space="preserve">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sidR="00FC496B">
        <w:rPr>
          <w:rFonts w:ascii="Times New Roman" w:hAnsi="Times New Roman" w:cs="Times New Roman"/>
          <w:color w:val="000000"/>
          <w:sz w:val="24"/>
          <w:szCs w:val="24"/>
        </w:rPr>
        <w:t>Аккузевский</w:t>
      </w:r>
      <w:r w:rsidR="00DA2291" w:rsidRPr="00D40D33">
        <w:rPr>
          <w:rFonts w:ascii="Times New Roman" w:hAnsi="Times New Roman" w:cs="Times New Roman"/>
          <w:color w:val="000000"/>
          <w:sz w:val="24"/>
          <w:szCs w:val="24"/>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00DA2291" w:rsidRPr="00D40D33">
        <w:rPr>
          <w:rFonts w:ascii="Times New Roman" w:hAnsi="Times New Roman" w:cs="Times New Roman"/>
          <w:color w:val="000000"/>
          <w:sz w:val="24"/>
          <w:szCs w:val="24"/>
        </w:rPr>
        <w:t xml:space="preserve"> район Республики Башкортостан, Генеральным планом </w:t>
      </w:r>
      <w:r w:rsidR="00DA2291" w:rsidRPr="00D40D33">
        <w:rPr>
          <w:rFonts w:ascii="Times New Roman" w:hAnsi="Times New Roman" w:cs="Times New Roman"/>
          <w:color w:val="000000"/>
          <w:sz w:val="24"/>
          <w:szCs w:val="24"/>
          <w:shd w:val="clear" w:color="auto" w:fill="FFFFFF"/>
        </w:rPr>
        <w:t xml:space="preserve">сельского поселения </w:t>
      </w:r>
      <w:r w:rsidR="00FC496B">
        <w:rPr>
          <w:rFonts w:ascii="Times New Roman" w:hAnsi="Times New Roman" w:cs="Times New Roman"/>
          <w:color w:val="000000"/>
          <w:sz w:val="24"/>
          <w:szCs w:val="24"/>
          <w:shd w:val="clear" w:color="auto" w:fill="FFFFFF"/>
        </w:rPr>
        <w:t>Аккузевский</w:t>
      </w:r>
      <w:r w:rsidR="00DA2291"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00DA2291" w:rsidRPr="00D40D33">
        <w:rPr>
          <w:rFonts w:ascii="Times New Roman" w:hAnsi="Times New Roman" w:cs="Times New Roman"/>
          <w:color w:val="000000"/>
          <w:sz w:val="24"/>
          <w:szCs w:val="24"/>
          <w:shd w:val="clear" w:color="auto" w:fill="FFFFFF"/>
        </w:rPr>
        <w:t xml:space="preserve"> район Республики Башкортостан</w:t>
      </w:r>
      <w:r w:rsidR="00DA2291" w:rsidRPr="00D40D33">
        <w:rPr>
          <w:rFonts w:ascii="Times New Roman" w:hAnsi="Times New Roman" w:cs="Times New Roman"/>
          <w:color w:val="000000"/>
          <w:sz w:val="24"/>
          <w:szCs w:val="24"/>
        </w:rPr>
        <w:t xml:space="preserve">, </w:t>
      </w:r>
      <w:r w:rsidR="00F936BF" w:rsidRPr="00D40D33">
        <w:rPr>
          <w:rFonts w:ascii="Times New Roman" w:hAnsi="Times New Roman" w:cs="Times New Roman"/>
          <w:color w:val="000000"/>
          <w:sz w:val="24"/>
          <w:szCs w:val="24"/>
        </w:rPr>
        <w:t xml:space="preserve">Схемы территориального планирования муниципального района, Схемы территориального планирования РФ, в соответствии с историко-культурным опорным планом исторического поселения Федерального и регионального значения, </w:t>
      </w:r>
      <w:r w:rsidR="00DA2291" w:rsidRPr="00D40D33">
        <w:rPr>
          <w:rFonts w:ascii="Times New Roman" w:hAnsi="Times New Roman" w:cs="Times New Roman"/>
          <w:color w:val="000000"/>
          <w:sz w:val="24"/>
          <w:szCs w:val="24"/>
        </w:rPr>
        <w:t xml:space="preserve">а также с учетом положений и иных актов и документов, определяющих основные направления социально-экономического и градостроительного развития </w:t>
      </w:r>
      <w:r w:rsidR="00DA2291" w:rsidRPr="00D40D33">
        <w:rPr>
          <w:rFonts w:ascii="Times New Roman" w:hAnsi="Times New Roman" w:cs="Times New Roman"/>
          <w:color w:val="000000"/>
          <w:sz w:val="24"/>
          <w:szCs w:val="24"/>
          <w:shd w:val="clear" w:color="auto" w:fill="FFFFFF"/>
        </w:rPr>
        <w:t xml:space="preserve">сельского поселения </w:t>
      </w:r>
      <w:r w:rsidR="00FC496B">
        <w:rPr>
          <w:rFonts w:ascii="Times New Roman" w:hAnsi="Times New Roman" w:cs="Times New Roman"/>
          <w:color w:val="000000"/>
          <w:sz w:val="24"/>
          <w:szCs w:val="24"/>
          <w:shd w:val="clear" w:color="auto" w:fill="FFFFFF"/>
        </w:rPr>
        <w:t>Аккузевский</w:t>
      </w:r>
      <w:r w:rsidR="00DA2291"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00DA2291" w:rsidRPr="00D40D33">
        <w:rPr>
          <w:rFonts w:ascii="Times New Roman" w:hAnsi="Times New Roman" w:cs="Times New Roman"/>
          <w:color w:val="000000"/>
          <w:sz w:val="24"/>
          <w:szCs w:val="24"/>
          <w:shd w:val="clear" w:color="auto" w:fill="FFFFFF"/>
        </w:rPr>
        <w:t xml:space="preserve"> район Республики Башкортостан</w:t>
      </w:r>
      <w:r w:rsidR="00DA2291" w:rsidRPr="00D40D33">
        <w:rPr>
          <w:rFonts w:ascii="Times New Roman" w:hAnsi="Times New Roman" w:cs="Times New Roman"/>
          <w:color w:val="000000"/>
          <w:sz w:val="24"/>
          <w:szCs w:val="24"/>
        </w:rPr>
        <w:t>, охраны культурного наследия, окружающей среды и рационального использования природных ресурсов, и 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0A295D" w:rsidRPr="00D40D33" w:rsidRDefault="000A295D" w:rsidP="00F71DA3">
      <w:pPr>
        <w:pStyle w:val="a5"/>
        <w:spacing w:before="0" w:beforeAutospacing="0" w:after="0" w:afterAutospacing="0"/>
        <w:ind w:firstLine="360"/>
        <w:jc w:val="both"/>
        <w:rPr>
          <w:color w:val="000000"/>
        </w:rPr>
      </w:pPr>
      <w:r w:rsidRPr="00D40D33">
        <w:rPr>
          <w:color w:val="000000"/>
        </w:rPr>
        <w:tab/>
        <w:t xml:space="preserve">Настоящие Правила применяются  наряду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окружающей природной среды, а также иными нормативными правовыми актами </w:t>
      </w:r>
      <w:r w:rsidR="00D240BA" w:rsidRPr="00D40D33">
        <w:rPr>
          <w:color w:val="000000"/>
        </w:rPr>
        <w:t>сельского поселения</w:t>
      </w:r>
      <w:r w:rsidRPr="00D40D33">
        <w:rPr>
          <w:color w:val="000000"/>
        </w:rPr>
        <w:t>, регулирующими вопросы землепользования и застройки в части, не противоречащей настоящим Правилам.</w:t>
      </w:r>
    </w:p>
    <w:p w:rsidR="000A295D" w:rsidRPr="00D40D33" w:rsidRDefault="000A295D" w:rsidP="00F71DA3">
      <w:pPr>
        <w:pStyle w:val="a5"/>
        <w:spacing w:before="0" w:beforeAutospacing="0" w:after="0" w:afterAutospacing="0"/>
        <w:ind w:firstLine="360"/>
        <w:jc w:val="both"/>
        <w:rPr>
          <w:color w:val="000000"/>
        </w:rPr>
      </w:pPr>
      <w:r w:rsidRPr="00D40D33">
        <w:rPr>
          <w:color w:val="000000"/>
        </w:rPr>
        <w:tab/>
        <w:t>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w:t>
      </w:r>
      <w:r w:rsidR="00A86F3E" w:rsidRPr="00D40D33">
        <w:rPr>
          <w:color w:val="000000"/>
        </w:rPr>
        <w:t xml:space="preserve">ную  деятельность на территории </w:t>
      </w:r>
      <w:r w:rsidR="00D240BA" w:rsidRPr="00D40D33">
        <w:rPr>
          <w:color w:val="000000"/>
        </w:rPr>
        <w:t>сельского поселения</w:t>
      </w:r>
      <w:r w:rsidR="00FC496B">
        <w:rPr>
          <w:color w:val="000000"/>
        </w:rPr>
        <w:t xml:space="preserve"> Аккузевский</w:t>
      </w:r>
      <w:r w:rsidR="00F5301A" w:rsidRPr="00D40D33">
        <w:rPr>
          <w:color w:val="000000"/>
        </w:rPr>
        <w:t xml:space="preserve"> сельсове</w:t>
      </w:r>
      <w:r w:rsidR="00FC496B">
        <w:rPr>
          <w:color w:val="000000"/>
        </w:rPr>
        <w:t xml:space="preserve"> </w:t>
      </w:r>
      <w:r w:rsidR="00F5301A" w:rsidRPr="00D40D33">
        <w:rPr>
          <w:color w:val="000000"/>
        </w:rPr>
        <w:t>т</w:t>
      </w:r>
      <w:r w:rsidR="007159A0" w:rsidRPr="00D40D33">
        <w:rPr>
          <w:color w:val="000000"/>
        </w:rPr>
        <w:t xml:space="preserve">муниципального района </w:t>
      </w:r>
      <w:r w:rsidR="005073EF">
        <w:rPr>
          <w:color w:val="000000"/>
        </w:rPr>
        <w:t>Илишевский</w:t>
      </w:r>
      <w:r w:rsidR="002D2516" w:rsidRPr="00D40D33">
        <w:rPr>
          <w:color w:val="000000"/>
        </w:rPr>
        <w:t xml:space="preserve"> район</w:t>
      </w:r>
      <w:r w:rsidR="00707E77" w:rsidRPr="00D40D33">
        <w:rPr>
          <w:color w:val="000000"/>
        </w:rPr>
        <w:t xml:space="preserve"> Р</w:t>
      </w:r>
      <w:r w:rsidR="002212FA" w:rsidRPr="00D40D33">
        <w:rPr>
          <w:color w:val="000000"/>
        </w:rPr>
        <w:t xml:space="preserve">еспублики </w:t>
      </w:r>
      <w:r w:rsidR="00707E77" w:rsidRPr="00D40D33">
        <w:rPr>
          <w:color w:val="000000"/>
        </w:rPr>
        <w:t>Б</w:t>
      </w:r>
      <w:r w:rsidR="002212FA" w:rsidRPr="00D40D33">
        <w:rPr>
          <w:color w:val="000000"/>
        </w:rPr>
        <w:t>ашкортостан</w:t>
      </w:r>
      <w:r w:rsidRPr="00D40D33">
        <w:rPr>
          <w:color w:val="000000"/>
        </w:rPr>
        <w:t>.</w:t>
      </w:r>
    </w:p>
    <w:p w:rsidR="000A295D" w:rsidRPr="00D40D33" w:rsidRDefault="000A295D" w:rsidP="00F71DA3">
      <w:pPr>
        <w:pStyle w:val="a5"/>
        <w:spacing w:before="0" w:beforeAutospacing="0" w:after="0" w:afterAutospacing="0"/>
        <w:ind w:firstLine="360"/>
        <w:jc w:val="both"/>
        <w:rPr>
          <w:color w:val="000000"/>
        </w:rPr>
      </w:pPr>
      <w:r w:rsidRPr="00D40D33">
        <w:rPr>
          <w:color w:val="000000"/>
        </w:rPr>
        <w:tab/>
        <w:t>Настоящие Правила состоят из следующих частей:</w:t>
      </w:r>
    </w:p>
    <w:p w:rsidR="000A295D" w:rsidRPr="00D40D33" w:rsidRDefault="000A295D" w:rsidP="00F71DA3">
      <w:pPr>
        <w:pStyle w:val="a5"/>
        <w:spacing w:before="0" w:beforeAutospacing="0" w:after="0" w:afterAutospacing="0"/>
        <w:ind w:firstLine="360"/>
        <w:jc w:val="both"/>
        <w:rPr>
          <w:color w:val="000000"/>
        </w:rPr>
      </w:pPr>
      <w:r w:rsidRPr="00D40D33">
        <w:rPr>
          <w:color w:val="000000"/>
        </w:rPr>
        <w:t>Часть I. Порядок регулирован</w:t>
      </w:r>
      <w:r w:rsidR="00A86F3E" w:rsidRPr="00D40D33">
        <w:rPr>
          <w:color w:val="000000"/>
        </w:rPr>
        <w:t xml:space="preserve">ия землепользования и застройки </w:t>
      </w:r>
      <w:r w:rsidR="00D240BA" w:rsidRPr="00D40D33">
        <w:rPr>
          <w:color w:val="000000"/>
        </w:rPr>
        <w:t>сельского поселения</w:t>
      </w:r>
      <w:r w:rsidR="00FC496B">
        <w:rPr>
          <w:color w:val="000000"/>
        </w:rPr>
        <w:t xml:space="preserve"> Аккузевский </w:t>
      </w:r>
      <w:r w:rsidR="00F5301A" w:rsidRPr="00D40D33">
        <w:rPr>
          <w:color w:val="000000"/>
        </w:rPr>
        <w:t>сельсовет</w:t>
      </w:r>
      <w:r w:rsidR="00FC496B">
        <w:rPr>
          <w:color w:val="000000"/>
        </w:rPr>
        <w:t xml:space="preserve"> </w:t>
      </w:r>
      <w:r w:rsidR="007159A0" w:rsidRPr="00D40D33">
        <w:rPr>
          <w:color w:val="000000"/>
        </w:rPr>
        <w:t xml:space="preserve">муниципального района </w:t>
      </w:r>
      <w:r w:rsidR="005073EF">
        <w:rPr>
          <w:color w:val="000000"/>
        </w:rPr>
        <w:t>Илишевский</w:t>
      </w:r>
      <w:r w:rsidR="002D2516" w:rsidRPr="00D40D33">
        <w:rPr>
          <w:color w:val="000000"/>
        </w:rPr>
        <w:t xml:space="preserve"> район</w:t>
      </w:r>
      <w:r w:rsidR="00FC496B">
        <w:rPr>
          <w:color w:val="000000"/>
        </w:rPr>
        <w:t xml:space="preserve"> </w:t>
      </w:r>
      <w:r w:rsidR="002212FA" w:rsidRPr="00D40D33">
        <w:rPr>
          <w:color w:val="000000"/>
        </w:rPr>
        <w:t>Республики Башкортостан</w:t>
      </w:r>
      <w:r w:rsidRPr="00D40D33">
        <w:rPr>
          <w:color w:val="000000"/>
        </w:rPr>
        <w:t>.</w:t>
      </w:r>
    </w:p>
    <w:p w:rsidR="000A295D" w:rsidRPr="00D40D33" w:rsidRDefault="002212FA" w:rsidP="00F71DA3">
      <w:pPr>
        <w:pStyle w:val="a5"/>
        <w:spacing w:before="0" w:beforeAutospacing="0" w:after="0" w:afterAutospacing="0"/>
        <w:ind w:firstLine="360"/>
        <w:jc w:val="both"/>
        <w:rPr>
          <w:color w:val="000000"/>
        </w:rPr>
      </w:pPr>
      <w:r w:rsidRPr="00D40D33">
        <w:rPr>
          <w:color w:val="000000"/>
        </w:rPr>
        <w:t xml:space="preserve">Часть II. </w:t>
      </w:r>
      <w:r w:rsidR="000A295D" w:rsidRPr="00D40D33">
        <w:rPr>
          <w:color w:val="000000"/>
        </w:rPr>
        <w:t xml:space="preserve">Карта градостроительного зонирования </w:t>
      </w:r>
      <w:r w:rsidR="00D240BA" w:rsidRPr="00D40D33">
        <w:rPr>
          <w:color w:val="000000"/>
        </w:rPr>
        <w:t>сельского поселения</w:t>
      </w:r>
      <w:r w:rsidR="00FC496B">
        <w:rPr>
          <w:color w:val="000000"/>
        </w:rPr>
        <w:t xml:space="preserve"> Аккузевский</w:t>
      </w:r>
      <w:r w:rsidR="00F5301A" w:rsidRPr="00D40D33">
        <w:rPr>
          <w:color w:val="000000"/>
        </w:rPr>
        <w:t xml:space="preserve"> сельсовет</w:t>
      </w:r>
      <w:r w:rsidR="00FC496B">
        <w:rPr>
          <w:color w:val="000000"/>
        </w:rPr>
        <w:t xml:space="preserve"> </w:t>
      </w:r>
      <w:r w:rsidR="007159A0" w:rsidRPr="00D40D33">
        <w:rPr>
          <w:color w:val="000000"/>
        </w:rPr>
        <w:t xml:space="preserve">муниципального района </w:t>
      </w:r>
      <w:r w:rsidR="005073EF">
        <w:rPr>
          <w:color w:val="000000"/>
        </w:rPr>
        <w:t>Илишевский</w:t>
      </w:r>
      <w:r w:rsidR="002D2516" w:rsidRPr="00D40D33">
        <w:rPr>
          <w:color w:val="000000"/>
        </w:rPr>
        <w:t xml:space="preserve"> район</w:t>
      </w:r>
      <w:r w:rsidR="00FC496B">
        <w:rPr>
          <w:color w:val="000000"/>
        </w:rPr>
        <w:t xml:space="preserve"> </w:t>
      </w:r>
      <w:r w:rsidRPr="00D40D33">
        <w:rPr>
          <w:color w:val="000000"/>
        </w:rPr>
        <w:t>Республики Башкортостан</w:t>
      </w:r>
      <w:r w:rsidR="000A295D" w:rsidRPr="00D40D33">
        <w:rPr>
          <w:color w:val="000000"/>
        </w:rPr>
        <w:t>.</w:t>
      </w:r>
    </w:p>
    <w:p w:rsidR="000A295D" w:rsidRPr="00D40D33" w:rsidRDefault="000A295D" w:rsidP="00F71DA3">
      <w:pPr>
        <w:pStyle w:val="a5"/>
        <w:spacing w:before="0" w:beforeAutospacing="0" w:after="0" w:afterAutospacing="0"/>
        <w:ind w:firstLine="360"/>
        <w:jc w:val="both"/>
        <w:rPr>
          <w:color w:val="000000"/>
        </w:rPr>
      </w:pPr>
      <w:r w:rsidRPr="00D40D33">
        <w:rPr>
          <w:color w:val="000000"/>
        </w:rPr>
        <w:t>Часть III.    Градостроительные регламенты</w:t>
      </w:r>
      <w:r w:rsidR="00473CE0" w:rsidRPr="00D40D33">
        <w:rPr>
          <w:color w:val="000000"/>
        </w:rPr>
        <w:t>.</w:t>
      </w:r>
    </w:p>
    <w:p w:rsidR="000A295D" w:rsidRPr="00D40D33" w:rsidRDefault="000A295D" w:rsidP="00F71DA3">
      <w:pPr>
        <w:pStyle w:val="a5"/>
        <w:spacing w:before="0" w:beforeAutospacing="0" w:after="0" w:afterAutospacing="0"/>
        <w:ind w:firstLine="360"/>
        <w:jc w:val="both"/>
        <w:rPr>
          <w:color w:val="000000"/>
        </w:rPr>
      </w:pPr>
    </w:p>
    <w:p w:rsidR="007D72B2" w:rsidRPr="00D40D33" w:rsidRDefault="007D72B2" w:rsidP="00F71DA3">
      <w:pPr>
        <w:pStyle w:val="1"/>
        <w:numPr>
          <w:ilvl w:val="0"/>
          <w:numId w:val="0"/>
        </w:numPr>
        <w:tabs>
          <w:tab w:val="left" w:pos="708"/>
        </w:tabs>
        <w:ind w:firstLine="360"/>
        <w:rPr>
          <w:b w:val="0"/>
          <w:color w:val="000000"/>
          <w:sz w:val="24"/>
          <w:szCs w:val="24"/>
        </w:rPr>
      </w:pPr>
    </w:p>
    <w:p w:rsidR="00D823F4" w:rsidRDefault="00D823F4" w:rsidP="00D823F4">
      <w:pPr>
        <w:rPr>
          <w:color w:val="000000"/>
        </w:rPr>
      </w:pPr>
    </w:p>
    <w:p w:rsidR="00297F1D" w:rsidRDefault="00297F1D" w:rsidP="00D823F4">
      <w:pPr>
        <w:rPr>
          <w:color w:val="000000"/>
        </w:rPr>
      </w:pPr>
    </w:p>
    <w:p w:rsidR="00297F1D" w:rsidRDefault="00297F1D" w:rsidP="00D823F4">
      <w:pPr>
        <w:rPr>
          <w:color w:val="000000"/>
        </w:rPr>
      </w:pPr>
    </w:p>
    <w:p w:rsidR="00754AA9" w:rsidRPr="00D40D33" w:rsidRDefault="00754AA9" w:rsidP="00D823F4">
      <w:pPr>
        <w:rPr>
          <w:color w:val="000000"/>
        </w:rPr>
      </w:pPr>
    </w:p>
    <w:p w:rsidR="00D823F4" w:rsidRPr="00D40D33" w:rsidRDefault="00D823F4" w:rsidP="00D823F4">
      <w:pPr>
        <w:rPr>
          <w:color w:val="000000"/>
        </w:rPr>
      </w:pPr>
    </w:p>
    <w:p w:rsidR="0086317A" w:rsidRPr="00D40D33" w:rsidRDefault="000A295D" w:rsidP="00F71DA3">
      <w:pPr>
        <w:pStyle w:val="1"/>
        <w:numPr>
          <w:ilvl w:val="0"/>
          <w:numId w:val="0"/>
        </w:numPr>
        <w:tabs>
          <w:tab w:val="left" w:pos="708"/>
        </w:tabs>
        <w:ind w:firstLine="360"/>
        <w:rPr>
          <w:b w:val="0"/>
          <w:color w:val="000000"/>
          <w:sz w:val="24"/>
          <w:szCs w:val="24"/>
        </w:rPr>
      </w:pPr>
      <w:r w:rsidRPr="00D40D33">
        <w:rPr>
          <w:b w:val="0"/>
          <w:color w:val="000000"/>
          <w:sz w:val="24"/>
          <w:szCs w:val="24"/>
        </w:rPr>
        <w:lastRenderedPageBreak/>
        <w:t xml:space="preserve">ЧАСТЬ </w:t>
      </w:r>
      <w:r w:rsidRPr="00D40D33">
        <w:rPr>
          <w:b w:val="0"/>
          <w:color w:val="000000"/>
          <w:sz w:val="24"/>
          <w:szCs w:val="24"/>
          <w:lang w:val="en-US"/>
        </w:rPr>
        <w:t>I</w:t>
      </w:r>
      <w:r w:rsidRPr="00D40D33">
        <w:rPr>
          <w:b w:val="0"/>
          <w:color w:val="000000"/>
          <w:sz w:val="24"/>
          <w:szCs w:val="24"/>
        </w:rPr>
        <w:t xml:space="preserve">. </w:t>
      </w:r>
      <w:r w:rsidR="0086317A" w:rsidRPr="00D40D33">
        <w:rPr>
          <w:b w:val="0"/>
          <w:color w:val="000000"/>
          <w:sz w:val="24"/>
          <w:szCs w:val="24"/>
        </w:rPr>
        <w:t xml:space="preserve">ПОРЯДОК РЕГУЛИРОВАНИЯ ЗЕМЛЕПОЛЬЗОВАНИЯ И ЗАСТРОЙКИ СЕЛЬСКОГО ПОСЕЛЕНИЯ </w:t>
      </w:r>
      <w:r w:rsidR="00FC496B">
        <w:rPr>
          <w:b w:val="0"/>
          <w:color w:val="000000"/>
          <w:sz w:val="24"/>
          <w:szCs w:val="24"/>
        </w:rPr>
        <w:t>АККУЗЕВСКИЙ</w:t>
      </w:r>
      <w:r w:rsidR="0086317A" w:rsidRPr="00D40D33">
        <w:rPr>
          <w:b w:val="0"/>
          <w:color w:val="000000"/>
          <w:sz w:val="24"/>
          <w:szCs w:val="24"/>
        </w:rPr>
        <w:t xml:space="preserve"> СЕЛЬСОВЕТ МУНИЦИПАЛЬНОГО РАЙОНА </w:t>
      </w:r>
      <w:r w:rsidR="005073EF">
        <w:rPr>
          <w:b w:val="0"/>
          <w:color w:val="000000"/>
          <w:sz w:val="24"/>
          <w:szCs w:val="24"/>
        </w:rPr>
        <w:t>ИЛИШЕВСКИЙ</w:t>
      </w:r>
      <w:r w:rsidR="0086317A" w:rsidRPr="00D40D33">
        <w:rPr>
          <w:b w:val="0"/>
          <w:color w:val="000000"/>
          <w:sz w:val="24"/>
          <w:szCs w:val="24"/>
        </w:rPr>
        <w:t xml:space="preserve"> РАЙОН РЕСПУБЛИКИ БАШКОРТОСТАН</w:t>
      </w:r>
    </w:p>
    <w:p w:rsidR="000A295D" w:rsidRPr="00D40D33" w:rsidRDefault="000A295D" w:rsidP="00F71DA3">
      <w:pPr>
        <w:spacing w:line="240" w:lineRule="auto"/>
        <w:ind w:firstLine="360"/>
        <w:rPr>
          <w:rFonts w:ascii="Times New Roman" w:hAnsi="Times New Roman" w:cs="Times New Roman"/>
          <w:color w:val="000000"/>
          <w:sz w:val="24"/>
          <w:szCs w:val="24"/>
        </w:rPr>
      </w:pPr>
    </w:p>
    <w:p w:rsidR="000A295D" w:rsidRPr="00D40D33" w:rsidRDefault="000A295D" w:rsidP="00F71DA3">
      <w:pPr>
        <w:pStyle w:val="1"/>
        <w:numPr>
          <w:ilvl w:val="0"/>
          <w:numId w:val="0"/>
        </w:numPr>
        <w:tabs>
          <w:tab w:val="left" w:pos="708"/>
        </w:tabs>
        <w:ind w:firstLine="360"/>
        <w:rPr>
          <w:color w:val="000000"/>
          <w:sz w:val="24"/>
          <w:szCs w:val="24"/>
        </w:rPr>
      </w:pPr>
      <w:bookmarkStart w:id="0" w:name="_Toc32920409"/>
      <w:bookmarkStart w:id="1" w:name="_Toc32919783"/>
      <w:r w:rsidRPr="00D40D33">
        <w:rPr>
          <w:color w:val="000000"/>
          <w:sz w:val="24"/>
          <w:szCs w:val="24"/>
        </w:rPr>
        <w:t xml:space="preserve">ГЛАВА </w:t>
      </w:r>
      <w:r w:rsidRPr="00D40D33">
        <w:rPr>
          <w:color w:val="000000"/>
          <w:sz w:val="24"/>
          <w:szCs w:val="24"/>
          <w:lang w:val="en-US"/>
        </w:rPr>
        <w:t>I</w:t>
      </w:r>
      <w:r w:rsidRPr="00D40D33">
        <w:rPr>
          <w:color w:val="000000"/>
          <w:sz w:val="24"/>
          <w:szCs w:val="24"/>
        </w:rPr>
        <w:t>. ОБЩИЕ ПОЛОЖЕНИЯ</w:t>
      </w:r>
    </w:p>
    <w:p w:rsidR="000A295D" w:rsidRPr="00D40D33" w:rsidRDefault="000A295D" w:rsidP="00F71DA3">
      <w:pPr>
        <w:spacing w:line="240" w:lineRule="auto"/>
        <w:ind w:firstLine="360"/>
        <w:rPr>
          <w:rFonts w:ascii="Times New Roman" w:hAnsi="Times New Roman" w:cs="Times New Roman"/>
          <w:color w:val="000000"/>
          <w:sz w:val="24"/>
          <w:szCs w:val="24"/>
        </w:rPr>
      </w:pPr>
    </w:p>
    <w:p w:rsidR="000A295D" w:rsidRPr="00D40D33" w:rsidRDefault="000A295D" w:rsidP="00F71DA3">
      <w:pPr>
        <w:pStyle w:val="1"/>
        <w:numPr>
          <w:ilvl w:val="0"/>
          <w:numId w:val="0"/>
        </w:numPr>
        <w:tabs>
          <w:tab w:val="left" w:pos="708"/>
        </w:tabs>
        <w:ind w:firstLine="360"/>
        <w:rPr>
          <w:color w:val="000000"/>
          <w:sz w:val="24"/>
          <w:szCs w:val="24"/>
        </w:rPr>
      </w:pPr>
      <w:r w:rsidRPr="00D40D33">
        <w:rPr>
          <w:color w:val="000000"/>
          <w:sz w:val="24"/>
          <w:szCs w:val="24"/>
        </w:rPr>
        <w:t>Статья</w:t>
      </w:r>
      <w:r w:rsidRPr="00D40D33">
        <w:rPr>
          <w:noProof/>
          <w:color w:val="000000"/>
          <w:sz w:val="24"/>
          <w:szCs w:val="24"/>
        </w:rPr>
        <w:t xml:space="preserve"> 1.</w:t>
      </w:r>
      <w:r w:rsidRPr="00D40D33">
        <w:rPr>
          <w:color w:val="000000"/>
          <w:sz w:val="24"/>
          <w:szCs w:val="24"/>
        </w:rPr>
        <w:t xml:space="preserve"> Основные понятия, используемые в Правилах</w:t>
      </w:r>
    </w:p>
    <w:p w:rsidR="000A295D" w:rsidRPr="00D40D33" w:rsidRDefault="000A295D" w:rsidP="00F71DA3">
      <w:pPr>
        <w:spacing w:line="240" w:lineRule="auto"/>
        <w:ind w:firstLine="360"/>
        <w:rPr>
          <w:rFonts w:ascii="Times New Roman" w:hAnsi="Times New Roman" w:cs="Times New Roman"/>
          <w:color w:val="000000"/>
          <w:sz w:val="24"/>
          <w:szCs w:val="24"/>
        </w:rPr>
      </w:pP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В настоящих Правилах приведенные понятия применяются в следующем значении:</w:t>
      </w:r>
    </w:p>
    <w:p w:rsidR="000A295D" w:rsidRPr="00D40D33" w:rsidRDefault="000A295D" w:rsidP="00F71DA3">
      <w:pPr>
        <w:pStyle w:val="a5"/>
        <w:spacing w:before="0" w:beforeAutospacing="0" w:after="0" w:afterAutospacing="0"/>
        <w:ind w:firstLine="360"/>
        <w:jc w:val="both"/>
        <w:rPr>
          <w:color w:val="000000"/>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акт приемки</w:t>
      </w:r>
      <w:r w:rsidRPr="00D40D33">
        <w:rPr>
          <w:rFonts w:ascii="Times New Roman" w:hAnsi="Times New Roman" w:cs="Times New Roman"/>
          <w:spacing w:val="-1"/>
          <w:sz w:val="24"/>
          <w:szCs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spacing w:val="-1"/>
          <w:sz w:val="24"/>
          <w:szCs w:val="24"/>
        </w:rPr>
        <w:t>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арендаторы земельных участков</w:t>
      </w:r>
      <w:r w:rsidRPr="00D40D33">
        <w:rPr>
          <w:rFonts w:ascii="Times New Roman" w:hAnsi="Times New Roman" w:cs="Times New Roman"/>
          <w:spacing w:val="-1"/>
          <w:sz w:val="24"/>
          <w:szCs w:val="24"/>
        </w:rPr>
        <w:t xml:space="preserve"> – лица, владеющие и пользующиеся земельным(и) участком(ами) по договору аренды;</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блокированный жилой дом</w:t>
      </w:r>
      <w:r w:rsidRPr="00D40D33">
        <w:rPr>
          <w:rFonts w:ascii="Times New Roman" w:hAnsi="Times New Roman" w:cs="Times New Roman"/>
          <w:spacing w:val="-1"/>
          <w:sz w:val="24"/>
          <w:szCs w:val="24"/>
        </w:rPr>
        <w:t xml:space="preserve"> – </w:t>
      </w:r>
      <w:r w:rsidR="00671F2F" w:rsidRPr="00D40D33">
        <w:rPr>
          <w:rFonts w:ascii="Times New Roman" w:hAnsi="Times New Roman" w:cs="Times New Roman"/>
          <w:sz w:val="24"/>
          <w:szCs w:val="24"/>
        </w:rPr>
        <w:t>з</w:t>
      </w:r>
      <w:r w:rsidR="00A514D4" w:rsidRPr="00D40D33">
        <w:rPr>
          <w:rFonts w:ascii="Times New Roman" w:hAnsi="Times New Roman" w:cs="Times New Roman"/>
          <w:sz w:val="24"/>
          <w:szCs w:val="24"/>
        </w:rPr>
        <w:t>дание, состоящее из двух квартир и более, каждая из которых имеет непосредственно выход на приквартирный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w:t>
      </w:r>
      <w:r w:rsidRPr="00D40D33">
        <w:rPr>
          <w:rFonts w:ascii="Times New Roman" w:hAnsi="Times New Roman" w:cs="Times New Roman"/>
          <w:spacing w:val="-1"/>
          <w:sz w:val="24"/>
          <w:szCs w:val="24"/>
        </w:rPr>
        <w:t>;</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виды разрешенного использования земельных участков и объектов капитального строительства</w:t>
      </w:r>
      <w:r w:rsidRPr="00D40D33">
        <w:rPr>
          <w:rFonts w:ascii="Times New Roman" w:hAnsi="Times New Roman" w:cs="Times New Roman"/>
          <w:spacing w:val="-1"/>
          <w:sz w:val="24"/>
          <w:szCs w:val="24"/>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водоохранная зона</w:t>
      </w:r>
      <w:r w:rsidRPr="00D40D33">
        <w:rPr>
          <w:rFonts w:ascii="Times New Roman" w:hAnsi="Times New Roman" w:cs="Times New Roman"/>
          <w:spacing w:val="-1"/>
          <w:sz w:val="24"/>
          <w:szCs w:val="24"/>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временные здания и сооружения</w:t>
      </w:r>
      <w:r w:rsidRPr="00D40D33">
        <w:rPr>
          <w:rFonts w:ascii="Times New Roman" w:hAnsi="Times New Roman" w:cs="Times New Roman"/>
          <w:spacing w:val="-1"/>
          <w:sz w:val="24"/>
          <w:szCs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 </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временные здания и сооружения для нужд строительного процесса</w:t>
      </w:r>
      <w:r w:rsidRPr="00D40D33">
        <w:rPr>
          <w:rFonts w:ascii="Times New Roman" w:hAnsi="Times New Roman" w:cs="Times New Roman"/>
          <w:spacing w:val="-1"/>
          <w:sz w:val="24"/>
          <w:szCs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вспомогательные виды разрешенного использования земельных участков и объектов капитального строительства</w:t>
      </w:r>
      <w:r w:rsidRPr="00D40D33">
        <w:rPr>
          <w:rFonts w:ascii="Times New Roman" w:hAnsi="Times New Roman" w:cs="Times New Roman"/>
          <w:spacing w:val="-1"/>
          <w:sz w:val="24"/>
          <w:szCs w:val="24"/>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регламентов применительно к соответствующим территориальным зонам. При этом,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государственный строительный надзор</w:t>
      </w:r>
      <w:r w:rsidRPr="00D40D33">
        <w:rPr>
          <w:rFonts w:ascii="Times New Roman" w:hAnsi="Times New Roman" w:cs="Times New Roman"/>
          <w:spacing w:val="-1"/>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spacing w:line="240" w:lineRule="auto"/>
        <w:ind w:firstLine="360"/>
        <w:rPr>
          <w:rFonts w:ascii="Times New Roman" w:hAnsi="Times New Roman" w:cs="Times New Roman"/>
          <w:color w:val="000000"/>
          <w:spacing w:val="-1"/>
          <w:sz w:val="24"/>
          <w:szCs w:val="24"/>
        </w:rPr>
      </w:pPr>
      <w:r w:rsidRPr="00D40D33">
        <w:rPr>
          <w:rFonts w:ascii="Times New Roman" w:hAnsi="Times New Roman" w:cs="Times New Roman"/>
          <w:b/>
          <w:color w:val="000000"/>
          <w:spacing w:val="-1"/>
          <w:sz w:val="24"/>
          <w:szCs w:val="24"/>
        </w:rPr>
        <w:t>градорегулирование</w:t>
      </w:r>
      <w:r w:rsidRPr="00D40D33">
        <w:rPr>
          <w:rFonts w:ascii="Times New Roman" w:hAnsi="Times New Roman" w:cs="Times New Roman"/>
          <w:color w:val="000000"/>
          <w:spacing w:val="-1"/>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0A295D" w:rsidRPr="00D40D33" w:rsidRDefault="000A295D" w:rsidP="00F71DA3">
      <w:pPr>
        <w:spacing w:line="240" w:lineRule="auto"/>
        <w:ind w:firstLine="360"/>
        <w:rPr>
          <w:rFonts w:ascii="Times New Roman" w:hAnsi="Times New Roman" w:cs="Times New Roman"/>
          <w:color w:val="000000"/>
          <w:spacing w:val="-1"/>
          <w:sz w:val="24"/>
          <w:szCs w:val="24"/>
        </w:rPr>
      </w:pPr>
    </w:p>
    <w:p w:rsidR="000A295D" w:rsidRPr="00D40D33" w:rsidRDefault="000A295D" w:rsidP="00F71DA3">
      <w:pPr>
        <w:spacing w:line="240" w:lineRule="auto"/>
        <w:ind w:firstLine="360"/>
        <w:rPr>
          <w:rFonts w:ascii="Times New Roman" w:hAnsi="Times New Roman" w:cs="Times New Roman"/>
          <w:color w:val="000000"/>
          <w:spacing w:val="-1"/>
          <w:sz w:val="24"/>
          <w:szCs w:val="24"/>
        </w:rPr>
      </w:pPr>
      <w:r w:rsidRPr="00D40D33">
        <w:rPr>
          <w:rFonts w:ascii="Times New Roman" w:hAnsi="Times New Roman" w:cs="Times New Roman"/>
          <w:b/>
          <w:color w:val="000000"/>
          <w:spacing w:val="-1"/>
          <w:sz w:val="24"/>
          <w:szCs w:val="24"/>
        </w:rPr>
        <w:t>градостроительная деятельность</w:t>
      </w:r>
      <w:r w:rsidRPr="00D40D33">
        <w:rPr>
          <w:rFonts w:ascii="Times New Roman" w:hAnsi="Times New Roman" w:cs="Times New Roman"/>
          <w:color w:val="000000"/>
          <w:spacing w:val="-1"/>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0A295D" w:rsidRPr="00D40D33" w:rsidRDefault="000A295D" w:rsidP="00F71DA3">
      <w:pPr>
        <w:spacing w:line="240" w:lineRule="auto"/>
        <w:ind w:firstLine="360"/>
        <w:rPr>
          <w:rFonts w:ascii="Times New Roman" w:hAnsi="Times New Roman" w:cs="Times New Roman"/>
          <w:color w:val="000000"/>
          <w:spacing w:val="-1"/>
          <w:sz w:val="24"/>
          <w:szCs w:val="24"/>
        </w:rPr>
      </w:pPr>
    </w:p>
    <w:p w:rsidR="000A295D" w:rsidRPr="00D40D33" w:rsidRDefault="000A295D" w:rsidP="00F71DA3">
      <w:pPr>
        <w:spacing w:line="240" w:lineRule="auto"/>
        <w:ind w:firstLine="360"/>
        <w:rPr>
          <w:rFonts w:ascii="Times New Roman" w:hAnsi="Times New Roman" w:cs="Times New Roman"/>
          <w:color w:val="000000"/>
          <w:spacing w:val="-1"/>
          <w:sz w:val="24"/>
          <w:szCs w:val="24"/>
        </w:rPr>
      </w:pPr>
      <w:r w:rsidRPr="00D40D33">
        <w:rPr>
          <w:rFonts w:ascii="Times New Roman" w:hAnsi="Times New Roman" w:cs="Times New Roman"/>
          <w:b/>
          <w:color w:val="000000"/>
          <w:spacing w:val="-1"/>
          <w:sz w:val="24"/>
          <w:szCs w:val="24"/>
        </w:rPr>
        <w:t>градостроительное зонирование</w:t>
      </w:r>
      <w:r w:rsidR="00CA1E9C" w:rsidRPr="00D40D33">
        <w:rPr>
          <w:rFonts w:ascii="Times New Roman" w:hAnsi="Times New Roman" w:cs="Times New Roman"/>
          <w:color w:val="000000"/>
          <w:spacing w:val="-1"/>
          <w:sz w:val="24"/>
          <w:szCs w:val="24"/>
        </w:rPr>
        <w:t xml:space="preserve"> – зонирование территории </w:t>
      </w:r>
      <w:r w:rsidR="00D240BA" w:rsidRPr="00D40D33">
        <w:rPr>
          <w:rFonts w:ascii="Times New Roman" w:hAnsi="Times New Roman" w:cs="Times New Roman"/>
          <w:color w:val="000000"/>
          <w:spacing w:val="-1"/>
          <w:sz w:val="24"/>
          <w:szCs w:val="24"/>
        </w:rPr>
        <w:t>сельского поселения</w:t>
      </w:r>
      <w:r w:rsidR="00FC496B">
        <w:rPr>
          <w:rFonts w:ascii="Times New Roman" w:hAnsi="Times New Roman" w:cs="Times New Roman"/>
          <w:color w:val="000000"/>
          <w:spacing w:val="-1"/>
          <w:sz w:val="24"/>
          <w:szCs w:val="24"/>
        </w:rPr>
        <w:t>Аккузевский</w:t>
      </w:r>
      <w:r w:rsidR="00F5301A" w:rsidRPr="00D40D33">
        <w:rPr>
          <w:rFonts w:ascii="Times New Roman" w:hAnsi="Times New Roman" w:cs="Times New Roman"/>
          <w:color w:val="000000"/>
          <w:spacing w:val="-1"/>
          <w:sz w:val="24"/>
          <w:szCs w:val="24"/>
        </w:rPr>
        <w:t xml:space="preserve"> сельсовет</w:t>
      </w:r>
      <w:r w:rsidRPr="00D40D33">
        <w:rPr>
          <w:rFonts w:ascii="Times New Roman" w:hAnsi="Times New Roman" w:cs="Times New Roman"/>
          <w:color w:val="000000"/>
          <w:spacing w:val="-1"/>
          <w:sz w:val="24"/>
          <w:szCs w:val="24"/>
        </w:rPr>
        <w:t xml:space="preserve"> в целях определения территориальных зон и установления градостроительных регламентов;</w:t>
      </w:r>
    </w:p>
    <w:p w:rsidR="000A295D" w:rsidRPr="00D40D33" w:rsidRDefault="000A295D" w:rsidP="00F71DA3">
      <w:pPr>
        <w:spacing w:line="240" w:lineRule="auto"/>
        <w:ind w:firstLine="360"/>
        <w:rPr>
          <w:rFonts w:ascii="Times New Roman" w:hAnsi="Times New Roman" w:cs="Times New Roman"/>
          <w:color w:val="000000"/>
          <w:spacing w:val="-1"/>
          <w:sz w:val="24"/>
          <w:szCs w:val="24"/>
        </w:rPr>
      </w:pPr>
    </w:p>
    <w:p w:rsidR="000A295D" w:rsidRPr="00D40D33" w:rsidRDefault="000A295D" w:rsidP="00F71DA3">
      <w:pPr>
        <w:spacing w:line="240" w:lineRule="auto"/>
        <w:ind w:firstLine="360"/>
        <w:rPr>
          <w:rFonts w:ascii="Times New Roman" w:hAnsi="Times New Roman" w:cs="Times New Roman"/>
          <w:color w:val="000000"/>
          <w:spacing w:val="-1"/>
          <w:sz w:val="24"/>
          <w:szCs w:val="24"/>
        </w:rPr>
      </w:pPr>
      <w:r w:rsidRPr="00D40D33">
        <w:rPr>
          <w:rFonts w:ascii="Times New Roman" w:hAnsi="Times New Roman" w:cs="Times New Roman"/>
          <w:b/>
          <w:color w:val="000000"/>
          <w:spacing w:val="-1"/>
          <w:sz w:val="24"/>
          <w:szCs w:val="24"/>
        </w:rPr>
        <w:t>градостроительные изменения</w:t>
      </w:r>
      <w:r w:rsidRPr="00D40D33">
        <w:rPr>
          <w:rFonts w:ascii="Times New Roman" w:hAnsi="Times New Roman" w:cs="Times New Roman"/>
          <w:color w:val="000000"/>
          <w:spacing w:val="-1"/>
          <w:sz w:val="24"/>
          <w:szCs w:val="24"/>
        </w:rPr>
        <w:t xml:space="preserve"> – изменения параметров и (или) вида(ов) разрешенного использования земельных участков и (или) </w:t>
      </w:r>
      <w:r w:rsidRPr="00D40D33">
        <w:rPr>
          <w:rFonts w:ascii="Times New Roman" w:hAnsi="Times New Roman" w:cs="Times New Roman"/>
          <w:color w:val="000000"/>
          <w:sz w:val="24"/>
          <w:szCs w:val="24"/>
        </w:rPr>
        <w:t xml:space="preserve">изменения функционального назначения </w:t>
      </w:r>
      <w:r w:rsidRPr="00D40D33">
        <w:rPr>
          <w:rFonts w:ascii="Times New Roman" w:hAnsi="Times New Roman" w:cs="Times New Roman"/>
          <w:color w:val="000000"/>
          <w:spacing w:val="-1"/>
          <w:sz w:val="24"/>
          <w:szCs w:val="24"/>
        </w:rPr>
        <w:t>объектов капитального строительства, в соответствии с требованиями градостроительного регламента.</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BB4AE5" w:rsidRPr="00D40D33" w:rsidRDefault="00BB4AE5"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градостроительный план земельного участка</w:t>
      </w:r>
      <w:r w:rsidRPr="00D40D33">
        <w:rPr>
          <w:rFonts w:ascii="Times New Roman" w:hAnsi="Times New Roman" w:cs="Times New Roman"/>
          <w:spacing w:val="-1"/>
          <w:sz w:val="24"/>
          <w:szCs w:val="24"/>
        </w:rPr>
        <w:t xml:space="preserve"> – документ, подготавливаемый по форме, утвержденной Правительством Российской Федерации, содержащий информацию в соответствии со статьей 57.3 Градостроительного кодекса Российской Федерации.</w:t>
      </w:r>
    </w:p>
    <w:p w:rsidR="00BB4AE5" w:rsidRPr="00D40D33" w:rsidRDefault="00BB4AE5"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sz w:val="24"/>
          <w:szCs w:val="24"/>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80781E" w:rsidRPr="00D40D33" w:rsidRDefault="0080781E"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80781E" w:rsidRPr="00D40D33" w:rsidRDefault="0080781E"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b/>
          <w:sz w:val="24"/>
          <w:szCs w:val="24"/>
        </w:rPr>
        <w:t>градостроительный регламент</w:t>
      </w:r>
      <w:r w:rsidRPr="00D40D33">
        <w:rPr>
          <w:rFonts w:ascii="Times New Roman" w:hAnsi="Times New Roman" w:cs="Times New Roman"/>
          <w:sz w:val="24"/>
          <w:szCs w:val="24"/>
        </w:rPr>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w:t>
      </w:r>
      <w:r w:rsidR="00CE5E6D" w:rsidRPr="00D40D33">
        <w:rPr>
          <w:rFonts w:ascii="Times New Roman" w:hAnsi="Times New Roman" w:cs="Times New Roman"/>
          <w:sz w:val="24"/>
          <w:szCs w:val="24"/>
        </w:rPr>
        <w:t>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w:t>
      </w:r>
      <w:r w:rsidR="004D50EE" w:rsidRPr="00D40D33">
        <w:rPr>
          <w:rFonts w:ascii="Times New Roman" w:hAnsi="Times New Roman" w:cs="Times New Roman"/>
          <w:sz w:val="24"/>
          <w:szCs w:val="24"/>
        </w:rPr>
        <w:t xml:space="preserve">азанных объектов для населения, </w:t>
      </w:r>
      <w:r w:rsidRPr="00D40D33">
        <w:rPr>
          <w:rFonts w:ascii="Times New Roman" w:hAnsi="Times New Roman" w:cs="Times New Roman"/>
          <w:sz w:val="24"/>
          <w:szCs w:val="24"/>
        </w:rPr>
        <w:t xml:space="preserve">установленных проектами водоохранных, санитарно-защитных зон, проектом зон охраны памятников и иными зонами с особыми условиями использования территорий.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AF2D32" w:rsidRPr="00D40D33" w:rsidRDefault="00AF2D32" w:rsidP="00F71DA3">
      <w:pPr>
        <w:pStyle w:val="Web1"/>
        <w:spacing w:before="0" w:after="0"/>
        <w:ind w:left="0" w:right="0" w:firstLine="360"/>
        <w:rPr>
          <w:rFonts w:ascii="Times New Roman" w:hAnsi="Times New Roman" w:cs="Times New Roman"/>
          <w:b/>
          <w:sz w:val="24"/>
          <w:szCs w:val="24"/>
        </w:rPr>
      </w:pPr>
    </w:p>
    <w:p w:rsidR="000A295D" w:rsidRPr="00D40D33" w:rsidRDefault="000A295D"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b/>
          <w:sz w:val="24"/>
          <w:szCs w:val="24"/>
        </w:rPr>
        <w:t xml:space="preserve">документы о правах на земельные участки </w:t>
      </w:r>
      <w:r w:rsidRPr="00D40D33">
        <w:rPr>
          <w:rFonts w:ascii="Times New Roman" w:hAnsi="Times New Roman" w:cs="Times New Roman"/>
          <w:sz w:val="24"/>
          <w:szCs w:val="24"/>
        </w:rPr>
        <w:t>– документы, выданные уполномоченными органами по форме и в порядке, установленном действовавшим законодательством на момент выдачи;</w:t>
      </w:r>
    </w:p>
    <w:p w:rsidR="00466C93" w:rsidRPr="00D40D33" w:rsidRDefault="00466C93" w:rsidP="003C456E">
      <w:pPr>
        <w:pStyle w:val="Web1"/>
        <w:spacing w:before="0" w:after="0"/>
        <w:ind w:left="0" w:right="0" w:firstLine="357"/>
        <w:rPr>
          <w:rFonts w:ascii="Times New Roman" w:hAnsi="Times New Roman" w:cs="Times New Roman"/>
          <w:sz w:val="24"/>
          <w:szCs w:val="24"/>
        </w:rPr>
      </w:pPr>
      <w:r w:rsidRPr="00D40D33">
        <w:rPr>
          <w:rFonts w:ascii="Times New Roman" w:hAnsi="Times New Roman" w:cs="Times New Roman"/>
          <w:b/>
          <w:sz w:val="24"/>
          <w:szCs w:val="24"/>
        </w:rPr>
        <w:t>деятельность по комплексному и устойчивому развитию территории</w:t>
      </w:r>
      <w:r w:rsidRPr="00D40D33">
        <w:rPr>
          <w:rFonts w:ascii="Times New Roman" w:hAnsi="Times New Roman" w:cs="Times New Roman"/>
          <w:sz w:val="24"/>
          <w:szCs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w:t>
      </w:r>
      <w:r w:rsidR="00AF2D32" w:rsidRPr="00D40D33">
        <w:rPr>
          <w:rFonts w:ascii="Times New Roman" w:hAnsi="Times New Roman" w:cs="Times New Roman"/>
          <w:sz w:val="24"/>
          <w:szCs w:val="24"/>
        </w:rPr>
        <w:t>х в настоящем пункте объектов;</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b/>
          <w:sz w:val="24"/>
          <w:szCs w:val="24"/>
        </w:rPr>
        <w:t xml:space="preserve">инженерные изыскания – </w:t>
      </w:r>
      <w:r w:rsidRPr="00D40D33">
        <w:rPr>
          <w:rFonts w:ascii="Times New Roman" w:hAnsi="Times New Roman" w:cs="Times New Roman"/>
          <w:sz w:val="24"/>
          <w:szCs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 xml:space="preserve">заказчик </w:t>
      </w:r>
      <w:r w:rsidRPr="00D40D33">
        <w:rPr>
          <w:rFonts w:ascii="Times New Roman" w:hAnsi="Times New Roman" w:cs="Times New Roman"/>
          <w:spacing w:val="-1"/>
          <w:sz w:val="24"/>
          <w:szCs w:val="24"/>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застройщик</w:t>
      </w:r>
      <w:r w:rsidRPr="00D40D33">
        <w:rPr>
          <w:rFonts w:ascii="Times New Roman" w:hAnsi="Times New Roman" w:cs="Times New Roman"/>
          <w:spacing w:val="-1"/>
          <w:sz w:val="24"/>
          <w:szCs w:val="24"/>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зеленые насаждения общего пользования</w:t>
      </w:r>
      <w:r w:rsidRPr="00D40D33">
        <w:rPr>
          <w:rFonts w:ascii="Times New Roman" w:hAnsi="Times New Roman" w:cs="Times New Roman"/>
          <w:spacing w:val="-1"/>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земельные участки как объекты градостроительной деятельности</w:t>
      </w:r>
      <w:r w:rsidRPr="00D40D33">
        <w:rPr>
          <w:rFonts w:ascii="Times New Roman" w:hAnsi="Times New Roman" w:cs="Times New Roman"/>
          <w:spacing w:val="-1"/>
          <w:sz w:val="24"/>
          <w:szCs w:val="24"/>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землевладельцы</w:t>
      </w:r>
      <w:r w:rsidRPr="00D40D33">
        <w:rPr>
          <w:rFonts w:ascii="Times New Roman" w:hAnsi="Times New Roman" w:cs="Times New Roman"/>
          <w:spacing w:val="-1"/>
          <w:sz w:val="24"/>
          <w:szCs w:val="24"/>
        </w:rPr>
        <w:t xml:space="preserve"> – лица, владеющие и пользующиеся земельными участками на праве пожизненного наследуемого владения;</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землепользователи</w:t>
      </w:r>
      <w:r w:rsidRPr="00D40D33">
        <w:rPr>
          <w:rFonts w:ascii="Times New Roman" w:hAnsi="Times New Roman" w:cs="Times New Roman"/>
          <w:spacing w:val="-1"/>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земли публичного использования</w:t>
      </w:r>
      <w:r w:rsidRPr="00D40D33">
        <w:rPr>
          <w:rFonts w:ascii="Times New Roman" w:hAnsi="Times New Roman" w:cs="Times New Roman"/>
          <w:spacing w:val="-1"/>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инженерное (инженерно-техническое) обеспечение территории</w:t>
      </w:r>
      <w:r w:rsidRPr="00D40D33">
        <w:rPr>
          <w:rFonts w:ascii="Times New Roman" w:hAnsi="Times New Roman" w:cs="Times New Roman"/>
          <w:spacing w:val="-1"/>
          <w:sz w:val="24"/>
          <w:szCs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инженерная подготовка территории</w:t>
      </w:r>
      <w:r w:rsidRPr="00D40D33">
        <w:rPr>
          <w:rFonts w:ascii="Times New Roman" w:hAnsi="Times New Roman" w:cs="Times New Roman"/>
          <w:spacing w:val="-1"/>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инженерная, транспортная и социальная инфраструктуры</w:t>
      </w:r>
      <w:r w:rsidRPr="00D40D33">
        <w:rPr>
          <w:rFonts w:ascii="Times New Roman" w:hAnsi="Times New Roman" w:cs="Times New Roman"/>
          <w:spacing w:val="-1"/>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00D240BA" w:rsidRPr="00D40D33">
        <w:rPr>
          <w:rFonts w:ascii="Times New Roman" w:hAnsi="Times New Roman" w:cs="Times New Roman"/>
          <w:sz w:val="24"/>
          <w:szCs w:val="24"/>
        </w:rPr>
        <w:t>сельского поселения</w:t>
      </w:r>
      <w:r w:rsidR="00FC496B">
        <w:rPr>
          <w:rFonts w:ascii="Times New Roman" w:hAnsi="Times New Roman" w:cs="Times New Roman"/>
          <w:sz w:val="24"/>
          <w:szCs w:val="24"/>
        </w:rPr>
        <w:t xml:space="preserve"> Аккузевский</w:t>
      </w:r>
      <w:r w:rsidR="00F5301A" w:rsidRPr="00D40D33">
        <w:rPr>
          <w:rFonts w:ascii="Times New Roman" w:hAnsi="Times New Roman" w:cs="Times New Roman"/>
          <w:sz w:val="24"/>
          <w:szCs w:val="24"/>
        </w:rPr>
        <w:t xml:space="preserve"> сельсовет</w:t>
      </w:r>
      <w:r w:rsidR="00FC496B">
        <w:rPr>
          <w:rFonts w:ascii="Times New Roman" w:hAnsi="Times New Roman" w:cs="Times New Roman"/>
          <w:sz w:val="24"/>
          <w:szCs w:val="24"/>
        </w:rPr>
        <w:t xml:space="preserve"> </w:t>
      </w:r>
      <w:r w:rsidR="007159A0" w:rsidRPr="00D40D33">
        <w:rPr>
          <w:rFonts w:ascii="Times New Roman" w:hAnsi="Times New Roman" w:cs="Times New Roman"/>
          <w:sz w:val="24"/>
          <w:szCs w:val="24"/>
        </w:rPr>
        <w:t xml:space="preserve">муниципального района </w:t>
      </w:r>
      <w:r w:rsidR="005073EF">
        <w:rPr>
          <w:rFonts w:ascii="Times New Roman" w:hAnsi="Times New Roman" w:cs="Times New Roman"/>
          <w:sz w:val="24"/>
          <w:szCs w:val="24"/>
        </w:rPr>
        <w:t>Илишевский</w:t>
      </w:r>
      <w:r w:rsidR="002D2516" w:rsidRPr="00D40D33">
        <w:rPr>
          <w:rFonts w:ascii="Times New Roman" w:hAnsi="Times New Roman" w:cs="Times New Roman"/>
          <w:sz w:val="24"/>
          <w:szCs w:val="24"/>
        </w:rPr>
        <w:t xml:space="preserve"> район</w:t>
      </w:r>
      <w:r w:rsidR="00FC496B">
        <w:rPr>
          <w:rFonts w:ascii="Times New Roman" w:hAnsi="Times New Roman" w:cs="Times New Roman"/>
          <w:sz w:val="24"/>
          <w:szCs w:val="24"/>
        </w:rPr>
        <w:t xml:space="preserve"> </w:t>
      </w:r>
      <w:r w:rsidR="002212FA" w:rsidRPr="00D40D33">
        <w:rPr>
          <w:rFonts w:ascii="Times New Roman" w:hAnsi="Times New Roman" w:cs="Times New Roman"/>
          <w:sz w:val="24"/>
          <w:szCs w:val="24"/>
        </w:rPr>
        <w:t>Республики Башкортостан</w:t>
      </w:r>
      <w:r w:rsidRPr="00D40D33">
        <w:rPr>
          <w:rFonts w:ascii="Times New Roman" w:hAnsi="Times New Roman" w:cs="Times New Roman"/>
          <w:spacing w:val="-1"/>
          <w:sz w:val="24"/>
          <w:szCs w:val="24"/>
        </w:rPr>
        <w:t>;</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капитальный ремонт объектов капитального строительства</w:t>
      </w:r>
      <w:r w:rsidRPr="00D40D33">
        <w:rPr>
          <w:rFonts w:ascii="Times New Roman" w:hAnsi="Times New Roman" w:cs="Times New Roman"/>
          <w:spacing w:val="-1"/>
          <w:sz w:val="24"/>
          <w:szCs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b/>
          <w:spacing w:val="-1"/>
          <w:sz w:val="24"/>
          <w:szCs w:val="24"/>
        </w:rPr>
        <w:t>карта градостроительного зонирования</w:t>
      </w:r>
      <w:r w:rsidRPr="00D40D33">
        <w:rPr>
          <w:rFonts w:ascii="Times New Roman" w:hAnsi="Times New Roman" w:cs="Times New Roman"/>
          <w:spacing w:val="-1"/>
          <w:sz w:val="24"/>
          <w:szCs w:val="24"/>
        </w:rPr>
        <w:t xml:space="preserve"> – </w:t>
      </w:r>
      <w:r w:rsidRPr="00D40D33">
        <w:rPr>
          <w:rFonts w:ascii="Times New Roman" w:hAnsi="Times New Roman" w:cs="Times New Roman"/>
          <w:sz w:val="24"/>
          <w:szCs w:val="24"/>
        </w:rPr>
        <w:t>графический материал</w:t>
      </w:r>
      <w:r w:rsidRPr="00D40D33">
        <w:rPr>
          <w:rFonts w:ascii="Times New Roman" w:hAnsi="Times New Roman" w:cs="Times New Roman"/>
          <w:spacing w:val="-1"/>
          <w:sz w:val="24"/>
          <w:szCs w:val="24"/>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наследия</w:t>
      </w:r>
      <w:r w:rsidRPr="00D40D33">
        <w:rPr>
          <w:rFonts w:ascii="Times New Roman" w:hAnsi="Times New Roman" w:cs="Times New Roman"/>
          <w:sz w:val="24"/>
          <w:szCs w:val="24"/>
        </w:rPr>
        <w:t xml:space="preserve"> в отношении которых установлены градостроительные регламенты;</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квартал (микрорайон)</w:t>
      </w:r>
      <w:r w:rsidRPr="00D40D33">
        <w:rPr>
          <w:rFonts w:ascii="Times New Roman" w:hAnsi="Times New Roman" w:cs="Times New Roman"/>
          <w:spacing w:val="-1"/>
          <w:sz w:val="24"/>
          <w:szCs w:val="24"/>
        </w:rPr>
        <w:t xml:space="preserve"> – основной планировочный элемент жилой застройки в структуре территории </w:t>
      </w:r>
      <w:r w:rsidR="00A00C75" w:rsidRPr="00D40D33">
        <w:rPr>
          <w:rFonts w:ascii="Times New Roman" w:hAnsi="Times New Roman" w:cs="Times New Roman"/>
          <w:sz w:val="24"/>
          <w:szCs w:val="24"/>
        </w:rPr>
        <w:t>населенных пунктов</w:t>
      </w:r>
      <w:r w:rsidR="00FC496B">
        <w:rPr>
          <w:rFonts w:ascii="Times New Roman" w:hAnsi="Times New Roman" w:cs="Times New Roman"/>
          <w:sz w:val="24"/>
          <w:szCs w:val="24"/>
        </w:rPr>
        <w:t xml:space="preserve"> </w:t>
      </w:r>
      <w:r w:rsidR="00D240BA" w:rsidRPr="00D40D33">
        <w:rPr>
          <w:rFonts w:ascii="Times New Roman" w:hAnsi="Times New Roman" w:cs="Times New Roman"/>
          <w:sz w:val="24"/>
          <w:szCs w:val="24"/>
        </w:rPr>
        <w:t>сельского поселения</w:t>
      </w:r>
      <w:r w:rsidR="00FC496B">
        <w:rPr>
          <w:rFonts w:ascii="Times New Roman" w:hAnsi="Times New Roman" w:cs="Times New Roman"/>
          <w:sz w:val="24"/>
          <w:szCs w:val="24"/>
        </w:rPr>
        <w:t xml:space="preserve"> Аккузевский</w:t>
      </w:r>
      <w:r w:rsidR="00F5301A" w:rsidRPr="00D40D33">
        <w:rPr>
          <w:rFonts w:ascii="Times New Roman" w:hAnsi="Times New Roman" w:cs="Times New Roman"/>
          <w:sz w:val="24"/>
          <w:szCs w:val="24"/>
        </w:rPr>
        <w:t xml:space="preserve"> сельсовет</w:t>
      </w:r>
      <w:r w:rsidR="00FC496B">
        <w:rPr>
          <w:rFonts w:ascii="Times New Roman" w:hAnsi="Times New Roman" w:cs="Times New Roman"/>
          <w:sz w:val="24"/>
          <w:szCs w:val="24"/>
        </w:rPr>
        <w:t xml:space="preserve"> </w:t>
      </w:r>
      <w:r w:rsidR="007159A0" w:rsidRPr="00D40D33">
        <w:rPr>
          <w:rFonts w:ascii="Times New Roman" w:hAnsi="Times New Roman" w:cs="Times New Roman"/>
          <w:sz w:val="24"/>
          <w:szCs w:val="24"/>
        </w:rPr>
        <w:t xml:space="preserve">муниципального района </w:t>
      </w:r>
      <w:r w:rsidR="005073EF">
        <w:rPr>
          <w:rFonts w:ascii="Times New Roman" w:hAnsi="Times New Roman" w:cs="Times New Roman"/>
          <w:sz w:val="24"/>
          <w:szCs w:val="24"/>
        </w:rPr>
        <w:t>Илишевский</w:t>
      </w:r>
      <w:r w:rsidR="002D2516" w:rsidRPr="00D40D33">
        <w:rPr>
          <w:rFonts w:ascii="Times New Roman" w:hAnsi="Times New Roman" w:cs="Times New Roman"/>
          <w:sz w:val="24"/>
          <w:szCs w:val="24"/>
        </w:rPr>
        <w:t xml:space="preserve"> район</w:t>
      </w:r>
      <w:r w:rsidR="00FC496B">
        <w:rPr>
          <w:rFonts w:ascii="Times New Roman" w:hAnsi="Times New Roman" w:cs="Times New Roman"/>
          <w:sz w:val="24"/>
          <w:szCs w:val="24"/>
        </w:rPr>
        <w:t xml:space="preserve">  </w:t>
      </w:r>
      <w:r w:rsidR="002212FA" w:rsidRPr="00D40D33">
        <w:rPr>
          <w:rFonts w:ascii="Times New Roman" w:hAnsi="Times New Roman" w:cs="Times New Roman"/>
          <w:sz w:val="24"/>
          <w:szCs w:val="24"/>
        </w:rPr>
        <w:t>Республики Башкортостан</w:t>
      </w:r>
      <w:r w:rsidRPr="00D40D33">
        <w:rPr>
          <w:rFonts w:ascii="Times New Roman" w:hAnsi="Times New Roman" w:cs="Times New Roman"/>
          <w:spacing w:val="-1"/>
          <w:sz w:val="24"/>
          <w:szCs w:val="24"/>
        </w:rPr>
        <w:t>,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w:t>
      </w:r>
      <w:r w:rsidR="00FC496B">
        <w:rPr>
          <w:rFonts w:ascii="Times New Roman" w:hAnsi="Times New Roman" w:cs="Times New Roman"/>
          <w:spacing w:val="-1"/>
          <w:sz w:val="24"/>
          <w:szCs w:val="24"/>
        </w:rPr>
        <w:t xml:space="preserve"> </w:t>
      </w:r>
      <w:r w:rsidR="00A00C75" w:rsidRPr="00D40D33">
        <w:rPr>
          <w:rFonts w:ascii="Times New Roman" w:hAnsi="Times New Roman" w:cs="Times New Roman"/>
          <w:sz w:val="24"/>
          <w:szCs w:val="24"/>
        </w:rPr>
        <w:t xml:space="preserve">населенных пунктов </w:t>
      </w:r>
      <w:r w:rsidR="00D240BA" w:rsidRPr="00D40D33">
        <w:rPr>
          <w:rFonts w:ascii="Times New Roman" w:hAnsi="Times New Roman" w:cs="Times New Roman"/>
          <w:sz w:val="24"/>
          <w:szCs w:val="24"/>
        </w:rPr>
        <w:t>сельского поселения</w:t>
      </w:r>
      <w:r w:rsidR="00FC496B">
        <w:rPr>
          <w:rFonts w:ascii="Times New Roman" w:hAnsi="Times New Roman" w:cs="Times New Roman"/>
          <w:sz w:val="24"/>
          <w:szCs w:val="24"/>
        </w:rPr>
        <w:t xml:space="preserve"> Аккузевский</w:t>
      </w:r>
      <w:r w:rsidR="00F5301A" w:rsidRPr="00D40D33">
        <w:rPr>
          <w:rFonts w:ascii="Times New Roman" w:hAnsi="Times New Roman" w:cs="Times New Roman"/>
          <w:sz w:val="24"/>
          <w:szCs w:val="24"/>
        </w:rPr>
        <w:t xml:space="preserve"> сельсовет</w:t>
      </w:r>
      <w:r w:rsidR="00FC496B">
        <w:rPr>
          <w:rFonts w:ascii="Times New Roman" w:hAnsi="Times New Roman" w:cs="Times New Roman"/>
          <w:sz w:val="24"/>
          <w:szCs w:val="24"/>
        </w:rPr>
        <w:t xml:space="preserve"> </w:t>
      </w:r>
      <w:r w:rsidR="007159A0" w:rsidRPr="00D40D33">
        <w:rPr>
          <w:rFonts w:ascii="Times New Roman" w:hAnsi="Times New Roman" w:cs="Times New Roman"/>
          <w:sz w:val="24"/>
          <w:szCs w:val="24"/>
        </w:rPr>
        <w:t xml:space="preserve">муниципального района </w:t>
      </w:r>
      <w:r w:rsidR="005073EF">
        <w:rPr>
          <w:rFonts w:ascii="Times New Roman" w:hAnsi="Times New Roman" w:cs="Times New Roman"/>
          <w:sz w:val="24"/>
          <w:szCs w:val="24"/>
        </w:rPr>
        <w:t>Илишевский</w:t>
      </w:r>
      <w:r w:rsidR="002D2516" w:rsidRPr="00D40D33">
        <w:rPr>
          <w:rFonts w:ascii="Times New Roman" w:hAnsi="Times New Roman" w:cs="Times New Roman"/>
          <w:sz w:val="24"/>
          <w:szCs w:val="24"/>
        </w:rPr>
        <w:t xml:space="preserve"> район</w:t>
      </w:r>
      <w:r w:rsidR="00FC496B">
        <w:rPr>
          <w:rFonts w:ascii="Times New Roman" w:hAnsi="Times New Roman" w:cs="Times New Roman"/>
          <w:sz w:val="24"/>
          <w:szCs w:val="24"/>
        </w:rPr>
        <w:t xml:space="preserve"> </w:t>
      </w:r>
      <w:r w:rsidR="002212FA" w:rsidRPr="00D40D33">
        <w:rPr>
          <w:rFonts w:ascii="Times New Roman" w:hAnsi="Times New Roman" w:cs="Times New Roman"/>
          <w:sz w:val="24"/>
          <w:szCs w:val="24"/>
        </w:rPr>
        <w:t>Республики Башкортостан</w:t>
      </w:r>
      <w:r w:rsidRPr="00D40D33">
        <w:rPr>
          <w:rFonts w:ascii="Times New Roman" w:hAnsi="Times New Roman" w:cs="Times New Roman"/>
          <w:spacing w:val="-1"/>
          <w:sz w:val="24"/>
          <w:szCs w:val="24"/>
        </w:rPr>
        <w:t xml:space="preserve">,  в пределах  которого  размещаются жилые дома, учреждения и предприятия обслуживания населения, иные объекты обслуживания. </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 xml:space="preserve">комиссия, уполномоченная рассматривать вопросы землепользования и застройки </w:t>
      </w:r>
      <w:r w:rsidRPr="00D40D33">
        <w:rPr>
          <w:rFonts w:ascii="Times New Roman" w:hAnsi="Times New Roman" w:cs="Times New Roman"/>
          <w:spacing w:val="-1"/>
          <w:sz w:val="24"/>
          <w:szCs w:val="24"/>
        </w:rPr>
        <w:t>– коллегиальный совещательный орган при главе</w:t>
      </w:r>
      <w:r w:rsidR="00FC496B">
        <w:rPr>
          <w:rFonts w:ascii="Times New Roman" w:hAnsi="Times New Roman" w:cs="Times New Roman"/>
          <w:spacing w:val="-1"/>
          <w:sz w:val="24"/>
          <w:szCs w:val="24"/>
        </w:rPr>
        <w:t xml:space="preserve"> </w:t>
      </w:r>
      <w:r w:rsidR="00D240BA" w:rsidRPr="00D40D33">
        <w:rPr>
          <w:rFonts w:ascii="Times New Roman" w:hAnsi="Times New Roman" w:cs="Times New Roman"/>
          <w:sz w:val="24"/>
          <w:szCs w:val="24"/>
        </w:rPr>
        <w:t>сельского поселения</w:t>
      </w:r>
      <w:r w:rsidR="00FC496B">
        <w:rPr>
          <w:rFonts w:ascii="Times New Roman" w:hAnsi="Times New Roman" w:cs="Times New Roman"/>
          <w:sz w:val="24"/>
          <w:szCs w:val="24"/>
        </w:rPr>
        <w:t xml:space="preserve"> Аккузевский</w:t>
      </w:r>
      <w:r w:rsidR="00F5301A" w:rsidRPr="00D40D33">
        <w:rPr>
          <w:rFonts w:ascii="Times New Roman" w:hAnsi="Times New Roman" w:cs="Times New Roman"/>
          <w:sz w:val="24"/>
          <w:szCs w:val="24"/>
        </w:rPr>
        <w:t xml:space="preserve"> сельсовет</w:t>
      </w:r>
      <w:r w:rsidR="00FC496B">
        <w:rPr>
          <w:rFonts w:ascii="Times New Roman" w:hAnsi="Times New Roman" w:cs="Times New Roman"/>
          <w:sz w:val="24"/>
          <w:szCs w:val="24"/>
        </w:rPr>
        <w:t xml:space="preserve"> </w:t>
      </w:r>
      <w:r w:rsidR="007159A0" w:rsidRPr="00D40D33">
        <w:rPr>
          <w:rFonts w:ascii="Times New Roman" w:hAnsi="Times New Roman" w:cs="Times New Roman"/>
          <w:sz w:val="24"/>
          <w:szCs w:val="24"/>
        </w:rPr>
        <w:t xml:space="preserve">муниципального района </w:t>
      </w:r>
      <w:r w:rsidR="005073EF">
        <w:rPr>
          <w:rFonts w:ascii="Times New Roman" w:hAnsi="Times New Roman" w:cs="Times New Roman"/>
          <w:sz w:val="24"/>
          <w:szCs w:val="24"/>
        </w:rPr>
        <w:t>Илишевский</w:t>
      </w:r>
      <w:r w:rsidR="002D2516" w:rsidRPr="00D40D33">
        <w:rPr>
          <w:rFonts w:ascii="Times New Roman" w:hAnsi="Times New Roman" w:cs="Times New Roman"/>
          <w:sz w:val="24"/>
          <w:szCs w:val="24"/>
        </w:rPr>
        <w:t xml:space="preserve"> район</w:t>
      </w:r>
      <w:r w:rsidR="00FC496B">
        <w:rPr>
          <w:rFonts w:ascii="Times New Roman" w:hAnsi="Times New Roman" w:cs="Times New Roman"/>
          <w:sz w:val="24"/>
          <w:szCs w:val="24"/>
        </w:rPr>
        <w:t xml:space="preserve"> </w:t>
      </w:r>
      <w:r w:rsidR="002212FA" w:rsidRPr="00D40D33">
        <w:rPr>
          <w:rFonts w:ascii="Times New Roman" w:hAnsi="Times New Roman" w:cs="Times New Roman"/>
          <w:sz w:val="24"/>
          <w:szCs w:val="24"/>
        </w:rPr>
        <w:t>Республики Башкортостан</w:t>
      </w:r>
      <w:r w:rsidRPr="00D40D33">
        <w:rPr>
          <w:rFonts w:ascii="Times New Roman" w:hAnsi="Times New Roman" w:cs="Times New Roman"/>
          <w:spacing w:val="-1"/>
          <w:sz w:val="24"/>
          <w:szCs w:val="24"/>
        </w:rPr>
        <w:t>, создаваемый в соответствии с федеральным законодательством, законодательством Республики Башкортост</w:t>
      </w:r>
      <w:r w:rsidR="00BC0F24">
        <w:rPr>
          <w:rFonts w:ascii="Times New Roman" w:hAnsi="Times New Roman" w:cs="Times New Roman"/>
          <w:spacing w:val="-1"/>
          <w:sz w:val="24"/>
          <w:szCs w:val="24"/>
        </w:rPr>
        <w:t>ан</w:t>
      </w:r>
      <w:r w:rsidRPr="00D40D33">
        <w:rPr>
          <w:rFonts w:ascii="Times New Roman" w:hAnsi="Times New Roman" w:cs="Times New Roman"/>
          <w:spacing w:val="-1"/>
          <w:sz w:val="24"/>
          <w:szCs w:val="24"/>
        </w:rPr>
        <w:t>, нормативно-правовыми актами муниципального</w:t>
      </w:r>
      <w:r w:rsidR="00A85256" w:rsidRPr="00D40D33">
        <w:rPr>
          <w:rFonts w:ascii="Times New Roman" w:hAnsi="Times New Roman" w:cs="Times New Roman"/>
          <w:spacing w:val="-1"/>
          <w:sz w:val="24"/>
          <w:szCs w:val="24"/>
        </w:rPr>
        <w:t xml:space="preserve"> образования, подзаконными </w:t>
      </w:r>
      <w:r w:rsidRPr="00D40D33">
        <w:rPr>
          <w:rFonts w:ascii="Times New Roman" w:hAnsi="Times New Roman" w:cs="Times New Roman"/>
          <w:spacing w:val="-1"/>
          <w:sz w:val="24"/>
          <w:szCs w:val="24"/>
        </w:rPr>
        <w:t xml:space="preserve">актами </w:t>
      </w:r>
      <w:r w:rsidR="00D240BA" w:rsidRPr="00D40D33">
        <w:rPr>
          <w:rFonts w:ascii="Times New Roman" w:hAnsi="Times New Roman" w:cs="Times New Roman"/>
          <w:sz w:val="24"/>
          <w:szCs w:val="24"/>
        </w:rPr>
        <w:t>сельского поселения</w:t>
      </w:r>
      <w:r w:rsidR="00FC496B">
        <w:rPr>
          <w:rFonts w:ascii="Times New Roman" w:hAnsi="Times New Roman" w:cs="Times New Roman"/>
          <w:sz w:val="24"/>
          <w:szCs w:val="24"/>
        </w:rPr>
        <w:t xml:space="preserve"> Аккузевский</w:t>
      </w:r>
      <w:r w:rsidR="00244698" w:rsidRPr="00D40D33">
        <w:rPr>
          <w:rFonts w:ascii="Times New Roman" w:hAnsi="Times New Roman" w:cs="Times New Roman"/>
          <w:sz w:val="24"/>
          <w:szCs w:val="24"/>
        </w:rPr>
        <w:t xml:space="preserve"> с</w:t>
      </w:r>
      <w:r w:rsidR="00F5301A" w:rsidRPr="00D40D33">
        <w:rPr>
          <w:rFonts w:ascii="Times New Roman" w:hAnsi="Times New Roman" w:cs="Times New Roman"/>
          <w:sz w:val="24"/>
          <w:szCs w:val="24"/>
        </w:rPr>
        <w:t>ельсовет</w:t>
      </w:r>
      <w:r w:rsidR="00FC496B">
        <w:rPr>
          <w:rFonts w:ascii="Times New Roman" w:hAnsi="Times New Roman" w:cs="Times New Roman"/>
          <w:sz w:val="24"/>
          <w:szCs w:val="24"/>
        </w:rPr>
        <w:t xml:space="preserve"> </w:t>
      </w:r>
      <w:r w:rsidR="007159A0" w:rsidRPr="00D40D33">
        <w:rPr>
          <w:rFonts w:ascii="Times New Roman" w:hAnsi="Times New Roman" w:cs="Times New Roman"/>
          <w:sz w:val="24"/>
          <w:szCs w:val="24"/>
        </w:rPr>
        <w:t xml:space="preserve">муниципального района </w:t>
      </w:r>
      <w:r w:rsidR="005073EF">
        <w:rPr>
          <w:rFonts w:ascii="Times New Roman" w:hAnsi="Times New Roman" w:cs="Times New Roman"/>
          <w:sz w:val="24"/>
          <w:szCs w:val="24"/>
        </w:rPr>
        <w:t>Илишевский</w:t>
      </w:r>
      <w:r w:rsidR="002D2516" w:rsidRPr="00D40D33">
        <w:rPr>
          <w:rFonts w:ascii="Times New Roman" w:hAnsi="Times New Roman" w:cs="Times New Roman"/>
          <w:sz w:val="24"/>
          <w:szCs w:val="24"/>
        </w:rPr>
        <w:t xml:space="preserve"> район</w:t>
      </w:r>
      <w:r w:rsidR="00FC496B">
        <w:rPr>
          <w:rFonts w:ascii="Times New Roman" w:hAnsi="Times New Roman" w:cs="Times New Roman"/>
          <w:sz w:val="24"/>
          <w:szCs w:val="24"/>
        </w:rPr>
        <w:t xml:space="preserve"> </w:t>
      </w:r>
      <w:r w:rsidR="002212FA" w:rsidRPr="00D40D33">
        <w:rPr>
          <w:rFonts w:ascii="Times New Roman" w:hAnsi="Times New Roman" w:cs="Times New Roman"/>
          <w:sz w:val="24"/>
          <w:szCs w:val="24"/>
        </w:rPr>
        <w:t>Республики Башкортостан</w:t>
      </w:r>
      <w:r w:rsidRPr="00D40D33">
        <w:rPr>
          <w:rFonts w:ascii="Times New Roman" w:hAnsi="Times New Roman" w:cs="Times New Roman"/>
          <w:spacing w:val="-1"/>
          <w:sz w:val="24"/>
          <w:szCs w:val="24"/>
        </w:rPr>
        <w:t>,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spacing w:line="240" w:lineRule="auto"/>
        <w:ind w:firstLine="360"/>
        <w:rPr>
          <w:rFonts w:ascii="Times New Roman" w:hAnsi="Times New Roman" w:cs="Times New Roman"/>
          <w:color w:val="000000"/>
          <w:spacing w:val="-1"/>
          <w:sz w:val="24"/>
          <w:szCs w:val="24"/>
        </w:rPr>
      </w:pPr>
      <w:r w:rsidRPr="00D40D33">
        <w:rPr>
          <w:rFonts w:ascii="Times New Roman" w:hAnsi="Times New Roman" w:cs="Times New Roman"/>
          <w:b/>
          <w:color w:val="000000"/>
          <w:sz w:val="24"/>
          <w:szCs w:val="24"/>
        </w:rPr>
        <w:t>максимальный процент застройки</w:t>
      </w:r>
      <w:r w:rsidRPr="00D40D33">
        <w:rPr>
          <w:rFonts w:ascii="Times New Roman" w:hAnsi="Times New Roman" w:cs="Times New Roman"/>
          <w:color w:val="000000"/>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D40D33">
        <w:rPr>
          <w:rFonts w:ascii="Times New Roman" w:hAnsi="Times New Roman" w:cs="Times New Roman"/>
          <w:color w:val="000000"/>
          <w:spacing w:val="-1"/>
          <w:sz w:val="24"/>
          <w:szCs w:val="24"/>
        </w:rPr>
        <w:t xml:space="preserve"> (%);</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процент строительного использования земельного участка</w:t>
      </w:r>
      <w:r w:rsidRPr="00D40D33">
        <w:rPr>
          <w:rFonts w:ascii="Times New Roman" w:hAnsi="Times New Roman" w:cs="Times New Roman"/>
          <w:spacing w:val="-1"/>
          <w:sz w:val="24"/>
          <w:szCs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процент озеленения</w:t>
      </w:r>
      <w:r w:rsidRPr="00D40D33">
        <w:rPr>
          <w:rFonts w:ascii="Times New Roman" w:hAnsi="Times New Roman" w:cs="Times New Roman"/>
          <w:spacing w:val="-1"/>
          <w:sz w:val="24"/>
          <w:szCs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466C93" w:rsidRPr="00D40D33" w:rsidRDefault="00466C93"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z w:val="24"/>
          <w:szCs w:val="24"/>
        </w:rPr>
        <w:t>красные линии</w:t>
      </w:r>
      <w:r w:rsidRPr="00D40D33">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466C93" w:rsidRPr="00D40D33" w:rsidRDefault="00466C93"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z w:val="24"/>
          <w:szCs w:val="24"/>
        </w:rPr>
        <w:t>линейные объекты</w:t>
      </w:r>
      <w:r w:rsidRPr="00D40D33">
        <w:rPr>
          <w:rFonts w:ascii="Times New Roman" w:hAnsi="Times New Roman" w:cs="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линии регулирования застройки</w:t>
      </w:r>
      <w:r w:rsidRPr="00D40D33">
        <w:rPr>
          <w:rFonts w:ascii="Times New Roman" w:hAnsi="Times New Roman" w:cs="Times New Roman"/>
          <w:spacing w:val="-1"/>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0A295D" w:rsidRPr="00D40D33" w:rsidRDefault="000A295D"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b/>
          <w:sz w:val="24"/>
          <w:szCs w:val="24"/>
        </w:rPr>
        <w:t>многоквартирный  дом</w:t>
      </w:r>
      <w:r w:rsidRPr="00D40D33">
        <w:rPr>
          <w:rFonts w:ascii="Times New Roman" w:hAnsi="Times New Roman" w:cs="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b/>
          <w:sz w:val="24"/>
          <w:szCs w:val="24"/>
        </w:rPr>
        <w:t>недвижимость (недвижимое имущество)</w:t>
      </w:r>
      <w:r w:rsidRPr="00D40D33">
        <w:rPr>
          <w:rFonts w:ascii="Times New Roman" w:hAnsi="Times New Roman" w:cs="Times New Roman"/>
          <w:noProof/>
          <w:sz w:val="24"/>
          <w:szCs w:val="24"/>
        </w:rPr>
        <w:t xml:space="preserve"> —</w:t>
      </w:r>
      <w:r w:rsidRPr="00D40D33">
        <w:rPr>
          <w:rFonts w:ascii="Times New Roman" w:hAnsi="Times New Roman" w:cs="Times New Roman"/>
          <w:sz w:val="24"/>
          <w:szCs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объект капитального строительства</w:t>
      </w:r>
      <w:r w:rsidRPr="00D40D33">
        <w:rPr>
          <w:rFonts w:ascii="Times New Roman" w:hAnsi="Times New Roman" w:cs="Times New Roman"/>
          <w:spacing w:val="-1"/>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объекты некапитального строительства</w:t>
      </w:r>
      <w:r w:rsidRPr="00D40D33">
        <w:rPr>
          <w:rFonts w:ascii="Times New Roman" w:hAnsi="Times New Roman" w:cs="Times New Roman"/>
          <w:spacing w:val="-1"/>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объекты культурного наследия</w:t>
      </w:r>
      <w:r w:rsidRPr="00D40D33">
        <w:rPr>
          <w:rFonts w:ascii="Times New Roman" w:hAnsi="Times New Roman" w:cs="Times New Roman"/>
          <w:spacing w:val="-1"/>
          <w:sz w:val="24"/>
          <w:szCs w:val="24"/>
        </w:rPr>
        <w:t xml:space="preserve">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ограничения специального назначения на использование и застройку территории</w:t>
      </w:r>
      <w:r w:rsidRPr="00D40D33">
        <w:rPr>
          <w:rFonts w:ascii="Times New Roman" w:hAnsi="Times New Roman" w:cs="Times New Roman"/>
          <w:spacing w:val="-1"/>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w:t>
      </w:r>
      <w:r w:rsidR="00BC0F24">
        <w:rPr>
          <w:rFonts w:ascii="Times New Roman" w:hAnsi="Times New Roman" w:cs="Times New Roman"/>
          <w:spacing w:val="-1"/>
          <w:sz w:val="24"/>
          <w:szCs w:val="24"/>
        </w:rPr>
        <w:t>Илишевского</w:t>
      </w:r>
      <w:r w:rsidR="002D2516" w:rsidRPr="00D40D33">
        <w:rPr>
          <w:rFonts w:ascii="Times New Roman" w:hAnsi="Times New Roman" w:cs="Times New Roman"/>
          <w:spacing w:val="-1"/>
          <w:sz w:val="24"/>
          <w:szCs w:val="24"/>
        </w:rPr>
        <w:t xml:space="preserve"> района</w:t>
      </w:r>
      <w:r w:rsidRPr="00D40D33">
        <w:rPr>
          <w:rFonts w:ascii="Times New Roman" w:hAnsi="Times New Roman" w:cs="Times New Roman"/>
          <w:spacing w:val="-1"/>
          <w:sz w:val="24"/>
          <w:szCs w:val="24"/>
        </w:rPr>
        <w:t xml:space="preserve"> 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b/>
          <w:sz w:val="24"/>
          <w:szCs w:val="24"/>
        </w:rPr>
        <w:t xml:space="preserve">объект индивидуального жилищного строительства – </w:t>
      </w:r>
      <w:r w:rsidRPr="00D40D33">
        <w:rPr>
          <w:rFonts w:ascii="Times New Roman" w:hAnsi="Times New Roman" w:cs="Times New Roman"/>
          <w:sz w:val="24"/>
          <w:szCs w:val="24"/>
        </w:rPr>
        <w:t>отдельно стоящий</w:t>
      </w:r>
      <w:r w:rsidR="00FC496B">
        <w:rPr>
          <w:rFonts w:ascii="Times New Roman" w:hAnsi="Times New Roman" w:cs="Times New Roman"/>
          <w:sz w:val="24"/>
          <w:szCs w:val="24"/>
        </w:rPr>
        <w:t xml:space="preserve"> </w:t>
      </w:r>
      <w:r w:rsidRPr="00D40D33">
        <w:rPr>
          <w:rFonts w:ascii="Times New Roman" w:hAnsi="Times New Roman" w:cs="Times New Roman"/>
          <w:sz w:val="24"/>
          <w:szCs w:val="24"/>
        </w:rPr>
        <w:t>жилой дом с количеством этажей не более чем три, предназначенный для проживания одной семьи;</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основные виды разрешенного использования земельных участков и объектов капитального строительства</w:t>
      </w:r>
      <w:r w:rsidRPr="00D40D33">
        <w:rPr>
          <w:rFonts w:ascii="Times New Roman" w:hAnsi="Times New Roman" w:cs="Times New Roman"/>
          <w:spacing w:val="-1"/>
          <w:sz w:val="24"/>
          <w:szCs w:val="24"/>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 xml:space="preserve">подрядчик </w:t>
      </w:r>
      <w:r w:rsidRPr="00D40D33">
        <w:rPr>
          <w:rFonts w:ascii="Times New Roman" w:hAnsi="Times New Roman" w:cs="Times New Roman"/>
          <w:spacing w:val="-1"/>
          <w:sz w:val="24"/>
          <w:szCs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правообладатели земельных участков, объектов капитального строительства</w:t>
      </w:r>
      <w:r w:rsidRPr="00D40D33">
        <w:rPr>
          <w:rFonts w:ascii="Times New Roman" w:hAnsi="Times New Roman" w:cs="Times New Roman"/>
          <w:spacing w:val="-1"/>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D40D33">
        <w:rPr>
          <w:rFonts w:ascii="Times New Roman" w:hAnsi="Times New Roman" w:cs="Times New Roman"/>
          <w:spacing w:val="-1"/>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прибрежная защитная полоса</w:t>
      </w:r>
      <w:r w:rsidRPr="00D40D33">
        <w:rPr>
          <w:rFonts w:ascii="Times New Roman" w:hAnsi="Times New Roman" w:cs="Times New Roman"/>
          <w:spacing w:val="-1"/>
          <w:sz w:val="24"/>
          <w:szCs w:val="24"/>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проект границ земельного участка</w:t>
      </w:r>
      <w:r w:rsidRPr="00D40D33">
        <w:rPr>
          <w:rFonts w:ascii="Times New Roman" w:hAnsi="Times New Roman" w:cs="Times New Roman"/>
          <w:spacing w:val="-1"/>
          <w:sz w:val="24"/>
          <w:szCs w:val="24"/>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проектная документация</w:t>
      </w:r>
      <w:r w:rsidRPr="00D40D33">
        <w:rPr>
          <w:rFonts w:ascii="Times New Roman" w:hAnsi="Times New Roman" w:cs="Times New Roman"/>
          <w:spacing w:val="-1"/>
          <w:sz w:val="24"/>
          <w:szCs w:val="24"/>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b/>
          <w:spacing w:val="-1"/>
          <w:sz w:val="24"/>
          <w:szCs w:val="24"/>
        </w:rPr>
        <w:t>проект планировки территории</w:t>
      </w:r>
      <w:r w:rsidRPr="00D40D33">
        <w:rPr>
          <w:rFonts w:ascii="Times New Roman" w:hAnsi="Times New Roman" w:cs="Times New Roman"/>
          <w:spacing w:val="-1"/>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sidRPr="00D40D33">
        <w:rPr>
          <w:rFonts w:ascii="Times New Roman" w:hAnsi="Times New Roman" w:cs="Times New Roman"/>
          <w:sz w:val="24"/>
          <w:szCs w:val="24"/>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проект планировки территории квартала (микрорайона, планировочно-обособленной части квартала)</w:t>
      </w:r>
      <w:r w:rsidRPr="00D40D33">
        <w:rPr>
          <w:rFonts w:ascii="Times New Roman" w:hAnsi="Times New Roman" w:cs="Times New Roman"/>
          <w:spacing w:val="-1"/>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проект межевания территории</w:t>
      </w:r>
      <w:r w:rsidRPr="00D40D33">
        <w:rPr>
          <w:rFonts w:ascii="Times New Roman" w:hAnsi="Times New Roman" w:cs="Times New Roman"/>
          <w:spacing w:val="-1"/>
          <w:sz w:val="24"/>
          <w:szCs w:val="24"/>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публичный сервитут</w:t>
      </w:r>
      <w:r w:rsidRPr="00D40D33">
        <w:rPr>
          <w:rFonts w:ascii="Times New Roman" w:hAnsi="Times New Roman" w:cs="Times New Roman"/>
          <w:spacing w:val="-1"/>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napToGrid w:val="0"/>
          <w:spacing w:val="-1"/>
          <w:sz w:val="24"/>
          <w:szCs w:val="24"/>
        </w:rPr>
      </w:pPr>
      <w:r w:rsidRPr="00D40D33">
        <w:rPr>
          <w:rFonts w:ascii="Times New Roman" w:hAnsi="Times New Roman" w:cs="Times New Roman"/>
          <w:b/>
          <w:snapToGrid w:val="0"/>
          <w:spacing w:val="-1"/>
          <w:sz w:val="24"/>
          <w:szCs w:val="24"/>
        </w:rPr>
        <w:t>разрешение на ввод объекта в эксплуатацию</w:t>
      </w:r>
      <w:r w:rsidRPr="00D40D33">
        <w:rPr>
          <w:rFonts w:ascii="Times New Roman" w:hAnsi="Times New Roman" w:cs="Times New Roman"/>
          <w:snapToGrid w:val="0"/>
          <w:spacing w:val="-1"/>
          <w:sz w:val="24"/>
          <w:szCs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D40D33">
        <w:rPr>
          <w:rFonts w:ascii="Times New Roman" w:hAnsi="Times New Roman" w:cs="Times New Roman"/>
          <w:spacing w:val="-1"/>
          <w:sz w:val="24"/>
          <w:szCs w:val="24"/>
        </w:rPr>
        <w:t xml:space="preserve">– документ, выдаваемый заявителю за подписью главы </w:t>
      </w:r>
      <w:r w:rsidR="00D240BA" w:rsidRPr="00D40D33">
        <w:rPr>
          <w:rFonts w:ascii="Times New Roman" w:hAnsi="Times New Roman" w:cs="Times New Roman"/>
          <w:sz w:val="24"/>
          <w:szCs w:val="24"/>
        </w:rPr>
        <w:t>сельского поселения</w:t>
      </w:r>
      <w:r w:rsidR="00FC496B">
        <w:rPr>
          <w:rFonts w:ascii="Times New Roman" w:hAnsi="Times New Roman" w:cs="Times New Roman"/>
          <w:sz w:val="24"/>
          <w:szCs w:val="24"/>
        </w:rPr>
        <w:t xml:space="preserve"> Аккузевский </w:t>
      </w:r>
      <w:r w:rsidR="00F5301A" w:rsidRPr="00D40D33">
        <w:rPr>
          <w:rFonts w:ascii="Times New Roman" w:hAnsi="Times New Roman" w:cs="Times New Roman"/>
          <w:sz w:val="24"/>
          <w:szCs w:val="24"/>
        </w:rPr>
        <w:t>сельсовет</w:t>
      </w:r>
      <w:r w:rsidR="00FC496B">
        <w:rPr>
          <w:rFonts w:ascii="Times New Roman" w:hAnsi="Times New Roman" w:cs="Times New Roman"/>
          <w:sz w:val="24"/>
          <w:szCs w:val="24"/>
        </w:rPr>
        <w:t xml:space="preserve"> </w:t>
      </w:r>
      <w:r w:rsidR="007159A0" w:rsidRPr="00D40D33">
        <w:rPr>
          <w:rFonts w:ascii="Times New Roman" w:hAnsi="Times New Roman" w:cs="Times New Roman"/>
          <w:sz w:val="24"/>
          <w:szCs w:val="24"/>
        </w:rPr>
        <w:t xml:space="preserve">муниципального района </w:t>
      </w:r>
      <w:r w:rsidR="005073EF">
        <w:rPr>
          <w:rFonts w:ascii="Times New Roman" w:hAnsi="Times New Roman" w:cs="Times New Roman"/>
          <w:sz w:val="24"/>
          <w:szCs w:val="24"/>
        </w:rPr>
        <w:t>Илишевский</w:t>
      </w:r>
      <w:r w:rsidR="002D2516" w:rsidRPr="00D40D33">
        <w:rPr>
          <w:rFonts w:ascii="Times New Roman" w:hAnsi="Times New Roman" w:cs="Times New Roman"/>
          <w:sz w:val="24"/>
          <w:szCs w:val="24"/>
        </w:rPr>
        <w:t xml:space="preserve"> район</w:t>
      </w:r>
      <w:r w:rsidR="00FC496B">
        <w:rPr>
          <w:rFonts w:ascii="Times New Roman" w:hAnsi="Times New Roman" w:cs="Times New Roman"/>
          <w:sz w:val="24"/>
          <w:szCs w:val="24"/>
        </w:rPr>
        <w:t xml:space="preserve"> </w:t>
      </w:r>
      <w:r w:rsidR="002212FA" w:rsidRPr="00D40D33">
        <w:rPr>
          <w:rFonts w:ascii="Times New Roman" w:hAnsi="Times New Roman" w:cs="Times New Roman"/>
          <w:sz w:val="24"/>
          <w:szCs w:val="24"/>
        </w:rPr>
        <w:t>Республики Башкортостан</w:t>
      </w:r>
      <w:r w:rsidRPr="00D40D33">
        <w:rPr>
          <w:rFonts w:ascii="Times New Roman" w:hAnsi="Times New Roman" w:cs="Times New Roman"/>
          <w:spacing w:val="-1"/>
          <w:sz w:val="24"/>
          <w:szCs w:val="24"/>
        </w:rPr>
        <w:t>,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CE5E6D" w:rsidRPr="00D40D33" w:rsidRDefault="00CE5E6D" w:rsidP="00CE5E6D">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b/>
          <w:color w:val="000000"/>
          <w:sz w:val="24"/>
          <w:szCs w:val="24"/>
        </w:rPr>
        <w:t>Разрешение на строительство</w:t>
      </w:r>
      <w:r w:rsidR="004D50EE"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 xml:space="preserve">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w:t>
      </w:r>
      <w:r w:rsidR="004D50EE" w:rsidRPr="00D40D33">
        <w:rPr>
          <w:rFonts w:ascii="Times New Roman" w:hAnsi="Times New Roman" w:cs="Times New Roman"/>
          <w:color w:val="000000"/>
          <w:sz w:val="24"/>
          <w:szCs w:val="24"/>
        </w:rPr>
        <w:t xml:space="preserve"> 51 ГК РФ</w:t>
      </w:r>
      <w:r w:rsidRPr="00D40D33">
        <w:rPr>
          <w:rFonts w:ascii="Times New Roman" w:hAnsi="Times New Roman" w:cs="Times New Roman"/>
          <w:color w:val="000000"/>
          <w:sz w:val="24"/>
          <w:szCs w:val="24"/>
        </w:rPr>
        <w:t>),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w:t>
      </w:r>
      <w:r w:rsidR="004D50EE" w:rsidRPr="00D40D33">
        <w:rPr>
          <w:rFonts w:ascii="Times New Roman" w:hAnsi="Times New Roman" w:cs="Times New Roman"/>
          <w:color w:val="000000"/>
          <w:sz w:val="24"/>
          <w:szCs w:val="24"/>
        </w:rPr>
        <w:t xml:space="preserve">смотренных </w:t>
      </w:r>
      <w:r w:rsidR="00BD1DE7" w:rsidRPr="00D40D33">
        <w:rPr>
          <w:rFonts w:ascii="Times New Roman" w:hAnsi="Times New Roman" w:cs="Times New Roman"/>
          <w:color w:val="000000"/>
          <w:sz w:val="24"/>
          <w:szCs w:val="24"/>
        </w:rPr>
        <w:t>ГК РФ</w:t>
      </w:r>
      <w:r w:rsidR="004D50EE" w:rsidRPr="00D40D33">
        <w:rPr>
          <w:rFonts w:ascii="Times New Roman" w:hAnsi="Times New Roman" w:cs="Times New Roman"/>
          <w:color w:val="000000"/>
          <w:sz w:val="24"/>
          <w:szCs w:val="24"/>
        </w:rPr>
        <w:t>.</w:t>
      </w:r>
    </w:p>
    <w:p w:rsidR="00CE5E6D" w:rsidRPr="00D40D33" w:rsidRDefault="00CE5E6D" w:rsidP="00F71DA3">
      <w:pPr>
        <w:pStyle w:val="Web1"/>
        <w:spacing w:before="0" w:after="0"/>
        <w:ind w:left="0" w:right="0" w:firstLine="360"/>
        <w:rPr>
          <w:rFonts w:ascii="Times New Roman" w:hAnsi="Times New Roman" w:cs="Times New Roman"/>
          <w:snapToGrid w:val="0"/>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разрешение на условно разрешенный вид использования</w:t>
      </w:r>
      <w:r w:rsidRPr="00D40D33">
        <w:rPr>
          <w:rFonts w:ascii="Times New Roman" w:hAnsi="Times New Roman" w:cs="Times New Roman"/>
          <w:spacing w:val="-1"/>
          <w:sz w:val="24"/>
          <w:szCs w:val="24"/>
        </w:rPr>
        <w:t xml:space="preserve"> – документ, выдаваемый заявителю за подписью главы </w:t>
      </w:r>
      <w:r w:rsidR="00D240BA" w:rsidRPr="00D40D33">
        <w:rPr>
          <w:rFonts w:ascii="Times New Roman" w:hAnsi="Times New Roman" w:cs="Times New Roman"/>
          <w:sz w:val="24"/>
          <w:szCs w:val="24"/>
        </w:rPr>
        <w:t>сельского поселения</w:t>
      </w:r>
      <w:r w:rsidR="00FC496B">
        <w:rPr>
          <w:rFonts w:ascii="Times New Roman" w:hAnsi="Times New Roman" w:cs="Times New Roman"/>
          <w:sz w:val="24"/>
          <w:szCs w:val="24"/>
        </w:rPr>
        <w:t xml:space="preserve"> Аккузевский</w:t>
      </w:r>
      <w:r w:rsidR="00F5301A" w:rsidRPr="00D40D33">
        <w:rPr>
          <w:rFonts w:ascii="Times New Roman" w:hAnsi="Times New Roman" w:cs="Times New Roman"/>
          <w:sz w:val="24"/>
          <w:szCs w:val="24"/>
        </w:rPr>
        <w:t xml:space="preserve"> сельсовет</w:t>
      </w:r>
      <w:r w:rsidR="00FC496B">
        <w:rPr>
          <w:rFonts w:ascii="Times New Roman" w:hAnsi="Times New Roman" w:cs="Times New Roman"/>
          <w:sz w:val="24"/>
          <w:szCs w:val="24"/>
        </w:rPr>
        <w:t xml:space="preserve"> </w:t>
      </w:r>
      <w:r w:rsidR="007159A0" w:rsidRPr="00D40D33">
        <w:rPr>
          <w:rFonts w:ascii="Times New Roman" w:hAnsi="Times New Roman" w:cs="Times New Roman"/>
          <w:sz w:val="24"/>
          <w:szCs w:val="24"/>
        </w:rPr>
        <w:t xml:space="preserve">муниципального района </w:t>
      </w:r>
      <w:r w:rsidR="005073EF">
        <w:rPr>
          <w:rFonts w:ascii="Times New Roman" w:hAnsi="Times New Roman" w:cs="Times New Roman"/>
          <w:sz w:val="24"/>
          <w:szCs w:val="24"/>
        </w:rPr>
        <w:t>Илишевский</w:t>
      </w:r>
      <w:r w:rsidR="002D2516" w:rsidRPr="00D40D33">
        <w:rPr>
          <w:rFonts w:ascii="Times New Roman" w:hAnsi="Times New Roman" w:cs="Times New Roman"/>
          <w:sz w:val="24"/>
          <w:szCs w:val="24"/>
        </w:rPr>
        <w:t xml:space="preserve"> район</w:t>
      </w:r>
      <w:r w:rsidR="00FC496B">
        <w:rPr>
          <w:rFonts w:ascii="Times New Roman" w:hAnsi="Times New Roman" w:cs="Times New Roman"/>
          <w:sz w:val="24"/>
          <w:szCs w:val="24"/>
        </w:rPr>
        <w:t xml:space="preserve"> </w:t>
      </w:r>
      <w:r w:rsidR="002212FA" w:rsidRPr="00D40D33">
        <w:rPr>
          <w:rFonts w:ascii="Times New Roman" w:hAnsi="Times New Roman" w:cs="Times New Roman"/>
          <w:sz w:val="24"/>
          <w:szCs w:val="24"/>
        </w:rPr>
        <w:t>Республики Башкортостан</w:t>
      </w:r>
      <w:r w:rsidRPr="00D40D33">
        <w:rPr>
          <w:rFonts w:ascii="Times New Roman" w:hAnsi="Times New Roman" w:cs="Times New Roman"/>
          <w:spacing w:val="-1"/>
          <w:sz w:val="24"/>
          <w:szCs w:val="24"/>
        </w:rPr>
        <w:t>, оформленный в соответствии с требованиями статьи 39 Градостроительного кодекса Российской Федерации, 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район зонирования</w:t>
      </w:r>
      <w:r w:rsidRPr="00D40D33">
        <w:rPr>
          <w:rFonts w:ascii="Times New Roman" w:hAnsi="Times New Roman" w:cs="Times New Roman"/>
          <w:spacing w:val="-1"/>
          <w:sz w:val="24"/>
          <w:szCs w:val="24"/>
        </w:rPr>
        <w:t xml:space="preserve"> – территория в замкнутых границах, отнесенная настоящими Правилами к одной территориальной зоне;</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 xml:space="preserve">резервирование земель, необходимых для муниципальных нужд </w:t>
      </w:r>
      <w:r w:rsidRPr="00D40D33">
        <w:rPr>
          <w:rFonts w:ascii="Times New Roman" w:hAnsi="Times New Roman" w:cs="Times New Roman"/>
          <w:spacing w:val="-1"/>
          <w:sz w:val="24"/>
          <w:szCs w:val="24"/>
        </w:rPr>
        <w:t xml:space="preserve"> – определение территорий, необходимых для муниципальных нужд </w:t>
      </w:r>
      <w:r w:rsidR="00D240BA" w:rsidRPr="00D40D33">
        <w:rPr>
          <w:rFonts w:ascii="Times New Roman" w:hAnsi="Times New Roman" w:cs="Times New Roman"/>
          <w:spacing w:val="-1"/>
          <w:sz w:val="24"/>
          <w:szCs w:val="24"/>
        </w:rPr>
        <w:t>сельского поселения</w:t>
      </w:r>
      <w:r w:rsidR="00FC496B">
        <w:rPr>
          <w:rFonts w:ascii="Times New Roman" w:hAnsi="Times New Roman" w:cs="Times New Roman"/>
          <w:spacing w:val="-1"/>
          <w:sz w:val="24"/>
          <w:szCs w:val="24"/>
        </w:rPr>
        <w:t xml:space="preserve"> Аккузевский</w:t>
      </w:r>
      <w:r w:rsidR="00F5301A" w:rsidRPr="00D40D33">
        <w:rPr>
          <w:rFonts w:ascii="Times New Roman" w:hAnsi="Times New Roman" w:cs="Times New Roman"/>
          <w:spacing w:val="-1"/>
          <w:sz w:val="24"/>
          <w:szCs w:val="24"/>
        </w:rPr>
        <w:t xml:space="preserve"> сельсовет</w:t>
      </w:r>
      <w:r w:rsidRPr="00D40D33">
        <w:rPr>
          <w:rFonts w:ascii="Times New Roman" w:hAnsi="Times New Roman" w:cs="Times New Roman"/>
          <w:spacing w:val="-1"/>
          <w:sz w:val="24"/>
          <w:szCs w:val="24"/>
        </w:rPr>
        <w:t xml:space="preserve"> 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реконструкция</w:t>
      </w:r>
      <w:r w:rsidRPr="00D40D33">
        <w:rPr>
          <w:rFonts w:ascii="Times New Roman" w:hAnsi="Times New Roman" w:cs="Times New Roman"/>
          <w:spacing w:val="-1"/>
          <w:sz w:val="24"/>
          <w:szCs w:val="24"/>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санитарно-защитная зона</w:t>
      </w:r>
      <w:r w:rsidRPr="00D40D33">
        <w:rPr>
          <w:rFonts w:ascii="Times New Roman" w:hAnsi="Times New Roman" w:cs="Times New Roman"/>
          <w:spacing w:val="-1"/>
          <w:sz w:val="24"/>
          <w:szCs w:val="24"/>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санитарные разрывы</w:t>
      </w:r>
      <w:r w:rsidRPr="00D40D33">
        <w:rPr>
          <w:rFonts w:ascii="Times New Roman" w:hAnsi="Times New Roman" w:cs="Times New Roman"/>
          <w:spacing w:val="-1"/>
          <w:sz w:val="24"/>
          <w:szCs w:val="24"/>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собственники земельных участков</w:t>
      </w:r>
      <w:r w:rsidRPr="00D40D33">
        <w:rPr>
          <w:rFonts w:ascii="Times New Roman" w:hAnsi="Times New Roman" w:cs="Times New Roman"/>
          <w:spacing w:val="-1"/>
          <w:sz w:val="24"/>
          <w:szCs w:val="24"/>
        </w:rPr>
        <w:t xml:space="preserve"> – лица, обладающие правом владения, пользования и распоряжения земельным участком;</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z w:val="24"/>
          <w:szCs w:val="24"/>
        </w:rPr>
        <w:t>строительные изменения объектов капитального строительства</w:t>
      </w:r>
      <w:r w:rsidRPr="00D40D33">
        <w:rPr>
          <w:rFonts w:ascii="Times New Roman" w:hAnsi="Times New Roman" w:cs="Times New Roman"/>
          <w:sz w:val="24"/>
          <w:szCs w:val="24"/>
        </w:rPr>
        <w:t xml:space="preserve"> – изменения, объектов капитального  строительства  путем реконструкции,  переоборудования,  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w:t>
      </w:r>
      <w:r w:rsidRPr="00D40D33">
        <w:rPr>
          <w:rFonts w:ascii="Times New Roman" w:hAnsi="Times New Roman" w:cs="Times New Roman"/>
          <w:spacing w:val="-1"/>
          <w:sz w:val="24"/>
          <w:szCs w:val="24"/>
        </w:rPr>
        <w:t>в соответствии с требованиями градостроительного регламента;</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строительный контроль</w:t>
      </w:r>
      <w:r w:rsidRPr="00D40D33">
        <w:rPr>
          <w:rFonts w:ascii="Times New Roman" w:hAnsi="Times New Roman" w:cs="Times New Roman"/>
          <w:spacing w:val="-1"/>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 xml:space="preserve">строительство </w:t>
      </w:r>
      <w:r w:rsidRPr="00D40D33">
        <w:rPr>
          <w:rFonts w:ascii="Times New Roman" w:hAnsi="Times New Roman" w:cs="Times New Roman"/>
          <w:spacing w:val="-1"/>
          <w:sz w:val="24"/>
          <w:szCs w:val="24"/>
        </w:rPr>
        <w:t>– создание зданий, строений, сооружений (в том числе на месте сносимых объектов капитального строительства);</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b/>
          <w:sz w:val="24"/>
          <w:szCs w:val="24"/>
        </w:rPr>
        <w:t>территориальное планирование</w:t>
      </w:r>
      <w:r w:rsidRPr="00D40D33">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территориальные зоны</w:t>
      </w:r>
      <w:r w:rsidRPr="00D40D33">
        <w:rPr>
          <w:rFonts w:ascii="Times New Roman" w:hAnsi="Times New Roman" w:cs="Times New Roman"/>
          <w:spacing w:val="-1"/>
          <w:sz w:val="24"/>
          <w:szCs w:val="24"/>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территории общего пользования</w:t>
      </w:r>
      <w:r w:rsidRPr="00D40D33">
        <w:rPr>
          <w:rFonts w:ascii="Times New Roman" w:hAnsi="Times New Roman" w:cs="Times New Roman"/>
          <w:spacing w:val="-1"/>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территория объекта культурного наследия</w:t>
      </w:r>
      <w:r w:rsidRPr="00D40D33">
        <w:rPr>
          <w:rFonts w:ascii="Times New Roman" w:hAnsi="Times New Roman" w:cs="Times New Roman"/>
          <w:spacing w:val="-1"/>
          <w:sz w:val="24"/>
          <w:szCs w:val="24"/>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технические регламенты</w:t>
      </w:r>
      <w:r w:rsidRPr="00D40D33">
        <w:rPr>
          <w:rFonts w:ascii="Times New Roman" w:hAnsi="Times New Roman" w:cs="Times New Roman"/>
          <w:spacing w:val="-1"/>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b/>
          <w:sz w:val="24"/>
          <w:szCs w:val="24"/>
        </w:rPr>
        <w:t>техническое регулирование</w:t>
      </w:r>
      <w:r w:rsidRPr="00D40D33">
        <w:rPr>
          <w:rFonts w:ascii="Times New Roman" w:hAnsi="Times New Roman" w:cs="Times New Roman"/>
          <w:sz w:val="24"/>
          <w:szCs w:val="24"/>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 xml:space="preserve">технические условия </w:t>
      </w:r>
      <w:r w:rsidRPr="00D40D33">
        <w:rPr>
          <w:rFonts w:ascii="Times New Roman" w:hAnsi="Times New Roman" w:cs="Times New Roman"/>
          <w:spacing w:val="-1"/>
          <w:sz w:val="24"/>
          <w:szCs w:val="24"/>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улично-дорожная сеть (УДС)</w:t>
      </w:r>
      <w:r w:rsidRPr="00D40D33">
        <w:rPr>
          <w:rFonts w:ascii="Times New Roman" w:hAnsi="Times New Roman" w:cs="Times New Roman"/>
          <w:spacing w:val="-1"/>
          <w:sz w:val="24"/>
          <w:szCs w:val="24"/>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условно разрешенные виды использования</w:t>
      </w:r>
      <w:r w:rsidRPr="00D40D33">
        <w:rPr>
          <w:rFonts w:ascii="Times New Roman" w:hAnsi="Times New Roman" w:cs="Times New Roman"/>
          <w:spacing w:val="-1"/>
          <w:sz w:val="24"/>
          <w:szCs w:val="24"/>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ст.39 Градостроительного кодекса и ст. 1</w:t>
      </w:r>
      <w:r w:rsidR="000E583F" w:rsidRPr="00D40D33">
        <w:rPr>
          <w:rFonts w:ascii="Times New Roman" w:hAnsi="Times New Roman" w:cs="Times New Roman"/>
          <w:spacing w:val="-1"/>
          <w:sz w:val="24"/>
          <w:szCs w:val="24"/>
        </w:rPr>
        <w:t>2</w:t>
      </w:r>
      <w:r w:rsidRPr="00D40D33">
        <w:rPr>
          <w:rFonts w:ascii="Times New Roman" w:hAnsi="Times New Roman" w:cs="Times New Roman"/>
          <w:spacing w:val="-1"/>
          <w:sz w:val="24"/>
          <w:szCs w:val="24"/>
        </w:rPr>
        <w:t xml:space="preserve"> настоящих Правил с обязательным соблюдением требований технических регламентов;</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r w:rsidRPr="00D40D33">
        <w:rPr>
          <w:rFonts w:ascii="Times New Roman" w:hAnsi="Times New Roman" w:cs="Times New Roman"/>
          <w:b/>
          <w:spacing w:val="-1"/>
          <w:sz w:val="24"/>
          <w:szCs w:val="24"/>
        </w:rPr>
        <w:t>частный сервитут</w:t>
      </w:r>
      <w:r w:rsidRPr="00D40D33">
        <w:rPr>
          <w:rFonts w:ascii="Times New Roman" w:hAnsi="Times New Roman" w:cs="Times New Roman"/>
          <w:spacing w:val="-1"/>
          <w:sz w:val="24"/>
          <w:szCs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p w:rsidR="00D92569" w:rsidRPr="00D40D33" w:rsidRDefault="000A295D" w:rsidP="00D92569">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b/>
          <w:spacing w:val="-1"/>
          <w:sz w:val="24"/>
          <w:szCs w:val="24"/>
        </w:rPr>
        <w:t>элемент планировочной структуры</w:t>
      </w:r>
      <w:r w:rsidRPr="00D40D33">
        <w:rPr>
          <w:rFonts w:ascii="Times New Roman" w:hAnsi="Times New Roman" w:cs="Times New Roman"/>
          <w:spacing w:val="-1"/>
          <w:sz w:val="24"/>
          <w:szCs w:val="24"/>
        </w:rPr>
        <w:t xml:space="preserve"> – </w:t>
      </w:r>
      <w:r w:rsidR="00D92569" w:rsidRPr="00D40D33">
        <w:rPr>
          <w:rFonts w:ascii="Times New Roman" w:hAnsi="Times New Roman" w:cs="Times New Roman"/>
          <w:sz w:val="24"/>
          <w:szCs w:val="24"/>
        </w:rPr>
        <w:t>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3D7790" w:rsidRPr="00D40D33" w:rsidRDefault="003D7790" w:rsidP="00F71DA3">
      <w:pPr>
        <w:pStyle w:val="Web1"/>
        <w:spacing w:before="0" w:after="0"/>
        <w:ind w:left="0" w:right="0" w:firstLine="360"/>
        <w:rPr>
          <w:rFonts w:ascii="Times New Roman" w:hAnsi="Times New Roman" w:cs="Times New Roman"/>
          <w:b/>
          <w:sz w:val="24"/>
          <w:szCs w:val="24"/>
        </w:rPr>
      </w:pPr>
    </w:p>
    <w:p w:rsidR="00D92569" w:rsidRPr="00D40D33" w:rsidRDefault="00D92569" w:rsidP="00D92569">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b/>
          <w:sz w:val="24"/>
          <w:szCs w:val="24"/>
        </w:rPr>
        <w:t>элементы благоустройства</w:t>
      </w:r>
      <w:r w:rsidRPr="00D40D33">
        <w:rPr>
          <w:rFonts w:ascii="Times New Roman" w:hAnsi="Times New Roman" w:cs="Times New Roman"/>
          <w:sz w:val="24"/>
          <w:szCs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0A295D" w:rsidRPr="00D40D33" w:rsidRDefault="000A295D"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b/>
          <w:sz w:val="24"/>
          <w:szCs w:val="24"/>
        </w:rPr>
        <w:t>этажность здания</w:t>
      </w:r>
      <w:r w:rsidRPr="00D40D33">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2" w:name="YANDEX_39"/>
      <w:bookmarkStart w:id="3" w:name="YANDEX_41"/>
      <w:bookmarkEnd w:id="2"/>
      <w:bookmarkEnd w:id="3"/>
    </w:p>
    <w:p w:rsidR="000A295D" w:rsidRPr="00D40D33" w:rsidRDefault="000A295D" w:rsidP="00F71DA3">
      <w:pPr>
        <w:pStyle w:val="Web1"/>
        <w:spacing w:before="0" w:after="0"/>
        <w:ind w:left="0" w:right="0" w:firstLine="360"/>
        <w:rPr>
          <w:rFonts w:ascii="Times New Roman" w:hAnsi="Times New Roman" w:cs="Times New Roman"/>
          <w:spacing w:val="-1"/>
          <w:sz w:val="24"/>
          <w:szCs w:val="24"/>
        </w:rPr>
      </w:pPr>
    </w:p>
    <w:bookmarkEnd w:id="0"/>
    <w:bookmarkEnd w:id="1"/>
    <w:p w:rsidR="000A295D" w:rsidRPr="00D40D33" w:rsidRDefault="000A295D" w:rsidP="00F71DA3">
      <w:pPr>
        <w:pStyle w:val="1"/>
        <w:numPr>
          <w:ilvl w:val="0"/>
          <w:numId w:val="0"/>
        </w:numPr>
        <w:tabs>
          <w:tab w:val="left" w:pos="708"/>
        </w:tabs>
        <w:ind w:firstLine="360"/>
        <w:rPr>
          <w:color w:val="000000"/>
          <w:sz w:val="24"/>
          <w:szCs w:val="24"/>
        </w:rPr>
      </w:pPr>
      <w:r w:rsidRPr="00D40D33">
        <w:rPr>
          <w:color w:val="000000"/>
          <w:sz w:val="24"/>
          <w:szCs w:val="24"/>
        </w:rPr>
        <w:t>Статья</w:t>
      </w:r>
      <w:r w:rsidRPr="00D40D33">
        <w:rPr>
          <w:noProof/>
          <w:color w:val="000000"/>
          <w:sz w:val="24"/>
          <w:szCs w:val="24"/>
        </w:rPr>
        <w:t xml:space="preserve"> 2.</w:t>
      </w:r>
      <w:r w:rsidRPr="00D40D33">
        <w:rPr>
          <w:color w:val="000000"/>
          <w:sz w:val="24"/>
          <w:szCs w:val="24"/>
        </w:rPr>
        <w:t xml:space="preserve"> Цели введения Правил</w:t>
      </w:r>
    </w:p>
    <w:p w:rsidR="000A295D" w:rsidRPr="00D40D33" w:rsidRDefault="000A295D" w:rsidP="00F71DA3">
      <w:pPr>
        <w:spacing w:line="240" w:lineRule="auto"/>
        <w:ind w:firstLine="360"/>
        <w:rPr>
          <w:rFonts w:ascii="Times New Roman" w:hAnsi="Times New Roman" w:cs="Times New Roman"/>
          <w:color w:val="000000"/>
          <w:sz w:val="24"/>
          <w:szCs w:val="24"/>
        </w:rPr>
      </w:pPr>
    </w:p>
    <w:p w:rsidR="000A295D" w:rsidRPr="00D40D33" w:rsidRDefault="000A295D" w:rsidP="00F71DA3">
      <w:pPr>
        <w:tabs>
          <w:tab w:val="left" w:pos="284"/>
        </w:tabs>
        <w:overflowPunct w:val="0"/>
        <w:spacing w:line="240" w:lineRule="auto"/>
        <w:ind w:firstLine="360"/>
        <w:textAlignment w:val="baseline"/>
        <w:rPr>
          <w:rFonts w:ascii="Times New Roman" w:hAnsi="Times New Roman" w:cs="Times New Roman"/>
          <w:color w:val="000000"/>
          <w:sz w:val="24"/>
          <w:szCs w:val="24"/>
        </w:rPr>
      </w:pPr>
      <w:r w:rsidRPr="00D40D33">
        <w:rPr>
          <w:rFonts w:ascii="Times New Roman" w:hAnsi="Times New Roman" w:cs="Times New Roman"/>
          <w:noProof/>
          <w:color w:val="000000"/>
          <w:sz w:val="24"/>
          <w:szCs w:val="24"/>
        </w:rPr>
        <w:tab/>
        <w:t xml:space="preserve">1. </w:t>
      </w:r>
      <w:r w:rsidRPr="00D40D33">
        <w:rPr>
          <w:rFonts w:ascii="Times New Roman" w:hAnsi="Times New Roman" w:cs="Times New Roman"/>
          <w:color w:val="000000"/>
          <w:sz w:val="24"/>
          <w:szCs w:val="24"/>
        </w:rPr>
        <w:t>Настоящие Правила разработаны в соответствии с действующим законодательством Российской Федерации и вводят на территории</w:t>
      </w:r>
      <w:r w:rsidR="00FC496B">
        <w:rPr>
          <w:rFonts w:ascii="Times New Roman" w:hAnsi="Times New Roman" w:cs="Times New Roman"/>
          <w:color w:val="000000"/>
          <w:sz w:val="24"/>
          <w:szCs w:val="24"/>
        </w:rPr>
        <w:t xml:space="preserve"> </w:t>
      </w:r>
      <w:r w:rsidR="00D240BA" w:rsidRPr="00D40D33">
        <w:rPr>
          <w:rFonts w:ascii="Times New Roman" w:hAnsi="Times New Roman" w:cs="Times New Roman"/>
          <w:color w:val="000000"/>
          <w:sz w:val="24"/>
          <w:szCs w:val="24"/>
        </w:rPr>
        <w:t>сельского поселения</w:t>
      </w:r>
      <w:r w:rsidR="00FC496B">
        <w:rPr>
          <w:rFonts w:ascii="Times New Roman" w:hAnsi="Times New Roman" w:cs="Times New Roman"/>
          <w:color w:val="000000"/>
          <w:sz w:val="24"/>
          <w:szCs w:val="24"/>
        </w:rPr>
        <w:t xml:space="preserve"> Аккузевский</w:t>
      </w:r>
      <w:r w:rsidR="00F5301A" w:rsidRPr="00D40D33">
        <w:rPr>
          <w:rFonts w:ascii="Times New Roman" w:hAnsi="Times New Roman" w:cs="Times New Roman"/>
          <w:color w:val="000000"/>
          <w:sz w:val="24"/>
          <w:szCs w:val="24"/>
        </w:rPr>
        <w:t xml:space="preserve"> сельсовет</w:t>
      </w:r>
      <w:r w:rsidR="00FC496B">
        <w:rPr>
          <w:rFonts w:ascii="Times New Roman" w:hAnsi="Times New Roman" w:cs="Times New Roman"/>
          <w:color w:val="000000"/>
          <w:sz w:val="24"/>
          <w:szCs w:val="24"/>
        </w:rPr>
        <w:t xml:space="preserve"> </w:t>
      </w:r>
      <w:r w:rsidR="007159A0" w:rsidRPr="00D40D33">
        <w:rPr>
          <w:rFonts w:ascii="Times New Roman" w:hAnsi="Times New Roman" w:cs="Times New Roman"/>
          <w:color w:val="000000"/>
          <w:sz w:val="24"/>
          <w:szCs w:val="24"/>
        </w:rPr>
        <w:t xml:space="preserve">муниципального района </w:t>
      </w:r>
      <w:r w:rsidR="005073EF">
        <w:rPr>
          <w:rFonts w:ascii="Times New Roman" w:hAnsi="Times New Roman" w:cs="Times New Roman"/>
          <w:color w:val="000000"/>
          <w:sz w:val="24"/>
          <w:szCs w:val="24"/>
        </w:rPr>
        <w:t>Илишевский</w:t>
      </w:r>
      <w:r w:rsidR="002D2516" w:rsidRPr="00D40D33">
        <w:rPr>
          <w:rFonts w:ascii="Times New Roman" w:hAnsi="Times New Roman" w:cs="Times New Roman"/>
          <w:color w:val="000000"/>
          <w:sz w:val="24"/>
          <w:szCs w:val="24"/>
        </w:rPr>
        <w:t xml:space="preserve"> район</w:t>
      </w:r>
      <w:r w:rsidR="00290297" w:rsidRPr="00D40D33">
        <w:rPr>
          <w:rFonts w:ascii="Times New Roman" w:hAnsi="Times New Roman" w:cs="Times New Roman"/>
          <w:color w:val="000000"/>
          <w:sz w:val="24"/>
          <w:szCs w:val="24"/>
        </w:rPr>
        <w:t xml:space="preserve"> Р</w:t>
      </w:r>
      <w:r w:rsidR="00E20B38" w:rsidRPr="00D40D33">
        <w:rPr>
          <w:rFonts w:ascii="Times New Roman" w:hAnsi="Times New Roman" w:cs="Times New Roman"/>
          <w:color w:val="000000"/>
          <w:sz w:val="24"/>
          <w:szCs w:val="24"/>
        </w:rPr>
        <w:t xml:space="preserve">еспублики </w:t>
      </w:r>
      <w:r w:rsidR="00290297" w:rsidRPr="00D40D33">
        <w:rPr>
          <w:rFonts w:ascii="Times New Roman" w:hAnsi="Times New Roman" w:cs="Times New Roman"/>
          <w:color w:val="000000"/>
          <w:sz w:val="24"/>
          <w:szCs w:val="24"/>
        </w:rPr>
        <w:t>Б</w:t>
      </w:r>
      <w:r w:rsidR="00E20B38" w:rsidRPr="00D40D33">
        <w:rPr>
          <w:rFonts w:ascii="Times New Roman" w:hAnsi="Times New Roman" w:cs="Times New Roman"/>
          <w:color w:val="000000"/>
          <w:sz w:val="24"/>
          <w:szCs w:val="24"/>
        </w:rPr>
        <w:t>ашкортостан</w:t>
      </w:r>
      <w:r w:rsidR="00FC496B">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 xml:space="preserve">систему регулирования землепользования и застройки, основанную на градостроительном зонировании и   устанавливающую  территориальные зоны и градостроительные регламенты.  </w:t>
      </w:r>
    </w:p>
    <w:p w:rsidR="000A295D" w:rsidRPr="00D40D33" w:rsidRDefault="000A295D" w:rsidP="00F71DA3">
      <w:pPr>
        <w:tabs>
          <w:tab w:val="left" w:pos="284"/>
        </w:tabs>
        <w:overflowPunct w:val="0"/>
        <w:spacing w:line="240" w:lineRule="auto"/>
        <w:ind w:firstLine="360"/>
        <w:textAlignment w:val="baseline"/>
        <w:rPr>
          <w:rFonts w:ascii="Times New Roman" w:hAnsi="Times New Roman" w:cs="Times New Roman"/>
          <w:color w:val="000000"/>
          <w:sz w:val="24"/>
          <w:szCs w:val="24"/>
        </w:rPr>
      </w:pPr>
      <w:r w:rsidRPr="00D40D33">
        <w:rPr>
          <w:rFonts w:ascii="Times New Roman" w:hAnsi="Times New Roman" w:cs="Times New Roman"/>
          <w:color w:val="000000"/>
          <w:sz w:val="24"/>
          <w:szCs w:val="24"/>
        </w:rPr>
        <w:tab/>
        <w:t xml:space="preserve"> Принятие Правил и введение на территории</w:t>
      </w:r>
      <w:r w:rsidR="00FC496B">
        <w:rPr>
          <w:rFonts w:ascii="Times New Roman" w:hAnsi="Times New Roman" w:cs="Times New Roman"/>
          <w:color w:val="000000"/>
          <w:sz w:val="24"/>
          <w:szCs w:val="24"/>
        </w:rPr>
        <w:t xml:space="preserve"> </w:t>
      </w:r>
      <w:r w:rsidR="00D240BA" w:rsidRPr="00D40D33">
        <w:rPr>
          <w:rFonts w:ascii="Times New Roman" w:hAnsi="Times New Roman" w:cs="Times New Roman"/>
          <w:color w:val="000000"/>
          <w:sz w:val="24"/>
          <w:szCs w:val="24"/>
        </w:rPr>
        <w:t>сельского поселения</w:t>
      </w:r>
      <w:r w:rsidR="00FC496B">
        <w:rPr>
          <w:rFonts w:ascii="Times New Roman" w:hAnsi="Times New Roman" w:cs="Times New Roman"/>
          <w:color w:val="000000"/>
          <w:sz w:val="24"/>
          <w:szCs w:val="24"/>
        </w:rPr>
        <w:t xml:space="preserve"> Аккузевский</w:t>
      </w:r>
      <w:r w:rsidR="00F5301A" w:rsidRPr="00D40D33">
        <w:rPr>
          <w:rFonts w:ascii="Times New Roman" w:hAnsi="Times New Roman" w:cs="Times New Roman"/>
          <w:color w:val="000000"/>
          <w:sz w:val="24"/>
          <w:szCs w:val="24"/>
        </w:rPr>
        <w:t xml:space="preserve"> сельсовет</w:t>
      </w:r>
      <w:r w:rsidR="00FC496B">
        <w:rPr>
          <w:rFonts w:ascii="Times New Roman" w:hAnsi="Times New Roman" w:cs="Times New Roman"/>
          <w:color w:val="000000"/>
          <w:sz w:val="24"/>
          <w:szCs w:val="24"/>
        </w:rPr>
        <w:t xml:space="preserve"> </w:t>
      </w:r>
      <w:r w:rsidR="007159A0" w:rsidRPr="00D40D33">
        <w:rPr>
          <w:rFonts w:ascii="Times New Roman" w:hAnsi="Times New Roman" w:cs="Times New Roman"/>
          <w:color w:val="000000"/>
          <w:sz w:val="24"/>
          <w:szCs w:val="24"/>
        </w:rPr>
        <w:t xml:space="preserve">муниципального района </w:t>
      </w:r>
      <w:r w:rsidR="005073EF">
        <w:rPr>
          <w:rFonts w:ascii="Times New Roman" w:hAnsi="Times New Roman" w:cs="Times New Roman"/>
          <w:color w:val="000000"/>
          <w:sz w:val="24"/>
          <w:szCs w:val="24"/>
        </w:rPr>
        <w:t>Илишевский</w:t>
      </w:r>
      <w:r w:rsidR="002D2516" w:rsidRPr="00D40D33">
        <w:rPr>
          <w:rFonts w:ascii="Times New Roman" w:hAnsi="Times New Roman" w:cs="Times New Roman"/>
          <w:color w:val="000000"/>
          <w:sz w:val="24"/>
          <w:szCs w:val="24"/>
        </w:rPr>
        <w:t xml:space="preserve"> район</w:t>
      </w:r>
      <w:r w:rsidR="00290297" w:rsidRPr="00D40D33">
        <w:rPr>
          <w:rFonts w:ascii="Times New Roman" w:hAnsi="Times New Roman" w:cs="Times New Roman"/>
          <w:color w:val="000000"/>
          <w:sz w:val="24"/>
          <w:szCs w:val="24"/>
        </w:rPr>
        <w:t xml:space="preserve"> Р</w:t>
      </w:r>
      <w:r w:rsidR="00E20B38" w:rsidRPr="00D40D33">
        <w:rPr>
          <w:rFonts w:ascii="Times New Roman" w:hAnsi="Times New Roman" w:cs="Times New Roman"/>
          <w:color w:val="000000"/>
          <w:sz w:val="24"/>
          <w:szCs w:val="24"/>
        </w:rPr>
        <w:t xml:space="preserve">еспублики </w:t>
      </w:r>
      <w:r w:rsidR="00290297" w:rsidRPr="00D40D33">
        <w:rPr>
          <w:rFonts w:ascii="Times New Roman" w:hAnsi="Times New Roman" w:cs="Times New Roman"/>
          <w:color w:val="000000"/>
          <w:sz w:val="24"/>
          <w:szCs w:val="24"/>
        </w:rPr>
        <w:t>Б</w:t>
      </w:r>
      <w:r w:rsidR="00E20B38" w:rsidRPr="00D40D33">
        <w:rPr>
          <w:rFonts w:ascii="Times New Roman" w:hAnsi="Times New Roman" w:cs="Times New Roman"/>
          <w:color w:val="000000"/>
          <w:sz w:val="24"/>
          <w:szCs w:val="24"/>
        </w:rPr>
        <w:t>ашкортостан</w:t>
      </w:r>
      <w:r w:rsidR="00FC496B">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системы градостроительного зонирования необходимо  в целях:</w:t>
      </w:r>
    </w:p>
    <w:p w:rsidR="000A295D" w:rsidRPr="00D40D33" w:rsidRDefault="000A295D" w:rsidP="00F71DA3">
      <w:pPr>
        <w:numPr>
          <w:ilvl w:val="0"/>
          <w:numId w:val="2"/>
        </w:numPr>
        <w:tabs>
          <w:tab w:val="left" w:pos="284"/>
        </w:tabs>
        <w:overflowPunct w:val="0"/>
        <w:spacing w:line="240" w:lineRule="auto"/>
        <w:ind w:left="0" w:firstLine="360"/>
        <w:textAlignment w:val="baseline"/>
        <w:rPr>
          <w:rFonts w:ascii="Times New Roman" w:hAnsi="Times New Roman" w:cs="Times New Roman"/>
          <w:color w:val="000000"/>
          <w:sz w:val="24"/>
          <w:szCs w:val="24"/>
        </w:rPr>
      </w:pPr>
      <w:r w:rsidRPr="00D40D33">
        <w:rPr>
          <w:rFonts w:ascii="Times New Roman" w:hAnsi="Times New Roman" w:cs="Times New Roman"/>
          <w:color w:val="000000"/>
          <w:sz w:val="24"/>
          <w:szCs w:val="24"/>
        </w:rPr>
        <w:t>создания устойчивого развития территории</w:t>
      </w:r>
      <w:r w:rsidR="00FC496B">
        <w:rPr>
          <w:rFonts w:ascii="Times New Roman" w:hAnsi="Times New Roman" w:cs="Times New Roman"/>
          <w:color w:val="000000"/>
          <w:sz w:val="24"/>
          <w:szCs w:val="24"/>
        </w:rPr>
        <w:t xml:space="preserve"> </w:t>
      </w:r>
      <w:r w:rsidR="002C107B" w:rsidRPr="00D40D33">
        <w:rPr>
          <w:rFonts w:ascii="Times New Roman" w:hAnsi="Times New Roman" w:cs="Times New Roman"/>
          <w:color w:val="000000"/>
          <w:sz w:val="24"/>
          <w:szCs w:val="24"/>
        </w:rPr>
        <w:t>населенных пунктов</w:t>
      </w:r>
      <w:r w:rsidR="00FC496B">
        <w:rPr>
          <w:rFonts w:ascii="Times New Roman" w:hAnsi="Times New Roman" w:cs="Times New Roman"/>
          <w:color w:val="000000"/>
          <w:sz w:val="24"/>
          <w:szCs w:val="24"/>
        </w:rPr>
        <w:t xml:space="preserve"> </w:t>
      </w:r>
      <w:r w:rsidR="00D240BA" w:rsidRPr="00D40D33">
        <w:rPr>
          <w:rFonts w:ascii="Times New Roman" w:hAnsi="Times New Roman" w:cs="Times New Roman"/>
          <w:color w:val="000000"/>
          <w:sz w:val="24"/>
          <w:szCs w:val="24"/>
        </w:rPr>
        <w:t>сельского поселения</w:t>
      </w:r>
      <w:r w:rsidR="00FC496B">
        <w:rPr>
          <w:rFonts w:ascii="Times New Roman" w:hAnsi="Times New Roman" w:cs="Times New Roman"/>
          <w:color w:val="000000"/>
          <w:sz w:val="24"/>
          <w:szCs w:val="24"/>
        </w:rPr>
        <w:t xml:space="preserve"> Аккузевский</w:t>
      </w:r>
      <w:r w:rsidR="00F5301A" w:rsidRPr="00D40D33">
        <w:rPr>
          <w:rFonts w:ascii="Times New Roman" w:hAnsi="Times New Roman" w:cs="Times New Roman"/>
          <w:color w:val="000000"/>
          <w:sz w:val="24"/>
          <w:szCs w:val="24"/>
        </w:rPr>
        <w:t xml:space="preserve"> сельсовет</w:t>
      </w:r>
      <w:r w:rsidR="00FC496B">
        <w:rPr>
          <w:rFonts w:ascii="Times New Roman" w:hAnsi="Times New Roman" w:cs="Times New Roman"/>
          <w:color w:val="000000"/>
          <w:sz w:val="24"/>
          <w:szCs w:val="24"/>
        </w:rPr>
        <w:t xml:space="preserve"> </w:t>
      </w:r>
      <w:r w:rsidR="007159A0" w:rsidRPr="00D40D33">
        <w:rPr>
          <w:rFonts w:ascii="Times New Roman" w:hAnsi="Times New Roman" w:cs="Times New Roman"/>
          <w:color w:val="000000"/>
          <w:sz w:val="24"/>
          <w:szCs w:val="24"/>
        </w:rPr>
        <w:t xml:space="preserve">муниципального района </w:t>
      </w:r>
      <w:r w:rsidR="005073EF">
        <w:rPr>
          <w:rFonts w:ascii="Times New Roman" w:hAnsi="Times New Roman" w:cs="Times New Roman"/>
          <w:color w:val="000000"/>
          <w:sz w:val="24"/>
          <w:szCs w:val="24"/>
        </w:rPr>
        <w:t>Илишевский</w:t>
      </w:r>
      <w:r w:rsidR="002D2516" w:rsidRPr="00D40D33">
        <w:rPr>
          <w:rFonts w:ascii="Times New Roman" w:hAnsi="Times New Roman" w:cs="Times New Roman"/>
          <w:color w:val="000000"/>
          <w:sz w:val="24"/>
          <w:szCs w:val="24"/>
        </w:rPr>
        <w:t xml:space="preserve"> район</w:t>
      </w:r>
      <w:r w:rsidR="00FC496B">
        <w:rPr>
          <w:rFonts w:ascii="Times New Roman" w:hAnsi="Times New Roman" w:cs="Times New Roman"/>
          <w:color w:val="000000"/>
          <w:sz w:val="24"/>
          <w:szCs w:val="24"/>
        </w:rPr>
        <w:t xml:space="preserve">  </w:t>
      </w:r>
      <w:r w:rsidR="00E20B38" w:rsidRPr="00D40D33">
        <w:rPr>
          <w:rFonts w:ascii="Times New Roman" w:hAnsi="Times New Roman" w:cs="Times New Roman"/>
          <w:color w:val="000000"/>
          <w:sz w:val="24"/>
          <w:szCs w:val="24"/>
        </w:rPr>
        <w:t>Республики Башкортостан</w:t>
      </w:r>
      <w:r w:rsidRPr="00D40D33">
        <w:rPr>
          <w:rFonts w:ascii="Times New Roman" w:hAnsi="Times New Roman" w:cs="Times New Roman"/>
          <w:color w:val="000000"/>
          <w:sz w:val="24"/>
          <w:szCs w:val="24"/>
        </w:rPr>
        <w:t>, сохранения и охраны культурного наследия, окружающей среды и рационального использования природных ресурсов;</w:t>
      </w:r>
    </w:p>
    <w:p w:rsidR="000A295D" w:rsidRPr="00D40D33" w:rsidRDefault="000A295D" w:rsidP="00F71DA3">
      <w:pPr>
        <w:numPr>
          <w:ilvl w:val="0"/>
          <w:numId w:val="2"/>
        </w:numPr>
        <w:tabs>
          <w:tab w:val="left" w:pos="284"/>
        </w:tabs>
        <w:overflowPunct w:val="0"/>
        <w:spacing w:line="240" w:lineRule="auto"/>
        <w:ind w:left="0" w:firstLine="360"/>
        <w:textAlignment w:val="baseline"/>
        <w:rPr>
          <w:rFonts w:ascii="Times New Roman" w:hAnsi="Times New Roman" w:cs="Times New Roman"/>
          <w:color w:val="000000"/>
          <w:sz w:val="24"/>
          <w:szCs w:val="24"/>
        </w:rPr>
      </w:pPr>
      <w:r w:rsidRPr="00D40D33">
        <w:rPr>
          <w:rFonts w:ascii="Times New Roman" w:hAnsi="Times New Roman" w:cs="Times New Roman"/>
          <w:color w:val="000000"/>
          <w:sz w:val="24"/>
          <w:szCs w:val="24"/>
        </w:rPr>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  земельных участков и объектов капитального строительства;</w:t>
      </w:r>
    </w:p>
    <w:p w:rsidR="000A295D" w:rsidRPr="00D40D33" w:rsidRDefault="000A295D" w:rsidP="00F71DA3">
      <w:pPr>
        <w:numPr>
          <w:ilvl w:val="0"/>
          <w:numId w:val="2"/>
        </w:numPr>
        <w:tabs>
          <w:tab w:val="left" w:pos="284"/>
        </w:tabs>
        <w:overflowPunct w:val="0"/>
        <w:spacing w:line="240" w:lineRule="auto"/>
        <w:ind w:left="0" w:firstLine="360"/>
        <w:textAlignment w:val="baseline"/>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0A295D" w:rsidRPr="00D40D33" w:rsidRDefault="000A295D" w:rsidP="00F71DA3">
      <w:pPr>
        <w:numPr>
          <w:ilvl w:val="0"/>
          <w:numId w:val="2"/>
        </w:numPr>
        <w:tabs>
          <w:tab w:val="left" w:pos="284"/>
        </w:tabs>
        <w:overflowPunct w:val="0"/>
        <w:spacing w:line="240" w:lineRule="auto"/>
        <w:ind w:left="0" w:firstLine="360"/>
        <w:textAlignment w:val="baseline"/>
        <w:rPr>
          <w:rFonts w:ascii="Times New Roman" w:hAnsi="Times New Roman" w:cs="Times New Roman"/>
          <w:color w:val="000000"/>
          <w:sz w:val="24"/>
          <w:szCs w:val="24"/>
        </w:rPr>
      </w:pPr>
      <w:r w:rsidRPr="00D40D33">
        <w:rPr>
          <w:rFonts w:ascii="Times New Roman" w:hAnsi="Times New Roman" w:cs="Times New Roman"/>
          <w:color w:val="000000"/>
          <w:sz w:val="24"/>
          <w:szCs w:val="24"/>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0A295D" w:rsidRPr="00D40D33" w:rsidRDefault="000A295D" w:rsidP="00F71DA3">
      <w:pPr>
        <w:numPr>
          <w:ilvl w:val="0"/>
          <w:numId w:val="2"/>
        </w:numPr>
        <w:tabs>
          <w:tab w:val="left" w:pos="284"/>
        </w:tabs>
        <w:overflowPunct w:val="0"/>
        <w:spacing w:line="240" w:lineRule="auto"/>
        <w:ind w:left="0" w:firstLine="360"/>
        <w:textAlignment w:val="baseline"/>
        <w:rPr>
          <w:rFonts w:ascii="Times New Roman" w:hAnsi="Times New Roman" w:cs="Times New Roman"/>
          <w:color w:val="000000"/>
          <w:sz w:val="24"/>
          <w:szCs w:val="24"/>
        </w:rPr>
      </w:pPr>
      <w:r w:rsidRPr="00D40D33">
        <w:rPr>
          <w:rFonts w:ascii="Times New Roman" w:hAnsi="Times New Roman" w:cs="Times New Roman"/>
          <w:color w:val="000000"/>
          <w:sz w:val="24"/>
          <w:szCs w:val="24"/>
        </w:rPr>
        <w:t>развития застроенных территорий, а также для создания благоприятных условий по привлечению инвестиций в развитие территории</w:t>
      </w:r>
      <w:r w:rsidR="00FC496B">
        <w:rPr>
          <w:rFonts w:ascii="Times New Roman" w:hAnsi="Times New Roman" w:cs="Times New Roman"/>
          <w:color w:val="000000"/>
          <w:sz w:val="24"/>
          <w:szCs w:val="24"/>
        </w:rPr>
        <w:t xml:space="preserve"> </w:t>
      </w:r>
      <w:r w:rsidR="00D240BA" w:rsidRPr="00D40D33">
        <w:rPr>
          <w:rFonts w:ascii="Times New Roman" w:hAnsi="Times New Roman" w:cs="Times New Roman"/>
          <w:color w:val="000000"/>
          <w:sz w:val="24"/>
          <w:szCs w:val="24"/>
        </w:rPr>
        <w:t>сельского поселения</w:t>
      </w:r>
      <w:r w:rsidR="00FC496B">
        <w:rPr>
          <w:rFonts w:ascii="Times New Roman" w:hAnsi="Times New Roman" w:cs="Times New Roman"/>
          <w:color w:val="000000"/>
          <w:sz w:val="24"/>
          <w:szCs w:val="24"/>
        </w:rPr>
        <w:t xml:space="preserve"> Аккузевский</w:t>
      </w:r>
      <w:r w:rsidR="00F5301A" w:rsidRPr="00D40D33">
        <w:rPr>
          <w:rFonts w:ascii="Times New Roman" w:hAnsi="Times New Roman" w:cs="Times New Roman"/>
          <w:color w:val="000000"/>
          <w:sz w:val="24"/>
          <w:szCs w:val="24"/>
        </w:rPr>
        <w:t xml:space="preserve"> сельсовет</w:t>
      </w:r>
      <w:r w:rsidR="00FC496B">
        <w:rPr>
          <w:rFonts w:ascii="Times New Roman" w:hAnsi="Times New Roman" w:cs="Times New Roman"/>
          <w:color w:val="000000"/>
          <w:sz w:val="24"/>
          <w:szCs w:val="24"/>
        </w:rPr>
        <w:t xml:space="preserve"> </w:t>
      </w:r>
      <w:r w:rsidR="007159A0" w:rsidRPr="00D40D33">
        <w:rPr>
          <w:rFonts w:ascii="Times New Roman" w:hAnsi="Times New Roman" w:cs="Times New Roman"/>
          <w:color w:val="000000"/>
          <w:sz w:val="24"/>
          <w:szCs w:val="24"/>
        </w:rPr>
        <w:t xml:space="preserve">муниципального района </w:t>
      </w:r>
      <w:r w:rsidR="005073EF">
        <w:rPr>
          <w:rFonts w:ascii="Times New Roman" w:hAnsi="Times New Roman" w:cs="Times New Roman"/>
          <w:color w:val="000000"/>
          <w:sz w:val="24"/>
          <w:szCs w:val="24"/>
        </w:rPr>
        <w:t>Илишевский</w:t>
      </w:r>
      <w:r w:rsidR="002D2516" w:rsidRPr="00D40D33">
        <w:rPr>
          <w:rFonts w:ascii="Times New Roman" w:hAnsi="Times New Roman" w:cs="Times New Roman"/>
          <w:color w:val="000000"/>
          <w:sz w:val="24"/>
          <w:szCs w:val="24"/>
        </w:rPr>
        <w:t xml:space="preserve"> район</w:t>
      </w:r>
      <w:r w:rsidR="00290297" w:rsidRPr="00D40D33">
        <w:rPr>
          <w:rFonts w:ascii="Times New Roman" w:hAnsi="Times New Roman" w:cs="Times New Roman"/>
          <w:color w:val="000000"/>
          <w:sz w:val="24"/>
          <w:szCs w:val="24"/>
        </w:rPr>
        <w:t xml:space="preserve"> Р</w:t>
      </w:r>
      <w:r w:rsidR="00DF60A0" w:rsidRPr="00D40D33">
        <w:rPr>
          <w:rFonts w:ascii="Times New Roman" w:hAnsi="Times New Roman" w:cs="Times New Roman"/>
          <w:color w:val="000000"/>
          <w:sz w:val="24"/>
          <w:szCs w:val="24"/>
        </w:rPr>
        <w:t xml:space="preserve">еспублики </w:t>
      </w:r>
      <w:r w:rsidR="00290297" w:rsidRPr="00D40D33">
        <w:rPr>
          <w:rFonts w:ascii="Times New Roman" w:hAnsi="Times New Roman" w:cs="Times New Roman"/>
          <w:color w:val="000000"/>
          <w:sz w:val="24"/>
          <w:szCs w:val="24"/>
        </w:rPr>
        <w:t>Б</w:t>
      </w:r>
      <w:r w:rsidR="00DF60A0" w:rsidRPr="00D40D33">
        <w:rPr>
          <w:rFonts w:ascii="Times New Roman" w:hAnsi="Times New Roman" w:cs="Times New Roman"/>
          <w:color w:val="000000"/>
          <w:sz w:val="24"/>
          <w:szCs w:val="24"/>
        </w:rPr>
        <w:t>ашкортостан</w:t>
      </w:r>
      <w:r w:rsidRPr="00D40D33">
        <w:rPr>
          <w:rFonts w:ascii="Times New Roman" w:hAnsi="Times New Roman" w:cs="Times New Roman"/>
          <w:color w:val="000000"/>
          <w:sz w:val="24"/>
          <w:szCs w:val="24"/>
        </w:rPr>
        <w:t xml:space="preserve"> 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0A295D" w:rsidRPr="00D40D33" w:rsidRDefault="000A295D" w:rsidP="00F71DA3">
      <w:pPr>
        <w:pStyle w:val="af"/>
        <w:tabs>
          <w:tab w:val="left" w:pos="709"/>
        </w:tabs>
        <w:spacing w:after="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ab/>
        <w:t>2. Введение системы регулирования землепользования и застройки, основанной на градостроительном зонировании создаст условия для:</w:t>
      </w:r>
    </w:p>
    <w:p w:rsidR="000A295D" w:rsidRPr="00D40D33" w:rsidRDefault="000A295D" w:rsidP="00F71DA3">
      <w:pPr>
        <w:numPr>
          <w:ilvl w:val="0"/>
          <w:numId w:val="3"/>
        </w:numPr>
        <w:tabs>
          <w:tab w:val="left" w:pos="28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0A295D" w:rsidRPr="00D40D33" w:rsidRDefault="000A295D" w:rsidP="00F71DA3">
      <w:pPr>
        <w:numPr>
          <w:ilvl w:val="0"/>
          <w:numId w:val="3"/>
        </w:numPr>
        <w:tabs>
          <w:tab w:val="left" w:pos="28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создания условий для планировки территории.</w:t>
      </w:r>
    </w:p>
    <w:p w:rsidR="000A295D" w:rsidRPr="00D40D33" w:rsidRDefault="000A295D" w:rsidP="00F71DA3">
      <w:pPr>
        <w:tabs>
          <w:tab w:val="left" w:pos="709"/>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3. Настоящие Правила регламентируют деятельность по:</w:t>
      </w:r>
    </w:p>
    <w:p w:rsidR="000A295D" w:rsidRPr="00D40D33" w:rsidRDefault="000A295D" w:rsidP="00F71DA3">
      <w:pPr>
        <w:numPr>
          <w:ilvl w:val="0"/>
          <w:numId w:val="4"/>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0A295D" w:rsidRPr="00D40D33" w:rsidRDefault="000A295D" w:rsidP="00F71DA3">
      <w:pPr>
        <w:numPr>
          <w:ilvl w:val="0"/>
          <w:numId w:val="4"/>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установлению, изменению, закреплению границ земель общего использования;</w:t>
      </w:r>
    </w:p>
    <w:p w:rsidR="000A295D" w:rsidRPr="00D40D33" w:rsidRDefault="000A295D" w:rsidP="00F71DA3">
      <w:pPr>
        <w:numPr>
          <w:ilvl w:val="0"/>
          <w:numId w:val="4"/>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0A295D" w:rsidRPr="00D40D33" w:rsidRDefault="000A295D" w:rsidP="00F71DA3">
      <w:pPr>
        <w:numPr>
          <w:ilvl w:val="0"/>
          <w:numId w:val="4"/>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0A295D" w:rsidRPr="00D40D33" w:rsidRDefault="000A295D" w:rsidP="00F71DA3">
      <w:pPr>
        <w:numPr>
          <w:ilvl w:val="0"/>
          <w:numId w:val="4"/>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согласованию проектной документации;</w:t>
      </w:r>
    </w:p>
    <w:p w:rsidR="000A295D" w:rsidRPr="00D40D33" w:rsidRDefault="000A295D" w:rsidP="00F71DA3">
      <w:pPr>
        <w:numPr>
          <w:ilvl w:val="0"/>
          <w:numId w:val="4"/>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0A295D" w:rsidRPr="00D40D33" w:rsidRDefault="000A295D" w:rsidP="00F71DA3">
      <w:pPr>
        <w:numPr>
          <w:ilvl w:val="0"/>
          <w:numId w:val="4"/>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контроля за соблюдением прав граждан и юридических лиц и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
    <w:p w:rsidR="000A295D" w:rsidRPr="00D40D33" w:rsidRDefault="000A295D" w:rsidP="00F71DA3">
      <w:pPr>
        <w:spacing w:line="240" w:lineRule="auto"/>
        <w:ind w:firstLine="360"/>
        <w:rPr>
          <w:rFonts w:ascii="Times New Roman" w:hAnsi="Times New Roman" w:cs="Times New Roman"/>
          <w:color w:val="000000"/>
          <w:sz w:val="24"/>
          <w:szCs w:val="24"/>
        </w:rPr>
      </w:pPr>
    </w:p>
    <w:p w:rsidR="000A295D" w:rsidRPr="00D40D33" w:rsidRDefault="000A295D"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Статья</w:t>
      </w:r>
      <w:r w:rsidRPr="00D40D33">
        <w:rPr>
          <w:rFonts w:ascii="Times New Roman" w:hAnsi="Times New Roman" w:cs="Times New Roman"/>
          <w:b/>
          <w:noProof/>
          <w:color w:val="000000"/>
          <w:sz w:val="24"/>
          <w:szCs w:val="24"/>
        </w:rPr>
        <w:t xml:space="preserve"> 3.</w:t>
      </w:r>
      <w:r w:rsidRPr="00D40D33">
        <w:rPr>
          <w:rFonts w:ascii="Times New Roman" w:hAnsi="Times New Roman" w:cs="Times New Roman"/>
          <w:b/>
          <w:color w:val="000000"/>
          <w:sz w:val="24"/>
          <w:szCs w:val="24"/>
        </w:rPr>
        <w:t xml:space="preserve"> Состав Правил</w:t>
      </w:r>
    </w:p>
    <w:p w:rsidR="000A295D" w:rsidRPr="00D40D33" w:rsidRDefault="000A295D" w:rsidP="00F71DA3">
      <w:pPr>
        <w:pStyle w:val="af5"/>
        <w:spacing w:before="0" w:beforeAutospacing="0" w:after="0" w:afterAutospacing="0"/>
        <w:ind w:firstLine="360"/>
        <w:rPr>
          <w:rFonts w:ascii="Times New Roman" w:hAnsi="Times New Roman" w:cs="Times New Roman"/>
          <w:b/>
          <w:color w:val="000000"/>
          <w:sz w:val="24"/>
          <w:szCs w:val="24"/>
          <w:lang w:val="ru-RU"/>
        </w:rPr>
      </w:pPr>
      <w:r w:rsidRPr="00D40D33">
        <w:rPr>
          <w:rFonts w:ascii="Times New Roman" w:hAnsi="Times New Roman" w:cs="Times New Roman"/>
          <w:noProof/>
          <w:color w:val="000000"/>
          <w:sz w:val="24"/>
          <w:szCs w:val="24"/>
          <w:lang w:val="ru-RU"/>
        </w:rPr>
        <w:t>1.</w:t>
      </w:r>
      <w:r w:rsidRPr="00D40D33">
        <w:rPr>
          <w:rFonts w:ascii="Times New Roman" w:hAnsi="Times New Roman" w:cs="Times New Roman"/>
          <w:color w:val="000000"/>
          <w:sz w:val="24"/>
          <w:szCs w:val="24"/>
          <w:lang w:val="ru-RU"/>
        </w:rPr>
        <w:t>Настоящие Правила содержат три части:</w:t>
      </w:r>
    </w:p>
    <w:p w:rsidR="000A295D" w:rsidRPr="00D40D33" w:rsidRDefault="000A295D" w:rsidP="00F71DA3">
      <w:pPr>
        <w:pStyle w:val="af5"/>
        <w:spacing w:before="0" w:beforeAutospacing="0" w:after="0" w:afterAutospacing="0"/>
        <w:ind w:firstLine="360"/>
        <w:jc w:val="both"/>
        <w:rPr>
          <w:rFonts w:ascii="Times New Roman" w:hAnsi="Times New Roman" w:cs="Times New Roman"/>
          <w:color w:val="000000"/>
          <w:sz w:val="24"/>
          <w:szCs w:val="24"/>
          <w:lang w:val="ru-RU"/>
        </w:rPr>
      </w:pPr>
      <w:r w:rsidRPr="00D40D33">
        <w:rPr>
          <w:rFonts w:ascii="Times New Roman" w:hAnsi="Times New Roman" w:cs="Times New Roman"/>
          <w:color w:val="000000"/>
          <w:sz w:val="24"/>
          <w:szCs w:val="24"/>
          <w:lang w:val="ru-RU"/>
        </w:rPr>
        <w:t xml:space="preserve">Часть </w:t>
      </w:r>
      <w:r w:rsidRPr="00D40D33">
        <w:rPr>
          <w:rFonts w:ascii="Times New Roman" w:hAnsi="Times New Roman" w:cs="Times New Roman"/>
          <w:color w:val="000000"/>
          <w:sz w:val="24"/>
          <w:szCs w:val="24"/>
        </w:rPr>
        <w:t>I</w:t>
      </w:r>
      <w:r w:rsidR="0074054C">
        <w:rPr>
          <w:rFonts w:ascii="Times New Roman" w:hAnsi="Times New Roman" w:cs="Times New Roman"/>
          <w:color w:val="000000"/>
          <w:sz w:val="24"/>
          <w:szCs w:val="24"/>
          <w:lang w:val="ru-RU"/>
        </w:rPr>
        <w:t xml:space="preserve"> — "</w:t>
      </w:r>
      <w:r w:rsidRPr="00D40D33">
        <w:rPr>
          <w:rFonts w:ascii="Times New Roman" w:hAnsi="Times New Roman" w:cs="Times New Roman"/>
          <w:color w:val="000000"/>
          <w:sz w:val="24"/>
          <w:szCs w:val="24"/>
          <w:lang w:val="ru-RU"/>
        </w:rPr>
        <w:t xml:space="preserve">Порядок регулирования землепользования и застройки </w:t>
      </w:r>
      <w:r w:rsidR="00D240BA" w:rsidRPr="00D40D33">
        <w:rPr>
          <w:rFonts w:ascii="Times New Roman" w:hAnsi="Times New Roman" w:cs="Times New Roman"/>
          <w:color w:val="000000"/>
          <w:sz w:val="24"/>
          <w:szCs w:val="24"/>
          <w:lang w:val="ru-RU"/>
        </w:rPr>
        <w:t>сельского поселения</w:t>
      </w:r>
      <w:r w:rsidR="00FC496B">
        <w:rPr>
          <w:rFonts w:ascii="Times New Roman" w:hAnsi="Times New Roman" w:cs="Times New Roman"/>
          <w:color w:val="000000"/>
          <w:sz w:val="24"/>
          <w:szCs w:val="24"/>
          <w:lang w:val="ru-RU"/>
        </w:rPr>
        <w:t xml:space="preserve"> Аккузевский</w:t>
      </w:r>
      <w:r w:rsidR="00F5301A" w:rsidRPr="00D40D33">
        <w:rPr>
          <w:rFonts w:ascii="Times New Roman" w:hAnsi="Times New Roman" w:cs="Times New Roman"/>
          <w:color w:val="000000"/>
          <w:sz w:val="24"/>
          <w:szCs w:val="24"/>
          <w:lang w:val="ru-RU"/>
        </w:rPr>
        <w:t xml:space="preserve"> сельсовет</w:t>
      </w:r>
      <w:r w:rsidR="00FC496B">
        <w:rPr>
          <w:rFonts w:ascii="Times New Roman" w:hAnsi="Times New Roman" w:cs="Times New Roman"/>
          <w:color w:val="000000"/>
          <w:sz w:val="24"/>
          <w:szCs w:val="24"/>
          <w:lang w:val="ru-RU"/>
        </w:rPr>
        <w:t xml:space="preserve"> </w:t>
      </w:r>
      <w:r w:rsidR="007159A0" w:rsidRPr="00D40D33">
        <w:rPr>
          <w:rFonts w:ascii="Times New Roman" w:hAnsi="Times New Roman" w:cs="Times New Roman"/>
          <w:color w:val="000000"/>
          <w:sz w:val="24"/>
          <w:szCs w:val="24"/>
          <w:lang w:val="ru-RU"/>
        </w:rPr>
        <w:t xml:space="preserve">муниципального района </w:t>
      </w:r>
      <w:r w:rsidR="005073EF">
        <w:rPr>
          <w:rFonts w:ascii="Times New Roman" w:hAnsi="Times New Roman" w:cs="Times New Roman"/>
          <w:color w:val="000000"/>
          <w:sz w:val="24"/>
          <w:szCs w:val="24"/>
          <w:lang w:val="ru-RU"/>
        </w:rPr>
        <w:t>Илишевский</w:t>
      </w:r>
      <w:r w:rsidR="002D2516" w:rsidRPr="00D40D33">
        <w:rPr>
          <w:rFonts w:ascii="Times New Roman" w:hAnsi="Times New Roman" w:cs="Times New Roman"/>
          <w:color w:val="000000"/>
          <w:sz w:val="24"/>
          <w:szCs w:val="24"/>
          <w:lang w:val="ru-RU"/>
        </w:rPr>
        <w:t xml:space="preserve"> район</w:t>
      </w:r>
      <w:r w:rsidR="00422840" w:rsidRPr="00D40D33">
        <w:rPr>
          <w:rFonts w:ascii="Times New Roman" w:hAnsi="Times New Roman" w:cs="Times New Roman"/>
          <w:color w:val="000000"/>
          <w:sz w:val="24"/>
          <w:szCs w:val="24"/>
          <w:lang w:val="ru-RU"/>
        </w:rPr>
        <w:t xml:space="preserve"> Р</w:t>
      </w:r>
      <w:r w:rsidR="00DF60A0" w:rsidRPr="00D40D33">
        <w:rPr>
          <w:rFonts w:ascii="Times New Roman" w:hAnsi="Times New Roman" w:cs="Times New Roman"/>
          <w:color w:val="000000"/>
          <w:sz w:val="24"/>
          <w:szCs w:val="24"/>
          <w:lang w:val="ru-RU"/>
        </w:rPr>
        <w:t xml:space="preserve">еспублики </w:t>
      </w:r>
      <w:r w:rsidR="00422840" w:rsidRPr="00D40D33">
        <w:rPr>
          <w:rFonts w:ascii="Times New Roman" w:hAnsi="Times New Roman" w:cs="Times New Roman"/>
          <w:color w:val="000000"/>
          <w:sz w:val="24"/>
          <w:szCs w:val="24"/>
          <w:lang w:val="ru-RU"/>
        </w:rPr>
        <w:t>Б</w:t>
      </w:r>
      <w:r w:rsidR="00DF60A0" w:rsidRPr="00D40D33">
        <w:rPr>
          <w:rFonts w:ascii="Times New Roman" w:hAnsi="Times New Roman" w:cs="Times New Roman"/>
          <w:color w:val="000000"/>
          <w:sz w:val="24"/>
          <w:szCs w:val="24"/>
          <w:lang w:val="ru-RU"/>
        </w:rPr>
        <w:t>ашкортостан</w:t>
      </w:r>
      <w:r w:rsidRPr="00D40D33">
        <w:rPr>
          <w:rFonts w:ascii="Times New Roman" w:hAnsi="Times New Roman" w:cs="Times New Roman"/>
          <w:color w:val="000000"/>
          <w:sz w:val="24"/>
          <w:szCs w:val="24"/>
          <w:lang w:val="ru-RU"/>
        </w:rPr>
        <w:t>";</w:t>
      </w:r>
    </w:p>
    <w:p w:rsidR="000A295D" w:rsidRPr="00D40D33" w:rsidRDefault="000A295D" w:rsidP="00F71DA3">
      <w:pPr>
        <w:pStyle w:val="af5"/>
        <w:spacing w:before="0" w:beforeAutospacing="0" w:after="0" w:afterAutospacing="0"/>
        <w:ind w:firstLine="360"/>
        <w:jc w:val="both"/>
        <w:rPr>
          <w:rFonts w:ascii="Times New Roman" w:hAnsi="Times New Roman" w:cs="Times New Roman"/>
          <w:color w:val="000000"/>
          <w:sz w:val="24"/>
          <w:szCs w:val="24"/>
          <w:lang w:val="ru-RU"/>
        </w:rPr>
      </w:pPr>
      <w:r w:rsidRPr="00D40D33">
        <w:rPr>
          <w:rFonts w:ascii="Times New Roman" w:hAnsi="Times New Roman" w:cs="Times New Roman"/>
          <w:color w:val="000000"/>
          <w:sz w:val="24"/>
          <w:szCs w:val="24"/>
          <w:lang w:val="ru-RU"/>
        </w:rPr>
        <w:t xml:space="preserve">Часть </w:t>
      </w:r>
      <w:r w:rsidRPr="00D40D33">
        <w:rPr>
          <w:rFonts w:ascii="Times New Roman" w:hAnsi="Times New Roman" w:cs="Times New Roman"/>
          <w:color w:val="000000"/>
          <w:sz w:val="24"/>
          <w:szCs w:val="24"/>
        </w:rPr>
        <w:t>II</w:t>
      </w:r>
      <w:r w:rsidR="0074054C">
        <w:rPr>
          <w:rFonts w:ascii="Times New Roman" w:hAnsi="Times New Roman" w:cs="Times New Roman"/>
          <w:color w:val="000000"/>
          <w:sz w:val="24"/>
          <w:szCs w:val="24"/>
          <w:lang w:val="ru-RU"/>
        </w:rPr>
        <w:t xml:space="preserve"> — "</w:t>
      </w:r>
      <w:r w:rsidRPr="00D40D33">
        <w:rPr>
          <w:rFonts w:ascii="Times New Roman" w:hAnsi="Times New Roman" w:cs="Times New Roman"/>
          <w:color w:val="000000"/>
          <w:sz w:val="24"/>
          <w:szCs w:val="24"/>
          <w:lang w:val="ru-RU"/>
        </w:rPr>
        <w:t>Карта</w:t>
      </w:r>
      <w:r w:rsidR="007F4DC8" w:rsidRPr="00D40D33">
        <w:rPr>
          <w:rFonts w:ascii="Times New Roman" w:hAnsi="Times New Roman" w:cs="Times New Roman"/>
          <w:color w:val="000000"/>
          <w:sz w:val="24"/>
          <w:szCs w:val="24"/>
          <w:lang w:val="ru-RU"/>
        </w:rPr>
        <w:t xml:space="preserve"> градостроительного зонирования </w:t>
      </w:r>
      <w:r w:rsidR="00D240BA" w:rsidRPr="00D40D33">
        <w:rPr>
          <w:rFonts w:ascii="Times New Roman" w:hAnsi="Times New Roman" w:cs="Times New Roman"/>
          <w:color w:val="000000"/>
          <w:sz w:val="24"/>
          <w:szCs w:val="24"/>
          <w:lang w:val="ru-RU"/>
        </w:rPr>
        <w:t>сельского поселения</w:t>
      </w:r>
      <w:r w:rsidR="00FC496B">
        <w:rPr>
          <w:rFonts w:ascii="Times New Roman" w:hAnsi="Times New Roman" w:cs="Times New Roman"/>
          <w:color w:val="000000"/>
          <w:sz w:val="24"/>
          <w:szCs w:val="24"/>
          <w:lang w:val="ru-RU"/>
        </w:rPr>
        <w:t xml:space="preserve"> Аккузевский</w:t>
      </w:r>
      <w:r w:rsidR="00F5301A" w:rsidRPr="00D40D33">
        <w:rPr>
          <w:rFonts w:ascii="Times New Roman" w:hAnsi="Times New Roman" w:cs="Times New Roman"/>
          <w:color w:val="000000"/>
          <w:sz w:val="24"/>
          <w:szCs w:val="24"/>
          <w:lang w:val="ru-RU"/>
        </w:rPr>
        <w:t xml:space="preserve"> сельсовет</w:t>
      </w:r>
      <w:r w:rsidR="00FC496B">
        <w:rPr>
          <w:rFonts w:ascii="Times New Roman" w:hAnsi="Times New Roman" w:cs="Times New Roman"/>
          <w:color w:val="000000"/>
          <w:sz w:val="24"/>
          <w:szCs w:val="24"/>
          <w:lang w:val="ru-RU"/>
        </w:rPr>
        <w:t xml:space="preserve"> </w:t>
      </w:r>
      <w:r w:rsidR="007159A0" w:rsidRPr="00D40D33">
        <w:rPr>
          <w:rFonts w:ascii="Times New Roman" w:hAnsi="Times New Roman" w:cs="Times New Roman"/>
          <w:color w:val="000000"/>
          <w:sz w:val="24"/>
          <w:szCs w:val="24"/>
          <w:lang w:val="ru-RU"/>
        </w:rPr>
        <w:t xml:space="preserve">муниципального района </w:t>
      </w:r>
      <w:r w:rsidR="005073EF">
        <w:rPr>
          <w:rFonts w:ascii="Times New Roman" w:hAnsi="Times New Roman" w:cs="Times New Roman"/>
          <w:color w:val="000000"/>
          <w:sz w:val="24"/>
          <w:szCs w:val="24"/>
          <w:lang w:val="ru-RU"/>
        </w:rPr>
        <w:t>Илишевский</w:t>
      </w:r>
      <w:r w:rsidR="002D2516" w:rsidRPr="00D40D33">
        <w:rPr>
          <w:rFonts w:ascii="Times New Roman" w:hAnsi="Times New Roman" w:cs="Times New Roman"/>
          <w:color w:val="000000"/>
          <w:sz w:val="24"/>
          <w:szCs w:val="24"/>
          <w:lang w:val="ru-RU"/>
        </w:rPr>
        <w:t xml:space="preserve"> район</w:t>
      </w:r>
      <w:r w:rsidR="00422840" w:rsidRPr="00D40D33">
        <w:rPr>
          <w:rFonts w:ascii="Times New Roman" w:hAnsi="Times New Roman" w:cs="Times New Roman"/>
          <w:color w:val="000000"/>
          <w:sz w:val="24"/>
          <w:szCs w:val="24"/>
          <w:lang w:val="ru-RU"/>
        </w:rPr>
        <w:t xml:space="preserve"> Р</w:t>
      </w:r>
      <w:r w:rsidR="00DF60A0" w:rsidRPr="00D40D33">
        <w:rPr>
          <w:rFonts w:ascii="Times New Roman" w:hAnsi="Times New Roman" w:cs="Times New Roman"/>
          <w:color w:val="000000"/>
          <w:sz w:val="24"/>
          <w:szCs w:val="24"/>
          <w:lang w:val="ru-RU"/>
        </w:rPr>
        <w:t xml:space="preserve">еспублики </w:t>
      </w:r>
      <w:r w:rsidR="00422840" w:rsidRPr="00D40D33">
        <w:rPr>
          <w:rFonts w:ascii="Times New Roman" w:hAnsi="Times New Roman" w:cs="Times New Roman"/>
          <w:color w:val="000000"/>
          <w:sz w:val="24"/>
          <w:szCs w:val="24"/>
          <w:lang w:val="ru-RU"/>
        </w:rPr>
        <w:t>Б</w:t>
      </w:r>
      <w:r w:rsidR="00DF60A0" w:rsidRPr="00D40D33">
        <w:rPr>
          <w:rFonts w:ascii="Times New Roman" w:hAnsi="Times New Roman" w:cs="Times New Roman"/>
          <w:color w:val="000000"/>
          <w:sz w:val="24"/>
          <w:szCs w:val="24"/>
          <w:lang w:val="ru-RU"/>
        </w:rPr>
        <w:t>ашкортостан</w:t>
      </w:r>
      <w:r w:rsidRPr="00D40D33">
        <w:rPr>
          <w:rFonts w:ascii="Times New Roman" w:hAnsi="Times New Roman" w:cs="Times New Roman"/>
          <w:color w:val="000000"/>
          <w:sz w:val="24"/>
          <w:szCs w:val="24"/>
          <w:lang w:val="ru-RU"/>
        </w:rPr>
        <w:t>";</w:t>
      </w:r>
    </w:p>
    <w:p w:rsidR="000A295D" w:rsidRPr="00D40D33" w:rsidRDefault="000A295D" w:rsidP="00F71DA3">
      <w:pPr>
        <w:pStyle w:val="af5"/>
        <w:spacing w:before="0" w:beforeAutospacing="0" w:after="0" w:afterAutospacing="0"/>
        <w:ind w:firstLine="360"/>
        <w:rPr>
          <w:rFonts w:ascii="Times New Roman" w:hAnsi="Times New Roman" w:cs="Times New Roman"/>
          <w:color w:val="000000"/>
          <w:sz w:val="24"/>
          <w:szCs w:val="24"/>
          <w:lang w:val="ru-RU"/>
        </w:rPr>
      </w:pPr>
      <w:r w:rsidRPr="00D40D33">
        <w:rPr>
          <w:rFonts w:ascii="Times New Roman" w:hAnsi="Times New Roman" w:cs="Times New Roman"/>
          <w:color w:val="000000"/>
          <w:sz w:val="24"/>
          <w:szCs w:val="24"/>
          <w:lang w:val="ru-RU"/>
        </w:rPr>
        <w:t xml:space="preserve">Часть </w:t>
      </w:r>
      <w:r w:rsidRPr="00D40D33">
        <w:rPr>
          <w:rFonts w:ascii="Times New Roman" w:hAnsi="Times New Roman" w:cs="Times New Roman"/>
          <w:color w:val="000000"/>
          <w:sz w:val="24"/>
          <w:szCs w:val="24"/>
        </w:rPr>
        <w:t>III</w:t>
      </w:r>
      <w:r w:rsidR="0074054C">
        <w:rPr>
          <w:rFonts w:ascii="Times New Roman" w:hAnsi="Times New Roman" w:cs="Times New Roman"/>
          <w:color w:val="000000"/>
          <w:sz w:val="24"/>
          <w:szCs w:val="24"/>
          <w:lang w:val="ru-RU"/>
        </w:rPr>
        <w:t xml:space="preserve"> — "Градостроительные регламенты</w:t>
      </w:r>
      <w:r w:rsidRPr="00D40D33">
        <w:rPr>
          <w:rFonts w:ascii="Times New Roman" w:hAnsi="Times New Roman" w:cs="Times New Roman"/>
          <w:color w:val="000000"/>
          <w:sz w:val="24"/>
          <w:szCs w:val="24"/>
          <w:lang w:val="ru-RU"/>
        </w:rPr>
        <w:t>".</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Часть </w:t>
      </w:r>
      <w:r w:rsidRPr="00D40D33">
        <w:rPr>
          <w:rFonts w:ascii="Times New Roman" w:hAnsi="Times New Roman" w:cs="Times New Roman"/>
          <w:color w:val="000000"/>
          <w:sz w:val="24"/>
          <w:szCs w:val="24"/>
          <w:lang w:val="en-US"/>
        </w:rPr>
        <w:t>I</w:t>
      </w:r>
      <w:r w:rsidRPr="00D40D33">
        <w:rPr>
          <w:rFonts w:ascii="Times New Roman" w:hAnsi="Times New Roman" w:cs="Times New Roman"/>
          <w:color w:val="000000"/>
          <w:sz w:val="24"/>
          <w:szCs w:val="24"/>
        </w:rPr>
        <w:t xml:space="preserve"> Правил — "Порядок регулирования землепол</w:t>
      </w:r>
      <w:r w:rsidR="007F4DC8" w:rsidRPr="00D40D33">
        <w:rPr>
          <w:rFonts w:ascii="Times New Roman" w:hAnsi="Times New Roman" w:cs="Times New Roman"/>
          <w:color w:val="000000"/>
          <w:sz w:val="24"/>
          <w:szCs w:val="24"/>
        </w:rPr>
        <w:t>ьзования и застройки</w:t>
      </w:r>
      <w:r w:rsidR="0074054C">
        <w:rPr>
          <w:rFonts w:ascii="Times New Roman" w:hAnsi="Times New Roman" w:cs="Times New Roman"/>
          <w:color w:val="000000"/>
          <w:sz w:val="24"/>
          <w:szCs w:val="24"/>
        </w:rPr>
        <w:t>"</w:t>
      </w:r>
      <w:r w:rsidR="007F4DC8" w:rsidRPr="00D40D33">
        <w:rPr>
          <w:rFonts w:ascii="Times New Roman" w:hAnsi="Times New Roman" w:cs="Times New Roman"/>
          <w:color w:val="000000"/>
          <w:sz w:val="24"/>
          <w:szCs w:val="24"/>
        </w:rPr>
        <w:t xml:space="preserve"> территории </w:t>
      </w:r>
      <w:r w:rsidR="00D240BA" w:rsidRPr="00D40D33">
        <w:rPr>
          <w:rFonts w:ascii="Times New Roman" w:hAnsi="Times New Roman" w:cs="Times New Roman"/>
          <w:color w:val="000000"/>
          <w:sz w:val="24"/>
          <w:szCs w:val="24"/>
        </w:rPr>
        <w:t>сельского поселения</w:t>
      </w:r>
      <w:r w:rsidR="00FC496B">
        <w:rPr>
          <w:rFonts w:ascii="Times New Roman" w:hAnsi="Times New Roman" w:cs="Times New Roman"/>
          <w:color w:val="000000"/>
          <w:sz w:val="24"/>
          <w:szCs w:val="24"/>
        </w:rPr>
        <w:t xml:space="preserve"> Аккузевский</w:t>
      </w:r>
      <w:r w:rsidR="00F5301A" w:rsidRPr="00D40D33">
        <w:rPr>
          <w:rFonts w:ascii="Times New Roman" w:hAnsi="Times New Roman" w:cs="Times New Roman"/>
          <w:color w:val="000000"/>
          <w:sz w:val="24"/>
          <w:szCs w:val="24"/>
        </w:rPr>
        <w:t xml:space="preserve"> сельсовет</w:t>
      </w:r>
      <w:r w:rsidR="00FC496B">
        <w:rPr>
          <w:rFonts w:ascii="Times New Roman" w:hAnsi="Times New Roman" w:cs="Times New Roman"/>
          <w:color w:val="000000"/>
          <w:sz w:val="24"/>
          <w:szCs w:val="24"/>
        </w:rPr>
        <w:t xml:space="preserve"> </w:t>
      </w:r>
      <w:r w:rsidR="007159A0" w:rsidRPr="00D40D33">
        <w:rPr>
          <w:rFonts w:ascii="Times New Roman" w:hAnsi="Times New Roman" w:cs="Times New Roman"/>
          <w:color w:val="000000"/>
          <w:sz w:val="24"/>
          <w:szCs w:val="24"/>
        </w:rPr>
        <w:t xml:space="preserve">муниципального района </w:t>
      </w:r>
      <w:r w:rsidR="005073EF">
        <w:rPr>
          <w:rFonts w:ascii="Times New Roman" w:hAnsi="Times New Roman" w:cs="Times New Roman"/>
          <w:color w:val="000000"/>
          <w:sz w:val="24"/>
          <w:szCs w:val="24"/>
        </w:rPr>
        <w:t>Илишевский</w:t>
      </w:r>
      <w:r w:rsidR="002D2516" w:rsidRPr="00D40D33">
        <w:rPr>
          <w:rFonts w:ascii="Times New Roman" w:hAnsi="Times New Roman" w:cs="Times New Roman"/>
          <w:color w:val="000000"/>
          <w:sz w:val="24"/>
          <w:szCs w:val="24"/>
        </w:rPr>
        <w:t xml:space="preserve"> район</w:t>
      </w:r>
      <w:r w:rsidR="00422840" w:rsidRPr="00D40D33">
        <w:rPr>
          <w:rFonts w:ascii="Times New Roman" w:hAnsi="Times New Roman" w:cs="Times New Roman"/>
          <w:color w:val="000000"/>
          <w:sz w:val="24"/>
          <w:szCs w:val="24"/>
        </w:rPr>
        <w:t xml:space="preserve"> Р</w:t>
      </w:r>
      <w:r w:rsidR="00DF60A0" w:rsidRPr="00D40D33">
        <w:rPr>
          <w:rFonts w:ascii="Times New Roman" w:hAnsi="Times New Roman" w:cs="Times New Roman"/>
          <w:color w:val="000000"/>
          <w:sz w:val="24"/>
          <w:szCs w:val="24"/>
        </w:rPr>
        <w:t xml:space="preserve">еспублики </w:t>
      </w:r>
      <w:r w:rsidR="00422840" w:rsidRPr="00D40D33">
        <w:rPr>
          <w:rFonts w:ascii="Times New Roman" w:hAnsi="Times New Roman" w:cs="Times New Roman"/>
          <w:color w:val="000000"/>
          <w:sz w:val="24"/>
          <w:szCs w:val="24"/>
        </w:rPr>
        <w:t>Б</w:t>
      </w:r>
      <w:r w:rsidR="00DF60A0" w:rsidRPr="00D40D33">
        <w:rPr>
          <w:rFonts w:ascii="Times New Roman" w:hAnsi="Times New Roman" w:cs="Times New Roman"/>
          <w:color w:val="000000"/>
          <w:sz w:val="24"/>
          <w:szCs w:val="24"/>
        </w:rPr>
        <w:t>ашкортостан</w:t>
      </w:r>
      <w:r w:rsidRPr="00D40D33">
        <w:rPr>
          <w:rFonts w:ascii="Times New Roman" w:hAnsi="Times New Roman" w:cs="Times New Roman"/>
          <w:color w:val="000000"/>
          <w:sz w:val="24"/>
          <w:szCs w:val="24"/>
        </w:rPr>
        <w:t xml:space="preserve"> представлена в форме текста правовых и процедурных норм, регламентирующих:</w:t>
      </w:r>
    </w:p>
    <w:p w:rsidR="000A295D" w:rsidRPr="00D40D33" w:rsidRDefault="000A295D" w:rsidP="00F71DA3">
      <w:pPr>
        <w:numPr>
          <w:ilvl w:val="0"/>
          <w:numId w:val="5"/>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регулирование землепользования и застройки </w:t>
      </w:r>
      <w:r w:rsidR="00D240BA" w:rsidRPr="00D40D33">
        <w:rPr>
          <w:rFonts w:ascii="Times New Roman" w:hAnsi="Times New Roman" w:cs="Times New Roman"/>
          <w:color w:val="000000"/>
          <w:sz w:val="24"/>
          <w:szCs w:val="24"/>
        </w:rPr>
        <w:t>сельского поселения</w:t>
      </w:r>
      <w:r w:rsidR="00FC496B">
        <w:rPr>
          <w:rFonts w:ascii="Times New Roman" w:hAnsi="Times New Roman" w:cs="Times New Roman"/>
          <w:color w:val="000000"/>
          <w:sz w:val="24"/>
          <w:szCs w:val="24"/>
        </w:rPr>
        <w:t xml:space="preserve"> Аккузевский </w:t>
      </w:r>
      <w:r w:rsidR="00F5301A" w:rsidRPr="00D40D33">
        <w:rPr>
          <w:rFonts w:ascii="Times New Roman" w:hAnsi="Times New Roman" w:cs="Times New Roman"/>
          <w:color w:val="000000"/>
          <w:sz w:val="24"/>
          <w:szCs w:val="24"/>
        </w:rPr>
        <w:t>сельсовет</w:t>
      </w:r>
      <w:r w:rsidR="00FC496B">
        <w:rPr>
          <w:rFonts w:ascii="Times New Roman" w:hAnsi="Times New Roman" w:cs="Times New Roman"/>
          <w:color w:val="000000"/>
          <w:sz w:val="24"/>
          <w:szCs w:val="24"/>
        </w:rPr>
        <w:t xml:space="preserve"> </w:t>
      </w:r>
      <w:r w:rsidR="007159A0" w:rsidRPr="00D40D33">
        <w:rPr>
          <w:rFonts w:ascii="Times New Roman" w:hAnsi="Times New Roman" w:cs="Times New Roman"/>
          <w:color w:val="000000"/>
          <w:sz w:val="24"/>
          <w:szCs w:val="24"/>
        </w:rPr>
        <w:t xml:space="preserve">муниципального района </w:t>
      </w:r>
      <w:r w:rsidR="005073EF">
        <w:rPr>
          <w:rFonts w:ascii="Times New Roman" w:hAnsi="Times New Roman" w:cs="Times New Roman"/>
          <w:color w:val="000000"/>
          <w:sz w:val="24"/>
          <w:szCs w:val="24"/>
        </w:rPr>
        <w:t>Илишевский</w:t>
      </w:r>
      <w:r w:rsidR="002D2516" w:rsidRPr="00D40D33">
        <w:rPr>
          <w:rFonts w:ascii="Times New Roman" w:hAnsi="Times New Roman" w:cs="Times New Roman"/>
          <w:color w:val="000000"/>
          <w:sz w:val="24"/>
          <w:szCs w:val="24"/>
        </w:rPr>
        <w:t xml:space="preserve"> район</w:t>
      </w:r>
      <w:r w:rsidR="00AB67F9" w:rsidRPr="00D40D33">
        <w:rPr>
          <w:rFonts w:ascii="Times New Roman" w:hAnsi="Times New Roman" w:cs="Times New Roman"/>
          <w:color w:val="000000"/>
          <w:sz w:val="24"/>
          <w:szCs w:val="24"/>
        </w:rPr>
        <w:t xml:space="preserve"> Р</w:t>
      </w:r>
      <w:r w:rsidR="00DF60A0" w:rsidRPr="00D40D33">
        <w:rPr>
          <w:rFonts w:ascii="Times New Roman" w:hAnsi="Times New Roman" w:cs="Times New Roman"/>
          <w:color w:val="000000"/>
          <w:sz w:val="24"/>
          <w:szCs w:val="24"/>
        </w:rPr>
        <w:t xml:space="preserve">еспублики </w:t>
      </w:r>
      <w:r w:rsidR="00AB67F9" w:rsidRPr="00D40D33">
        <w:rPr>
          <w:rFonts w:ascii="Times New Roman" w:hAnsi="Times New Roman" w:cs="Times New Roman"/>
          <w:color w:val="000000"/>
          <w:sz w:val="24"/>
          <w:szCs w:val="24"/>
        </w:rPr>
        <w:t>Б</w:t>
      </w:r>
      <w:r w:rsidR="00DF60A0" w:rsidRPr="00D40D33">
        <w:rPr>
          <w:rFonts w:ascii="Times New Roman" w:hAnsi="Times New Roman" w:cs="Times New Roman"/>
          <w:color w:val="000000"/>
          <w:sz w:val="24"/>
          <w:szCs w:val="24"/>
        </w:rPr>
        <w:t>ашкортостан</w:t>
      </w:r>
      <w:r w:rsidRPr="00D40D33">
        <w:rPr>
          <w:rFonts w:ascii="Times New Roman" w:hAnsi="Times New Roman" w:cs="Times New Roman"/>
          <w:color w:val="000000"/>
          <w:sz w:val="24"/>
          <w:szCs w:val="24"/>
        </w:rPr>
        <w:t xml:space="preserve"> органами местного самоуправления;</w:t>
      </w:r>
    </w:p>
    <w:p w:rsidR="000A295D" w:rsidRPr="00D40D33" w:rsidRDefault="000A295D" w:rsidP="00F71DA3">
      <w:pPr>
        <w:numPr>
          <w:ilvl w:val="0"/>
          <w:numId w:val="5"/>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внесение изменений в Правила;</w:t>
      </w:r>
    </w:p>
    <w:p w:rsidR="000A295D" w:rsidRPr="00D40D33" w:rsidRDefault="000A295D" w:rsidP="00F71DA3">
      <w:pPr>
        <w:numPr>
          <w:ilvl w:val="0"/>
          <w:numId w:val="5"/>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проведение публичных слушаний по вопросам землепользования и застройки;</w:t>
      </w:r>
    </w:p>
    <w:p w:rsidR="000A295D" w:rsidRPr="00D40D33" w:rsidRDefault="000A295D" w:rsidP="00F71DA3">
      <w:pPr>
        <w:numPr>
          <w:ilvl w:val="0"/>
          <w:numId w:val="5"/>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подготовку документации по планировке территории;</w:t>
      </w:r>
    </w:p>
    <w:p w:rsidR="000A295D" w:rsidRPr="00D40D33" w:rsidRDefault="000A295D" w:rsidP="00F71DA3">
      <w:pPr>
        <w:numPr>
          <w:ilvl w:val="0"/>
          <w:numId w:val="5"/>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0A295D" w:rsidRPr="00D40D33" w:rsidRDefault="000A295D" w:rsidP="00F71DA3">
      <w:pPr>
        <w:numPr>
          <w:ilvl w:val="0"/>
          <w:numId w:val="5"/>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строительные изменения объектов капительного строительства</w:t>
      </w:r>
      <w:r w:rsidR="0074054C">
        <w:rPr>
          <w:rFonts w:ascii="Times New Roman" w:hAnsi="Times New Roman" w:cs="Times New Roman"/>
          <w:color w:val="000000"/>
          <w:sz w:val="24"/>
          <w:szCs w:val="24"/>
        </w:rPr>
        <w:t>;</w:t>
      </w:r>
    </w:p>
    <w:p w:rsidR="000A295D" w:rsidRPr="00D40D33" w:rsidRDefault="000A295D" w:rsidP="00F71DA3">
      <w:pPr>
        <w:numPr>
          <w:ilvl w:val="0"/>
          <w:numId w:val="5"/>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информационное обеспечение градостроительной деятельности</w:t>
      </w:r>
      <w:r w:rsidR="0074054C">
        <w:rPr>
          <w:rFonts w:ascii="Times New Roman" w:hAnsi="Times New Roman" w:cs="Times New Roman"/>
          <w:color w:val="000000"/>
          <w:sz w:val="24"/>
          <w:szCs w:val="24"/>
        </w:rPr>
        <w:t>;</w:t>
      </w:r>
    </w:p>
    <w:p w:rsidR="000A295D" w:rsidRPr="00D40D33" w:rsidRDefault="000A295D" w:rsidP="00F71DA3">
      <w:pPr>
        <w:numPr>
          <w:ilvl w:val="0"/>
          <w:numId w:val="5"/>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регулирование иных вопросов землепользования и застройки.</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Часть</w:t>
      </w:r>
      <w:r w:rsidRPr="00D40D33">
        <w:rPr>
          <w:rFonts w:ascii="Times New Roman" w:hAnsi="Times New Roman" w:cs="Times New Roman"/>
          <w:color w:val="000000"/>
          <w:sz w:val="24"/>
          <w:szCs w:val="24"/>
          <w:lang w:val="en-US"/>
        </w:rPr>
        <w:t>II</w:t>
      </w:r>
      <w:r w:rsidRPr="00D40D33">
        <w:rPr>
          <w:rFonts w:ascii="Times New Roman" w:hAnsi="Times New Roman" w:cs="Times New Roman"/>
          <w:color w:val="000000"/>
          <w:sz w:val="24"/>
          <w:szCs w:val="24"/>
        </w:rPr>
        <w:t xml:space="preserve"> Правил</w:t>
      </w:r>
      <w:r w:rsidRPr="00D40D33">
        <w:rPr>
          <w:rFonts w:ascii="Times New Roman" w:hAnsi="Times New Roman" w:cs="Times New Roman"/>
          <w:noProof/>
          <w:color w:val="000000"/>
          <w:sz w:val="24"/>
          <w:szCs w:val="24"/>
        </w:rPr>
        <w:t xml:space="preserve"> —</w:t>
      </w:r>
      <w:r w:rsidRPr="00D40D33">
        <w:rPr>
          <w:rFonts w:ascii="Times New Roman" w:hAnsi="Times New Roman" w:cs="Times New Roman"/>
          <w:color w:val="000000"/>
          <w:sz w:val="24"/>
          <w:szCs w:val="24"/>
        </w:rPr>
        <w:t xml:space="preserve"> "Карта градостроительного зонирования"</w:t>
      </w:r>
      <w:r w:rsidRPr="00D40D33">
        <w:rPr>
          <w:rFonts w:ascii="Times New Roman" w:hAnsi="Times New Roman" w:cs="Times New Roman"/>
          <w:noProof/>
          <w:color w:val="000000"/>
          <w:sz w:val="24"/>
          <w:szCs w:val="24"/>
        </w:rPr>
        <w:t xml:space="preserve"> —</w:t>
      </w:r>
      <w:r w:rsidRPr="00D40D33">
        <w:rPr>
          <w:rFonts w:ascii="Times New Roman" w:hAnsi="Times New Roman" w:cs="Times New Roman"/>
          <w:color w:val="000000"/>
          <w:sz w:val="24"/>
          <w:szCs w:val="24"/>
        </w:rPr>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Часть</w:t>
      </w:r>
      <w:r w:rsidRPr="00D40D33">
        <w:rPr>
          <w:rFonts w:ascii="Times New Roman" w:hAnsi="Times New Roman" w:cs="Times New Roman"/>
          <w:color w:val="000000"/>
          <w:sz w:val="24"/>
          <w:szCs w:val="24"/>
          <w:lang w:val="en-US"/>
        </w:rPr>
        <w:t>III</w:t>
      </w:r>
      <w:r w:rsidRPr="00D40D33">
        <w:rPr>
          <w:rFonts w:ascii="Times New Roman" w:hAnsi="Times New Roman" w:cs="Times New Roman"/>
          <w:color w:val="000000"/>
          <w:sz w:val="24"/>
          <w:szCs w:val="24"/>
        </w:rPr>
        <w:t xml:space="preserve"> Правил</w:t>
      </w:r>
      <w:r w:rsidRPr="00D40D33">
        <w:rPr>
          <w:rFonts w:ascii="Times New Roman" w:hAnsi="Times New Roman" w:cs="Times New Roman"/>
          <w:noProof/>
          <w:color w:val="000000"/>
          <w:sz w:val="24"/>
          <w:szCs w:val="24"/>
        </w:rPr>
        <w:t xml:space="preserve"> —</w:t>
      </w:r>
      <w:r w:rsidRPr="00D40D33">
        <w:rPr>
          <w:rFonts w:ascii="Times New Roman" w:hAnsi="Times New Roman" w:cs="Times New Roman"/>
          <w:color w:val="000000"/>
          <w:sz w:val="24"/>
          <w:szCs w:val="24"/>
        </w:rPr>
        <w:t xml:space="preserve"> "Градостроительные регламенты</w:t>
      </w:r>
      <w:r w:rsidRPr="00D40D33">
        <w:rPr>
          <w:rFonts w:ascii="Times New Roman" w:hAnsi="Times New Roman" w:cs="Times New Roman"/>
          <w:noProof/>
          <w:color w:val="000000"/>
          <w:sz w:val="24"/>
          <w:szCs w:val="24"/>
        </w:rPr>
        <w:t>" —</w:t>
      </w:r>
      <w:r w:rsidRPr="00D40D33">
        <w:rPr>
          <w:rFonts w:ascii="Times New Roman" w:hAnsi="Times New Roman" w:cs="Times New Roman"/>
          <w:color w:val="000000"/>
          <w:sz w:val="24"/>
          <w:szCs w:val="24"/>
        </w:rPr>
        <w:t xml:space="preserve"> содержит установленный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0A295D" w:rsidRPr="00D40D33" w:rsidRDefault="000A295D" w:rsidP="00F71DA3">
      <w:pPr>
        <w:numPr>
          <w:ilvl w:val="0"/>
          <w:numId w:val="6"/>
        </w:numPr>
        <w:tabs>
          <w:tab w:val="clear" w:pos="720"/>
          <w:tab w:val="num" w:pos="1040"/>
          <w:tab w:val="left" w:pos="113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виды разрешенного использования, условно разрешенного, вспомогательного       использования земельных участков и объектов капитального строительства;</w:t>
      </w:r>
    </w:p>
    <w:p w:rsidR="000A295D" w:rsidRPr="00D40D33" w:rsidRDefault="000A295D" w:rsidP="00F71DA3">
      <w:pPr>
        <w:numPr>
          <w:ilvl w:val="0"/>
          <w:numId w:val="6"/>
        </w:numPr>
        <w:tabs>
          <w:tab w:val="clear" w:pos="720"/>
          <w:tab w:val="num" w:pos="1040"/>
          <w:tab w:val="left" w:pos="113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A295D" w:rsidRPr="00D40D33" w:rsidRDefault="000A295D" w:rsidP="00F71DA3">
      <w:pPr>
        <w:numPr>
          <w:ilvl w:val="0"/>
          <w:numId w:val="6"/>
        </w:numPr>
        <w:tabs>
          <w:tab w:val="clear" w:pos="720"/>
          <w:tab w:val="num" w:pos="1040"/>
          <w:tab w:val="left" w:pos="113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Башкортостан, </w:t>
      </w:r>
      <w:r w:rsidR="0074054C">
        <w:rPr>
          <w:rFonts w:ascii="Times New Roman" w:hAnsi="Times New Roman" w:cs="Times New Roman"/>
          <w:color w:val="000000"/>
          <w:sz w:val="24"/>
          <w:szCs w:val="24"/>
        </w:rPr>
        <w:t>Илишевского</w:t>
      </w:r>
      <w:r w:rsidR="002D2516" w:rsidRPr="00D40D33">
        <w:rPr>
          <w:rFonts w:ascii="Times New Roman" w:hAnsi="Times New Roman" w:cs="Times New Roman"/>
          <w:color w:val="000000"/>
          <w:sz w:val="24"/>
          <w:szCs w:val="24"/>
        </w:rPr>
        <w:t xml:space="preserve"> района</w:t>
      </w:r>
      <w:r w:rsidRPr="00D40D33">
        <w:rPr>
          <w:rFonts w:ascii="Times New Roman" w:hAnsi="Times New Roman" w:cs="Times New Roman"/>
          <w:color w:val="000000"/>
          <w:sz w:val="24"/>
          <w:szCs w:val="24"/>
        </w:rPr>
        <w:t xml:space="preserve"> Республики Башкортостан.</w:t>
      </w:r>
    </w:p>
    <w:p w:rsidR="000A295D" w:rsidRPr="00D40D33" w:rsidRDefault="000A295D" w:rsidP="00F71DA3">
      <w:pPr>
        <w:tabs>
          <w:tab w:val="left" w:pos="1134"/>
        </w:tabs>
        <w:spacing w:line="240" w:lineRule="auto"/>
        <w:ind w:firstLine="360"/>
        <w:rPr>
          <w:rFonts w:ascii="Times New Roman" w:hAnsi="Times New Roman" w:cs="Times New Roman"/>
          <w:color w:val="000000"/>
          <w:sz w:val="24"/>
          <w:szCs w:val="24"/>
        </w:rPr>
      </w:pPr>
    </w:p>
    <w:p w:rsidR="000A295D" w:rsidRPr="00D40D33" w:rsidRDefault="000A295D" w:rsidP="00F71DA3">
      <w:pPr>
        <w:pStyle w:val="1"/>
        <w:numPr>
          <w:ilvl w:val="0"/>
          <w:numId w:val="0"/>
        </w:numPr>
        <w:tabs>
          <w:tab w:val="left" w:pos="708"/>
        </w:tabs>
        <w:ind w:firstLine="360"/>
        <w:rPr>
          <w:color w:val="000000"/>
          <w:sz w:val="24"/>
          <w:szCs w:val="24"/>
        </w:rPr>
      </w:pPr>
      <w:r w:rsidRPr="00D40D33">
        <w:rPr>
          <w:color w:val="000000"/>
          <w:sz w:val="24"/>
          <w:szCs w:val="24"/>
        </w:rPr>
        <w:t>Статья</w:t>
      </w:r>
      <w:r w:rsidRPr="00D40D33">
        <w:rPr>
          <w:noProof/>
          <w:color w:val="000000"/>
          <w:sz w:val="24"/>
          <w:szCs w:val="24"/>
        </w:rPr>
        <w:t xml:space="preserve"> 4.</w:t>
      </w:r>
      <w:r w:rsidRPr="00D40D33">
        <w:rPr>
          <w:color w:val="000000"/>
          <w:sz w:val="24"/>
          <w:szCs w:val="24"/>
        </w:rPr>
        <w:t xml:space="preserve"> Открытость и доступность информации о землепользовании и застройке</w:t>
      </w:r>
    </w:p>
    <w:p w:rsidR="000A295D" w:rsidRPr="00D40D33" w:rsidRDefault="000A295D" w:rsidP="00F71DA3">
      <w:pPr>
        <w:spacing w:line="240" w:lineRule="auto"/>
        <w:ind w:firstLine="360"/>
        <w:rPr>
          <w:rFonts w:ascii="Times New Roman" w:hAnsi="Times New Roman" w:cs="Times New Roman"/>
          <w:color w:val="000000"/>
          <w:sz w:val="24"/>
          <w:szCs w:val="24"/>
        </w:rPr>
      </w:pPr>
    </w:p>
    <w:p w:rsidR="000A295D" w:rsidRPr="00D40D33" w:rsidRDefault="000A295D" w:rsidP="00F71DA3">
      <w:pPr>
        <w:pStyle w:val="FR2"/>
        <w:spacing w:line="240" w:lineRule="auto"/>
        <w:ind w:firstLine="360"/>
        <w:rPr>
          <w:color w:val="000000"/>
          <w:sz w:val="24"/>
          <w:szCs w:val="24"/>
        </w:rPr>
      </w:pPr>
      <w:r w:rsidRPr="00D40D33">
        <w:rPr>
          <w:noProof/>
          <w:color w:val="000000"/>
          <w:sz w:val="24"/>
          <w:szCs w:val="24"/>
        </w:rPr>
        <w:t xml:space="preserve">   1. </w:t>
      </w:r>
      <w:r w:rsidRPr="00D40D33">
        <w:rPr>
          <w:color w:val="000000"/>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лиц.</w:t>
      </w:r>
    </w:p>
    <w:p w:rsidR="000A295D" w:rsidRPr="00D40D33" w:rsidRDefault="007F4DC8" w:rsidP="00F71DA3">
      <w:pPr>
        <w:pStyle w:val="FR2"/>
        <w:spacing w:line="240" w:lineRule="auto"/>
        <w:ind w:firstLine="360"/>
        <w:rPr>
          <w:color w:val="000000"/>
          <w:sz w:val="24"/>
          <w:szCs w:val="24"/>
        </w:rPr>
      </w:pPr>
      <w:r w:rsidRPr="00D40D33">
        <w:rPr>
          <w:color w:val="000000"/>
          <w:sz w:val="24"/>
          <w:szCs w:val="24"/>
        </w:rPr>
        <w:t xml:space="preserve">     Администрация </w:t>
      </w:r>
      <w:r w:rsidR="00D240BA" w:rsidRPr="00D40D33">
        <w:rPr>
          <w:color w:val="000000"/>
          <w:sz w:val="24"/>
          <w:szCs w:val="24"/>
        </w:rPr>
        <w:t>сельского поселения</w:t>
      </w:r>
      <w:r w:rsidR="00FC496B">
        <w:rPr>
          <w:color w:val="000000"/>
          <w:sz w:val="24"/>
          <w:szCs w:val="24"/>
        </w:rPr>
        <w:t xml:space="preserve"> Аккузевский</w:t>
      </w:r>
      <w:r w:rsidR="00F5301A" w:rsidRPr="00D40D33">
        <w:rPr>
          <w:color w:val="000000"/>
          <w:sz w:val="24"/>
          <w:szCs w:val="24"/>
        </w:rPr>
        <w:t xml:space="preserve"> сельсовет</w:t>
      </w:r>
      <w:r w:rsidR="00FC496B">
        <w:rPr>
          <w:color w:val="000000"/>
          <w:sz w:val="24"/>
          <w:szCs w:val="24"/>
        </w:rPr>
        <w:t xml:space="preserve"> </w:t>
      </w:r>
      <w:r w:rsidR="007159A0" w:rsidRPr="00D40D33">
        <w:rPr>
          <w:color w:val="000000"/>
          <w:sz w:val="24"/>
          <w:szCs w:val="24"/>
        </w:rPr>
        <w:t xml:space="preserve">муниципального района </w:t>
      </w:r>
      <w:r w:rsidR="005073EF">
        <w:rPr>
          <w:color w:val="000000"/>
          <w:sz w:val="24"/>
          <w:szCs w:val="24"/>
        </w:rPr>
        <w:t>Илишевский</w:t>
      </w:r>
      <w:r w:rsidR="002D2516" w:rsidRPr="00D40D33">
        <w:rPr>
          <w:color w:val="000000"/>
          <w:sz w:val="24"/>
          <w:szCs w:val="24"/>
        </w:rPr>
        <w:t xml:space="preserve"> район</w:t>
      </w:r>
      <w:r w:rsidR="00AB67F9" w:rsidRPr="00D40D33">
        <w:rPr>
          <w:color w:val="000000"/>
          <w:sz w:val="24"/>
          <w:szCs w:val="24"/>
        </w:rPr>
        <w:t xml:space="preserve"> Р</w:t>
      </w:r>
      <w:r w:rsidR="00DF60A0" w:rsidRPr="00D40D33">
        <w:rPr>
          <w:color w:val="000000"/>
          <w:sz w:val="24"/>
          <w:szCs w:val="24"/>
        </w:rPr>
        <w:t xml:space="preserve">еспублики </w:t>
      </w:r>
      <w:r w:rsidR="00AB67F9" w:rsidRPr="00D40D33">
        <w:rPr>
          <w:color w:val="000000"/>
          <w:sz w:val="24"/>
          <w:szCs w:val="24"/>
        </w:rPr>
        <w:t>Б</w:t>
      </w:r>
      <w:r w:rsidR="00DF60A0" w:rsidRPr="00D40D33">
        <w:rPr>
          <w:color w:val="000000"/>
          <w:sz w:val="24"/>
          <w:szCs w:val="24"/>
        </w:rPr>
        <w:t>ашкортостан</w:t>
      </w:r>
      <w:r w:rsidR="000A295D" w:rsidRPr="00D40D33">
        <w:rPr>
          <w:color w:val="000000"/>
          <w:sz w:val="24"/>
          <w:szCs w:val="24"/>
        </w:rPr>
        <w:t xml:space="preserve"> (</w:t>
      </w:r>
      <w:r w:rsidR="0082631A" w:rsidRPr="00D40D33">
        <w:rPr>
          <w:color w:val="000000"/>
          <w:sz w:val="24"/>
          <w:szCs w:val="24"/>
        </w:rPr>
        <w:t xml:space="preserve">далее – «Администрация </w:t>
      </w:r>
      <w:r w:rsidR="00D240BA" w:rsidRPr="00D40D33">
        <w:rPr>
          <w:color w:val="000000"/>
          <w:sz w:val="24"/>
          <w:szCs w:val="24"/>
        </w:rPr>
        <w:t>сельского поселения</w:t>
      </w:r>
      <w:r w:rsidR="000A295D" w:rsidRPr="00D40D33">
        <w:rPr>
          <w:color w:val="000000"/>
          <w:sz w:val="24"/>
          <w:szCs w:val="24"/>
        </w:rPr>
        <w:t>») обеспечивает возможность ознакомления с настоящими Правилами всех желающих путем:</w:t>
      </w:r>
    </w:p>
    <w:p w:rsidR="000A295D" w:rsidRPr="00D40D33" w:rsidRDefault="000A295D" w:rsidP="00F71DA3">
      <w:pPr>
        <w:pStyle w:val="FR2"/>
        <w:numPr>
          <w:ilvl w:val="0"/>
          <w:numId w:val="7"/>
        </w:numPr>
        <w:spacing w:line="240" w:lineRule="auto"/>
        <w:ind w:left="0" w:firstLine="360"/>
        <w:rPr>
          <w:color w:val="000000"/>
          <w:sz w:val="24"/>
          <w:szCs w:val="24"/>
        </w:rPr>
      </w:pPr>
      <w:r w:rsidRPr="00D40D33">
        <w:rPr>
          <w:color w:val="000000"/>
          <w:sz w:val="24"/>
          <w:szCs w:val="24"/>
        </w:rPr>
        <w:t>публикации Правил в средствах массовой информации и открытой продажи их копий;</w:t>
      </w:r>
    </w:p>
    <w:p w:rsidR="000A295D" w:rsidRPr="00D40D33" w:rsidRDefault="000A295D" w:rsidP="00F71DA3">
      <w:pPr>
        <w:pStyle w:val="FR2"/>
        <w:numPr>
          <w:ilvl w:val="0"/>
          <w:numId w:val="7"/>
        </w:numPr>
        <w:spacing w:line="240" w:lineRule="auto"/>
        <w:ind w:left="0" w:firstLine="360"/>
        <w:rPr>
          <w:color w:val="000000"/>
          <w:sz w:val="24"/>
          <w:szCs w:val="24"/>
        </w:rPr>
      </w:pPr>
      <w:r w:rsidRPr="00D40D33">
        <w:rPr>
          <w:color w:val="000000"/>
          <w:sz w:val="24"/>
          <w:szCs w:val="24"/>
        </w:rPr>
        <w:t>пре</w:t>
      </w:r>
      <w:r w:rsidR="001D3F54" w:rsidRPr="00D40D33">
        <w:rPr>
          <w:color w:val="000000"/>
          <w:sz w:val="24"/>
          <w:szCs w:val="24"/>
        </w:rPr>
        <w:t xml:space="preserve">доставления Правил в библиотеки </w:t>
      </w:r>
      <w:r w:rsidR="00A00C75" w:rsidRPr="00D40D33">
        <w:rPr>
          <w:color w:val="000000"/>
          <w:sz w:val="24"/>
          <w:szCs w:val="24"/>
        </w:rPr>
        <w:t>населенных пунктов</w:t>
      </w:r>
      <w:r w:rsidR="00D240BA" w:rsidRPr="00D40D33">
        <w:rPr>
          <w:color w:val="000000"/>
          <w:sz w:val="24"/>
          <w:szCs w:val="24"/>
        </w:rPr>
        <w:t>сельского поселения</w:t>
      </w:r>
      <w:r w:rsidR="00FC496B">
        <w:rPr>
          <w:color w:val="000000"/>
          <w:sz w:val="24"/>
          <w:szCs w:val="24"/>
        </w:rPr>
        <w:t>Аккузевский</w:t>
      </w:r>
      <w:r w:rsidR="00F5301A" w:rsidRPr="00D40D33">
        <w:rPr>
          <w:color w:val="000000"/>
          <w:sz w:val="24"/>
          <w:szCs w:val="24"/>
        </w:rPr>
        <w:t>сельсовет</w:t>
      </w:r>
      <w:r w:rsidR="007159A0" w:rsidRPr="00D40D33">
        <w:rPr>
          <w:color w:val="000000"/>
          <w:sz w:val="24"/>
          <w:szCs w:val="24"/>
        </w:rPr>
        <w:t xml:space="preserve">муниципального района </w:t>
      </w:r>
      <w:r w:rsidR="005073EF">
        <w:rPr>
          <w:color w:val="000000"/>
          <w:sz w:val="24"/>
          <w:szCs w:val="24"/>
        </w:rPr>
        <w:t>Илишевский</w:t>
      </w:r>
      <w:r w:rsidR="002D2516" w:rsidRPr="00D40D33">
        <w:rPr>
          <w:color w:val="000000"/>
          <w:sz w:val="24"/>
          <w:szCs w:val="24"/>
        </w:rPr>
        <w:t xml:space="preserve"> район</w:t>
      </w:r>
      <w:r w:rsidR="00AB67F9" w:rsidRPr="00D40D33">
        <w:rPr>
          <w:color w:val="000000"/>
          <w:sz w:val="24"/>
          <w:szCs w:val="24"/>
        </w:rPr>
        <w:t xml:space="preserve"> Р</w:t>
      </w:r>
      <w:r w:rsidR="00DF60A0" w:rsidRPr="00D40D33">
        <w:rPr>
          <w:color w:val="000000"/>
          <w:sz w:val="24"/>
          <w:szCs w:val="24"/>
        </w:rPr>
        <w:t xml:space="preserve">еспублики </w:t>
      </w:r>
      <w:r w:rsidR="00AB67F9" w:rsidRPr="00D40D33">
        <w:rPr>
          <w:color w:val="000000"/>
          <w:sz w:val="24"/>
          <w:szCs w:val="24"/>
        </w:rPr>
        <w:t>Б</w:t>
      </w:r>
      <w:r w:rsidR="00DF60A0" w:rsidRPr="00D40D33">
        <w:rPr>
          <w:color w:val="000000"/>
          <w:sz w:val="24"/>
          <w:szCs w:val="24"/>
        </w:rPr>
        <w:t>ашкортостан</w:t>
      </w:r>
      <w:r w:rsidRPr="00D40D33">
        <w:rPr>
          <w:color w:val="000000"/>
          <w:sz w:val="24"/>
          <w:szCs w:val="24"/>
        </w:rPr>
        <w:t>;</w:t>
      </w:r>
    </w:p>
    <w:p w:rsidR="000A295D" w:rsidRPr="00D40D33" w:rsidRDefault="000A295D" w:rsidP="00F71DA3">
      <w:pPr>
        <w:pStyle w:val="FR2"/>
        <w:numPr>
          <w:ilvl w:val="0"/>
          <w:numId w:val="7"/>
        </w:numPr>
        <w:spacing w:line="240" w:lineRule="auto"/>
        <w:ind w:left="0" w:firstLine="360"/>
        <w:rPr>
          <w:color w:val="000000"/>
          <w:sz w:val="24"/>
          <w:szCs w:val="24"/>
        </w:rPr>
      </w:pPr>
      <w:r w:rsidRPr="00D40D33">
        <w:rPr>
          <w:color w:val="000000"/>
          <w:sz w:val="24"/>
          <w:szCs w:val="24"/>
        </w:rPr>
        <w:t xml:space="preserve">помещения Правил в сети «Интернет»  на </w:t>
      </w:r>
      <w:r w:rsidR="001D3F54" w:rsidRPr="00D40D33">
        <w:rPr>
          <w:color w:val="000000"/>
          <w:sz w:val="24"/>
          <w:szCs w:val="24"/>
        </w:rPr>
        <w:t xml:space="preserve">официальном </w:t>
      </w:r>
      <w:r w:rsidR="00072417" w:rsidRPr="00D40D33">
        <w:rPr>
          <w:color w:val="000000"/>
          <w:sz w:val="24"/>
          <w:szCs w:val="24"/>
        </w:rPr>
        <w:t>сайте сельского поселения</w:t>
      </w:r>
      <w:r w:rsidRPr="00D40D33">
        <w:rPr>
          <w:color w:val="000000"/>
          <w:sz w:val="24"/>
          <w:szCs w:val="24"/>
        </w:rPr>
        <w:t>, в случае наличия такого сайта;</w:t>
      </w:r>
    </w:p>
    <w:p w:rsidR="000A295D" w:rsidRPr="00D40D33" w:rsidRDefault="000A295D" w:rsidP="00F71DA3">
      <w:pPr>
        <w:pStyle w:val="FR2"/>
        <w:numPr>
          <w:ilvl w:val="0"/>
          <w:numId w:val="7"/>
        </w:numPr>
        <w:spacing w:line="240" w:lineRule="auto"/>
        <w:ind w:left="0" w:firstLine="360"/>
        <w:rPr>
          <w:color w:val="000000"/>
          <w:sz w:val="24"/>
          <w:szCs w:val="24"/>
        </w:rPr>
      </w:pPr>
      <w:r w:rsidRPr="00D40D33">
        <w:rPr>
          <w:color w:val="000000"/>
          <w:sz w:val="24"/>
          <w:szCs w:val="24"/>
        </w:rPr>
        <w:t xml:space="preserve">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w:t>
      </w:r>
      <w:r w:rsidR="00D240BA" w:rsidRPr="00D40D33">
        <w:rPr>
          <w:color w:val="000000"/>
          <w:sz w:val="24"/>
          <w:szCs w:val="24"/>
        </w:rPr>
        <w:t>сельского поселения</w:t>
      </w:r>
      <w:r w:rsidRPr="00D40D33">
        <w:rPr>
          <w:color w:val="000000"/>
          <w:sz w:val="24"/>
          <w:szCs w:val="24"/>
        </w:rPr>
        <w:t>, иных органах и организациях, принимающих участие в  регулировании землепользования и застройки</w:t>
      </w:r>
      <w:r w:rsidR="00D240BA" w:rsidRPr="00D40D33">
        <w:rPr>
          <w:color w:val="000000"/>
          <w:sz w:val="24"/>
          <w:szCs w:val="24"/>
        </w:rPr>
        <w:t>сельского поселения</w:t>
      </w:r>
      <w:r w:rsidR="00FC496B">
        <w:rPr>
          <w:color w:val="000000"/>
          <w:sz w:val="24"/>
          <w:szCs w:val="24"/>
        </w:rPr>
        <w:t>Аккузевский</w:t>
      </w:r>
      <w:r w:rsidR="00F5301A" w:rsidRPr="00D40D33">
        <w:rPr>
          <w:color w:val="000000"/>
          <w:sz w:val="24"/>
          <w:szCs w:val="24"/>
        </w:rPr>
        <w:t xml:space="preserve"> сельсовет</w:t>
      </w:r>
      <w:r w:rsidR="007159A0" w:rsidRPr="00D40D33">
        <w:rPr>
          <w:color w:val="000000"/>
          <w:sz w:val="24"/>
          <w:szCs w:val="24"/>
        </w:rPr>
        <w:t xml:space="preserve">муниципального района </w:t>
      </w:r>
      <w:r w:rsidR="005073EF">
        <w:rPr>
          <w:color w:val="000000"/>
          <w:sz w:val="24"/>
          <w:szCs w:val="24"/>
        </w:rPr>
        <w:t>Илишевский</w:t>
      </w:r>
      <w:r w:rsidR="002D2516" w:rsidRPr="00D40D33">
        <w:rPr>
          <w:color w:val="000000"/>
          <w:sz w:val="24"/>
          <w:szCs w:val="24"/>
        </w:rPr>
        <w:t xml:space="preserve"> район</w:t>
      </w:r>
      <w:r w:rsidR="00B3260A" w:rsidRPr="00D40D33">
        <w:rPr>
          <w:color w:val="000000"/>
          <w:sz w:val="24"/>
          <w:szCs w:val="24"/>
        </w:rPr>
        <w:t xml:space="preserve"> Р</w:t>
      </w:r>
      <w:r w:rsidR="00DF60A0" w:rsidRPr="00D40D33">
        <w:rPr>
          <w:color w:val="000000"/>
          <w:sz w:val="24"/>
          <w:szCs w:val="24"/>
        </w:rPr>
        <w:t xml:space="preserve">еспублики </w:t>
      </w:r>
      <w:r w:rsidR="00B3260A" w:rsidRPr="00D40D33">
        <w:rPr>
          <w:color w:val="000000"/>
          <w:sz w:val="24"/>
          <w:szCs w:val="24"/>
        </w:rPr>
        <w:t>Б</w:t>
      </w:r>
      <w:r w:rsidR="00DF60A0" w:rsidRPr="00D40D33">
        <w:rPr>
          <w:color w:val="000000"/>
          <w:sz w:val="24"/>
          <w:szCs w:val="24"/>
        </w:rPr>
        <w:t>ашкортостан.</w:t>
      </w:r>
    </w:p>
    <w:p w:rsidR="000A295D" w:rsidRPr="00D40D33" w:rsidRDefault="000A295D" w:rsidP="00F71DA3">
      <w:pPr>
        <w:numPr>
          <w:ilvl w:val="0"/>
          <w:numId w:val="7"/>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w:t>
      </w:r>
      <w:r w:rsidR="00D240BA" w:rsidRPr="00D40D33">
        <w:rPr>
          <w:rFonts w:ascii="Times New Roman" w:hAnsi="Times New Roman" w:cs="Times New Roman"/>
          <w:color w:val="000000"/>
          <w:sz w:val="24"/>
          <w:szCs w:val="24"/>
        </w:rPr>
        <w:t>сельского поселения</w:t>
      </w:r>
      <w:r w:rsidR="00FC496B">
        <w:rPr>
          <w:rFonts w:ascii="Times New Roman" w:hAnsi="Times New Roman" w:cs="Times New Roman"/>
          <w:color w:val="000000"/>
          <w:sz w:val="24"/>
          <w:szCs w:val="24"/>
        </w:rPr>
        <w:t>Аккузевский</w:t>
      </w:r>
      <w:r w:rsidR="00F5301A" w:rsidRPr="00D40D33">
        <w:rPr>
          <w:rFonts w:ascii="Times New Roman" w:hAnsi="Times New Roman" w:cs="Times New Roman"/>
          <w:color w:val="000000"/>
          <w:sz w:val="24"/>
          <w:szCs w:val="24"/>
        </w:rPr>
        <w:t xml:space="preserve"> сельсовет</w:t>
      </w:r>
      <w:r w:rsidR="007159A0" w:rsidRPr="00D40D33">
        <w:rPr>
          <w:rFonts w:ascii="Times New Roman" w:hAnsi="Times New Roman" w:cs="Times New Roman"/>
          <w:color w:val="000000"/>
          <w:sz w:val="24"/>
          <w:szCs w:val="24"/>
        </w:rPr>
        <w:t xml:space="preserve">муниципального района </w:t>
      </w:r>
      <w:r w:rsidR="005073EF">
        <w:rPr>
          <w:rFonts w:ascii="Times New Roman" w:hAnsi="Times New Roman" w:cs="Times New Roman"/>
          <w:color w:val="000000"/>
          <w:sz w:val="24"/>
          <w:szCs w:val="24"/>
        </w:rPr>
        <w:t>Илишевский</w:t>
      </w:r>
      <w:r w:rsidR="002D2516" w:rsidRPr="00D40D33">
        <w:rPr>
          <w:rFonts w:ascii="Times New Roman" w:hAnsi="Times New Roman" w:cs="Times New Roman"/>
          <w:color w:val="000000"/>
          <w:sz w:val="24"/>
          <w:szCs w:val="24"/>
        </w:rPr>
        <w:t xml:space="preserve"> район</w:t>
      </w:r>
      <w:r w:rsidR="00B3260A" w:rsidRPr="00D40D33">
        <w:rPr>
          <w:rFonts w:ascii="Times New Roman" w:hAnsi="Times New Roman" w:cs="Times New Roman"/>
          <w:color w:val="000000"/>
          <w:sz w:val="24"/>
          <w:szCs w:val="24"/>
        </w:rPr>
        <w:t xml:space="preserve"> Р</w:t>
      </w:r>
      <w:r w:rsidR="00DF60A0" w:rsidRPr="00D40D33">
        <w:rPr>
          <w:rFonts w:ascii="Times New Roman" w:hAnsi="Times New Roman" w:cs="Times New Roman"/>
          <w:color w:val="000000"/>
          <w:sz w:val="24"/>
          <w:szCs w:val="24"/>
        </w:rPr>
        <w:t xml:space="preserve">еспублики </w:t>
      </w:r>
      <w:r w:rsidR="00B3260A" w:rsidRPr="00D40D33">
        <w:rPr>
          <w:rFonts w:ascii="Times New Roman" w:hAnsi="Times New Roman" w:cs="Times New Roman"/>
          <w:color w:val="000000"/>
          <w:sz w:val="24"/>
          <w:szCs w:val="24"/>
        </w:rPr>
        <w:t>Б</w:t>
      </w:r>
      <w:r w:rsidR="00DF60A0" w:rsidRPr="00D40D33">
        <w:rPr>
          <w:rFonts w:ascii="Times New Roman" w:hAnsi="Times New Roman" w:cs="Times New Roman"/>
          <w:color w:val="000000"/>
          <w:sz w:val="24"/>
          <w:szCs w:val="24"/>
        </w:rPr>
        <w:t>ашкортостан</w:t>
      </w:r>
      <w:r w:rsidRPr="00D40D33">
        <w:rPr>
          <w:rFonts w:ascii="Times New Roman" w:hAnsi="Times New Roman" w:cs="Times New Roman"/>
          <w:color w:val="000000"/>
          <w:sz w:val="24"/>
          <w:szCs w:val="24"/>
        </w:rPr>
        <w:t xml:space="preserve">, ведение и состав которой определяются в соответствии с действующим законодательством и осуществляется уполномоченным органом Администрации </w:t>
      </w:r>
      <w:r w:rsidR="00D240BA" w:rsidRPr="00D40D33">
        <w:rPr>
          <w:rFonts w:ascii="Times New Roman" w:hAnsi="Times New Roman" w:cs="Times New Roman"/>
          <w:color w:val="000000"/>
          <w:sz w:val="24"/>
          <w:szCs w:val="24"/>
        </w:rPr>
        <w:t>сельского поселения</w:t>
      </w:r>
      <w:r w:rsidR="00FC496B">
        <w:rPr>
          <w:rFonts w:ascii="Times New Roman" w:hAnsi="Times New Roman" w:cs="Times New Roman"/>
          <w:color w:val="000000"/>
          <w:sz w:val="24"/>
          <w:szCs w:val="24"/>
        </w:rPr>
        <w:t>Аккузевский</w:t>
      </w:r>
      <w:r w:rsidR="00F5301A" w:rsidRPr="00D40D33">
        <w:rPr>
          <w:rFonts w:ascii="Times New Roman" w:hAnsi="Times New Roman" w:cs="Times New Roman"/>
          <w:color w:val="000000"/>
          <w:sz w:val="24"/>
          <w:szCs w:val="24"/>
        </w:rPr>
        <w:t xml:space="preserve"> сельсовет</w:t>
      </w:r>
      <w:r w:rsidRPr="00D40D33">
        <w:rPr>
          <w:rFonts w:ascii="Times New Roman" w:hAnsi="Times New Roman" w:cs="Times New Roman"/>
          <w:color w:val="000000"/>
          <w:sz w:val="24"/>
          <w:szCs w:val="24"/>
        </w:rPr>
        <w:t>.</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noProof/>
          <w:color w:val="000000"/>
          <w:sz w:val="24"/>
          <w:szCs w:val="24"/>
        </w:rPr>
        <w:t xml:space="preserve">     3. </w:t>
      </w:r>
      <w:r w:rsidRPr="00D40D33">
        <w:rPr>
          <w:rFonts w:ascii="Times New Roman" w:hAnsi="Times New Roman" w:cs="Times New Roman"/>
          <w:color w:val="000000"/>
          <w:sz w:val="24"/>
          <w:szCs w:val="24"/>
        </w:rPr>
        <w:t>Граждане имеют право участвовать в принятии решений по вопросам землепользования и застройки в соответствии с настоящими Правилами.</w:t>
      </w:r>
    </w:p>
    <w:p w:rsidR="000A295D" w:rsidRPr="00D40D33" w:rsidRDefault="000A295D" w:rsidP="00F71DA3">
      <w:pPr>
        <w:spacing w:line="240" w:lineRule="auto"/>
        <w:ind w:firstLine="360"/>
        <w:rPr>
          <w:rFonts w:ascii="Times New Roman" w:hAnsi="Times New Roman" w:cs="Times New Roman"/>
          <w:color w:val="000000"/>
          <w:sz w:val="24"/>
          <w:szCs w:val="24"/>
        </w:rPr>
      </w:pPr>
    </w:p>
    <w:p w:rsidR="000A295D" w:rsidRPr="00D40D33" w:rsidRDefault="000A295D" w:rsidP="00F71DA3">
      <w:pPr>
        <w:pStyle w:val="1"/>
        <w:numPr>
          <w:ilvl w:val="0"/>
          <w:numId w:val="0"/>
        </w:numPr>
        <w:tabs>
          <w:tab w:val="left" w:pos="708"/>
        </w:tabs>
        <w:ind w:firstLine="360"/>
        <w:rPr>
          <w:color w:val="000000"/>
          <w:sz w:val="24"/>
          <w:szCs w:val="24"/>
        </w:rPr>
      </w:pPr>
      <w:r w:rsidRPr="00D40D33">
        <w:rPr>
          <w:color w:val="000000"/>
          <w:sz w:val="24"/>
          <w:szCs w:val="24"/>
        </w:rPr>
        <w:t>Статья</w:t>
      </w:r>
      <w:r w:rsidRPr="00D40D33">
        <w:rPr>
          <w:noProof/>
          <w:color w:val="000000"/>
          <w:sz w:val="24"/>
          <w:szCs w:val="24"/>
        </w:rPr>
        <w:t xml:space="preserve"> 5. </w:t>
      </w:r>
      <w:r w:rsidRPr="00D40D33">
        <w:rPr>
          <w:color w:val="000000"/>
          <w:sz w:val="24"/>
          <w:szCs w:val="24"/>
        </w:rPr>
        <w:t xml:space="preserve"> Лица, осуществляющие землепользование и застройку</w:t>
      </w:r>
    </w:p>
    <w:p w:rsidR="000A295D" w:rsidRPr="00D40D33" w:rsidRDefault="000A295D" w:rsidP="00F71DA3">
      <w:pPr>
        <w:spacing w:line="240" w:lineRule="auto"/>
        <w:ind w:firstLine="360"/>
        <w:rPr>
          <w:rFonts w:ascii="Times New Roman" w:hAnsi="Times New Roman" w:cs="Times New Roman"/>
          <w:color w:val="000000"/>
          <w:sz w:val="24"/>
          <w:szCs w:val="24"/>
        </w:rPr>
      </w:pP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ab/>
        <w:t>1. Настоящие Правила, а также принимаемые в их развитие иные нормативные правовые акты органов</w:t>
      </w:r>
      <w:r w:rsidR="00532D62" w:rsidRPr="00D40D33">
        <w:rPr>
          <w:rFonts w:ascii="Times New Roman" w:hAnsi="Times New Roman" w:cs="Times New Roman"/>
          <w:color w:val="000000"/>
          <w:sz w:val="24"/>
          <w:szCs w:val="24"/>
        </w:rPr>
        <w:t xml:space="preserve"> местного самоуправления </w:t>
      </w:r>
      <w:r w:rsidR="00D240BA" w:rsidRPr="00D40D33">
        <w:rPr>
          <w:rFonts w:ascii="Times New Roman" w:hAnsi="Times New Roman" w:cs="Times New Roman"/>
          <w:color w:val="000000"/>
          <w:sz w:val="24"/>
          <w:szCs w:val="24"/>
        </w:rPr>
        <w:t>сельского поселения</w:t>
      </w:r>
      <w:r w:rsidR="00FC496B">
        <w:rPr>
          <w:rFonts w:ascii="Times New Roman" w:hAnsi="Times New Roman" w:cs="Times New Roman"/>
          <w:color w:val="000000"/>
          <w:sz w:val="24"/>
          <w:szCs w:val="24"/>
        </w:rPr>
        <w:t>Аккузевский</w:t>
      </w:r>
      <w:r w:rsidR="00F5301A" w:rsidRPr="00D40D33">
        <w:rPr>
          <w:rFonts w:ascii="Times New Roman" w:hAnsi="Times New Roman" w:cs="Times New Roman"/>
          <w:color w:val="000000"/>
          <w:sz w:val="24"/>
          <w:szCs w:val="24"/>
        </w:rPr>
        <w:t xml:space="preserve"> сельсовет</w:t>
      </w:r>
      <w:r w:rsidR="007159A0" w:rsidRPr="00D40D33">
        <w:rPr>
          <w:rFonts w:ascii="Times New Roman" w:hAnsi="Times New Roman" w:cs="Times New Roman"/>
          <w:color w:val="000000"/>
          <w:sz w:val="24"/>
          <w:szCs w:val="24"/>
        </w:rPr>
        <w:t xml:space="preserve">муниципального района </w:t>
      </w:r>
      <w:r w:rsidR="005073EF">
        <w:rPr>
          <w:rFonts w:ascii="Times New Roman" w:hAnsi="Times New Roman" w:cs="Times New Roman"/>
          <w:color w:val="000000"/>
          <w:sz w:val="24"/>
          <w:szCs w:val="24"/>
        </w:rPr>
        <w:t>Илишевский</w:t>
      </w:r>
      <w:r w:rsidR="002D2516" w:rsidRPr="00D40D33">
        <w:rPr>
          <w:rFonts w:ascii="Times New Roman" w:hAnsi="Times New Roman" w:cs="Times New Roman"/>
          <w:color w:val="000000"/>
          <w:sz w:val="24"/>
          <w:szCs w:val="24"/>
        </w:rPr>
        <w:t xml:space="preserve"> район</w:t>
      </w:r>
      <w:r w:rsidR="00B3260A" w:rsidRPr="00D40D33">
        <w:rPr>
          <w:rFonts w:ascii="Times New Roman" w:hAnsi="Times New Roman" w:cs="Times New Roman"/>
          <w:color w:val="000000"/>
          <w:sz w:val="24"/>
          <w:szCs w:val="24"/>
        </w:rPr>
        <w:t xml:space="preserve"> Р</w:t>
      </w:r>
      <w:r w:rsidR="00DF60A0" w:rsidRPr="00D40D33">
        <w:rPr>
          <w:rFonts w:ascii="Times New Roman" w:hAnsi="Times New Roman" w:cs="Times New Roman"/>
          <w:color w:val="000000"/>
          <w:sz w:val="24"/>
          <w:szCs w:val="24"/>
        </w:rPr>
        <w:t xml:space="preserve">еспублики </w:t>
      </w:r>
      <w:r w:rsidR="00B3260A" w:rsidRPr="00D40D33">
        <w:rPr>
          <w:rFonts w:ascii="Times New Roman" w:hAnsi="Times New Roman" w:cs="Times New Roman"/>
          <w:color w:val="000000"/>
          <w:sz w:val="24"/>
          <w:szCs w:val="24"/>
        </w:rPr>
        <w:t>Б</w:t>
      </w:r>
      <w:r w:rsidR="00DF60A0" w:rsidRPr="00D40D33">
        <w:rPr>
          <w:rFonts w:ascii="Times New Roman" w:hAnsi="Times New Roman" w:cs="Times New Roman"/>
          <w:color w:val="000000"/>
          <w:sz w:val="24"/>
          <w:szCs w:val="24"/>
        </w:rPr>
        <w:t>ашкортостан</w:t>
      </w:r>
      <w:r w:rsidRPr="00D40D33">
        <w:rPr>
          <w:rFonts w:ascii="Times New Roman" w:hAnsi="Times New Roman" w:cs="Times New Roman"/>
          <w:color w:val="000000"/>
          <w:sz w:val="24"/>
          <w:szCs w:val="24"/>
        </w:rPr>
        <w:t>регулируют действия физических и юридических лиц, связанные с:</w:t>
      </w:r>
    </w:p>
    <w:p w:rsidR="000A295D" w:rsidRPr="00D40D33" w:rsidRDefault="000A295D" w:rsidP="00F71DA3">
      <w:pPr>
        <w:numPr>
          <w:ilvl w:val="0"/>
          <w:numId w:val="8"/>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 </w:t>
      </w:r>
    </w:p>
    <w:p w:rsidR="000A295D" w:rsidRPr="00D40D33" w:rsidRDefault="000A295D" w:rsidP="00F71DA3">
      <w:pPr>
        <w:numPr>
          <w:ilvl w:val="0"/>
          <w:numId w:val="8"/>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участием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0A295D" w:rsidRPr="00D40D33" w:rsidRDefault="000A295D" w:rsidP="00F71DA3">
      <w:pPr>
        <w:numPr>
          <w:ilvl w:val="0"/>
          <w:numId w:val="8"/>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владением земельными участками, иными объектами недвижимости, осуществлением их разрешенного использования,  а также осуществлением строительства, реконструкции, капитального ремонта, иных изменений  объектов недвижимости;</w:t>
      </w:r>
    </w:p>
    <w:p w:rsidR="000A295D" w:rsidRPr="00D40D33" w:rsidRDefault="000A295D" w:rsidP="00F71DA3">
      <w:pPr>
        <w:numPr>
          <w:ilvl w:val="0"/>
          <w:numId w:val="8"/>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обеспечением  действий по формированию земельных участков многоквартирных домов;</w:t>
      </w:r>
    </w:p>
    <w:p w:rsidR="000A295D" w:rsidRPr="00D40D33" w:rsidRDefault="000A295D" w:rsidP="00F71DA3">
      <w:pPr>
        <w:numPr>
          <w:ilvl w:val="0"/>
          <w:numId w:val="8"/>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осуществлением иных не запрещенных действующим законодательством действий в области землепользования и застройки.</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noProof/>
          <w:color w:val="000000"/>
          <w:sz w:val="24"/>
          <w:szCs w:val="24"/>
        </w:rPr>
        <w:t xml:space="preserve">       2. </w:t>
      </w:r>
      <w:r w:rsidRPr="00D40D33">
        <w:rPr>
          <w:rFonts w:ascii="Times New Roman" w:hAnsi="Times New Roman" w:cs="Times New Roman"/>
          <w:color w:val="000000"/>
          <w:sz w:val="24"/>
          <w:szCs w:val="24"/>
        </w:rPr>
        <w:t>Указанные в пункте 1</w:t>
      </w:r>
      <w:r w:rsidRPr="00D40D33">
        <w:rPr>
          <w:rFonts w:ascii="Times New Roman" w:hAnsi="Times New Roman" w:cs="Times New Roman"/>
          <w:noProof/>
          <w:color w:val="000000"/>
          <w:sz w:val="24"/>
          <w:szCs w:val="24"/>
        </w:rPr>
        <w:t xml:space="preserve"> настоящей статьи </w:t>
      </w:r>
      <w:r w:rsidRPr="00D40D33">
        <w:rPr>
          <w:rFonts w:ascii="Times New Roman" w:hAnsi="Times New Roman" w:cs="Times New Roman"/>
          <w:color w:val="000000"/>
          <w:sz w:val="24"/>
          <w:szCs w:val="24"/>
        </w:rPr>
        <w:t xml:space="preserve">действия, а также иные действия могут регулироваться прочими нормативными правовыми актами органов местного самоуправления </w:t>
      </w:r>
      <w:r w:rsidR="00D240BA" w:rsidRPr="00D40D33">
        <w:rPr>
          <w:rFonts w:ascii="Times New Roman" w:hAnsi="Times New Roman" w:cs="Times New Roman"/>
          <w:color w:val="000000"/>
          <w:sz w:val="24"/>
          <w:szCs w:val="24"/>
        </w:rPr>
        <w:t>сельского поселения</w:t>
      </w:r>
      <w:r w:rsidR="00FC496B">
        <w:rPr>
          <w:rFonts w:ascii="Times New Roman" w:hAnsi="Times New Roman" w:cs="Times New Roman"/>
          <w:color w:val="000000"/>
          <w:sz w:val="24"/>
          <w:szCs w:val="24"/>
        </w:rPr>
        <w:t>Аккузевский</w:t>
      </w:r>
      <w:r w:rsidR="00F5301A" w:rsidRPr="00D40D33">
        <w:rPr>
          <w:rFonts w:ascii="Times New Roman" w:hAnsi="Times New Roman" w:cs="Times New Roman"/>
          <w:color w:val="000000"/>
          <w:sz w:val="24"/>
          <w:szCs w:val="24"/>
        </w:rPr>
        <w:t xml:space="preserve"> сельсовет</w:t>
      </w:r>
      <w:r w:rsidR="007159A0" w:rsidRPr="00D40D33">
        <w:rPr>
          <w:rFonts w:ascii="Times New Roman" w:hAnsi="Times New Roman" w:cs="Times New Roman"/>
          <w:color w:val="000000"/>
          <w:sz w:val="24"/>
          <w:szCs w:val="24"/>
        </w:rPr>
        <w:t xml:space="preserve">муниципального района </w:t>
      </w:r>
      <w:r w:rsidR="005073EF">
        <w:rPr>
          <w:rFonts w:ascii="Times New Roman" w:hAnsi="Times New Roman" w:cs="Times New Roman"/>
          <w:color w:val="000000"/>
          <w:sz w:val="24"/>
          <w:szCs w:val="24"/>
        </w:rPr>
        <w:t>Илишевский</w:t>
      </w:r>
      <w:r w:rsidR="002D2516" w:rsidRPr="00D40D33">
        <w:rPr>
          <w:rFonts w:ascii="Times New Roman" w:hAnsi="Times New Roman" w:cs="Times New Roman"/>
          <w:color w:val="000000"/>
          <w:sz w:val="24"/>
          <w:szCs w:val="24"/>
        </w:rPr>
        <w:t xml:space="preserve"> район</w:t>
      </w:r>
      <w:r w:rsidR="00B3260A" w:rsidRPr="00D40D33">
        <w:rPr>
          <w:rFonts w:ascii="Times New Roman" w:hAnsi="Times New Roman" w:cs="Times New Roman"/>
          <w:color w:val="000000"/>
          <w:sz w:val="24"/>
          <w:szCs w:val="24"/>
        </w:rPr>
        <w:t xml:space="preserve"> Р</w:t>
      </w:r>
      <w:r w:rsidR="00DF60A0" w:rsidRPr="00D40D33">
        <w:rPr>
          <w:rFonts w:ascii="Times New Roman" w:hAnsi="Times New Roman" w:cs="Times New Roman"/>
          <w:color w:val="000000"/>
          <w:sz w:val="24"/>
          <w:szCs w:val="24"/>
        </w:rPr>
        <w:t xml:space="preserve">еспублики </w:t>
      </w:r>
      <w:r w:rsidR="00EF1DB3" w:rsidRPr="00D40D33">
        <w:rPr>
          <w:rFonts w:ascii="Times New Roman" w:hAnsi="Times New Roman" w:cs="Times New Roman"/>
          <w:color w:val="000000"/>
          <w:sz w:val="24"/>
          <w:szCs w:val="24"/>
        </w:rPr>
        <w:t>Башкортостан</w:t>
      </w:r>
      <w:r w:rsidRPr="00D40D33">
        <w:rPr>
          <w:rFonts w:ascii="Times New Roman" w:hAnsi="Times New Roman" w:cs="Times New Roman"/>
          <w:color w:val="000000"/>
          <w:sz w:val="24"/>
          <w:szCs w:val="24"/>
        </w:rPr>
        <w:t xml:space="preserve">, детализирующими нормы настоящих Правил. </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К иным  действиям физических и юридических лиц относятся:</w:t>
      </w:r>
    </w:p>
    <w:p w:rsidR="000A295D" w:rsidRPr="00D40D33" w:rsidRDefault="000A295D" w:rsidP="00F71DA3">
      <w:pPr>
        <w:numPr>
          <w:ilvl w:val="0"/>
          <w:numId w:val="9"/>
        </w:numPr>
        <w:tabs>
          <w:tab w:val="clear" w:pos="720"/>
          <w:tab w:val="num" w:pos="113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 </w:t>
      </w:r>
    </w:p>
    <w:p w:rsidR="000A295D" w:rsidRPr="00D40D33" w:rsidRDefault="000A295D" w:rsidP="00F71DA3">
      <w:pPr>
        <w:numPr>
          <w:ilvl w:val="0"/>
          <w:numId w:val="9"/>
        </w:numPr>
        <w:tabs>
          <w:tab w:val="clear" w:pos="720"/>
          <w:tab w:val="left" w:pos="993"/>
          <w:tab w:val="num" w:pos="113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размещение средств наружной рекламы;</w:t>
      </w:r>
    </w:p>
    <w:p w:rsidR="000A295D" w:rsidRPr="00D40D33" w:rsidRDefault="000A295D" w:rsidP="00F71DA3">
      <w:pPr>
        <w:numPr>
          <w:ilvl w:val="0"/>
          <w:numId w:val="9"/>
        </w:numPr>
        <w:tabs>
          <w:tab w:val="clear" w:pos="720"/>
          <w:tab w:val="num" w:pos="113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переоформление одного вида ранее предоставленного права на землю на другой, в том числе приватизация, выкуп земельных участков;</w:t>
      </w:r>
    </w:p>
    <w:p w:rsidR="000A295D" w:rsidRPr="00D40D33" w:rsidRDefault="000A295D" w:rsidP="00F71DA3">
      <w:pPr>
        <w:numPr>
          <w:ilvl w:val="0"/>
          <w:numId w:val="9"/>
        </w:numPr>
        <w:tabs>
          <w:tab w:val="clear" w:pos="720"/>
          <w:tab w:val="num" w:pos="113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межевание земельных участков;</w:t>
      </w:r>
    </w:p>
    <w:p w:rsidR="000A295D" w:rsidRPr="00D40D33" w:rsidRDefault="000A295D" w:rsidP="00F71DA3">
      <w:pPr>
        <w:numPr>
          <w:ilvl w:val="0"/>
          <w:numId w:val="9"/>
        </w:numPr>
        <w:tabs>
          <w:tab w:val="clear" w:pos="720"/>
          <w:tab w:val="num" w:pos="113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иные действия, связанные с подготовкой и реализацией общественных или частных интересов по  землепользованию и застройке.</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noProof/>
          <w:color w:val="000000"/>
          <w:sz w:val="24"/>
          <w:szCs w:val="24"/>
        </w:rPr>
        <w:t xml:space="preserve">      3. </w:t>
      </w:r>
      <w:r w:rsidRPr="00D40D33">
        <w:rPr>
          <w:rFonts w:ascii="Times New Roman" w:hAnsi="Times New Roman" w:cs="Times New Roman"/>
          <w:color w:val="000000"/>
          <w:sz w:val="24"/>
          <w:szCs w:val="24"/>
        </w:rPr>
        <w:t xml:space="preserve">Лица, осуществляющие на территории </w:t>
      </w:r>
      <w:r w:rsidR="00D240BA" w:rsidRPr="00D40D33">
        <w:rPr>
          <w:rFonts w:ascii="Times New Roman" w:hAnsi="Times New Roman" w:cs="Times New Roman"/>
          <w:color w:val="000000"/>
          <w:sz w:val="24"/>
          <w:szCs w:val="24"/>
        </w:rPr>
        <w:t>сельского поселения</w:t>
      </w:r>
      <w:r w:rsidRPr="00D40D33">
        <w:rPr>
          <w:rFonts w:ascii="Times New Roman" w:hAnsi="Times New Roman" w:cs="Times New Roman"/>
          <w:color w:val="000000"/>
          <w:sz w:val="24"/>
          <w:szCs w:val="24"/>
        </w:rPr>
        <w:t xml:space="preserve">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0A295D" w:rsidRPr="00D40D33" w:rsidRDefault="000A295D" w:rsidP="00F71DA3">
      <w:pPr>
        <w:spacing w:line="240" w:lineRule="auto"/>
        <w:ind w:firstLine="360"/>
        <w:rPr>
          <w:rFonts w:ascii="Times New Roman" w:hAnsi="Times New Roman" w:cs="Times New Roman"/>
          <w:color w:val="000000"/>
          <w:sz w:val="24"/>
          <w:szCs w:val="24"/>
        </w:rPr>
      </w:pPr>
    </w:p>
    <w:p w:rsidR="00D823F4" w:rsidRPr="00D40D33" w:rsidRDefault="00D823F4" w:rsidP="00F71DA3">
      <w:pPr>
        <w:spacing w:line="240" w:lineRule="auto"/>
        <w:ind w:firstLine="360"/>
        <w:rPr>
          <w:rFonts w:ascii="Times New Roman" w:hAnsi="Times New Roman" w:cs="Times New Roman"/>
          <w:color w:val="000000"/>
          <w:sz w:val="24"/>
          <w:szCs w:val="24"/>
        </w:rPr>
      </w:pPr>
    </w:p>
    <w:p w:rsidR="00D823F4" w:rsidRPr="00D40D33" w:rsidRDefault="00D823F4" w:rsidP="00F71DA3">
      <w:pPr>
        <w:spacing w:line="240" w:lineRule="auto"/>
        <w:ind w:firstLine="360"/>
        <w:rPr>
          <w:rFonts w:ascii="Times New Roman" w:hAnsi="Times New Roman" w:cs="Times New Roman"/>
          <w:color w:val="000000"/>
          <w:sz w:val="24"/>
          <w:szCs w:val="24"/>
        </w:rPr>
      </w:pPr>
    </w:p>
    <w:p w:rsidR="000A295D" w:rsidRPr="00D40D33" w:rsidRDefault="000A295D" w:rsidP="00F71DA3">
      <w:pPr>
        <w:spacing w:line="240" w:lineRule="auto"/>
        <w:ind w:firstLine="360"/>
        <w:jc w:val="center"/>
        <w:rPr>
          <w:rFonts w:ascii="Times New Roman" w:hAnsi="Times New Roman" w:cs="Times New Roman"/>
          <w:b/>
          <w:noProof/>
          <w:color w:val="000000"/>
          <w:sz w:val="24"/>
          <w:szCs w:val="24"/>
        </w:rPr>
      </w:pPr>
      <w:r w:rsidRPr="00D40D33">
        <w:rPr>
          <w:rFonts w:ascii="Times New Roman" w:hAnsi="Times New Roman" w:cs="Times New Roman"/>
          <w:b/>
          <w:color w:val="000000"/>
          <w:sz w:val="24"/>
          <w:szCs w:val="24"/>
        </w:rPr>
        <w:t>Статья</w:t>
      </w:r>
      <w:r w:rsidRPr="00D40D33">
        <w:rPr>
          <w:rFonts w:ascii="Times New Roman" w:hAnsi="Times New Roman" w:cs="Times New Roman"/>
          <w:b/>
          <w:noProof/>
          <w:color w:val="000000"/>
          <w:sz w:val="24"/>
          <w:szCs w:val="24"/>
        </w:rPr>
        <w:t xml:space="preserve"> 6. 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0A295D" w:rsidRPr="00D40D33" w:rsidRDefault="000A295D" w:rsidP="00F71DA3">
      <w:pPr>
        <w:spacing w:line="240" w:lineRule="auto"/>
        <w:ind w:firstLine="360"/>
        <w:jc w:val="left"/>
        <w:rPr>
          <w:rFonts w:ascii="Times New Roman" w:hAnsi="Times New Roman" w:cs="Times New Roman"/>
          <w:b/>
          <w:noProof/>
          <w:color w:val="000000"/>
          <w:sz w:val="24"/>
          <w:szCs w:val="24"/>
        </w:rPr>
      </w:pPr>
    </w:p>
    <w:p w:rsidR="000A295D" w:rsidRPr="00D40D33" w:rsidRDefault="000A295D" w:rsidP="00F71DA3">
      <w:pPr>
        <w:spacing w:line="240" w:lineRule="auto"/>
        <w:ind w:firstLine="360"/>
        <w:rPr>
          <w:rFonts w:ascii="Times New Roman" w:hAnsi="Times New Roman" w:cs="Times New Roman"/>
          <w:noProof/>
          <w:color w:val="000000"/>
          <w:sz w:val="24"/>
          <w:szCs w:val="24"/>
        </w:rPr>
      </w:pPr>
      <w:r w:rsidRPr="00D40D33">
        <w:rPr>
          <w:rFonts w:ascii="Times New Roman" w:hAnsi="Times New Roman" w:cs="Times New Roman"/>
          <w:noProof/>
          <w:color w:val="000000"/>
          <w:sz w:val="24"/>
          <w:szCs w:val="24"/>
        </w:rPr>
        <w:t xml:space="preserve">1. Настоящие Правила  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w:t>
      </w:r>
      <w:r w:rsidR="00532D62" w:rsidRPr="00D40D33">
        <w:rPr>
          <w:rFonts w:ascii="Times New Roman" w:hAnsi="Times New Roman" w:cs="Times New Roman"/>
          <w:noProof/>
          <w:color w:val="000000"/>
          <w:sz w:val="24"/>
          <w:szCs w:val="24"/>
        </w:rPr>
        <w:t xml:space="preserve">официальном сайте </w:t>
      </w:r>
      <w:r w:rsidR="00D240BA" w:rsidRPr="00D40D33">
        <w:rPr>
          <w:rFonts w:ascii="Times New Roman" w:hAnsi="Times New Roman" w:cs="Times New Roman"/>
          <w:color w:val="000000"/>
          <w:sz w:val="24"/>
          <w:szCs w:val="24"/>
        </w:rPr>
        <w:t>сельского поселения</w:t>
      </w:r>
      <w:r w:rsidRPr="00D40D33">
        <w:rPr>
          <w:rFonts w:ascii="Times New Roman" w:hAnsi="Times New Roman" w:cs="Times New Roman"/>
          <w:noProof/>
          <w:color w:val="000000"/>
          <w:sz w:val="24"/>
          <w:szCs w:val="24"/>
        </w:rPr>
        <w:t>в сети "Интернет"(при наличии такого сайта).</w:t>
      </w:r>
    </w:p>
    <w:p w:rsidR="000A295D" w:rsidRPr="00D40D33" w:rsidRDefault="000A295D" w:rsidP="00F71DA3">
      <w:pPr>
        <w:spacing w:line="240" w:lineRule="auto"/>
        <w:ind w:firstLine="360"/>
        <w:rPr>
          <w:rFonts w:ascii="Times New Roman" w:hAnsi="Times New Roman" w:cs="Times New Roman"/>
          <w:noProof/>
          <w:color w:val="000000"/>
          <w:sz w:val="24"/>
          <w:szCs w:val="24"/>
        </w:rPr>
      </w:pPr>
      <w:r w:rsidRPr="00D40D33">
        <w:rPr>
          <w:rFonts w:ascii="Times New Roman" w:hAnsi="Times New Roman" w:cs="Times New Roman"/>
          <w:noProof/>
          <w:color w:val="000000"/>
          <w:sz w:val="24"/>
          <w:szCs w:val="24"/>
        </w:rPr>
        <w:t>2. Принятые до введения в действие настоящих</w:t>
      </w:r>
      <w:r w:rsidRPr="00D40D33">
        <w:rPr>
          <w:rFonts w:ascii="Times New Roman" w:hAnsi="Times New Roman" w:cs="Times New Roman"/>
          <w:color w:val="000000"/>
          <w:sz w:val="24"/>
          <w:szCs w:val="24"/>
        </w:rPr>
        <w:t xml:space="preserve"> Правил, нормативные правовые акты </w:t>
      </w:r>
      <w:r w:rsidR="00D240BA" w:rsidRPr="00D40D33">
        <w:rPr>
          <w:rFonts w:ascii="Times New Roman" w:hAnsi="Times New Roman" w:cs="Times New Roman"/>
          <w:color w:val="000000"/>
          <w:sz w:val="24"/>
          <w:szCs w:val="24"/>
        </w:rPr>
        <w:t>сельского поселения</w:t>
      </w:r>
      <w:r w:rsidR="00FC496B">
        <w:rPr>
          <w:rFonts w:ascii="Times New Roman" w:hAnsi="Times New Roman" w:cs="Times New Roman"/>
          <w:color w:val="000000"/>
          <w:sz w:val="24"/>
          <w:szCs w:val="24"/>
        </w:rPr>
        <w:t>Аккузевский</w:t>
      </w:r>
      <w:r w:rsidR="00F5301A" w:rsidRPr="00D40D33">
        <w:rPr>
          <w:rFonts w:ascii="Times New Roman" w:hAnsi="Times New Roman" w:cs="Times New Roman"/>
          <w:color w:val="000000"/>
          <w:sz w:val="24"/>
          <w:szCs w:val="24"/>
        </w:rPr>
        <w:t>сельсовет</w:t>
      </w:r>
      <w:r w:rsidRPr="00D40D33">
        <w:rPr>
          <w:rFonts w:ascii="Times New Roman" w:hAnsi="Times New Roman" w:cs="Times New Roman"/>
          <w:color w:val="000000"/>
          <w:sz w:val="24"/>
          <w:szCs w:val="24"/>
        </w:rPr>
        <w:t>по вопросам землепользования и застройки применяются в части, не противоречащей настоящим Правилам.</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3. Администрация </w:t>
      </w:r>
      <w:r w:rsidR="00D240BA" w:rsidRPr="00D40D33">
        <w:rPr>
          <w:rFonts w:ascii="Times New Roman" w:hAnsi="Times New Roman" w:cs="Times New Roman"/>
          <w:color w:val="000000"/>
          <w:sz w:val="24"/>
          <w:szCs w:val="24"/>
        </w:rPr>
        <w:t>сельского поселения</w:t>
      </w:r>
      <w:r w:rsidRPr="00D40D33">
        <w:rPr>
          <w:rFonts w:ascii="Times New Roman" w:hAnsi="Times New Roman" w:cs="Times New Roman"/>
          <w:color w:val="000000"/>
          <w:sz w:val="24"/>
          <w:szCs w:val="24"/>
        </w:rPr>
        <w:t xml:space="preserve"> после введения в действие настоящих Правил может принять решение:</w:t>
      </w:r>
    </w:p>
    <w:p w:rsidR="000A295D" w:rsidRPr="00D40D33" w:rsidRDefault="000A295D" w:rsidP="00F71DA3">
      <w:pPr>
        <w:numPr>
          <w:ilvl w:val="0"/>
          <w:numId w:val="10"/>
        </w:numPr>
        <w:tabs>
          <w:tab w:val="num" w:pos="113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о приведение в соответствии с настоящими Правилами ранее утвержденной  документации о застройке территории;</w:t>
      </w:r>
    </w:p>
    <w:p w:rsidR="000A295D" w:rsidRPr="00D40D33" w:rsidRDefault="000A295D" w:rsidP="00F71DA3">
      <w:pPr>
        <w:numPr>
          <w:ilvl w:val="0"/>
          <w:numId w:val="10"/>
        </w:numPr>
        <w:tabs>
          <w:tab w:val="num" w:pos="113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6.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0A295D" w:rsidRPr="00D40D33" w:rsidRDefault="000A295D" w:rsidP="00F71DA3">
      <w:pPr>
        <w:numPr>
          <w:ilvl w:val="0"/>
          <w:numId w:val="11"/>
        </w:numPr>
        <w:tabs>
          <w:tab w:val="num" w:pos="113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виды их использования не входят в перечень видов разрешенного использования установленных для конкретной территориальной зоны;</w:t>
      </w:r>
    </w:p>
    <w:p w:rsidR="000A295D" w:rsidRPr="00D40D33" w:rsidRDefault="000A295D" w:rsidP="00F71DA3">
      <w:pPr>
        <w:numPr>
          <w:ilvl w:val="0"/>
          <w:numId w:val="11"/>
        </w:numPr>
        <w:tabs>
          <w:tab w:val="num" w:pos="113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их размеры и параметры не соответствуют предельным значениям, установленным градостроительным регламентом.</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8. 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Несоответствующий вид использования недвижимости не может быть заменен на иной несоответствующий вид использования.</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Строительство новых объектов, может осуществляться только в соответствии с установленными градостроительными регламентами.</w:t>
      </w:r>
    </w:p>
    <w:p w:rsidR="000A295D" w:rsidRPr="00D40D33" w:rsidRDefault="000A295D" w:rsidP="00F71DA3">
      <w:pPr>
        <w:spacing w:line="240" w:lineRule="auto"/>
        <w:ind w:firstLine="360"/>
        <w:rPr>
          <w:rFonts w:ascii="Times New Roman" w:hAnsi="Times New Roman" w:cs="Times New Roman"/>
          <w:color w:val="000000"/>
          <w:sz w:val="24"/>
          <w:szCs w:val="24"/>
        </w:rPr>
      </w:pPr>
    </w:p>
    <w:p w:rsidR="000A295D" w:rsidRPr="00D40D33" w:rsidRDefault="000A295D" w:rsidP="00B41453">
      <w:pPr>
        <w:pStyle w:val="1"/>
        <w:numPr>
          <w:ilvl w:val="0"/>
          <w:numId w:val="0"/>
        </w:numPr>
        <w:tabs>
          <w:tab w:val="left" w:pos="708"/>
        </w:tabs>
        <w:ind w:firstLine="360"/>
        <w:rPr>
          <w:color w:val="000000"/>
          <w:sz w:val="24"/>
          <w:szCs w:val="24"/>
        </w:rPr>
      </w:pPr>
      <w:r w:rsidRPr="00D40D33">
        <w:rPr>
          <w:color w:val="000000"/>
          <w:sz w:val="24"/>
          <w:szCs w:val="24"/>
        </w:rPr>
        <w:t xml:space="preserve">ГЛАВА </w:t>
      </w:r>
      <w:r w:rsidRPr="00D40D33">
        <w:rPr>
          <w:color w:val="000000"/>
          <w:sz w:val="24"/>
          <w:szCs w:val="24"/>
          <w:lang w:val="en-US"/>
        </w:rPr>
        <w:t>II</w:t>
      </w:r>
      <w:r w:rsidRPr="00D40D33">
        <w:rPr>
          <w:color w:val="000000"/>
          <w:sz w:val="24"/>
          <w:szCs w:val="24"/>
        </w:rPr>
        <w:t xml:space="preserve">. </w:t>
      </w:r>
      <w:r w:rsidR="005C01EC" w:rsidRPr="00D40D33">
        <w:rPr>
          <w:color w:val="000000"/>
          <w:sz w:val="24"/>
          <w:szCs w:val="24"/>
        </w:rPr>
        <w:t xml:space="preserve">ПОЛОЖЕНИЕ О </w:t>
      </w:r>
      <w:r w:rsidRPr="00D40D33">
        <w:rPr>
          <w:color w:val="000000"/>
          <w:sz w:val="24"/>
          <w:szCs w:val="24"/>
        </w:rPr>
        <w:t>РЕГУЛИРОВАНИ</w:t>
      </w:r>
      <w:r w:rsidR="005C01EC" w:rsidRPr="00D40D33">
        <w:rPr>
          <w:color w:val="000000"/>
          <w:sz w:val="24"/>
          <w:szCs w:val="24"/>
        </w:rPr>
        <w:t>И</w:t>
      </w:r>
      <w:r w:rsidRPr="00D40D33">
        <w:rPr>
          <w:color w:val="000000"/>
          <w:sz w:val="24"/>
          <w:szCs w:val="24"/>
        </w:rPr>
        <w:t xml:space="preserve">  ЗЕМЛЕПОЛЬЗОВАНИЯ И ЗАСТРОЙКИ ОРГАНАМИ МЕСТНОГО САМОУПРАВЛЕНИЯ </w:t>
      </w:r>
    </w:p>
    <w:p w:rsidR="000A295D" w:rsidRPr="00D40D33" w:rsidRDefault="000A295D" w:rsidP="00B41453">
      <w:pPr>
        <w:spacing w:line="240" w:lineRule="auto"/>
        <w:ind w:firstLine="360"/>
        <w:rPr>
          <w:rFonts w:ascii="Times New Roman" w:hAnsi="Times New Roman" w:cs="Times New Roman"/>
          <w:color w:val="000000"/>
          <w:sz w:val="24"/>
          <w:szCs w:val="24"/>
        </w:rPr>
      </w:pPr>
    </w:p>
    <w:p w:rsidR="005C01EC" w:rsidRPr="00D40D33" w:rsidRDefault="005C01EC"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b/>
          <w:bCs/>
          <w:color w:val="000000"/>
          <w:sz w:val="24"/>
          <w:szCs w:val="24"/>
          <w:shd w:val="clear" w:color="auto" w:fill="FFFFFF"/>
        </w:rPr>
        <w:t xml:space="preserve">Статья 7.Органы местного самоуправления сельского поселения </w:t>
      </w:r>
      <w:r w:rsidR="00FC496B">
        <w:rPr>
          <w:rFonts w:ascii="Times New Roman" w:hAnsi="Times New Roman" w:cs="Times New Roman"/>
          <w:b/>
          <w:bCs/>
          <w:color w:val="000000"/>
          <w:sz w:val="24"/>
          <w:szCs w:val="24"/>
          <w:shd w:val="clear" w:color="auto" w:fill="FFFFFF"/>
        </w:rPr>
        <w:t>Аккузевский</w:t>
      </w:r>
      <w:r w:rsidRPr="00D40D33">
        <w:rPr>
          <w:rFonts w:ascii="Times New Roman" w:hAnsi="Times New Roman" w:cs="Times New Roman"/>
          <w:b/>
          <w:bCs/>
          <w:color w:val="000000"/>
          <w:sz w:val="24"/>
          <w:szCs w:val="24"/>
          <w:shd w:val="clear" w:color="auto" w:fill="FFFFFF"/>
        </w:rPr>
        <w:t xml:space="preserve"> сельсовет муниципального района </w:t>
      </w:r>
      <w:r w:rsidR="005073EF">
        <w:rPr>
          <w:rFonts w:ascii="Times New Roman" w:hAnsi="Times New Roman" w:cs="Times New Roman"/>
          <w:b/>
          <w:bCs/>
          <w:color w:val="000000"/>
          <w:sz w:val="24"/>
          <w:szCs w:val="24"/>
          <w:shd w:val="clear" w:color="auto" w:fill="FFFFFF"/>
        </w:rPr>
        <w:t>Илишевский</w:t>
      </w:r>
      <w:r w:rsidRPr="00D40D33">
        <w:rPr>
          <w:rFonts w:ascii="Times New Roman" w:hAnsi="Times New Roman" w:cs="Times New Roman"/>
          <w:b/>
          <w:bCs/>
          <w:color w:val="000000"/>
          <w:sz w:val="24"/>
          <w:szCs w:val="24"/>
          <w:shd w:val="clear" w:color="auto" w:fill="FFFFFF"/>
        </w:rPr>
        <w:t xml:space="preserve"> район Республики Башкортостан</w:t>
      </w:r>
    </w:p>
    <w:p w:rsidR="005C01EC" w:rsidRPr="00D40D33" w:rsidRDefault="005C01EC" w:rsidP="00B41453">
      <w:pPr>
        <w:spacing w:line="240" w:lineRule="auto"/>
        <w:ind w:firstLine="567"/>
        <w:rPr>
          <w:rFonts w:ascii="Times New Roman" w:hAnsi="Times New Roman" w:cs="Times New Roman"/>
          <w:color w:val="000000"/>
          <w:sz w:val="24"/>
          <w:szCs w:val="24"/>
        </w:rPr>
      </w:pPr>
    </w:p>
    <w:p w:rsidR="005C01EC" w:rsidRPr="00D40D33" w:rsidRDefault="005C01EC"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1.Исполнительно-распорядительным органом местного самоуправления сельского поселения </w:t>
      </w:r>
      <w:r w:rsidR="00FC496B">
        <w:rPr>
          <w:rFonts w:ascii="Times New Roman" w:hAnsi="Times New Roman" w:cs="Times New Roman"/>
          <w:color w:val="000000"/>
          <w:sz w:val="24"/>
          <w:szCs w:val="24"/>
          <w:shd w:val="clear" w:color="auto" w:fill="FFFFFF"/>
        </w:rPr>
        <w:t>Аккузевский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осуществляющим деятельность по регулированию землепользования и застройки в части подготовки и применения Правил, является администрация сельского поселения </w:t>
      </w:r>
      <w:r w:rsidR="00FC496B">
        <w:rPr>
          <w:rFonts w:ascii="Times New Roman" w:hAnsi="Times New Roman" w:cs="Times New Roman"/>
          <w:color w:val="000000"/>
          <w:sz w:val="24"/>
          <w:szCs w:val="24"/>
          <w:shd w:val="clear" w:color="auto" w:fill="FFFFFF"/>
        </w:rPr>
        <w:t>Аккузевский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(далее - администрация сельского поселения).</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
          <w:bCs/>
          <w:color w:val="000000"/>
          <w:sz w:val="24"/>
          <w:szCs w:val="24"/>
          <w:shd w:val="clear" w:color="auto" w:fill="FFFFFF"/>
        </w:rPr>
        <w:t>2.</w:t>
      </w:r>
      <w:r w:rsidRPr="00D40D33">
        <w:rPr>
          <w:rFonts w:ascii="Times New Roman" w:hAnsi="Times New Roman" w:cs="Times New Roman"/>
          <w:color w:val="000000"/>
          <w:sz w:val="24"/>
          <w:szCs w:val="24"/>
          <w:shd w:val="clear" w:color="auto" w:fill="FFFFFF"/>
        </w:rPr>
        <w:t xml:space="preserve"> Представительным органом местного самоуправления является Совет сельского поселения </w:t>
      </w:r>
      <w:r w:rsidR="00FC496B">
        <w:rPr>
          <w:rFonts w:ascii="Times New Roman" w:hAnsi="Times New Roman" w:cs="Times New Roman"/>
          <w:color w:val="000000"/>
          <w:sz w:val="24"/>
          <w:szCs w:val="24"/>
          <w:shd w:val="clear" w:color="auto" w:fill="FFFFFF"/>
        </w:rPr>
        <w:t>Аккузевский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w:t>
      </w:r>
      <w:r w:rsidR="00B41453" w:rsidRPr="00D40D33">
        <w:rPr>
          <w:rFonts w:ascii="Times New Roman" w:hAnsi="Times New Roman" w:cs="Times New Roman"/>
          <w:color w:val="000000"/>
          <w:sz w:val="24"/>
          <w:szCs w:val="24"/>
          <w:shd w:val="clear" w:color="auto" w:fill="FFFFFF"/>
        </w:rPr>
        <w:t>Республики Башкортостан (далее -</w:t>
      </w:r>
      <w:r w:rsidRPr="00D40D33">
        <w:rPr>
          <w:rFonts w:ascii="Times New Roman" w:hAnsi="Times New Roman" w:cs="Times New Roman"/>
          <w:color w:val="000000"/>
          <w:sz w:val="24"/>
          <w:szCs w:val="24"/>
          <w:shd w:val="clear" w:color="auto" w:fill="FFFFFF"/>
        </w:rPr>
        <w:t xml:space="preserve"> Совет сельского поселения). </w:t>
      </w:r>
    </w:p>
    <w:p w:rsidR="005C01EC" w:rsidRPr="00D40D33" w:rsidRDefault="005C01EC" w:rsidP="00B41453">
      <w:pPr>
        <w:spacing w:line="240" w:lineRule="auto"/>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Совет сельского поселения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w:t>
      </w:r>
      <w:r w:rsidR="00FC496B">
        <w:rPr>
          <w:rFonts w:ascii="Times New Roman" w:hAnsi="Times New Roman" w:cs="Times New Roman"/>
          <w:color w:val="000000"/>
          <w:sz w:val="24"/>
          <w:szCs w:val="24"/>
          <w:shd w:val="clear" w:color="auto" w:fill="FFFFFF"/>
        </w:rPr>
        <w:t>Аккузевский</w:t>
      </w:r>
      <w:r w:rsidRPr="00D40D33">
        <w:rPr>
          <w:rFonts w:ascii="Times New Roman" w:hAnsi="Times New Roman" w:cs="Times New Roman"/>
          <w:color w:val="000000"/>
          <w:sz w:val="24"/>
          <w:szCs w:val="24"/>
          <w:shd w:val="clear" w:color="auto" w:fill="FFFFFF"/>
        </w:rPr>
        <w:t xml:space="preserve"> сельсовет и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w:t>
      </w:r>
    </w:p>
    <w:p w:rsidR="005C01EC" w:rsidRPr="00D40D33" w:rsidRDefault="005C01EC" w:rsidP="00B41453">
      <w:pPr>
        <w:spacing w:line="240" w:lineRule="auto"/>
        <w:ind w:firstLine="708"/>
        <w:rPr>
          <w:rFonts w:ascii="Times New Roman" w:hAnsi="Times New Roman" w:cs="Times New Roman"/>
          <w:color w:val="000000"/>
          <w:sz w:val="24"/>
          <w:szCs w:val="24"/>
        </w:rPr>
      </w:pPr>
      <w:r w:rsidRPr="00D40D33">
        <w:rPr>
          <w:rFonts w:ascii="Times New Roman" w:hAnsi="Times New Roman" w:cs="Times New Roman"/>
          <w:b/>
          <w:bCs/>
          <w:color w:val="000000"/>
          <w:sz w:val="24"/>
          <w:szCs w:val="24"/>
          <w:shd w:val="clear" w:color="auto" w:fill="FFFFFF"/>
        </w:rPr>
        <w:t>3.</w:t>
      </w:r>
      <w:r w:rsidRPr="00D40D33">
        <w:rPr>
          <w:rFonts w:ascii="Times New Roman" w:hAnsi="Times New Roman" w:cs="Times New Roman"/>
          <w:color w:val="000000"/>
          <w:sz w:val="24"/>
          <w:szCs w:val="24"/>
          <w:shd w:val="clear" w:color="auto" w:fill="FFFFFF"/>
        </w:rPr>
        <w:t xml:space="preserve"> Глава сельского поселения </w:t>
      </w:r>
      <w:r w:rsidR="00FC496B">
        <w:rPr>
          <w:rFonts w:ascii="Times New Roman" w:hAnsi="Times New Roman" w:cs="Times New Roman"/>
          <w:color w:val="000000"/>
          <w:sz w:val="24"/>
          <w:szCs w:val="24"/>
          <w:shd w:val="clear" w:color="auto" w:fill="FFFFFF"/>
        </w:rPr>
        <w:t>Аккузевский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(далее - Глава сельского поселения) избирается Советом из своего состава, исполняет полномочия председателя Совета и возглавляет Администрацию.</w:t>
      </w:r>
    </w:p>
    <w:p w:rsidR="005C01EC" w:rsidRPr="00D40D33" w:rsidRDefault="005C01EC" w:rsidP="00B41453">
      <w:pPr>
        <w:spacing w:line="240" w:lineRule="auto"/>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Глава сельского поселения по вопросам подготовки и применения Правил землепользования и застройки:</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принимает решения о подготовке проекта Правил землепользования и застройки сельского поселения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утверждает персональный состав, и порядок деятельности комиссии по подготовке проекта правил землепользования и застройки (далее - Комиссия);</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принимает решения о проведении публичных слушаний по проекту Правил землепользования и застройки сельского поселения и по проектам внесения в них изменений;</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принимает решения о направлении проекта Правил землепользования и застройки сельского поселения и проектов внесения в них изменений в </w:t>
      </w:r>
      <w:r w:rsidR="00F0656A" w:rsidRPr="00D40D33">
        <w:rPr>
          <w:rFonts w:ascii="Times New Roman" w:hAnsi="Times New Roman" w:cs="Times New Roman"/>
          <w:color w:val="000000"/>
          <w:sz w:val="24"/>
          <w:szCs w:val="24"/>
          <w:shd w:val="clear" w:color="auto" w:fill="FFFFFF"/>
        </w:rPr>
        <w:t xml:space="preserve">Совет </w:t>
      </w:r>
      <w:r w:rsidR="00487651" w:rsidRPr="00D40D33">
        <w:rPr>
          <w:rFonts w:ascii="Times New Roman" w:hAnsi="Times New Roman" w:cs="Times New Roman"/>
          <w:color w:val="000000"/>
          <w:sz w:val="24"/>
          <w:szCs w:val="24"/>
          <w:shd w:val="clear" w:color="auto" w:fill="FFFFFF"/>
        </w:rPr>
        <w:t xml:space="preserve">сельского поселения </w:t>
      </w:r>
      <w:r w:rsidR="00FC496B">
        <w:rPr>
          <w:rFonts w:ascii="Times New Roman" w:hAnsi="Times New Roman" w:cs="Times New Roman"/>
          <w:color w:val="000000"/>
          <w:sz w:val="24"/>
          <w:szCs w:val="24"/>
          <w:shd w:val="clear" w:color="auto" w:fill="FFFFFF"/>
        </w:rPr>
        <w:t>Аккузевский</w:t>
      </w:r>
      <w:r w:rsidR="00487651" w:rsidRPr="00D40D33">
        <w:rPr>
          <w:rFonts w:ascii="Times New Roman" w:hAnsi="Times New Roman" w:cs="Times New Roman"/>
          <w:color w:val="000000"/>
          <w:sz w:val="24"/>
          <w:szCs w:val="24"/>
          <w:shd w:val="clear" w:color="auto" w:fill="FFFFFF"/>
        </w:rPr>
        <w:t xml:space="preserve"> сельсовет </w:t>
      </w:r>
      <w:r w:rsidRPr="00D40D33">
        <w:rPr>
          <w:rFonts w:ascii="Times New Roman" w:hAnsi="Times New Roman" w:cs="Times New Roman"/>
          <w:color w:val="000000"/>
          <w:sz w:val="24"/>
          <w:szCs w:val="24"/>
          <w:shd w:val="clear" w:color="auto" w:fill="FFFFFF"/>
        </w:rPr>
        <w:t xml:space="preserve">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для утверждения или об их отклонении;</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принимает решения о подготовке документации по планировке территории сельского поселения в случаях, перечисленных в главе 3 части I настоящих Правил;</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принимает решения о возможности размещения объектов строительства на территории сельского поселения необходимых для муниципальных нужд;</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-принимает решения об изъятии земельных участков в соответствии с действующим законодательством;</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 - правовыми актами сельского поселения </w:t>
      </w:r>
      <w:r w:rsidR="00FC496B">
        <w:rPr>
          <w:rFonts w:ascii="Times New Roman" w:hAnsi="Times New Roman" w:cs="Times New Roman"/>
          <w:color w:val="000000"/>
          <w:sz w:val="24"/>
          <w:szCs w:val="24"/>
          <w:shd w:val="clear" w:color="auto" w:fill="FFFFFF"/>
        </w:rPr>
        <w:t>Аккузевский</w:t>
      </w:r>
      <w:r w:rsidRPr="00D40D33">
        <w:rPr>
          <w:rFonts w:ascii="Times New Roman" w:hAnsi="Times New Roman" w:cs="Times New Roman"/>
          <w:color w:val="000000"/>
          <w:sz w:val="24"/>
          <w:szCs w:val="24"/>
          <w:shd w:val="clear" w:color="auto" w:fill="FFFFFF"/>
        </w:rPr>
        <w:t xml:space="preserve"> сельсовет и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4.</w:t>
      </w:r>
      <w:r w:rsidR="00207796" w:rsidRPr="00D40D33">
        <w:rPr>
          <w:rFonts w:ascii="Times New Roman" w:hAnsi="Times New Roman" w:cs="Times New Roman"/>
          <w:color w:val="000000"/>
          <w:sz w:val="24"/>
          <w:szCs w:val="24"/>
          <w:shd w:val="clear" w:color="auto" w:fill="FFFFFF"/>
        </w:rPr>
        <w:t xml:space="preserve"> Совет сельского поселения </w:t>
      </w:r>
      <w:r w:rsidR="00FC496B">
        <w:rPr>
          <w:rFonts w:ascii="Times New Roman" w:hAnsi="Times New Roman" w:cs="Times New Roman"/>
          <w:color w:val="000000"/>
          <w:sz w:val="24"/>
          <w:szCs w:val="24"/>
        </w:rPr>
        <w:t>Аккузевский</w:t>
      </w:r>
      <w:r w:rsidR="00207796"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00207796" w:rsidRPr="00D40D33">
        <w:rPr>
          <w:rFonts w:ascii="Times New Roman" w:hAnsi="Times New Roman" w:cs="Times New Roman"/>
          <w:color w:val="000000"/>
          <w:sz w:val="24"/>
          <w:szCs w:val="24"/>
          <w:shd w:val="clear" w:color="auto" w:fill="FFFFFF"/>
        </w:rPr>
        <w:t xml:space="preserve"> район Республики Башкортостан </w:t>
      </w:r>
      <w:r w:rsidRPr="00D40D33">
        <w:rPr>
          <w:rFonts w:ascii="Times New Roman" w:hAnsi="Times New Roman" w:cs="Times New Roman"/>
          <w:color w:val="000000"/>
          <w:sz w:val="24"/>
          <w:szCs w:val="24"/>
          <w:shd w:val="clear" w:color="auto" w:fill="FFFFFF"/>
        </w:rPr>
        <w:t xml:space="preserve">утверждает Правила землепользования и застройки сельского поселения </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и изменения (дополнения) к ним; принимает решения о резервировании и об изъятии земель в границах сельского поселения </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shd w:val="clear" w:color="auto" w:fill="FFFFFF"/>
        </w:rPr>
        <w:t xml:space="preserve">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для муниципальных нужд в соответствии с Федеральным законом РФ № 499 от 31.12.2014г.</w:t>
      </w:r>
    </w:p>
    <w:p w:rsidR="005C01EC" w:rsidRPr="00D40D33" w:rsidRDefault="005C01EC"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5.Органом, осуществляющим функции распоряжения, владения и управления земельными участками, находящимися в собственности сельского поселения </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сельского поселения </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shd w:val="clear" w:color="auto" w:fill="FFFFFF"/>
        </w:rPr>
        <w:t xml:space="preserve">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обеспечивающая проведение государственной и муниципальной политики в области земельных отношений на территории сельского поселения  </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shd w:val="clear" w:color="auto" w:fill="FFFFFF"/>
        </w:rPr>
        <w:t xml:space="preserve">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w:t>
      </w:r>
    </w:p>
    <w:p w:rsidR="005C01EC" w:rsidRPr="00D40D33" w:rsidRDefault="005C01EC"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6.Уполномоченным органом, осуществляющим функции муниципального земельного контроля за использованием земель сельского поселения</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является администрация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w:t>
      </w:r>
    </w:p>
    <w:p w:rsidR="005C01EC" w:rsidRPr="00D40D33" w:rsidRDefault="005C01EC"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В части вопросов регулирования землепользования и застройки на территории сельского поселения Администрация в пределах своей компетенции: </w:t>
      </w:r>
    </w:p>
    <w:p w:rsidR="005C01EC" w:rsidRPr="00D40D33" w:rsidRDefault="005C01EC"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1) в части оформления прав пользования земельными участками: </w:t>
      </w:r>
    </w:p>
    <w:p w:rsidR="005C01EC" w:rsidRPr="00D40D33" w:rsidRDefault="005C01EC"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готовит проекты правовых актов о предоставлении земельных участков;</w:t>
      </w:r>
    </w:p>
    <w:p w:rsidR="005C01EC" w:rsidRPr="00D40D33" w:rsidRDefault="005C01EC"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выступает арендодателем земельных участков; </w:t>
      </w:r>
    </w:p>
    <w:p w:rsidR="005C01EC" w:rsidRPr="00D40D33" w:rsidRDefault="005C01EC"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5C01EC" w:rsidRPr="00D40D33" w:rsidRDefault="005C01EC"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приобретает в соответствии с федеральным законодательством земельные участки в собственность на территории сельского поселения; </w:t>
      </w:r>
    </w:p>
    <w:p w:rsidR="005C01EC" w:rsidRPr="00D40D33" w:rsidRDefault="005C01EC"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5C01EC" w:rsidRPr="00D40D33" w:rsidRDefault="005C01EC"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5C01EC" w:rsidRPr="00D40D33" w:rsidRDefault="005C01EC"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предоставляет согласие на сделки с земельными участками и правами аренды земельных участков;</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а также земельными участками, государственная собственность на которые не разграничена; </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обеспечивает государственную регистрацию возникновения, прекращения прав сельского поселения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2) в части мероприятий по организации землепользования, проведению кадастровых работ и планированию территории: </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взаимодействует с отделом </w:t>
      </w:r>
      <w:r w:rsidR="008E78DD" w:rsidRPr="00D40D33">
        <w:rPr>
          <w:rFonts w:ascii="Times New Roman" w:hAnsi="Times New Roman" w:cs="Times New Roman"/>
          <w:color w:val="000000"/>
          <w:sz w:val="24"/>
          <w:szCs w:val="24"/>
          <w:shd w:val="clear" w:color="auto" w:fill="FFFFFF"/>
        </w:rPr>
        <w:t xml:space="preserve">архитектуры и градостроительства  </w:t>
      </w:r>
      <w:r w:rsidRPr="00D40D33">
        <w:rPr>
          <w:rFonts w:ascii="Times New Roman" w:hAnsi="Times New Roman" w:cs="Times New Roman"/>
          <w:color w:val="000000"/>
          <w:sz w:val="24"/>
          <w:szCs w:val="24"/>
          <w:shd w:val="clear" w:color="auto" w:fill="FFFFFF"/>
        </w:rPr>
        <w:t xml:space="preserve">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по вопросам разработки и утверждения проектов межевания жилых кварталов существующей застройки, а также иных территорий сельского поселения;</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в сельском поселении; </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осуществляет ведение Реестра единых объектов недвижимости в части учета земель сельского поселения;</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во взаимодействии с отделом </w:t>
      </w:r>
      <w:r w:rsidR="00F05F6E" w:rsidRPr="00D40D33">
        <w:rPr>
          <w:rFonts w:ascii="Times New Roman" w:hAnsi="Times New Roman" w:cs="Times New Roman"/>
          <w:color w:val="000000"/>
          <w:sz w:val="24"/>
          <w:szCs w:val="24"/>
          <w:shd w:val="clear" w:color="auto" w:fill="FFFFFF"/>
        </w:rPr>
        <w:t xml:space="preserve">архитектуры и градостроительства </w:t>
      </w:r>
      <w:r w:rsidRPr="00D40D33">
        <w:rPr>
          <w:rFonts w:ascii="Times New Roman" w:hAnsi="Times New Roman" w:cs="Times New Roman"/>
          <w:color w:val="000000"/>
          <w:sz w:val="24"/>
          <w:szCs w:val="24"/>
          <w:shd w:val="clear" w:color="auto" w:fill="FFFFFF"/>
        </w:rPr>
        <w:t xml:space="preserve">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об изъятии земельных участков на основании документации по планировке территории в соответствии с федеральным законодательством; </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на земельные участки в ходе изъятия земельных участков для муниципальных нужд; </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обращается в суд с исками по изъятию земельных участков для муниципальных нужд;</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4) Положение об уполномоченном органе, осуществляющем функции распоряжения земельными участками, утверждается Советом </w:t>
      </w:r>
      <w:r w:rsidR="008E78DD" w:rsidRPr="00D40D33">
        <w:rPr>
          <w:rFonts w:ascii="Times New Roman" w:hAnsi="Times New Roman" w:cs="Times New Roman"/>
          <w:color w:val="000000"/>
          <w:sz w:val="24"/>
          <w:szCs w:val="24"/>
          <w:shd w:val="clear" w:color="auto" w:fill="FFFFFF"/>
        </w:rPr>
        <w:t xml:space="preserve">сельского поселения </w:t>
      </w:r>
      <w:r w:rsidR="00FC496B">
        <w:rPr>
          <w:rFonts w:ascii="Times New Roman" w:hAnsi="Times New Roman" w:cs="Times New Roman"/>
          <w:color w:val="000000"/>
          <w:sz w:val="24"/>
          <w:szCs w:val="24"/>
          <w:shd w:val="clear" w:color="auto" w:fill="FFFFFF"/>
        </w:rPr>
        <w:t>Аккузевский</w:t>
      </w:r>
      <w:r w:rsidR="008E78DD" w:rsidRPr="00D40D33">
        <w:rPr>
          <w:rFonts w:ascii="Times New Roman" w:hAnsi="Times New Roman" w:cs="Times New Roman"/>
          <w:color w:val="000000"/>
          <w:sz w:val="24"/>
          <w:szCs w:val="24"/>
          <w:shd w:val="clear" w:color="auto" w:fill="FFFFFF"/>
        </w:rPr>
        <w:t xml:space="preserve"> сельсовет </w:t>
      </w:r>
      <w:r w:rsidRPr="00D40D33">
        <w:rPr>
          <w:rFonts w:ascii="Times New Roman" w:hAnsi="Times New Roman" w:cs="Times New Roman"/>
          <w:color w:val="000000"/>
          <w:sz w:val="24"/>
          <w:szCs w:val="24"/>
          <w:shd w:val="clear" w:color="auto" w:fill="FFFFFF"/>
        </w:rPr>
        <w:t xml:space="preserve">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
          <w:bCs/>
          <w:color w:val="000000"/>
          <w:sz w:val="24"/>
          <w:szCs w:val="24"/>
          <w:shd w:val="clear" w:color="auto" w:fill="FFFFFF"/>
        </w:rPr>
        <w:t>7.</w:t>
      </w:r>
      <w:r w:rsidRPr="00D40D33">
        <w:rPr>
          <w:rFonts w:ascii="Times New Roman" w:hAnsi="Times New Roman" w:cs="Times New Roman"/>
          <w:color w:val="000000"/>
          <w:sz w:val="24"/>
          <w:szCs w:val="24"/>
          <w:shd w:val="clear" w:color="auto" w:fill="FFFFFF"/>
        </w:rPr>
        <w:t>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8.Иные органы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5C01EC" w:rsidRPr="00D40D33" w:rsidRDefault="005C01EC" w:rsidP="00B41453">
      <w:pPr>
        <w:spacing w:line="240" w:lineRule="auto"/>
        <w:ind w:firstLine="567"/>
        <w:rPr>
          <w:rFonts w:ascii="Times New Roman" w:hAnsi="Times New Roman" w:cs="Times New Roman"/>
          <w:color w:val="000000"/>
          <w:sz w:val="24"/>
          <w:szCs w:val="24"/>
          <w:shd w:val="clear" w:color="auto" w:fill="FFFFFF"/>
        </w:rPr>
      </w:pPr>
      <w:r w:rsidRPr="00D40D33">
        <w:rPr>
          <w:rFonts w:ascii="Times New Roman" w:hAnsi="Times New Roman" w:cs="Times New Roman"/>
          <w:color w:val="000000"/>
          <w:sz w:val="24"/>
          <w:szCs w:val="24"/>
          <w:shd w:val="clear" w:color="auto" w:fill="FFFFFF"/>
        </w:rPr>
        <w:t xml:space="preserve">9.Полномочия иных органов местного самоуправления в сфере регулирования землепользования и застройки сельского поселения определяются в соответствии с законодательством Российской Федерации, Республики Башкортостан и нормативно - правовыми актами сельского поселения </w:t>
      </w:r>
      <w:r w:rsidR="00FC496B">
        <w:rPr>
          <w:rFonts w:ascii="Times New Roman" w:hAnsi="Times New Roman" w:cs="Times New Roman"/>
          <w:color w:val="000000"/>
          <w:sz w:val="24"/>
          <w:szCs w:val="24"/>
          <w:shd w:val="clear" w:color="auto" w:fill="FFFFFF"/>
        </w:rPr>
        <w:t>Аккузевский</w:t>
      </w:r>
      <w:r w:rsidRPr="00D40D33">
        <w:rPr>
          <w:rFonts w:ascii="Times New Roman" w:hAnsi="Times New Roman" w:cs="Times New Roman"/>
          <w:color w:val="000000"/>
          <w:sz w:val="24"/>
          <w:szCs w:val="24"/>
          <w:shd w:val="clear" w:color="auto" w:fill="FFFFFF"/>
        </w:rPr>
        <w:t xml:space="preserve"> сельсовет и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w:t>
      </w:r>
    </w:p>
    <w:p w:rsidR="005C01EC" w:rsidRPr="00D40D33" w:rsidRDefault="005C01EC" w:rsidP="00B41453">
      <w:pPr>
        <w:spacing w:line="240" w:lineRule="auto"/>
        <w:ind w:firstLine="567"/>
        <w:rPr>
          <w:rFonts w:ascii="Times New Roman" w:hAnsi="Times New Roman" w:cs="Times New Roman"/>
          <w:color w:val="000000"/>
          <w:sz w:val="24"/>
          <w:szCs w:val="24"/>
        </w:rPr>
      </w:pPr>
    </w:p>
    <w:p w:rsidR="005C01EC" w:rsidRPr="00D40D33" w:rsidRDefault="005C01EC" w:rsidP="00B41453">
      <w:pPr>
        <w:spacing w:line="240" w:lineRule="auto"/>
        <w:ind w:firstLine="590"/>
        <w:rPr>
          <w:rFonts w:ascii="Times New Roman" w:hAnsi="Times New Roman" w:cs="Times New Roman"/>
          <w:color w:val="000000"/>
          <w:sz w:val="24"/>
          <w:szCs w:val="24"/>
        </w:rPr>
      </w:pPr>
      <w:r w:rsidRPr="00D40D33">
        <w:rPr>
          <w:rFonts w:ascii="Times New Roman" w:hAnsi="Times New Roman" w:cs="Times New Roman"/>
          <w:b/>
          <w:bCs/>
          <w:color w:val="000000"/>
          <w:sz w:val="24"/>
          <w:szCs w:val="24"/>
          <w:shd w:val="clear" w:color="auto" w:fill="FFFFFF"/>
        </w:rPr>
        <w:t xml:space="preserve">Статья 8. Комиссия по землепользованию и застройке сельского поселения </w:t>
      </w:r>
      <w:r w:rsidR="00FC496B">
        <w:rPr>
          <w:rFonts w:ascii="Times New Roman" w:hAnsi="Times New Roman" w:cs="Times New Roman"/>
          <w:b/>
          <w:bCs/>
          <w:color w:val="000000"/>
          <w:sz w:val="24"/>
          <w:szCs w:val="24"/>
          <w:shd w:val="clear" w:color="auto" w:fill="FFFFFF"/>
        </w:rPr>
        <w:t>Аккузевский</w:t>
      </w:r>
      <w:r w:rsidRPr="00D40D33">
        <w:rPr>
          <w:rFonts w:ascii="Times New Roman" w:hAnsi="Times New Roman" w:cs="Times New Roman"/>
          <w:b/>
          <w:bCs/>
          <w:color w:val="000000"/>
          <w:sz w:val="24"/>
          <w:szCs w:val="24"/>
          <w:shd w:val="clear" w:color="auto" w:fill="FFFFFF"/>
        </w:rPr>
        <w:t xml:space="preserve"> сельсовет муниципального района </w:t>
      </w:r>
      <w:r w:rsidR="005073EF">
        <w:rPr>
          <w:rFonts w:ascii="Times New Roman" w:hAnsi="Times New Roman" w:cs="Times New Roman"/>
          <w:b/>
          <w:bCs/>
          <w:color w:val="000000"/>
          <w:sz w:val="24"/>
          <w:szCs w:val="24"/>
          <w:shd w:val="clear" w:color="auto" w:fill="FFFFFF"/>
        </w:rPr>
        <w:t>Илишевский</w:t>
      </w:r>
      <w:r w:rsidRPr="00D40D33">
        <w:rPr>
          <w:rFonts w:ascii="Times New Roman" w:hAnsi="Times New Roman" w:cs="Times New Roman"/>
          <w:b/>
          <w:bCs/>
          <w:color w:val="000000"/>
          <w:sz w:val="24"/>
          <w:szCs w:val="24"/>
          <w:shd w:val="clear" w:color="auto" w:fill="FFFFFF"/>
        </w:rPr>
        <w:t xml:space="preserve"> район Республики Башкортостан </w:t>
      </w:r>
    </w:p>
    <w:p w:rsidR="005C01EC" w:rsidRPr="00D40D33" w:rsidRDefault="005C01EC" w:rsidP="00B41453">
      <w:pPr>
        <w:spacing w:line="240" w:lineRule="auto"/>
        <w:ind w:firstLine="590"/>
        <w:rPr>
          <w:rFonts w:ascii="Times New Roman" w:hAnsi="Times New Roman" w:cs="Times New Roman"/>
          <w:color w:val="000000"/>
          <w:sz w:val="24"/>
          <w:szCs w:val="24"/>
        </w:rPr>
      </w:pPr>
    </w:p>
    <w:p w:rsidR="005C01EC" w:rsidRPr="00D40D33" w:rsidRDefault="005C01EC" w:rsidP="00B41453">
      <w:pPr>
        <w:spacing w:line="240" w:lineRule="auto"/>
        <w:ind w:firstLine="590"/>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 xml:space="preserve">1. </w:t>
      </w:r>
      <w:r w:rsidRPr="00D40D33">
        <w:rPr>
          <w:rFonts w:ascii="Times New Roman" w:hAnsi="Times New Roman" w:cs="Times New Roman"/>
          <w:color w:val="000000"/>
          <w:sz w:val="24"/>
          <w:szCs w:val="24"/>
          <w:shd w:val="clear" w:color="auto" w:fill="FFFFFF"/>
        </w:rPr>
        <w:t xml:space="preserve">Комиссия по землепользованию и застройке </w:t>
      </w:r>
      <w:r w:rsidR="00D92569" w:rsidRPr="00D40D33">
        <w:rPr>
          <w:rFonts w:ascii="Times New Roman" w:hAnsi="Times New Roman" w:cs="Times New Roman"/>
          <w:color w:val="000000"/>
          <w:sz w:val="24"/>
          <w:szCs w:val="24"/>
          <w:shd w:val="clear" w:color="auto" w:fill="FFFFFF"/>
        </w:rPr>
        <w:t>сельского поселения</w:t>
      </w:r>
      <w:r w:rsidR="00FC496B">
        <w:rPr>
          <w:rFonts w:ascii="Times New Roman" w:hAnsi="Times New Roman" w:cs="Times New Roman"/>
          <w:color w:val="000000"/>
          <w:sz w:val="24"/>
          <w:szCs w:val="24"/>
        </w:rPr>
        <w:t>Аккузевский</w:t>
      </w:r>
      <w:r w:rsidR="00D92569" w:rsidRPr="00D40D33">
        <w:rPr>
          <w:rFonts w:ascii="Times New Roman" w:hAnsi="Times New Roman" w:cs="Times New Roman"/>
          <w:color w:val="000000"/>
          <w:sz w:val="24"/>
          <w:szCs w:val="24"/>
          <w:shd w:val="clear" w:color="auto" w:fill="FFFFFF"/>
        </w:rPr>
        <w:t xml:space="preserve">сельсовет </w:t>
      </w:r>
      <w:r w:rsidRPr="00D40D33">
        <w:rPr>
          <w:rFonts w:ascii="Times New Roman" w:hAnsi="Times New Roman" w:cs="Times New Roman"/>
          <w:color w:val="000000"/>
          <w:sz w:val="24"/>
          <w:szCs w:val="24"/>
          <w:shd w:val="clear" w:color="auto" w:fill="FFFFFF"/>
        </w:rPr>
        <w:t xml:space="preserve">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(далее – Комиссия) является постоянно действующим, консультативным, коллегиальным, совещательным органом и формируется для реализации настоящих Правил.</w:t>
      </w:r>
    </w:p>
    <w:p w:rsidR="005C01EC" w:rsidRPr="00D40D33" w:rsidRDefault="005C01EC" w:rsidP="00B41453">
      <w:pPr>
        <w:spacing w:line="240" w:lineRule="auto"/>
        <w:ind w:firstLine="590"/>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2.</w:t>
      </w:r>
      <w:r w:rsidRPr="00D40D33">
        <w:rPr>
          <w:rFonts w:ascii="Times New Roman" w:hAnsi="Times New Roman" w:cs="Times New Roman"/>
          <w:color w:val="000000"/>
          <w:sz w:val="24"/>
          <w:szCs w:val="24"/>
          <w:shd w:val="clear" w:color="auto" w:fill="FFFFFF"/>
        </w:rPr>
        <w:t xml:space="preserve"> Комиссия формируется на основании постановления главы администрации </w:t>
      </w:r>
      <w:r w:rsidR="00D92569" w:rsidRPr="00D40D33">
        <w:rPr>
          <w:rFonts w:ascii="Times New Roman" w:hAnsi="Times New Roman" w:cs="Times New Roman"/>
          <w:color w:val="000000"/>
          <w:sz w:val="24"/>
          <w:szCs w:val="24"/>
          <w:shd w:val="clear" w:color="auto" w:fill="FFFFFF"/>
        </w:rPr>
        <w:t xml:space="preserve">сельского поселения </w:t>
      </w:r>
      <w:r w:rsidR="00FC496B">
        <w:rPr>
          <w:rFonts w:ascii="Times New Roman" w:hAnsi="Times New Roman" w:cs="Times New Roman"/>
          <w:color w:val="000000"/>
          <w:sz w:val="24"/>
          <w:szCs w:val="24"/>
        </w:rPr>
        <w:t>Аккузевский</w:t>
      </w:r>
      <w:r w:rsidR="00D92569" w:rsidRPr="00D40D33">
        <w:rPr>
          <w:rFonts w:ascii="Times New Roman" w:hAnsi="Times New Roman" w:cs="Times New Roman"/>
          <w:color w:val="000000"/>
          <w:sz w:val="24"/>
          <w:szCs w:val="24"/>
          <w:shd w:val="clear" w:color="auto" w:fill="FFFFFF"/>
        </w:rPr>
        <w:t xml:space="preserve"> сельсовет </w:t>
      </w:r>
      <w:r w:rsidRPr="00D40D33">
        <w:rPr>
          <w:rFonts w:ascii="Times New Roman" w:hAnsi="Times New Roman" w:cs="Times New Roman"/>
          <w:color w:val="000000"/>
          <w:sz w:val="24"/>
          <w:szCs w:val="24"/>
          <w:shd w:val="clear" w:color="auto" w:fill="FFFFFF"/>
        </w:rPr>
        <w:t xml:space="preserve">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администрации </w:t>
      </w:r>
      <w:r w:rsidR="00D92569" w:rsidRPr="00D40D33">
        <w:rPr>
          <w:rFonts w:ascii="Times New Roman" w:hAnsi="Times New Roman" w:cs="Times New Roman"/>
          <w:color w:val="000000"/>
          <w:sz w:val="24"/>
          <w:szCs w:val="24"/>
          <w:shd w:val="clear" w:color="auto" w:fill="FFFFFF"/>
        </w:rPr>
        <w:t xml:space="preserve">сельского поселения </w:t>
      </w:r>
      <w:r w:rsidR="00FC496B">
        <w:rPr>
          <w:rFonts w:ascii="Times New Roman" w:hAnsi="Times New Roman" w:cs="Times New Roman"/>
          <w:color w:val="000000"/>
          <w:sz w:val="24"/>
          <w:szCs w:val="24"/>
        </w:rPr>
        <w:t>Аккузевский</w:t>
      </w:r>
      <w:r w:rsidR="00D92569" w:rsidRPr="00D40D33">
        <w:rPr>
          <w:rFonts w:ascii="Times New Roman" w:hAnsi="Times New Roman" w:cs="Times New Roman"/>
          <w:color w:val="000000"/>
          <w:sz w:val="24"/>
          <w:szCs w:val="24"/>
          <w:shd w:val="clear" w:color="auto" w:fill="FFFFFF"/>
        </w:rPr>
        <w:t xml:space="preserve">сельсовет </w:t>
      </w:r>
      <w:r w:rsidRPr="00D40D33">
        <w:rPr>
          <w:rFonts w:ascii="Times New Roman" w:hAnsi="Times New Roman" w:cs="Times New Roman"/>
          <w:color w:val="000000"/>
          <w:sz w:val="24"/>
          <w:szCs w:val="24"/>
          <w:shd w:val="clear" w:color="auto" w:fill="FFFFFF"/>
        </w:rPr>
        <w:t xml:space="preserve">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w:t>
      </w:r>
    </w:p>
    <w:p w:rsidR="005C01EC" w:rsidRPr="00D40D33" w:rsidRDefault="005C01EC" w:rsidP="00B41453">
      <w:pPr>
        <w:spacing w:line="240" w:lineRule="auto"/>
        <w:ind w:firstLine="590"/>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3.</w:t>
      </w:r>
      <w:r w:rsidRPr="00D40D33">
        <w:rPr>
          <w:rFonts w:ascii="Times New Roman" w:hAnsi="Times New Roman" w:cs="Times New Roman"/>
          <w:color w:val="000000"/>
          <w:sz w:val="24"/>
          <w:szCs w:val="24"/>
          <w:shd w:val="clear" w:color="auto" w:fill="FFFFFF"/>
        </w:rPr>
        <w:t xml:space="preserve"> К компетенции Комиссии в соответствие с федеральным законодательством и настоящими Правилами относятся:</w:t>
      </w:r>
    </w:p>
    <w:p w:rsidR="005C01EC" w:rsidRPr="00D40D33" w:rsidRDefault="005C01EC" w:rsidP="00B41453">
      <w:pPr>
        <w:spacing w:line="240" w:lineRule="auto"/>
        <w:ind w:firstLine="590"/>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координация деятельности администрации сельского поселения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5C01EC" w:rsidRPr="00D40D33" w:rsidRDefault="005C01EC" w:rsidP="00B41453">
      <w:pPr>
        <w:spacing w:line="240" w:lineRule="auto"/>
        <w:ind w:firstLine="590"/>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рассмотрение предложений по внесению изменений в настоящие Правила и подготовка заключений по ним для принятия Главой сельского поселения и Советом решений о внесении изменений в Правила землепользования и застройки сельского поселения или об отклонении таких предложений;</w:t>
      </w:r>
    </w:p>
    <w:p w:rsidR="005C01EC" w:rsidRPr="00D40D33" w:rsidRDefault="005C01EC" w:rsidP="00B41453">
      <w:pPr>
        <w:spacing w:line="240" w:lineRule="auto"/>
        <w:ind w:firstLine="590"/>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5C01EC" w:rsidRPr="00D40D33" w:rsidRDefault="005C01EC" w:rsidP="00B41453">
      <w:pPr>
        <w:spacing w:line="240" w:lineRule="auto"/>
        <w:ind w:firstLine="590"/>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подготовка Главе администрации </w:t>
      </w:r>
      <w:r w:rsidR="00D92569" w:rsidRPr="00D40D33">
        <w:rPr>
          <w:rFonts w:ascii="Times New Roman" w:hAnsi="Times New Roman" w:cs="Times New Roman"/>
          <w:color w:val="000000"/>
          <w:sz w:val="24"/>
          <w:szCs w:val="24"/>
          <w:shd w:val="clear" w:color="auto" w:fill="FFFFFF"/>
        </w:rPr>
        <w:t xml:space="preserve">сельского поселения </w:t>
      </w:r>
      <w:r w:rsidR="00FC496B">
        <w:rPr>
          <w:rFonts w:ascii="Times New Roman" w:hAnsi="Times New Roman" w:cs="Times New Roman"/>
          <w:color w:val="000000"/>
          <w:sz w:val="24"/>
          <w:szCs w:val="24"/>
        </w:rPr>
        <w:t>Аккузевский</w:t>
      </w:r>
      <w:r w:rsidR="00D92569" w:rsidRPr="00D40D33">
        <w:rPr>
          <w:rFonts w:ascii="Times New Roman" w:hAnsi="Times New Roman" w:cs="Times New Roman"/>
          <w:color w:val="000000"/>
          <w:sz w:val="24"/>
          <w:szCs w:val="24"/>
          <w:shd w:val="clear" w:color="auto" w:fill="FFFFFF"/>
        </w:rPr>
        <w:t xml:space="preserve"> сельсовет </w:t>
      </w:r>
      <w:r w:rsidRPr="00D40D33">
        <w:rPr>
          <w:rFonts w:ascii="Times New Roman" w:hAnsi="Times New Roman" w:cs="Times New Roman"/>
          <w:color w:val="000000"/>
          <w:sz w:val="24"/>
          <w:szCs w:val="24"/>
          <w:shd w:val="clear" w:color="auto" w:fill="FFFFFF"/>
        </w:rPr>
        <w:t>муниципального района</w:t>
      </w:r>
      <w:r w:rsidR="005073EF">
        <w:rPr>
          <w:rFonts w:ascii="Times New Roman" w:hAnsi="Times New Roman" w:cs="Times New Roman"/>
          <w:color w:val="000000"/>
          <w:sz w:val="24"/>
          <w:szCs w:val="24"/>
          <w:shd w:val="clear" w:color="auto" w:fill="FFFFFF"/>
        </w:rPr>
        <w:t>Илишевский</w:t>
      </w:r>
      <w:r w:rsidR="00D92569" w:rsidRPr="00D40D33">
        <w:rPr>
          <w:rFonts w:ascii="Times New Roman" w:hAnsi="Times New Roman" w:cs="Times New Roman"/>
          <w:color w:val="000000"/>
          <w:sz w:val="24"/>
          <w:szCs w:val="24"/>
          <w:shd w:val="clear" w:color="auto" w:fill="FFFFFF"/>
        </w:rPr>
        <w:t xml:space="preserve"> район РБ </w:t>
      </w:r>
      <w:r w:rsidRPr="00D40D33">
        <w:rPr>
          <w:rFonts w:ascii="Times New Roman" w:hAnsi="Times New Roman" w:cs="Times New Roman"/>
          <w:color w:val="000000"/>
          <w:sz w:val="24"/>
          <w:szCs w:val="24"/>
          <w:shd w:val="clear" w:color="auto" w:fill="FFFFFF"/>
        </w:rPr>
        <w:t xml:space="preserve">заключений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касающихся землепользования и застройки; </w:t>
      </w:r>
    </w:p>
    <w:p w:rsidR="005C01EC" w:rsidRPr="00D40D33" w:rsidRDefault="005C01EC" w:rsidP="00B41453">
      <w:pPr>
        <w:spacing w:line="240" w:lineRule="auto"/>
        <w:ind w:firstLine="590"/>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направление сообщений о проведении публичных слушаний лицам, определенным статьями 39, 40 Градостроительного кодекса Российской Федерации;</w:t>
      </w:r>
    </w:p>
    <w:p w:rsidR="005C01EC" w:rsidRPr="00D40D33" w:rsidRDefault="005C01EC" w:rsidP="00B41453">
      <w:pPr>
        <w:spacing w:line="240" w:lineRule="auto"/>
        <w:ind w:firstLine="590"/>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осуществление иных полномочий, возложенных на нее решением главы администрации </w:t>
      </w:r>
      <w:r w:rsidR="00D92569" w:rsidRPr="00D40D33">
        <w:rPr>
          <w:rFonts w:ascii="Times New Roman" w:hAnsi="Times New Roman" w:cs="Times New Roman"/>
          <w:color w:val="000000"/>
          <w:sz w:val="24"/>
          <w:szCs w:val="24"/>
          <w:shd w:val="clear" w:color="auto" w:fill="FFFFFF"/>
        </w:rPr>
        <w:t xml:space="preserve">сельского поселения </w:t>
      </w:r>
      <w:r w:rsidR="00FC496B">
        <w:rPr>
          <w:rFonts w:ascii="Times New Roman" w:hAnsi="Times New Roman" w:cs="Times New Roman"/>
          <w:color w:val="000000"/>
          <w:sz w:val="24"/>
          <w:szCs w:val="24"/>
        </w:rPr>
        <w:t>Аккузевский</w:t>
      </w:r>
      <w:r w:rsidR="00D92569" w:rsidRPr="00D40D33">
        <w:rPr>
          <w:rFonts w:ascii="Times New Roman" w:hAnsi="Times New Roman" w:cs="Times New Roman"/>
          <w:color w:val="000000"/>
          <w:sz w:val="24"/>
          <w:szCs w:val="24"/>
          <w:shd w:val="clear" w:color="auto" w:fill="FFFFFF"/>
        </w:rPr>
        <w:t xml:space="preserve">сельсовет </w:t>
      </w:r>
      <w:r w:rsidRPr="00D40D33">
        <w:rPr>
          <w:rFonts w:ascii="Times New Roman" w:hAnsi="Times New Roman" w:cs="Times New Roman"/>
          <w:color w:val="000000"/>
          <w:sz w:val="24"/>
          <w:szCs w:val="24"/>
          <w:shd w:val="clear" w:color="auto" w:fill="FFFFFF"/>
        </w:rPr>
        <w:t xml:space="preserve">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w:t>
      </w:r>
      <w:r w:rsidR="00D92569" w:rsidRPr="00D40D33">
        <w:rPr>
          <w:rFonts w:ascii="Times New Roman" w:hAnsi="Times New Roman" w:cs="Times New Roman"/>
          <w:color w:val="000000"/>
          <w:sz w:val="24"/>
          <w:szCs w:val="24"/>
          <w:shd w:val="clear" w:color="auto" w:fill="FFFFFF"/>
        </w:rPr>
        <w:t xml:space="preserve"> РБ.</w:t>
      </w:r>
    </w:p>
    <w:p w:rsidR="005C01EC" w:rsidRPr="00D40D33" w:rsidRDefault="005C01EC" w:rsidP="00B41453">
      <w:pPr>
        <w:spacing w:line="240" w:lineRule="auto"/>
        <w:ind w:firstLine="590"/>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4.</w:t>
      </w:r>
      <w:r w:rsidRPr="00D40D33">
        <w:rPr>
          <w:rFonts w:ascii="Times New Roman" w:hAnsi="Times New Roman" w:cs="Times New Roman"/>
          <w:color w:val="000000"/>
          <w:sz w:val="24"/>
          <w:szCs w:val="24"/>
          <w:shd w:val="clear" w:color="auto" w:fill="FFFFFF"/>
        </w:rPr>
        <w:t xml:space="preserve"> Персональный состав Комиссии утверждается </w:t>
      </w:r>
      <w:r w:rsidR="00D92569" w:rsidRPr="00D40D33">
        <w:rPr>
          <w:rFonts w:ascii="Times New Roman" w:hAnsi="Times New Roman" w:cs="Times New Roman"/>
          <w:color w:val="000000"/>
          <w:sz w:val="24"/>
          <w:szCs w:val="24"/>
          <w:shd w:val="clear" w:color="auto" w:fill="FFFFFF"/>
        </w:rPr>
        <w:t>Постановле</w:t>
      </w:r>
      <w:r w:rsidRPr="00D40D33">
        <w:rPr>
          <w:rFonts w:ascii="Times New Roman" w:hAnsi="Times New Roman" w:cs="Times New Roman"/>
          <w:color w:val="000000"/>
          <w:sz w:val="24"/>
          <w:szCs w:val="24"/>
          <w:shd w:val="clear" w:color="auto" w:fill="FFFFFF"/>
        </w:rPr>
        <w:t xml:space="preserve">нием главы администрации </w:t>
      </w:r>
      <w:r w:rsidR="00D92569" w:rsidRPr="00D40D33">
        <w:rPr>
          <w:rFonts w:ascii="Times New Roman" w:hAnsi="Times New Roman" w:cs="Times New Roman"/>
          <w:color w:val="000000"/>
          <w:sz w:val="24"/>
          <w:szCs w:val="24"/>
          <w:shd w:val="clear" w:color="auto" w:fill="FFFFFF"/>
        </w:rPr>
        <w:t xml:space="preserve">сельского поселения </w:t>
      </w:r>
      <w:r w:rsidR="00FC496B">
        <w:rPr>
          <w:rFonts w:ascii="Times New Roman" w:hAnsi="Times New Roman" w:cs="Times New Roman"/>
          <w:color w:val="000000"/>
          <w:sz w:val="24"/>
          <w:szCs w:val="24"/>
        </w:rPr>
        <w:t>Аккузевский</w:t>
      </w:r>
      <w:r w:rsidR="00D92569" w:rsidRPr="00D40D33">
        <w:rPr>
          <w:rFonts w:ascii="Times New Roman" w:hAnsi="Times New Roman" w:cs="Times New Roman"/>
          <w:color w:val="000000"/>
          <w:sz w:val="24"/>
          <w:szCs w:val="24"/>
          <w:shd w:val="clear" w:color="auto" w:fill="FFFFFF"/>
        </w:rPr>
        <w:t xml:space="preserve"> сельсовет </w:t>
      </w:r>
      <w:r w:rsidRPr="00D40D33">
        <w:rPr>
          <w:rFonts w:ascii="Times New Roman" w:hAnsi="Times New Roman" w:cs="Times New Roman"/>
          <w:color w:val="000000"/>
          <w:sz w:val="24"/>
          <w:szCs w:val="24"/>
          <w:shd w:val="clear" w:color="auto" w:fill="FFFFFF"/>
        </w:rPr>
        <w:t xml:space="preserve">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Комиссия осуществляет свою деятельность в соответствии с настоящими Правилами.</w:t>
      </w:r>
    </w:p>
    <w:p w:rsidR="005C01EC" w:rsidRPr="00D40D33" w:rsidRDefault="005C01EC"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Председатель Комиссии назначается главой администрации </w:t>
      </w:r>
      <w:r w:rsidR="00D92569" w:rsidRPr="00D40D33">
        <w:rPr>
          <w:rFonts w:ascii="Times New Roman" w:hAnsi="Times New Roman" w:cs="Times New Roman"/>
          <w:color w:val="000000"/>
          <w:sz w:val="24"/>
          <w:szCs w:val="24"/>
          <w:shd w:val="clear" w:color="auto" w:fill="FFFFFF"/>
        </w:rPr>
        <w:t xml:space="preserve">сельского поселения </w:t>
      </w:r>
      <w:r w:rsidR="00FC496B">
        <w:rPr>
          <w:rFonts w:ascii="Times New Roman" w:hAnsi="Times New Roman" w:cs="Times New Roman"/>
          <w:color w:val="000000"/>
          <w:sz w:val="24"/>
          <w:szCs w:val="24"/>
        </w:rPr>
        <w:t>Аккузевский</w:t>
      </w:r>
      <w:r w:rsidR="00D92569" w:rsidRPr="00D40D33">
        <w:rPr>
          <w:rFonts w:ascii="Times New Roman" w:hAnsi="Times New Roman" w:cs="Times New Roman"/>
          <w:color w:val="000000"/>
          <w:sz w:val="24"/>
          <w:szCs w:val="24"/>
          <w:shd w:val="clear" w:color="auto" w:fill="FFFFFF"/>
        </w:rPr>
        <w:t xml:space="preserve">сельсовет </w:t>
      </w:r>
      <w:r w:rsidRPr="00D40D33">
        <w:rPr>
          <w:rFonts w:ascii="Times New Roman" w:hAnsi="Times New Roman" w:cs="Times New Roman"/>
          <w:color w:val="000000"/>
          <w:sz w:val="24"/>
          <w:szCs w:val="24"/>
          <w:shd w:val="clear" w:color="auto" w:fill="FFFFFF"/>
        </w:rPr>
        <w:t xml:space="preserve">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w:t>
      </w:r>
    </w:p>
    <w:p w:rsidR="005C01EC" w:rsidRPr="00D40D33" w:rsidRDefault="005C01EC"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В состав Комиссии могут включаться представители </w:t>
      </w:r>
      <w:r w:rsidR="00D92569" w:rsidRPr="00D40D33">
        <w:rPr>
          <w:rFonts w:ascii="Times New Roman" w:hAnsi="Times New Roman" w:cs="Times New Roman"/>
          <w:color w:val="000000"/>
          <w:sz w:val="24"/>
          <w:szCs w:val="24"/>
          <w:shd w:val="clear" w:color="auto" w:fill="FFFFFF"/>
        </w:rPr>
        <w:t xml:space="preserve">структурных подразделений администрации муниципального района </w:t>
      </w:r>
      <w:r w:rsidR="005073EF">
        <w:rPr>
          <w:rFonts w:ascii="Times New Roman" w:hAnsi="Times New Roman" w:cs="Times New Roman"/>
          <w:color w:val="000000"/>
          <w:sz w:val="24"/>
          <w:szCs w:val="24"/>
          <w:shd w:val="clear" w:color="auto" w:fill="FFFFFF"/>
        </w:rPr>
        <w:t>Илишевский</w:t>
      </w:r>
      <w:r w:rsidR="00D92569" w:rsidRPr="00D40D33">
        <w:rPr>
          <w:rFonts w:ascii="Times New Roman" w:hAnsi="Times New Roman" w:cs="Times New Roman"/>
          <w:color w:val="000000"/>
          <w:sz w:val="24"/>
          <w:szCs w:val="24"/>
          <w:shd w:val="clear" w:color="auto" w:fill="FFFFFF"/>
        </w:rPr>
        <w:t xml:space="preserve"> район, уполномоченные в области градостроительной деятельности, в области земельно-имущественных отношений, в области экономических отношений и правового управления,</w:t>
      </w:r>
      <w:r w:rsidRPr="00D40D33">
        <w:rPr>
          <w:rFonts w:ascii="Times New Roman" w:hAnsi="Times New Roman" w:cs="Times New Roman"/>
          <w:color w:val="000000"/>
          <w:sz w:val="24"/>
          <w:szCs w:val="24"/>
          <w:shd w:val="clear" w:color="auto" w:fill="FFFFFF"/>
        </w:rPr>
        <w:t>государственных органов контроля и надзора, депутаты Совета.</w:t>
      </w:r>
    </w:p>
    <w:p w:rsidR="005C01EC" w:rsidRPr="00D40D33" w:rsidRDefault="005C01EC"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5.</w:t>
      </w:r>
      <w:r w:rsidRPr="00D40D33">
        <w:rPr>
          <w:rFonts w:ascii="Times New Roman" w:hAnsi="Times New Roman" w:cs="Times New Roman"/>
          <w:color w:val="000000"/>
          <w:sz w:val="24"/>
          <w:szCs w:val="24"/>
          <w:shd w:val="clear" w:color="auto" w:fill="FFFFFF"/>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5C01EC" w:rsidRPr="00D40D33" w:rsidRDefault="005C01EC"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5C01EC" w:rsidRPr="00D40D33" w:rsidRDefault="005C01EC"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6.</w:t>
      </w:r>
      <w:r w:rsidRPr="00D40D33">
        <w:rPr>
          <w:rFonts w:ascii="Times New Roman" w:hAnsi="Times New Roman" w:cs="Times New Roman"/>
          <w:color w:val="000000"/>
          <w:sz w:val="24"/>
          <w:szCs w:val="24"/>
          <w:shd w:val="clear" w:color="auto" w:fill="FFFFFF"/>
        </w:rPr>
        <w:t xml:space="preserve"> Заседания Комиссии ведет ее председатель или заместитель председателя.</w:t>
      </w:r>
    </w:p>
    <w:p w:rsidR="005C01EC" w:rsidRPr="00D40D33" w:rsidRDefault="005C01EC" w:rsidP="00B41453">
      <w:pPr>
        <w:spacing w:line="240" w:lineRule="auto"/>
        <w:ind w:firstLine="561"/>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7.</w:t>
      </w:r>
      <w:r w:rsidRPr="00D40D33">
        <w:rPr>
          <w:rFonts w:ascii="Times New Roman" w:hAnsi="Times New Roman" w:cs="Times New Roman"/>
          <w:color w:val="000000"/>
          <w:sz w:val="24"/>
          <w:szCs w:val="24"/>
          <w:shd w:val="clear" w:color="auto" w:fill="FFFFFF"/>
        </w:rPr>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сельского поселения .</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Протоколы всех заседаний и копии материалов хранятся в архиве сельского поселения.</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8.Информация о работе Комиссии является открытой для всех заинтересованных лиц.</w:t>
      </w:r>
    </w:p>
    <w:p w:rsidR="005C01EC" w:rsidRPr="00D40D33" w:rsidRDefault="005C01EC" w:rsidP="00B41453">
      <w:pPr>
        <w:spacing w:line="240" w:lineRule="auto"/>
        <w:ind w:firstLine="567"/>
        <w:rPr>
          <w:rFonts w:ascii="Times New Roman" w:hAnsi="Times New Roman" w:cs="Times New Roman"/>
          <w:color w:val="000000"/>
          <w:sz w:val="24"/>
          <w:szCs w:val="24"/>
        </w:rPr>
      </w:pP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
          <w:bCs/>
          <w:color w:val="000000"/>
          <w:sz w:val="24"/>
          <w:szCs w:val="24"/>
          <w:shd w:val="clear" w:color="auto" w:fill="FFFFFF"/>
        </w:rPr>
        <w:t>Статья 9. Общие положения о физических и юридических лицах, осуществляющих землепользование и застройку</w:t>
      </w:r>
    </w:p>
    <w:p w:rsidR="005C01EC" w:rsidRPr="00D40D33" w:rsidRDefault="005C01EC" w:rsidP="00B41453">
      <w:pPr>
        <w:spacing w:line="240" w:lineRule="auto"/>
        <w:ind w:firstLine="567"/>
        <w:rPr>
          <w:rFonts w:ascii="Times New Roman" w:hAnsi="Times New Roman" w:cs="Times New Roman"/>
          <w:color w:val="000000"/>
          <w:sz w:val="24"/>
          <w:szCs w:val="24"/>
        </w:rPr>
      </w:pP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w:t>
      </w:r>
      <w:r w:rsidRPr="00D40D33">
        <w:rPr>
          <w:rFonts w:ascii="Times New Roman" w:hAnsi="Times New Roman" w:cs="Times New Roman"/>
          <w:color w:val="000000"/>
          <w:sz w:val="24"/>
          <w:szCs w:val="24"/>
          <w:shd w:val="clear" w:color="auto" w:fill="FFFFFF"/>
        </w:rPr>
        <w:t xml:space="preserve"> В соответствии с действующим законодательством настоящие Правила, а также принимаемые в их развитие иные нормативно - правовые акты сельского поселения </w:t>
      </w:r>
      <w:r w:rsidR="00FC496B">
        <w:rPr>
          <w:rFonts w:ascii="Times New Roman" w:hAnsi="Times New Roman" w:cs="Times New Roman"/>
          <w:color w:val="000000"/>
          <w:sz w:val="24"/>
          <w:szCs w:val="24"/>
          <w:shd w:val="clear" w:color="auto" w:fill="FFFFFF"/>
        </w:rPr>
        <w:t>Аккузевский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регулируют действия физических и юридических лиц, предпринимателей, которые: </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обращаются в администрацию сельского поселения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осуществляют иные не запрещенные действующим законодательством действия в области землепользования и застройки. </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2</w:t>
      </w:r>
      <w:r w:rsidRPr="00D40D33">
        <w:rPr>
          <w:rFonts w:ascii="Times New Roman" w:hAnsi="Times New Roman" w:cs="Times New Roman"/>
          <w:b/>
          <w:bCs/>
          <w:color w:val="000000"/>
          <w:sz w:val="24"/>
          <w:szCs w:val="24"/>
          <w:shd w:val="clear" w:color="auto" w:fill="FFFFFF"/>
        </w:rPr>
        <w:t>.</w:t>
      </w:r>
      <w:r w:rsidRPr="00D40D33">
        <w:rPr>
          <w:rFonts w:ascii="Times New Roman" w:hAnsi="Times New Roman" w:cs="Times New Roman"/>
          <w:color w:val="000000"/>
          <w:sz w:val="24"/>
          <w:szCs w:val="24"/>
          <w:shd w:val="clear" w:color="auto" w:fill="FFFFFF"/>
        </w:rPr>
        <w:t xml:space="preserve"> К иным действиям в области землепользования и застройки могут быть отнесены: </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иные действия, связанные с подготовкой и реализацией общественных интересов или частных намерений по землепользованию и застройке.</w:t>
      </w:r>
    </w:p>
    <w:p w:rsidR="005C01EC" w:rsidRPr="00D40D33" w:rsidRDefault="005C01EC" w:rsidP="00B41453">
      <w:pPr>
        <w:spacing w:line="240" w:lineRule="auto"/>
        <w:ind w:firstLine="709"/>
        <w:rPr>
          <w:rFonts w:ascii="Times New Roman" w:hAnsi="Times New Roman" w:cs="Times New Roman"/>
          <w:color w:val="000000"/>
          <w:sz w:val="24"/>
          <w:szCs w:val="24"/>
        </w:rPr>
      </w:pP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
          <w:bCs/>
          <w:color w:val="000000"/>
          <w:sz w:val="24"/>
          <w:szCs w:val="24"/>
          <w:shd w:val="clear" w:color="auto" w:fill="FFFFFF"/>
        </w:rPr>
        <w:t xml:space="preserve">Статья 10. Порядок утверждения и вступление в силу Правил землепользования и застройки сельского поселения </w:t>
      </w:r>
      <w:r w:rsidR="00FC496B">
        <w:rPr>
          <w:rFonts w:ascii="Times New Roman" w:hAnsi="Times New Roman" w:cs="Times New Roman"/>
          <w:b/>
          <w:bCs/>
          <w:color w:val="000000"/>
          <w:sz w:val="24"/>
          <w:szCs w:val="24"/>
          <w:shd w:val="clear" w:color="auto" w:fill="FFFFFF"/>
        </w:rPr>
        <w:t>Аккузевский</w:t>
      </w:r>
      <w:r w:rsidRPr="00D40D33">
        <w:rPr>
          <w:rFonts w:ascii="Times New Roman" w:hAnsi="Times New Roman" w:cs="Times New Roman"/>
          <w:b/>
          <w:bCs/>
          <w:color w:val="000000"/>
          <w:sz w:val="24"/>
          <w:szCs w:val="24"/>
          <w:shd w:val="clear" w:color="auto" w:fill="FFFFFF"/>
        </w:rPr>
        <w:t xml:space="preserve"> сельсовет муниципального района </w:t>
      </w:r>
      <w:r w:rsidR="005073EF">
        <w:rPr>
          <w:rFonts w:ascii="Times New Roman" w:hAnsi="Times New Roman" w:cs="Times New Roman"/>
          <w:b/>
          <w:bCs/>
          <w:color w:val="000000"/>
          <w:sz w:val="24"/>
          <w:szCs w:val="24"/>
          <w:shd w:val="clear" w:color="auto" w:fill="FFFFFF"/>
        </w:rPr>
        <w:t>Илишевский</w:t>
      </w:r>
      <w:r w:rsidRPr="00D40D33">
        <w:rPr>
          <w:rFonts w:ascii="Times New Roman" w:hAnsi="Times New Roman" w:cs="Times New Roman"/>
          <w:b/>
          <w:bCs/>
          <w:color w:val="000000"/>
          <w:sz w:val="24"/>
          <w:szCs w:val="24"/>
          <w:shd w:val="clear" w:color="auto" w:fill="FFFFFF"/>
        </w:rPr>
        <w:t xml:space="preserve"> район Республики Башкортостан </w:t>
      </w:r>
    </w:p>
    <w:p w:rsidR="005C01EC" w:rsidRPr="00D40D33" w:rsidRDefault="005C01EC" w:rsidP="00B41453">
      <w:pPr>
        <w:spacing w:line="240" w:lineRule="auto"/>
        <w:ind w:firstLine="567"/>
        <w:rPr>
          <w:rFonts w:ascii="Times New Roman" w:hAnsi="Times New Roman" w:cs="Times New Roman"/>
          <w:color w:val="000000"/>
          <w:sz w:val="24"/>
          <w:szCs w:val="24"/>
        </w:rPr>
      </w:pP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1. Правил</w:t>
      </w:r>
      <w:r w:rsidR="007C4938">
        <w:rPr>
          <w:rFonts w:ascii="Times New Roman" w:hAnsi="Times New Roman" w:cs="Times New Roman"/>
          <w:color w:val="000000"/>
          <w:sz w:val="24"/>
          <w:szCs w:val="24"/>
          <w:shd w:val="clear" w:color="auto" w:fill="FFFFFF"/>
        </w:rPr>
        <w:t>а</w:t>
      </w:r>
      <w:r w:rsidRPr="00D40D33">
        <w:rPr>
          <w:rFonts w:ascii="Times New Roman" w:hAnsi="Times New Roman" w:cs="Times New Roman"/>
          <w:color w:val="000000"/>
          <w:sz w:val="24"/>
          <w:szCs w:val="24"/>
          <w:shd w:val="clear" w:color="auto" w:fill="FFFFFF"/>
        </w:rPr>
        <w:t xml:space="preserve"> землепользования и застройки сельского поселения </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утверждаются </w:t>
      </w:r>
      <w:r w:rsidR="00207796" w:rsidRPr="00D40D33">
        <w:rPr>
          <w:rFonts w:ascii="Times New Roman" w:hAnsi="Times New Roman" w:cs="Times New Roman"/>
          <w:color w:val="000000"/>
          <w:sz w:val="24"/>
          <w:szCs w:val="24"/>
          <w:shd w:val="clear" w:color="auto" w:fill="FFFFFF"/>
        </w:rPr>
        <w:t xml:space="preserve">Советом сельского поселения </w:t>
      </w:r>
      <w:r w:rsidR="00FC496B">
        <w:rPr>
          <w:rFonts w:ascii="Times New Roman" w:hAnsi="Times New Roman" w:cs="Times New Roman"/>
          <w:color w:val="000000"/>
          <w:sz w:val="24"/>
          <w:szCs w:val="24"/>
        </w:rPr>
        <w:t>Аккузевский</w:t>
      </w:r>
      <w:r w:rsidR="00207796"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00207796" w:rsidRPr="00D40D33">
        <w:rPr>
          <w:rFonts w:ascii="Times New Roman" w:hAnsi="Times New Roman" w:cs="Times New Roman"/>
          <w:color w:val="000000"/>
          <w:sz w:val="24"/>
          <w:szCs w:val="24"/>
          <w:shd w:val="clear" w:color="auto" w:fill="FFFFFF"/>
        </w:rPr>
        <w:t xml:space="preserve"> район Республики Башкортостан </w:t>
      </w:r>
      <w:r w:rsidRPr="00D40D33">
        <w:rPr>
          <w:rFonts w:ascii="Times New Roman" w:hAnsi="Times New Roman" w:cs="Times New Roman"/>
          <w:color w:val="000000"/>
          <w:sz w:val="24"/>
          <w:szCs w:val="24"/>
          <w:shd w:val="clear" w:color="auto" w:fill="FFFFFF"/>
        </w:rPr>
        <w:t>по результатам публичных слушаний и вступают в силу после их официального опубликования.</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2.</w:t>
      </w:r>
      <w:r w:rsidRPr="00D40D33">
        <w:rPr>
          <w:rFonts w:ascii="Times New Roman" w:hAnsi="Times New Roman" w:cs="Times New Roman"/>
          <w:color w:val="000000"/>
          <w:sz w:val="24"/>
          <w:szCs w:val="24"/>
          <w:shd w:val="clear" w:color="auto" w:fill="FFFFFF"/>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3.</w:t>
      </w:r>
      <w:r w:rsidR="00207796" w:rsidRPr="00D40D33">
        <w:rPr>
          <w:rFonts w:ascii="Times New Roman" w:hAnsi="Times New Roman" w:cs="Times New Roman"/>
          <w:color w:val="000000"/>
          <w:sz w:val="24"/>
          <w:szCs w:val="24"/>
          <w:shd w:val="clear" w:color="auto" w:fill="FFFFFF"/>
        </w:rPr>
        <w:t xml:space="preserve">Совет сельского поселения </w:t>
      </w:r>
      <w:r w:rsidR="00FC496B">
        <w:rPr>
          <w:rFonts w:ascii="Times New Roman" w:hAnsi="Times New Roman" w:cs="Times New Roman"/>
          <w:color w:val="000000"/>
          <w:sz w:val="24"/>
          <w:szCs w:val="24"/>
        </w:rPr>
        <w:t>Аккузевский</w:t>
      </w:r>
      <w:r w:rsidR="00207796"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00207796" w:rsidRPr="00D40D33">
        <w:rPr>
          <w:rFonts w:ascii="Times New Roman" w:hAnsi="Times New Roman" w:cs="Times New Roman"/>
          <w:color w:val="000000"/>
          <w:sz w:val="24"/>
          <w:szCs w:val="24"/>
          <w:shd w:val="clear" w:color="auto" w:fill="FFFFFF"/>
        </w:rPr>
        <w:t xml:space="preserve"> район Республики Башкортостан </w:t>
      </w:r>
      <w:r w:rsidRPr="00D40D33">
        <w:rPr>
          <w:rFonts w:ascii="Times New Roman" w:hAnsi="Times New Roman" w:cs="Times New Roman"/>
          <w:color w:val="000000"/>
          <w:sz w:val="24"/>
          <w:szCs w:val="24"/>
          <w:shd w:val="clear" w:color="auto" w:fill="FFFFFF"/>
        </w:rPr>
        <w:t>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на доработку в соответствии с результатами публичных слушаний по указанному проекту.</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4.</w:t>
      </w:r>
      <w:r w:rsidRPr="00D40D33">
        <w:rPr>
          <w:rFonts w:ascii="Times New Roman" w:hAnsi="Times New Roman" w:cs="Times New Roman"/>
          <w:color w:val="000000"/>
          <w:sz w:val="24"/>
          <w:szCs w:val="24"/>
          <w:shd w:val="clear" w:color="auto" w:fill="FFFFFF"/>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(при наличии официального сайта) в сети Интернет.</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5.</w:t>
      </w:r>
      <w:r w:rsidRPr="00D40D33">
        <w:rPr>
          <w:rFonts w:ascii="Times New Roman" w:hAnsi="Times New Roman" w:cs="Times New Roman"/>
          <w:color w:val="000000"/>
          <w:sz w:val="24"/>
          <w:szCs w:val="24"/>
          <w:shd w:val="clear" w:color="auto" w:fill="FFFFFF"/>
        </w:rPr>
        <w:t xml:space="preserve"> Физические и юридические лица вправе оспорить решение об утверждении правил землепользования и застройки в судебном порядке. </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6.Органы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7.Принятые до введения в действие настоящих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8.</w:t>
      </w:r>
      <w:r w:rsidRPr="00D40D33">
        <w:rPr>
          <w:rFonts w:ascii="Times New Roman" w:hAnsi="Times New Roman" w:cs="Times New Roman"/>
          <w:color w:val="000000"/>
          <w:sz w:val="24"/>
          <w:szCs w:val="24"/>
          <w:shd w:val="clear" w:color="auto" w:fill="FFFFFF"/>
        </w:rPr>
        <w:t xml:space="preserve"> Администрация сельского поселения после введения в действие настоящих Правил может принять решение:</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о приведение в соответствии с настоящими Правилами ранее утвержденной документации о застройке территории;</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9.</w:t>
      </w:r>
      <w:r w:rsidRPr="00D40D33">
        <w:rPr>
          <w:rFonts w:ascii="Times New Roman" w:hAnsi="Times New Roman" w:cs="Times New Roman"/>
          <w:color w:val="000000"/>
          <w:sz w:val="24"/>
          <w:szCs w:val="24"/>
          <w:shd w:val="clear" w:color="auto" w:fill="FFFFFF"/>
        </w:rPr>
        <w:t xml:space="preserve">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10.</w:t>
      </w:r>
      <w:r w:rsidRPr="00D40D33">
        <w:rPr>
          <w:rFonts w:ascii="Times New Roman" w:hAnsi="Times New Roman" w:cs="Times New Roman"/>
          <w:color w:val="000000"/>
          <w:sz w:val="24"/>
          <w:szCs w:val="24"/>
          <w:shd w:val="clear" w:color="auto" w:fill="FFFFFF"/>
        </w:rPr>
        <w:t xml:space="preserve">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11.</w:t>
      </w:r>
      <w:r w:rsidRPr="00D40D33">
        <w:rPr>
          <w:rFonts w:ascii="Times New Roman" w:hAnsi="Times New Roman" w:cs="Times New Roman"/>
          <w:color w:val="000000"/>
          <w:sz w:val="24"/>
          <w:szCs w:val="24"/>
          <w:shd w:val="clear" w:color="auto" w:fill="FFFFFF"/>
        </w:rPr>
        <w:t xml:space="preserve">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виды их использования не входят в перечень видов разрешенного использования установленных для конкретной территориальной зоны;</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их размеры и параметры не соответствуют предельным значениям, установленным градостроительным регламентом.</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12.</w:t>
      </w:r>
      <w:r w:rsidRPr="00D40D33">
        <w:rPr>
          <w:rFonts w:ascii="Times New Roman" w:hAnsi="Times New Roman" w:cs="Times New Roman"/>
          <w:color w:val="000000"/>
          <w:sz w:val="24"/>
          <w:szCs w:val="24"/>
          <w:shd w:val="clear" w:color="auto" w:fill="FFFFFF"/>
        </w:rPr>
        <w:t xml:space="preserve"> Указанные в п.9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 xml:space="preserve">13. </w:t>
      </w:r>
      <w:r w:rsidRPr="00D40D33">
        <w:rPr>
          <w:rFonts w:ascii="Times New Roman" w:hAnsi="Times New Roman" w:cs="Times New Roman"/>
          <w:color w:val="000000"/>
          <w:sz w:val="24"/>
          <w:szCs w:val="24"/>
          <w:shd w:val="clear" w:color="auto" w:fill="FFFFFF"/>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документацией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14.</w:t>
      </w:r>
      <w:r w:rsidRPr="00D40D33">
        <w:rPr>
          <w:rFonts w:ascii="Times New Roman" w:hAnsi="Times New Roman" w:cs="Times New Roman"/>
          <w:color w:val="000000"/>
          <w:sz w:val="24"/>
          <w:szCs w:val="24"/>
          <w:shd w:val="clear" w:color="auto" w:fill="FFFFFF"/>
        </w:rPr>
        <w:t xml:space="preserve">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5C01EC" w:rsidRPr="00D40D33" w:rsidRDefault="005C01EC" w:rsidP="00B41453">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Несоответствующий вид использования недвижимости не может быть заменен на иной несоответствующий вид использования.</w:t>
      </w:r>
    </w:p>
    <w:p w:rsidR="000A295D" w:rsidRDefault="005C01EC" w:rsidP="00B41453">
      <w:pPr>
        <w:spacing w:line="240" w:lineRule="auto"/>
        <w:ind w:firstLine="360"/>
        <w:rPr>
          <w:rFonts w:ascii="Times New Roman" w:hAnsi="Times New Roman" w:cs="Times New Roman"/>
          <w:color w:val="000000"/>
          <w:sz w:val="24"/>
          <w:szCs w:val="24"/>
          <w:shd w:val="clear" w:color="auto" w:fill="FFFFFF"/>
        </w:rPr>
      </w:pPr>
      <w:r w:rsidRPr="00D40D33">
        <w:rPr>
          <w:rFonts w:ascii="Times New Roman" w:hAnsi="Times New Roman" w:cs="Times New Roman"/>
          <w:color w:val="000000"/>
          <w:sz w:val="24"/>
          <w:szCs w:val="24"/>
          <w:shd w:val="clear" w:color="auto" w:fill="FFFFFF"/>
        </w:rPr>
        <w:t>Строительство новых объектов, может осуществляться только в соответствии с установленными градостроительными</w:t>
      </w:r>
      <w:r w:rsidR="00CB1E2C" w:rsidRPr="00D40D33">
        <w:rPr>
          <w:rFonts w:ascii="Times New Roman" w:hAnsi="Times New Roman" w:cs="Times New Roman"/>
          <w:color w:val="000000"/>
          <w:sz w:val="24"/>
          <w:szCs w:val="24"/>
          <w:shd w:val="clear" w:color="auto" w:fill="FFFFFF"/>
        </w:rPr>
        <w:t>регламентами.</w:t>
      </w:r>
    </w:p>
    <w:p w:rsidR="007C4938" w:rsidRDefault="007C4938" w:rsidP="00B41453">
      <w:pPr>
        <w:spacing w:line="240" w:lineRule="auto"/>
        <w:ind w:firstLine="360"/>
        <w:rPr>
          <w:rFonts w:ascii="Times New Roman" w:hAnsi="Times New Roman" w:cs="Times New Roman"/>
          <w:color w:val="000000"/>
          <w:sz w:val="24"/>
          <w:szCs w:val="24"/>
          <w:shd w:val="clear" w:color="auto" w:fill="FFFFFF"/>
        </w:rPr>
      </w:pPr>
    </w:p>
    <w:p w:rsidR="007C4938" w:rsidRPr="00D40D33" w:rsidRDefault="007C4938" w:rsidP="00B41453">
      <w:pPr>
        <w:spacing w:line="240" w:lineRule="auto"/>
        <w:ind w:firstLine="360"/>
        <w:rPr>
          <w:rFonts w:ascii="Times New Roman" w:hAnsi="Times New Roman" w:cs="Times New Roman"/>
          <w:color w:val="000000"/>
          <w:sz w:val="24"/>
          <w:szCs w:val="24"/>
          <w:shd w:val="clear" w:color="auto" w:fill="FFFFFF"/>
        </w:rPr>
      </w:pPr>
    </w:p>
    <w:p w:rsidR="00CB1E2C" w:rsidRPr="00D40D33" w:rsidRDefault="00CB1E2C" w:rsidP="00B41453">
      <w:pPr>
        <w:spacing w:line="240" w:lineRule="auto"/>
        <w:ind w:firstLine="360"/>
        <w:rPr>
          <w:rFonts w:ascii="Times New Roman" w:hAnsi="Times New Roman" w:cs="Times New Roman"/>
          <w:color w:val="000000"/>
          <w:sz w:val="24"/>
          <w:szCs w:val="24"/>
          <w:shd w:val="clear" w:color="auto" w:fill="FFFFFF"/>
        </w:rPr>
      </w:pPr>
    </w:p>
    <w:p w:rsidR="00CB1E2C" w:rsidRPr="00D40D33" w:rsidRDefault="00CB1E2C" w:rsidP="00D142EE">
      <w:pPr>
        <w:spacing w:line="240" w:lineRule="auto"/>
        <w:ind w:firstLine="567"/>
        <w:rPr>
          <w:rFonts w:ascii="Times New Roman" w:hAnsi="Times New Roman" w:cs="Times New Roman"/>
          <w:b/>
          <w:bCs/>
          <w:color w:val="000000"/>
          <w:sz w:val="24"/>
          <w:szCs w:val="24"/>
          <w:shd w:val="clear" w:color="auto" w:fill="FFFFFF"/>
        </w:rPr>
      </w:pPr>
      <w:r w:rsidRPr="00D40D33">
        <w:rPr>
          <w:rFonts w:ascii="Times New Roman" w:hAnsi="Times New Roman" w:cs="Times New Roman"/>
          <w:b/>
          <w:bCs/>
          <w:color w:val="000000"/>
          <w:sz w:val="24"/>
          <w:szCs w:val="24"/>
          <w:shd w:val="clear" w:color="auto" w:fill="FFFFFF"/>
        </w:rPr>
        <w:t xml:space="preserve">ГЛАВА </w:t>
      </w:r>
      <w:r w:rsidRPr="00D40D33">
        <w:rPr>
          <w:rFonts w:ascii="Times New Roman" w:hAnsi="Times New Roman" w:cs="Times New Roman"/>
          <w:b/>
          <w:bCs/>
          <w:color w:val="000000"/>
          <w:sz w:val="24"/>
          <w:szCs w:val="24"/>
          <w:shd w:val="clear" w:color="auto" w:fill="FFFFFF"/>
          <w:lang w:val="en-US"/>
        </w:rPr>
        <w:t>III</w:t>
      </w:r>
      <w:r w:rsidRPr="00D40D33">
        <w:rPr>
          <w:rFonts w:ascii="Times New Roman" w:hAnsi="Times New Roman" w:cs="Times New Roman"/>
          <w:b/>
          <w:bCs/>
          <w:color w:val="000000"/>
          <w:sz w:val="24"/>
          <w:szCs w:val="24"/>
          <w:shd w:val="clear" w:color="auto" w:fill="FFFFFF"/>
        </w:rPr>
        <w:t>.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B1E2C" w:rsidRPr="00D40D33" w:rsidRDefault="00CB1E2C" w:rsidP="00D142EE">
      <w:pPr>
        <w:spacing w:line="240" w:lineRule="auto"/>
        <w:ind w:firstLine="567"/>
        <w:rPr>
          <w:rFonts w:ascii="Times New Roman" w:hAnsi="Times New Roman" w:cs="Times New Roman"/>
          <w:color w:val="000000"/>
          <w:sz w:val="24"/>
          <w:szCs w:val="24"/>
        </w:rPr>
      </w:pPr>
    </w:p>
    <w:p w:rsidR="00CB1E2C" w:rsidRPr="00D40D33" w:rsidRDefault="00CB1E2C"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
          <w:bCs/>
          <w:color w:val="000000"/>
          <w:sz w:val="24"/>
          <w:szCs w:val="24"/>
          <w:shd w:val="clear" w:color="auto" w:fill="FFFFFF"/>
        </w:rPr>
        <w:t>Статья 1</w:t>
      </w:r>
      <w:r w:rsidR="00D142EE" w:rsidRPr="00D40D33">
        <w:rPr>
          <w:rFonts w:ascii="Times New Roman" w:hAnsi="Times New Roman" w:cs="Times New Roman"/>
          <w:b/>
          <w:bCs/>
          <w:color w:val="000000"/>
          <w:sz w:val="24"/>
          <w:szCs w:val="24"/>
          <w:shd w:val="clear" w:color="auto" w:fill="FFFFFF"/>
        </w:rPr>
        <w:t>1</w:t>
      </w:r>
      <w:r w:rsidRPr="00D40D33">
        <w:rPr>
          <w:rFonts w:ascii="Times New Roman" w:hAnsi="Times New Roman" w:cs="Times New Roman"/>
          <w:b/>
          <w:bCs/>
          <w:color w:val="000000"/>
          <w:sz w:val="24"/>
          <w:szCs w:val="24"/>
          <w:shd w:val="clear" w:color="auto" w:fill="FFFFFF"/>
        </w:rPr>
        <w:t>. Общий порядок изменения видов разрешенного использования земельных участков и объектов капитального строительства</w:t>
      </w:r>
    </w:p>
    <w:p w:rsidR="00CB1E2C" w:rsidRPr="00D40D33" w:rsidRDefault="00CB1E2C" w:rsidP="00D142EE">
      <w:pPr>
        <w:spacing w:line="240" w:lineRule="auto"/>
        <w:ind w:firstLine="567"/>
        <w:rPr>
          <w:rFonts w:ascii="Times New Roman" w:hAnsi="Times New Roman" w:cs="Times New Roman"/>
          <w:color w:val="000000"/>
          <w:sz w:val="24"/>
          <w:szCs w:val="24"/>
        </w:rPr>
      </w:pPr>
    </w:p>
    <w:p w:rsidR="00CB1E2C" w:rsidRPr="00D40D33" w:rsidRDefault="00CB1E2C"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w:t>
      </w:r>
      <w:r w:rsidRPr="00D40D33">
        <w:rPr>
          <w:rFonts w:ascii="Times New Roman" w:hAnsi="Times New Roman" w:cs="Times New Roman"/>
          <w:color w:val="000000"/>
          <w:sz w:val="24"/>
          <w:szCs w:val="24"/>
          <w:shd w:val="clear" w:color="auto" w:fill="FFFFFF"/>
        </w:rPr>
        <w:t xml:space="preserve"> Изменение видов разрешенного использования земельных участков и объектов капитального строительства на территории сельского поселения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установленной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CB1E2C" w:rsidRPr="00D40D33" w:rsidRDefault="00CB1E2C"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2.</w:t>
      </w:r>
      <w:r w:rsidRPr="00D40D33">
        <w:rPr>
          <w:rFonts w:ascii="Times New Roman" w:hAnsi="Times New Roman" w:cs="Times New Roman"/>
          <w:color w:val="000000"/>
          <w:sz w:val="24"/>
          <w:szCs w:val="24"/>
          <w:shd w:val="clear" w:color="auto" w:fill="FFFFFF"/>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B1E2C" w:rsidRPr="00D40D33" w:rsidRDefault="00CB1E2C"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3.</w:t>
      </w:r>
      <w:r w:rsidRPr="00D40D33">
        <w:rPr>
          <w:rFonts w:ascii="Times New Roman" w:hAnsi="Times New Roman" w:cs="Times New Roman"/>
          <w:color w:val="000000"/>
          <w:sz w:val="24"/>
          <w:szCs w:val="24"/>
          <w:shd w:val="clear" w:color="auto" w:fill="FFFFFF"/>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B1E2C" w:rsidRPr="00D40D33" w:rsidRDefault="00CB1E2C"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4.В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в порядке, установленном настоящими Правилами, в соответствии со статьёй 39 Градостроительного кодекса Российской Федерации.</w:t>
      </w:r>
    </w:p>
    <w:p w:rsidR="00CB1E2C" w:rsidRPr="00D40D33" w:rsidRDefault="00CB1E2C"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5.Решения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B1E2C" w:rsidRPr="00D40D33" w:rsidRDefault="00CB1E2C" w:rsidP="00D142EE">
      <w:pPr>
        <w:spacing w:line="240" w:lineRule="auto"/>
        <w:ind w:firstLine="567"/>
        <w:rPr>
          <w:rFonts w:ascii="Times New Roman" w:hAnsi="Times New Roman" w:cs="Times New Roman"/>
          <w:b/>
          <w:bCs/>
          <w:color w:val="000000"/>
          <w:sz w:val="24"/>
          <w:szCs w:val="24"/>
          <w:shd w:val="clear" w:color="auto" w:fill="00FFFF"/>
        </w:rPr>
      </w:pPr>
    </w:p>
    <w:p w:rsidR="008A0D4B" w:rsidRPr="00D40D33" w:rsidRDefault="008A0D4B" w:rsidP="00D142EE">
      <w:pPr>
        <w:spacing w:line="240" w:lineRule="auto"/>
        <w:ind w:firstLine="567"/>
        <w:rPr>
          <w:rFonts w:ascii="Times New Roman" w:hAnsi="Times New Roman" w:cs="Times New Roman"/>
          <w:b/>
          <w:bCs/>
          <w:color w:val="000000"/>
          <w:sz w:val="24"/>
          <w:szCs w:val="24"/>
          <w:shd w:val="clear" w:color="auto" w:fill="FFFFFF"/>
        </w:rPr>
      </w:pPr>
    </w:p>
    <w:p w:rsidR="00CB1E2C" w:rsidRPr="00D40D33" w:rsidRDefault="00CB1E2C"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
          <w:bCs/>
          <w:color w:val="000000"/>
          <w:sz w:val="24"/>
          <w:szCs w:val="24"/>
          <w:shd w:val="clear" w:color="auto" w:fill="FFFFFF"/>
        </w:rPr>
        <w:t>Статья 1</w:t>
      </w:r>
      <w:r w:rsidR="00D142EE" w:rsidRPr="00D40D33">
        <w:rPr>
          <w:rFonts w:ascii="Times New Roman" w:hAnsi="Times New Roman" w:cs="Times New Roman"/>
          <w:b/>
          <w:bCs/>
          <w:color w:val="000000"/>
          <w:sz w:val="24"/>
          <w:szCs w:val="24"/>
          <w:shd w:val="clear" w:color="auto" w:fill="FFFFFF"/>
        </w:rPr>
        <w:t>2</w:t>
      </w:r>
      <w:r w:rsidRPr="00D40D33">
        <w:rPr>
          <w:rFonts w:ascii="Times New Roman" w:hAnsi="Times New Roman" w:cs="Times New Roman"/>
          <w:b/>
          <w:bCs/>
          <w:color w:val="000000"/>
          <w:sz w:val="24"/>
          <w:szCs w:val="24"/>
          <w:shd w:val="clear" w:color="auto" w:fill="FFFFFF"/>
        </w:rPr>
        <w:t>.  Порядок предоставления разрешения на условно разрешенный вид использования земельного участка или объекта капитального строительства</w:t>
      </w:r>
    </w:p>
    <w:p w:rsidR="00CB1E2C" w:rsidRPr="00D40D33" w:rsidRDefault="00CB1E2C" w:rsidP="00D142EE">
      <w:pPr>
        <w:spacing w:line="240" w:lineRule="auto"/>
        <w:ind w:firstLine="567"/>
        <w:rPr>
          <w:rFonts w:ascii="Times New Roman" w:hAnsi="Times New Roman" w:cs="Times New Roman"/>
          <w:color w:val="000000"/>
          <w:sz w:val="24"/>
          <w:szCs w:val="24"/>
        </w:rPr>
      </w:pPr>
    </w:p>
    <w:p w:rsidR="00CB1E2C" w:rsidRPr="00D40D33" w:rsidRDefault="00CB1E2C"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w:t>
      </w:r>
      <w:r w:rsidRPr="00D40D33">
        <w:rPr>
          <w:rFonts w:ascii="Times New Roman" w:hAnsi="Times New Roman" w:cs="Times New Roman"/>
          <w:color w:val="000000"/>
          <w:sz w:val="24"/>
          <w:szCs w:val="24"/>
          <w:shd w:val="clear" w:color="auto" w:fill="FFFFFF"/>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CB1E2C" w:rsidRPr="00D40D33" w:rsidRDefault="00CB1E2C"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2.</w:t>
      </w:r>
      <w:r w:rsidRPr="00D40D33">
        <w:rPr>
          <w:rFonts w:ascii="Times New Roman" w:hAnsi="Times New Roman" w:cs="Times New Roman"/>
          <w:color w:val="000000"/>
          <w:sz w:val="24"/>
          <w:szCs w:val="24"/>
          <w:shd w:val="clear" w:color="auto" w:fill="FFFFFF"/>
        </w:rPr>
        <w:t xml:space="preserve"> Заявление о предоставлении разрешения на условно разрешенный вид использования должно содержать следующую информацию:</w:t>
      </w:r>
    </w:p>
    <w:p w:rsidR="00CB1E2C" w:rsidRPr="00D40D33" w:rsidRDefault="00CB1E2C"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фамилию, имя, отчество, паспортные данные заявителя, номер контактного телефона в случае подачи заявления физическим лицом;</w:t>
      </w:r>
    </w:p>
    <w:p w:rsidR="00CB1E2C" w:rsidRPr="00D40D33" w:rsidRDefault="00CB1E2C"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наименование и место нахождения заявителя, номера контактного телефона, факса - в случае подачи заявления юридическим лицом;</w:t>
      </w:r>
    </w:p>
    <w:p w:rsidR="00CB1E2C" w:rsidRPr="00D40D33" w:rsidRDefault="00CB1E2C"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данные о земельном участке или объекте капитального строительства, для которых испрашивается условно разрешенный вид использования;</w:t>
      </w:r>
    </w:p>
    <w:p w:rsidR="00CB1E2C" w:rsidRPr="00D40D33" w:rsidRDefault="00CB1E2C"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подтверждение готовности нести расходы, связанные с организацией и проведением публичных слушаний, проводимых в соответствии с главой V настоящих Правил;</w:t>
      </w:r>
    </w:p>
    <w:p w:rsidR="00CB1E2C" w:rsidRPr="00D40D33" w:rsidRDefault="00CB1E2C"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испрашиваемый заявителем условно разрешенный вид использования земельного участка или объекта капитального строительства;</w:t>
      </w:r>
    </w:p>
    <w:p w:rsidR="00CB1E2C" w:rsidRPr="00D40D33" w:rsidRDefault="00CB1E2C"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CB1E2C" w:rsidRPr="00D40D33" w:rsidRDefault="00CB1E2C"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соответствие размеров земельного участка предполагаемому использованию;</w:t>
      </w:r>
    </w:p>
    <w:p w:rsidR="00CB1E2C" w:rsidRPr="00D40D33" w:rsidRDefault="00CB1E2C" w:rsidP="00D142EE">
      <w:pPr>
        <w:spacing w:line="240" w:lineRule="auto"/>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другие сведения, перечень которых устанавливается или запрашивается Комиссией.</w:t>
      </w:r>
    </w:p>
    <w:p w:rsidR="00CB1E2C" w:rsidRPr="00D40D33" w:rsidRDefault="00CB1E2C" w:rsidP="00D142EE">
      <w:pPr>
        <w:spacing w:line="240" w:lineRule="auto"/>
        <w:ind w:firstLine="708"/>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CB1E2C" w:rsidRPr="00D40D33" w:rsidRDefault="00CB1E2C" w:rsidP="00D142EE">
      <w:pPr>
        <w:spacing w:line="240" w:lineRule="auto"/>
        <w:ind w:firstLine="708"/>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CB1E2C" w:rsidRPr="00D40D33" w:rsidRDefault="00CB1E2C" w:rsidP="00D142EE">
      <w:pPr>
        <w:spacing w:line="240" w:lineRule="auto"/>
        <w:ind w:firstLine="708"/>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3.</w:t>
      </w:r>
      <w:r w:rsidRPr="00D40D33">
        <w:rPr>
          <w:rFonts w:ascii="Times New Roman" w:hAnsi="Times New Roman" w:cs="Times New Roman"/>
          <w:color w:val="000000"/>
          <w:sz w:val="24"/>
          <w:szCs w:val="24"/>
          <w:shd w:val="clear" w:color="auto" w:fill="FFFFFF"/>
        </w:rPr>
        <w:t xml:space="preserve"> Вопрос о предоставлении разрешения на условно разрешенный вид использования подлежит обсуждению на публичных слушаниях, в порядке установленном настоящими Правилами.</w:t>
      </w:r>
    </w:p>
    <w:p w:rsidR="00CB1E2C" w:rsidRPr="00D40D33" w:rsidRDefault="00CB1E2C" w:rsidP="00D142EE">
      <w:pPr>
        <w:spacing w:line="240" w:lineRule="auto"/>
        <w:ind w:firstLine="708"/>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4.</w:t>
      </w:r>
      <w:r w:rsidRPr="00D40D33">
        <w:rPr>
          <w:rFonts w:ascii="Times New Roman" w:hAnsi="Times New Roman" w:cs="Times New Roman"/>
          <w:color w:val="000000"/>
          <w:sz w:val="24"/>
          <w:szCs w:val="24"/>
          <w:shd w:val="clear" w:color="auto" w:fill="FFFFFF"/>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сельского поселения.</w:t>
      </w:r>
    </w:p>
    <w:p w:rsidR="00CB1E2C" w:rsidRPr="00D40D33" w:rsidRDefault="00CB1E2C" w:rsidP="00D142EE">
      <w:pPr>
        <w:spacing w:line="240" w:lineRule="auto"/>
        <w:ind w:firstLine="708"/>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5.</w:t>
      </w:r>
      <w:r w:rsidRPr="00D40D33">
        <w:rPr>
          <w:rFonts w:ascii="Times New Roman" w:hAnsi="Times New Roman" w:cs="Times New Roman"/>
          <w:color w:val="000000"/>
          <w:sz w:val="24"/>
          <w:szCs w:val="24"/>
          <w:shd w:val="clear" w:color="auto" w:fill="FFFFFF"/>
        </w:rPr>
        <w:t xml:space="preserve"> На основании указанных в пункте 4 настоящей статьи рекомендаций глава Администрация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в сети "Интернет", в случае наличия такого сайта.</w:t>
      </w:r>
    </w:p>
    <w:p w:rsidR="00CB1E2C" w:rsidRPr="00D40D33" w:rsidRDefault="00CB1E2C" w:rsidP="00D142EE">
      <w:pPr>
        <w:spacing w:line="240" w:lineRule="auto"/>
        <w:ind w:firstLine="708"/>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6.</w:t>
      </w:r>
      <w:r w:rsidRPr="00D40D33">
        <w:rPr>
          <w:rFonts w:ascii="Times New Roman" w:hAnsi="Times New Roman" w:cs="Times New Roman"/>
          <w:color w:val="000000"/>
          <w:sz w:val="24"/>
          <w:szCs w:val="24"/>
          <w:shd w:val="clear" w:color="auto" w:fill="FFFFFF"/>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CB1E2C" w:rsidRPr="00D40D33" w:rsidRDefault="00CB1E2C" w:rsidP="00D142E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7.</w:t>
      </w:r>
      <w:r w:rsidRPr="00D40D33">
        <w:rPr>
          <w:rFonts w:ascii="Times New Roman" w:hAnsi="Times New Roman" w:cs="Times New Roman"/>
          <w:color w:val="000000"/>
          <w:sz w:val="24"/>
          <w:szCs w:val="24"/>
          <w:shd w:val="clear" w:color="auto" w:fill="FFFFFF"/>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C2359" w:rsidRPr="00D40D33" w:rsidRDefault="00EC2359" w:rsidP="00F71DA3">
      <w:pPr>
        <w:spacing w:line="240" w:lineRule="auto"/>
        <w:ind w:firstLine="360"/>
        <w:jc w:val="center"/>
        <w:rPr>
          <w:rFonts w:ascii="Times New Roman" w:hAnsi="Times New Roman" w:cs="Times New Roman"/>
          <w:b/>
          <w:color w:val="000000"/>
          <w:sz w:val="24"/>
          <w:szCs w:val="24"/>
        </w:rPr>
      </w:pPr>
    </w:p>
    <w:p w:rsidR="00F24712" w:rsidRPr="00D40D33" w:rsidRDefault="000A295D"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ГЛАВА </w:t>
      </w:r>
      <w:r w:rsidRPr="00D40D33">
        <w:rPr>
          <w:rFonts w:ascii="Times New Roman" w:hAnsi="Times New Roman" w:cs="Times New Roman"/>
          <w:b/>
          <w:color w:val="000000"/>
          <w:sz w:val="24"/>
          <w:szCs w:val="24"/>
          <w:lang w:val="en-US"/>
        </w:rPr>
        <w:t>I</w:t>
      </w:r>
      <w:r w:rsidR="00D142EE" w:rsidRPr="00D40D33">
        <w:rPr>
          <w:rFonts w:ascii="Times New Roman" w:hAnsi="Times New Roman" w:cs="Times New Roman"/>
          <w:b/>
          <w:color w:val="000000"/>
          <w:sz w:val="24"/>
          <w:szCs w:val="24"/>
          <w:lang w:val="en-US"/>
        </w:rPr>
        <w:t>V</w:t>
      </w:r>
      <w:r w:rsidRPr="00D40D33">
        <w:rPr>
          <w:rFonts w:ascii="Times New Roman" w:hAnsi="Times New Roman" w:cs="Times New Roman"/>
          <w:b/>
          <w:color w:val="000000"/>
          <w:sz w:val="24"/>
          <w:szCs w:val="24"/>
        </w:rPr>
        <w:t>. ПОРЯДОК ПОДГОТОВКИ ДОКУМЕНТАЦИИ ПО ПЛАНИРОВКЕ ТЕРРИТОРИИ ОРГАНАМИ МЕСТНОГО САМОУПРАВЛЕНИЯ</w:t>
      </w:r>
    </w:p>
    <w:p w:rsidR="00CE5E6D" w:rsidRPr="00D40D33" w:rsidRDefault="00CE5E6D" w:rsidP="00F71DA3">
      <w:pPr>
        <w:spacing w:line="240" w:lineRule="auto"/>
        <w:ind w:firstLine="360"/>
        <w:jc w:val="center"/>
        <w:rPr>
          <w:rFonts w:ascii="Times New Roman" w:hAnsi="Times New Roman" w:cs="Times New Roman"/>
          <w:b/>
          <w:color w:val="000000"/>
          <w:sz w:val="24"/>
          <w:szCs w:val="24"/>
        </w:rPr>
      </w:pPr>
    </w:p>
    <w:p w:rsidR="00093C21" w:rsidRPr="00D40D33" w:rsidRDefault="000A295D" w:rsidP="00093C21">
      <w:pPr>
        <w:spacing w:line="240" w:lineRule="auto"/>
        <w:ind w:firstLine="567"/>
        <w:rPr>
          <w:rFonts w:eastAsia="Arial"/>
          <w:b/>
          <w:bCs/>
          <w:color w:val="000000"/>
          <w:sz w:val="24"/>
          <w:szCs w:val="24"/>
        </w:rPr>
      </w:pPr>
      <w:r w:rsidRPr="00D40D33">
        <w:rPr>
          <w:rFonts w:ascii="Times New Roman" w:hAnsi="Times New Roman" w:cs="Times New Roman"/>
          <w:b/>
          <w:color w:val="000000"/>
          <w:sz w:val="24"/>
          <w:szCs w:val="24"/>
        </w:rPr>
        <w:t xml:space="preserve">Статья </w:t>
      </w:r>
      <w:r w:rsidR="00D142EE" w:rsidRPr="00D40D33">
        <w:rPr>
          <w:rFonts w:ascii="Times New Roman" w:hAnsi="Times New Roman" w:cs="Times New Roman"/>
          <w:b/>
          <w:color w:val="000000"/>
          <w:sz w:val="24"/>
          <w:szCs w:val="24"/>
        </w:rPr>
        <w:t>13</w:t>
      </w:r>
      <w:r w:rsidRPr="00D40D33">
        <w:rPr>
          <w:rFonts w:ascii="Times New Roman" w:hAnsi="Times New Roman" w:cs="Times New Roman"/>
          <w:b/>
          <w:color w:val="000000"/>
          <w:sz w:val="24"/>
          <w:szCs w:val="24"/>
        </w:rPr>
        <w:t xml:space="preserve">. </w:t>
      </w:r>
      <w:r w:rsidR="00093C21" w:rsidRPr="00D40D33">
        <w:rPr>
          <w:rFonts w:ascii="Times New Roman" w:eastAsia="Arial" w:hAnsi="Times New Roman" w:cs="Times New Roman"/>
          <w:b/>
          <w:bCs/>
          <w:color w:val="000000"/>
          <w:sz w:val="24"/>
          <w:szCs w:val="24"/>
        </w:rPr>
        <w:t xml:space="preserve">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сельского поселения </w:t>
      </w:r>
      <w:r w:rsidR="00FC496B">
        <w:rPr>
          <w:rFonts w:ascii="Times New Roman" w:hAnsi="Times New Roman" w:cs="Times New Roman"/>
          <w:b/>
          <w:color w:val="000000"/>
          <w:sz w:val="24"/>
          <w:szCs w:val="24"/>
        </w:rPr>
        <w:t>Аккузевский</w:t>
      </w:r>
      <w:r w:rsidR="00093C21" w:rsidRPr="00D40D33">
        <w:rPr>
          <w:rFonts w:ascii="Times New Roman" w:eastAsia="Arial" w:hAnsi="Times New Roman" w:cs="Times New Roman"/>
          <w:b/>
          <w:bCs/>
          <w:color w:val="000000"/>
          <w:sz w:val="24"/>
          <w:szCs w:val="24"/>
        </w:rPr>
        <w:t xml:space="preserve"> сельсовет муниципального района </w:t>
      </w:r>
      <w:r w:rsidR="005073EF">
        <w:rPr>
          <w:rFonts w:ascii="Times New Roman" w:eastAsia="Arial" w:hAnsi="Times New Roman" w:cs="Times New Roman"/>
          <w:b/>
          <w:bCs/>
          <w:color w:val="000000"/>
          <w:sz w:val="24"/>
          <w:szCs w:val="24"/>
        </w:rPr>
        <w:t>Илишевский</w:t>
      </w:r>
      <w:r w:rsidR="00093C21" w:rsidRPr="00D40D33">
        <w:rPr>
          <w:rFonts w:ascii="Times New Roman" w:eastAsia="Arial" w:hAnsi="Times New Roman" w:cs="Times New Roman"/>
          <w:b/>
          <w:bCs/>
          <w:color w:val="000000"/>
          <w:sz w:val="24"/>
          <w:szCs w:val="24"/>
        </w:rPr>
        <w:t xml:space="preserve"> район Республики Башкортостан</w:t>
      </w:r>
    </w:p>
    <w:p w:rsidR="000A295D" w:rsidRPr="00D40D33" w:rsidRDefault="000A295D" w:rsidP="005D5BE0">
      <w:pPr>
        <w:spacing w:line="240" w:lineRule="auto"/>
        <w:ind w:firstLine="360"/>
        <w:jc w:val="left"/>
        <w:rPr>
          <w:rFonts w:ascii="Times New Roman" w:hAnsi="Times New Roman" w:cs="Times New Roman"/>
          <w:color w:val="000000"/>
          <w:sz w:val="24"/>
          <w:szCs w:val="24"/>
        </w:rPr>
      </w:pPr>
    </w:p>
    <w:p w:rsidR="005D5BE0" w:rsidRPr="00D40D33" w:rsidRDefault="005D5BE0" w:rsidP="005D5BE0">
      <w:pPr>
        <w:spacing w:line="240" w:lineRule="auto"/>
        <w:ind w:firstLine="567"/>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 xml:space="preserve">1.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иными нормативными правовыми актами сельского поселения </w:t>
      </w:r>
      <w:r w:rsidR="00FC496B">
        <w:rPr>
          <w:rFonts w:ascii="Times New Roman" w:hAnsi="Times New Roman" w:cs="Times New Roman"/>
          <w:color w:val="000000"/>
          <w:sz w:val="24"/>
          <w:szCs w:val="24"/>
        </w:rPr>
        <w:t>Аккузевский</w:t>
      </w:r>
      <w:r w:rsidRPr="00D40D33">
        <w:rPr>
          <w:rFonts w:ascii="Times New Roman" w:eastAsia="Arial" w:hAnsi="Times New Roman" w:cs="Times New Roman"/>
          <w:color w:val="000000"/>
          <w:sz w:val="24"/>
          <w:szCs w:val="24"/>
        </w:rPr>
        <w:t xml:space="preserve"> сельсовет муниципального района </w:t>
      </w:r>
      <w:r w:rsidR="005073EF">
        <w:rPr>
          <w:rFonts w:ascii="Times New Roman" w:eastAsia="Arial" w:hAnsi="Times New Roman" w:cs="Times New Roman"/>
          <w:color w:val="000000"/>
          <w:sz w:val="24"/>
          <w:szCs w:val="24"/>
        </w:rPr>
        <w:t>Илишевский</w:t>
      </w:r>
      <w:r w:rsidRPr="00D40D33">
        <w:rPr>
          <w:rFonts w:ascii="Times New Roman" w:eastAsia="Arial" w:hAnsi="Times New Roman" w:cs="Times New Roman"/>
          <w:color w:val="000000"/>
          <w:sz w:val="24"/>
          <w:szCs w:val="24"/>
        </w:rPr>
        <w:t xml:space="preserve"> район Республики Башкортостан.</w:t>
      </w:r>
    </w:p>
    <w:p w:rsidR="005D5BE0" w:rsidRPr="00D40D33" w:rsidRDefault="005D5BE0" w:rsidP="005D5BE0">
      <w:pPr>
        <w:spacing w:line="240" w:lineRule="auto"/>
        <w:ind w:firstLine="566"/>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 xml:space="preserve">Планировка территории сельского поселения </w:t>
      </w:r>
      <w:r w:rsidR="00FC496B">
        <w:rPr>
          <w:rFonts w:ascii="Times New Roman" w:hAnsi="Times New Roman" w:cs="Times New Roman"/>
          <w:color w:val="000000"/>
          <w:sz w:val="24"/>
          <w:szCs w:val="24"/>
        </w:rPr>
        <w:t>Аккузевский</w:t>
      </w:r>
      <w:r w:rsidRPr="00D40D33">
        <w:rPr>
          <w:rFonts w:ascii="Times New Roman" w:eastAsia="Arial" w:hAnsi="Times New Roman" w:cs="Times New Roman"/>
          <w:color w:val="000000"/>
          <w:sz w:val="24"/>
          <w:szCs w:val="24"/>
        </w:rPr>
        <w:t xml:space="preserve"> сельсовет муниципального района </w:t>
      </w:r>
      <w:r w:rsidR="005073EF">
        <w:rPr>
          <w:rFonts w:ascii="Times New Roman" w:eastAsia="Arial" w:hAnsi="Times New Roman" w:cs="Times New Roman"/>
          <w:color w:val="000000"/>
          <w:sz w:val="24"/>
          <w:szCs w:val="24"/>
        </w:rPr>
        <w:t>Илишевский</w:t>
      </w:r>
      <w:r w:rsidRPr="00D40D33">
        <w:rPr>
          <w:rFonts w:ascii="Times New Roman" w:eastAsia="Arial" w:hAnsi="Times New Roman" w:cs="Times New Roman"/>
          <w:color w:val="000000"/>
          <w:sz w:val="24"/>
          <w:szCs w:val="24"/>
        </w:rPr>
        <w:t xml:space="preserve"> район</w:t>
      </w:r>
      <w:r w:rsidR="00C941E3">
        <w:rPr>
          <w:rFonts w:ascii="Times New Roman" w:eastAsia="Arial" w:hAnsi="Times New Roman" w:cs="Times New Roman"/>
          <w:color w:val="000000"/>
          <w:sz w:val="24"/>
          <w:szCs w:val="24"/>
        </w:rPr>
        <w:t xml:space="preserve"> РБ</w:t>
      </w:r>
      <w:r w:rsidRPr="00D40D33">
        <w:rPr>
          <w:rFonts w:ascii="Times New Roman" w:eastAsia="Arial" w:hAnsi="Times New Roman" w:cs="Times New Roman"/>
          <w:color w:val="000000"/>
          <w:sz w:val="24"/>
          <w:szCs w:val="24"/>
        </w:rPr>
        <w:t xml:space="preserve"> осуществляется на основе документации по планировке территории сельского поселения </w:t>
      </w:r>
      <w:r w:rsidR="00FC496B">
        <w:rPr>
          <w:rFonts w:ascii="Times New Roman" w:hAnsi="Times New Roman" w:cs="Times New Roman"/>
          <w:color w:val="000000"/>
          <w:sz w:val="24"/>
          <w:szCs w:val="24"/>
        </w:rPr>
        <w:t>Аккузевский</w:t>
      </w:r>
      <w:r w:rsidRPr="00D40D33">
        <w:rPr>
          <w:rFonts w:ascii="Times New Roman" w:eastAsia="Arial" w:hAnsi="Times New Roman" w:cs="Times New Roman"/>
          <w:color w:val="000000"/>
          <w:sz w:val="24"/>
          <w:szCs w:val="24"/>
        </w:rPr>
        <w:t xml:space="preserve"> сельсовет муниципального района </w:t>
      </w:r>
      <w:r w:rsidR="005073EF">
        <w:rPr>
          <w:rFonts w:ascii="Times New Roman" w:eastAsia="Arial" w:hAnsi="Times New Roman" w:cs="Times New Roman"/>
          <w:color w:val="000000"/>
          <w:sz w:val="24"/>
          <w:szCs w:val="24"/>
        </w:rPr>
        <w:t>Илишевский</w:t>
      </w:r>
      <w:r w:rsidRPr="00D40D33">
        <w:rPr>
          <w:rFonts w:ascii="Times New Roman" w:eastAsia="Arial" w:hAnsi="Times New Roman" w:cs="Times New Roman"/>
          <w:color w:val="000000"/>
          <w:sz w:val="24"/>
          <w:szCs w:val="24"/>
        </w:rPr>
        <w:t xml:space="preserve"> район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w:t>
      </w:r>
      <w:r w:rsidR="00E53291" w:rsidRPr="00D40D33">
        <w:rPr>
          <w:rFonts w:ascii="Times New Roman" w:eastAsia="Arial" w:hAnsi="Times New Roman" w:cs="Times New Roman"/>
          <w:color w:val="000000"/>
          <w:sz w:val="24"/>
          <w:szCs w:val="24"/>
        </w:rPr>
        <w:t>.</w:t>
      </w:r>
    </w:p>
    <w:p w:rsidR="005D5BE0" w:rsidRPr="00D40D33" w:rsidRDefault="005D5BE0" w:rsidP="005D5BE0">
      <w:pPr>
        <w:spacing w:line="240" w:lineRule="auto"/>
        <w:ind w:firstLine="566"/>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Подготовка проектов межевания территории осуществляется в составе проектов планировки или в виде отдельного документа.</w:t>
      </w:r>
    </w:p>
    <w:p w:rsidR="005D5BE0" w:rsidRPr="00D40D33" w:rsidRDefault="005D5BE0" w:rsidP="005D5BE0">
      <w:pPr>
        <w:spacing w:line="240" w:lineRule="auto"/>
        <w:ind w:firstLine="567"/>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 xml:space="preserve">2. 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поселения </w:t>
      </w:r>
      <w:r w:rsidR="00FC496B">
        <w:rPr>
          <w:rFonts w:ascii="Times New Roman" w:hAnsi="Times New Roman" w:cs="Times New Roman"/>
          <w:color w:val="000000"/>
          <w:sz w:val="24"/>
          <w:szCs w:val="24"/>
        </w:rPr>
        <w:t>Аккузевский</w:t>
      </w:r>
      <w:r w:rsidRPr="00D40D33">
        <w:rPr>
          <w:rFonts w:ascii="Times New Roman" w:eastAsia="Arial" w:hAnsi="Times New Roman" w:cs="Times New Roman"/>
          <w:color w:val="000000"/>
          <w:sz w:val="24"/>
          <w:szCs w:val="24"/>
        </w:rPr>
        <w:t xml:space="preserve"> сельсовет муниципального района </w:t>
      </w:r>
      <w:r w:rsidR="005073EF">
        <w:rPr>
          <w:rFonts w:ascii="Times New Roman" w:eastAsia="Arial" w:hAnsi="Times New Roman" w:cs="Times New Roman"/>
          <w:color w:val="000000"/>
          <w:sz w:val="24"/>
          <w:szCs w:val="24"/>
        </w:rPr>
        <w:t>Илишевский</w:t>
      </w:r>
      <w:r w:rsidRPr="00D40D33">
        <w:rPr>
          <w:rFonts w:ascii="Times New Roman" w:eastAsia="Arial" w:hAnsi="Times New Roman" w:cs="Times New Roman"/>
          <w:color w:val="000000"/>
          <w:sz w:val="24"/>
          <w:szCs w:val="24"/>
        </w:rPr>
        <w:t xml:space="preserve"> район Республики Башкортостан,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w:t>
      </w:r>
      <w:r w:rsidR="005073EF">
        <w:rPr>
          <w:rFonts w:ascii="Times New Roman" w:eastAsia="Arial" w:hAnsi="Times New Roman" w:cs="Times New Roman"/>
          <w:color w:val="000000"/>
          <w:sz w:val="24"/>
          <w:szCs w:val="24"/>
        </w:rPr>
        <w:t>Илишевский</w:t>
      </w:r>
      <w:r w:rsidRPr="00D40D33">
        <w:rPr>
          <w:rFonts w:ascii="Times New Roman" w:eastAsia="Arial" w:hAnsi="Times New Roman" w:cs="Times New Roman"/>
          <w:color w:val="000000"/>
          <w:sz w:val="24"/>
          <w:szCs w:val="24"/>
        </w:rPr>
        <w:t xml:space="preserve"> район Республики Башкортостан.</w:t>
      </w:r>
    </w:p>
    <w:p w:rsidR="005D5BE0" w:rsidRPr="00D40D33" w:rsidRDefault="005D5BE0" w:rsidP="005D5BE0">
      <w:pPr>
        <w:spacing w:line="240" w:lineRule="auto"/>
        <w:ind w:firstLine="567"/>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 xml:space="preserve">3. Решения о разработке различных видов документации по планировке территории принимаются Администрацией сельского поселения </w:t>
      </w:r>
      <w:r w:rsidR="00FC496B">
        <w:rPr>
          <w:rFonts w:ascii="Times New Roman" w:hAnsi="Times New Roman" w:cs="Times New Roman"/>
          <w:color w:val="000000"/>
          <w:sz w:val="24"/>
          <w:szCs w:val="24"/>
        </w:rPr>
        <w:t>Аккузевский</w:t>
      </w:r>
      <w:r w:rsidRPr="00D40D33">
        <w:rPr>
          <w:rFonts w:ascii="Times New Roman" w:eastAsia="Arial" w:hAnsi="Times New Roman" w:cs="Times New Roman"/>
          <w:color w:val="000000"/>
          <w:sz w:val="24"/>
          <w:szCs w:val="24"/>
        </w:rPr>
        <w:t xml:space="preserve"> сельсовет муниципального района </w:t>
      </w:r>
      <w:r w:rsidR="005073EF">
        <w:rPr>
          <w:rFonts w:ascii="Times New Roman" w:eastAsia="Arial" w:hAnsi="Times New Roman" w:cs="Times New Roman"/>
          <w:color w:val="000000"/>
          <w:sz w:val="24"/>
          <w:szCs w:val="24"/>
        </w:rPr>
        <w:t>Илишевский</w:t>
      </w:r>
      <w:r w:rsidRPr="00D40D33">
        <w:rPr>
          <w:rFonts w:ascii="Times New Roman" w:eastAsia="Arial" w:hAnsi="Times New Roman" w:cs="Times New Roman"/>
          <w:color w:val="000000"/>
          <w:sz w:val="24"/>
          <w:szCs w:val="24"/>
        </w:rPr>
        <w:t xml:space="preserve">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1) проектов планировки территории без проектов межевания в их составе, которые разрабатываются в случаях, когда посредством красных линий необходимо определить, изменить:</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а) границы земельных участков, не входящих в границы территорий общего пользования;</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б) границы зон действия публичных сервитутов;</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в) границы зон планируемого размещения объектов капитального строительства, в том числе для государственных и муниципальных нужд;</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5D5BE0" w:rsidRPr="00D40D33" w:rsidRDefault="00E53291"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4</w:t>
      </w:r>
      <w:r w:rsidR="005D5BE0" w:rsidRPr="00D40D33">
        <w:rPr>
          <w:rFonts w:ascii="Times New Roman" w:eastAsia="Arial" w:hAnsi="Times New Roman" w:cs="Times New Roman"/>
          <w:color w:val="000000"/>
          <w:sz w:val="24"/>
          <w:szCs w:val="24"/>
        </w:rPr>
        <w:t xml:space="preserve">.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5D5BE0" w:rsidRPr="00D40D33" w:rsidRDefault="00E53291"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5</w:t>
      </w:r>
      <w:r w:rsidR="005D5BE0" w:rsidRPr="00D40D33">
        <w:rPr>
          <w:rFonts w:ascii="Times New Roman" w:eastAsia="Arial" w:hAnsi="Times New Roman" w:cs="Times New Roman"/>
          <w:color w:val="000000"/>
          <w:sz w:val="24"/>
          <w:szCs w:val="24"/>
        </w:rPr>
        <w:t>. Разработка проектов планировки осуществляется применительно к застроенным и подлежащим застройке территориям.</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5D5BE0" w:rsidRPr="00D40D33" w:rsidRDefault="00E53291"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6</w:t>
      </w:r>
      <w:r w:rsidR="005D5BE0" w:rsidRPr="00D40D33">
        <w:rPr>
          <w:rFonts w:ascii="Times New Roman" w:eastAsia="Arial" w:hAnsi="Times New Roman" w:cs="Times New Roman"/>
          <w:color w:val="000000"/>
          <w:sz w:val="24"/>
          <w:szCs w:val="24"/>
        </w:rPr>
        <w:t>.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утверждаемым  в проектах планировки территорий.</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Проекты межевания застроенных территорий разрабатываются в целях установления границ застроенных земельных участков и границ не застроенных земельных участков.</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5D5BE0" w:rsidRPr="00D40D33" w:rsidRDefault="00E53291"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7</w:t>
      </w:r>
      <w:r w:rsidR="005D5BE0" w:rsidRPr="00D40D33">
        <w:rPr>
          <w:rFonts w:ascii="Times New Roman" w:eastAsia="Arial" w:hAnsi="Times New Roman" w:cs="Times New Roman"/>
          <w:color w:val="000000"/>
          <w:sz w:val="24"/>
          <w:szCs w:val="24"/>
        </w:rPr>
        <w:t>.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5D5BE0" w:rsidRPr="00D40D33" w:rsidRDefault="00C941E3" w:rsidP="005D5BE0">
      <w:pPr>
        <w:spacing w:line="240" w:lineRule="auto"/>
        <w:ind w:firstLine="564"/>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Г</w:t>
      </w:r>
      <w:r w:rsidR="005D5BE0" w:rsidRPr="00D40D33">
        <w:rPr>
          <w:rFonts w:ascii="Times New Roman" w:eastAsia="Arial" w:hAnsi="Times New Roman" w:cs="Times New Roman"/>
          <w:color w:val="000000"/>
          <w:sz w:val="24"/>
          <w:szCs w:val="24"/>
        </w:rPr>
        <w:t>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w:t>
      </w:r>
      <w:r>
        <w:rPr>
          <w:rFonts w:ascii="Times New Roman" w:eastAsia="Arial" w:hAnsi="Times New Roman" w:cs="Times New Roman"/>
          <w:color w:val="000000"/>
          <w:sz w:val="24"/>
          <w:szCs w:val="24"/>
        </w:rPr>
        <w:t xml:space="preserve">ии строительства, реконструкции </w:t>
      </w:r>
      <w:r w:rsidR="005D5BE0" w:rsidRPr="00D40D33">
        <w:rPr>
          <w:rFonts w:ascii="Times New Roman" w:eastAsia="Arial" w:hAnsi="Times New Roman" w:cs="Times New Roman"/>
          <w:color w:val="000000"/>
          <w:sz w:val="24"/>
          <w:szCs w:val="24"/>
        </w:rPr>
        <w:t>объектов капитального строительства.</w:t>
      </w:r>
    </w:p>
    <w:p w:rsidR="005D5BE0" w:rsidRPr="00D40D33" w:rsidRDefault="00E53291"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8</w:t>
      </w:r>
      <w:r w:rsidR="005D5BE0" w:rsidRPr="00D40D33">
        <w:rPr>
          <w:rFonts w:ascii="Times New Roman" w:eastAsia="Arial" w:hAnsi="Times New Roman" w:cs="Times New Roman"/>
          <w:color w:val="000000"/>
          <w:sz w:val="24"/>
          <w:szCs w:val="24"/>
        </w:rPr>
        <w:t xml:space="preserve">. Положения документации по планировке территории сельского поселения </w:t>
      </w:r>
      <w:r w:rsidR="00FC496B">
        <w:rPr>
          <w:rFonts w:ascii="Times New Roman" w:hAnsi="Times New Roman" w:cs="Times New Roman"/>
          <w:color w:val="000000"/>
          <w:sz w:val="24"/>
          <w:szCs w:val="24"/>
        </w:rPr>
        <w:t>Аккузевский</w:t>
      </w:r>
      <w:r w:rsidR="005D5BE0" w:rsidRPr="00D40D33">
        <w:rPr>
          <w:rFonts w:ascii="Times New Roman" w:eastAsia="Arial" w:hAnsi="Times New Roman" w:cs="Times New Roman"/>
          <w:color w:val="000000"/>
          <w:sz w:val="24"/>
          <w:szCs w:val="24"/>
        </w:rPr>
        <w:t xml:space="preserve">сельсовет муниципального района </w:t>
      </w:r>
      <w:r w:rsidR="005073EF">
        <w:rPr>
          <w:rFonts w:ascii="Times New Roman" w:eastAsia="Arial" w:hAnsi="Times New Roman" w:cs="Times New Roman"/>
          <w:color w:val="000000"/>
          <w:sz w:val="24"/>
          <w:szCs w:val="24"/>
        </w:rPr>
        <w:t>Илишевский</w:t>
      </w:r>
      <w:r w:rsidR="005D5BE0" w:rsidRPr="00D40D33">
        <w:rPr>
          <w:rFonts w:ascii="Times New Roman" w:eastAsia="Arial" w:hAnsi="Times New Roman" w:cs="Times New Roman"/>
          <w:color w:val="000000"/>
          <w:sz w:val="24"/>
          <w:szCs w:val="24"/>
        </w:rPr>
        <w:t xml:space="preserve"> район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5D5BE0" w:rsidRPr="00D40D33" w:rsidRDefault="00E53291"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9</w:t>
      </w:r>
      <w:r w:rsidR="005D5BE0" w:rsidRPr="00D40D33">
        <w:rPr>
          <w:rFonts w:ascii="Times New Roman" w:eastAsia="Arial" w:hAnsi="Times New Roman" w:cs="Times New Roman"/>
          <w:color w:val="000000"/>
          <w:sz w:val="24"/>
          <w:szCs w:val="24"/>
        </w:rPr>
        <w:t>. Посредством документации по планировке территории определяются:</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2) линии градостроительного регулирования, в том числе:</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а) красные линии, ограничивающие территории общего пользования от иных территорий и обозначающие элементы планировочной структуры;</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б) линии регулирования застройки, если параметры</w:t>
      </w:r>
      <w:r w:rsidR="00C941E3">
        <w:rPr>
          <w:rFonts w:ascii="Times New Roman" w:eastAsia="Arial" w:hAnsi="Times New Roman" w:cs="Times New Roman"/>
          <w:color w:val="000000"/>
          <w:sz w:val="24"/>
          <w:szCs w:val="24"/>
        </w:rPr>
        <w:t xml:space="preserve"> их</w:t>
      </w:r>
      <w:r w:rsidRPr="00D40D33">
        <w:rPr>
          <w:rFonts w:ascii="Times New Roman" w:eastAsia="Arial" w:hAnsi="Times New Roman" w:cs="Times New Roman"/>
          <w:color w:val="000000"/>
          <w:sz w:val="24"/>
          <w:szCs w:val="24"/>
        </w:rPr>
        <w:t xml:space="preserve"> расположения не определены градостроительными регламентами в составе настоящих Правил;</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г) границы иных зон с особыми условиями использования территории;</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е) границы земельных участков, планируемых  для предоставления физическим или юридическим лицам для строительства;</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1</w:t>
      </w:r>
      <w:r w:rsidR="00E53291" w:rsidRPr="00D40D33">
        <w:rPr>
          <w:rFonts w:ascii="Times New Roman" w:eastAsia="Arial" w:hAnsi="Times New Roman" w:cs="Times New Roman"/>
          <w:color w:val="000000"/>
          <w:sz w:val="24"/>
          <w:szCs w:val="24"/>
        </w:rPr>
        <w:t>0</w:t>
      </w:r>
      <w:r w:rsidRPr="00D40D33">
        <w:rPr>
          <w:rFonts w:ascii="Times New Roman" w:eastAsia="Arial" w:hAnsi="Times New Roman" w:cs="Times New Roman"/>
          <w:color w:val="000000"/>
          <w:sz w:val="24"/>
          <w:szCs w:val="24"/>
        </w:rPr>
        <w:t>.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1</w:t>
      </w:r>
      <w:r w:rsidR="00E53291" w:rsidRPr="00D40D33">
        <w:rPr>
          <w:rFonts w:ascii="Times New Roman" w:eastAsia="Arial" w:hAnsi="Times New Roman" w:cs="Times New Roman"/>
          <w:color w:val="000000"/>
          <w:sz w:val="24"/>
          <w:szCs w:val="24"/>
        </w:rPr>
        <w:t>1</w:t>
      </w:r>
      <w:r w:rsidRPr="00D40D33">
        <w:rPr>
          <w:rFonts w:ascii="Times New Roman" w:eastAsia="Arial" w:hAnsi="Times New Roman" w:cs="Times New Roman"/>
          <w:color w:val="000000"/>
          <w:sz w:val="24"/>
          <w:szCs w:val="24"/>
        </w:rPr>
        <w:t>.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5D5BE0" w:rsidRPr="00D40D33" w:rsidRDefault="005D5BE0" w:rsidP="005D5BE0">
      <w:pPr>
        <w:spacing w:line="240" w:lineRule="auto"/>
        <w:ind w:firstLine="564"/>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1</w:t>
      </w:r>
      <w:r w:rsidR="00E53291" w:rsidRPr="00D40D33">
        <w:rPr>
          <w:rFonts w:ascii="Times New Roman" w:eastAsia="Arial" w:hAnsi="Times New Roman" w:cs="Times New Roman"/>
          <w:color w:val="000000"/>
          <w:sz w:val="24"/>
          <w:szCs w:val="24"/>
        </w:rPr>
        <w:t>2</w:t>
      </w:r>
      <w:r w:rsidRPr="00D40D33">
        <w:rPr>
          <w:rFonts w:ascii="Times New Roman" w:eastAsia="Arial" w:hAnsi="Times New Roman" w:cs="Times New Roman"/>
          <w:color w:val="000000"/>
          <w:sz w:val="24"/>
          <w:szCs w:val="24"/>
        </w:rPr>
        <w:t xml:space="preserve">. Порядок подготовки, оформления, согласования и утверждения проектов планировки, межевания регламентируется соответствующими положениями, утвержденными решениями Совета МР </w:t>
      </w:r>
      <w:r w:rsidR="005073EF">
        <w:rPr>
          <w:rFonts w:ascii="Times New Roman" w:eastAsia="Arial" w:hAnsi="Times New Roman" w:cs="Times New Roman"/>
          <w:color w:val="000000"/>
          <w:sz w:val="24"/>
          <w:szCs w:val="24"/>
        </w:rPr>
        <w:t>Илишевский</w:t>
      </w:r>
      <w:r w:rsidRPr="00D40D33">
        <w:rPr>
          <w:rFonts w:ascii="Times New Roman" w:eastAsia="Arial" w:hAnsi="Times New Roman" w:cs="Times New Roman"/>
          <w:color w:val="000000"/>
          <w:sz w:val="24"/>
          <w:szCs w:val="24"/>
        </w:rPr>
        <w:t xml:space="preserve"> район Республики Башкортостан, а до их утверждения временными положениями, утверждаемыми постановлениями главы сельского поселения </w:t>
      </w:r>
      <w:r w:rsidR="00FC496B">
        <w:rPr>
          <w:rFonts w:ascii="Times New Roman" w:hAnsi="Times New Roman" w:cs="Times New Roman"/>
          <w:color w:val="000000"/>
          <w:sz w:val="24"/>
          <w:szCs w:val="24"/>
        </w:rPr>
        <w:t>Аккузевский</w:t>
      </w:r>
      <w:r w:rsidRPr="00D40D33">
        <w:rPr>
          <w:rFonts w:ascii="Times New Roman" w:eastAsia="Arial" w:hAnsi="Times New Roman" w:cs="Times New Roman"/>
          <w:color w:val="000000"/>
          <w:sz w:val="24"/>
          <w:szCs w:val="24"/>
        </w:rPr>
        <w:t>сельсовет в развитие настоящих Правил.</w:t>
      </w:r>
    </w:p>
    <w:p w:rsidR="005D5BE0" w:rsidRPr="00D40D33" w:rsidRDefault="005D5BE0" w:rsidP="005D5BE0">
      <w:pPr>
        <w:rPr>
          <w:color w:val="000000"/>
        </w:rPr>
      </w:pPr>
    </w:p>
    <w:p w:rsidR="000A295D" w:rsidRPr="00D40D33" w:rsidRDefault="000A295D" w:rsidP="00F71DA3">
      <w:pPr>
        <w:spacing w:line="240" w:lineRule="auto"/>
        <w:ind w:firstLine="360"/>
        <w:jc w:val="center"/>
        <w:rPr>
          <w:rFonts w:ascii="Times New Roman" w:hAnsi="Times New Roman" w:cs="Times New Roman"/>
          <w:b/>
          <w:noProof/>
          <w:color w:val="000000"/>
          <w:sz w:val="24"/>
          <w:szCs w:val="24"/>
        </w:rPr>
      </w:pPr>
      <w:r w:rsidRPr="00D40D33">
        <w:rPr>
          <w:rFonts w:ascii="Times New Roman" w:hAnsi="Times New Roman" w:cs="Times New Roman"/>
          <w:b/>
          <w:noProof/>
          <w:color w:val="000000"/>
          <w:sz w:val="24"/>
          <w:szCs w:val="24"/>
        </w:rPr>
        <w:t>Статья 1</w:t>
      </w:r>
      <w:r w:rsidR="00115257" w:rsidRPr="00D40D33">
        <w:rPr>
          <w:rFonts w:ascii="Times New Roman" w:hAnsi="Times New Roman" w:cs="Times New Roman"/>
          <w:b/>
          <w:noProof/>
          <w:color w:val="000000"/>
          <w:sz w:val="24"/>
          <w:szCs w:val="24"/>
        </w:rPr>
        <w:t>4</w:t>
      </w:r>
      <w:r w:rsidRPr="00D40D33">
        <w:rPr>
          <w:rFonts w:ascii="Times New Roman" w:hAnsi="Times New Roman" w:cs="Times New Roman"/>
          <w:b/>
          <w:noProof/>
          <w:color w:val="000000"/>
          <w:sz w:val="24"/>
          <w:szCs w:val="24"/>
        </w:rPr>
        <w:t>. Порядок подготовки документации по планировке территории</w:t>
      </w:r>
    </w:p>
    <w:p w:rsidR="009747E2" w:rsidRPr="00D40D33" w:rsidRDefault="009747E2" w:rsidP="00F71DA3">
      <w:pPr>
        <w:spacing w:line="240" w:lineRule="auto"/>
        <w:ind w:firstLine="360"/>
        <w:jc w:val="center"/>
        <w:rPr>
          <w:rFonts w:ascii="Times New Roman" w:hAnsi="Times New Roman" w:cs="Times New Roman"/>
          <w:b/>
          <w:noProof/>
          <w:color w:val="000000"/>
          <w:sz w:val="24"/>
          <w:szCs w:val="24"/>
        </w:rPr>
      </w:pPr>
    </w:p>
    <w:p w:rsidR="00E02F5D" w:rsidRPr="00D40D33" w:rsidRDefault="00E02F5D" w:rsidP="00E02F5D">
      <w:pPr>
        <w:spacing w:line="240" w:lineRule="auto"/>
        <w:ind w:firstLine="567"/>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 xml:space="preserve">1. Решение о подготовке документации по планировке территории принимается органами местного самоуправления сельского поселения </w:t>
      </w:r>
      <w:r w:rsidR="00FC496B">
        <w:rPr>
          <w:rFonts w:ascii="Times New Roman" w:hAnsi="Times New Roman" w:cs="Times New Roman"/>
          <w:color w:val="000000"/>
          <w:sz w:val="24"/>
          <w:szCs w:val="24"/>
        </w:rPr>
        <w:t>Аккузевский</w:t>
      </w:r>
      <w:r w:rsidRPr="00D40D33">
        <w:rPr>
          <w:rFonts w:ascii="Times New Roman" w:eastAsia="Arial" w:hAnsi="Times New Roman" w:cs="Times New Roman"/>
          <w:color w:val="000000"/>
          <w:sz w:val="24"/>
          <w:szCs w:val="24"/>
        </w:rPr>
        <w:t xml:space="preserve">сельсовет муниципального района </w:t>
      </w:r>
      <w:r w:rsidR="005073EF">
        <w:rPr>
          <w:rFonts w:ascii="Times New Roman" w:eastAsia="Arial" w:hAnsi="Times New Roman" w:cs="Times New Roman"/>
          <w:color w:val="000000"/>
          <w:sz w:val="24"/>
          <w:szCs w:val="24"/>
        </w:rPr>
        <w:t>Илишевский</w:t>
      </w:r>
      <w:r w:rsidRPr="00D40D33">
        <w:rPr>
          <w:rFonts w:ascii="Times New Roman" w:eastAsia="Arial" w:hAnsi="Times New Roman" w:cs="Times New Roman"/>
          <w:color w:val="000000"/>
          <w:sz w:val="24"/>
          <w:szCs w:val="24"/>
        </w:rPr>
        <w:t xml:space="preserve"> район Республики Башкортостан </w:t>
      </w:r>
      <w:r w:rsidR="00806B05" w:rsidRPr="00D40D33">
        <w:rPr>
          <w:rFonts w:ascii="Times New Roman" w:eastAsia="Arial" w:hAnsi="Times New Roman" w:cs="Times New Roman"/>
          <w:color w:val="000000"/>
          <w:sz w:val="24"/>
          <w:szCs w:val="24"/>
        </w:rPr>
        <w:t xml:space="preserve">в соответствии с </w:t>
      </w:r>
      <w:r w:rsidR="00744B7F" w:rsidRPr="00D40D33">
        <w:rPr>
          <w:rFonts w:ascii="Times New Roman" w:eastAsia="Arial" w:hAnsi="Times New Roman" w:cs="Times New Roman"/>
          <w:color w:val="000000"/>
          <w:sz w:val="24"/>
          <w:szCs w:val="24"/>
        </w:rPr>
        <w:t>частью 1, 1.1, 1.2 статьи 45 Градостроительного Кодекса Российской Федерации</w:t>
      </w:r>
      <w:r w:rsidRPr="00D40D33">
        <w:rPr>
          <w:rFonts w:ascii="Times New Roman" w:eastAsia="Arial" w:hAnsi="Times New Roman" w:cs="Times New Roman"/>
          <w:color w:val="000000"/>
          <w:sz w:val="24"/>
          <w:szCs w:val="24"/>
        </w:rPr>
        <w:t xml:space="preserve">. </w:t>
      </w:r>
    </w:p>
    <w:p w:rsidR="00E02F5D" w:rsidRPr="00D40D33" w:rsidRDefault="00E02F5D" w:rsidP="00E02F5D">
      <w:pPr>
        <w:spacing w:line="240" w:lineRule="auto"/>
        <w:ind w:firstLine="567"/>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 xml:space="preserve">2. </w:t>
      </w:r>
      <w:r w:rsidR="002E44D5" w:rsidRPr="00D40D33">
        <w:rPr>
          <w:rFonts w:ascii="Times New Roman" w:eastAsia="Arial" w:hAnsi="Times New Roman" w:cs="Times New Roman"/>
          <w:color w:val="000000"/>
          <w:sz w:val="24"/>
          <w:szCs w:val="24"/>
        </w:rPr>
        <w:t xml:space="preserve">Администрация сельского поселения </w:t>
      </w:r>
      <w:r w:rsidR="00FC496B">
        <w:rPr>
          <w:rFonts w:ascii="Times New Roman" w:hAnsi="Times New Roman" w:cs="Times New Roman"/>
          <w:color w:val="000000"/>
          <w:sz w:val="24"/>
          <w:szCs w:val="24"/>
        </w:rPr>
        <w:t>Аккузевский</w:t>
      </w:r>
      <w:r w:rsidR="002E44D5" w:rsidRPr="00D40D33">
        <w:rPr>
          <w:rFonts w:ascii="Times New Roman" w:eastAsia="Arial" w:hAnsi="Times New Roman" w:cs="Times New Roman"/>
          <w:color w:val="000000"/>
          <w:sz w:val="24"/>
          <w:szCs w:val="24"/>
        </w:rPr>
        <w:t xml:space="preserve"> сельсовет муниципального района </w:t>
      </w:r>
      <w:r w:rsidR="005073EF">
        <w:rPr>
          <w:rFonts w:ascii="Times New Roman" w:eastAsia="Arial" w:hAnsi="Times New Roman" w:cs="Times New Roman"/>
          <w:color w:val="000000"/>
          <w:sz w:val="24"/>
          <w:szCs w:val="24"/>
        </w:rPr>
        <w:t>Илишевский</w:t>
      </w:r>
      <w:r w:rsidR="002E44D5" w:rsidRPr="00D40D33">
        <w:rPr>
          <w:rFonts w:ascii="Times New Roman" w:eastAsia="Arial" w:hAnsi="Times New Roman" w:cs="Times New Roman"/>
          <w:color w:val="000000"/>
          <w:sz w:val="24"/>
          <w:szCs w:val="24"/>
        </w:rPr>
        <w:t xml:space="preserve"> район Республики Башкортостан  </w:t>
      </w:r>
      <w:r w:rsidRPr="00D40D33">
        <w:rPr>
          <w:rFonts w:ascii="Times New Roman" w:eastAsia="Arial" w:hAnsi="Times New Roman" w:cs="Times New Roman"/>
          <w:color w:val="000000"/>
          <w:sz w:val="24"/>
          <w:szCs w:val="24"/>
        </w:rPr>
        <w:t xml:space="preserve">обеспечивают подготовку документации по планировке территории на основании документов территориального планирования субъекта сельского поселения </w:t>
      </w:r>
      <w:r w:rsidR="00FC496B">
        <w:rPr>
          <w:rFonts w:ascii="Times New Roman" w:hAnsi="Times New Roman" w:cs="Times New Roman"/>
          <w:color w:val="000000"/>
          <w:sz w:val="24"/>
          <w:szCs w:val="24"/>
        </w:rPr>
        <w:t>Аккузевский</w:t>
      </w:r>
      <w:r w:rsidRPr="00D40D33">
        <w:rPr>
          <w:rFonts w:ascii="Times New Roman" w:eastAsia="Arial" w:hAnsi="Times New Roman" w:cs="Times New Roman"/>
          <w:color w:val="000000"/>
          <w:sz w:val="24"/>
          <w:szCs w:val="24"/>
        </w:rPr>
        <w:t xml:space="preserve"> сельсовет муниципального района </w:t>
      </w:r>
      <w:r w:rsidR="005073EF">
        <w:rPr>
          <w:rFonts w:ascii="Times New Roman" w:eastAsia="Arial" w:hAnsi="Times New Roman" w:cs="Times New Roman"/>
          <w:color w:val="000000"/>
          <w:sz w:val="24"/>
          <w:szCs w:val="24"/>
        </w:rPr>
        <w:t>Илишевский</w:t>
      </w:r>
      <w:r w:rsidRPr="00D40D33">
        <w:rPr>
          <w:rFonts w:ascii="Times New Roman" w:eastAsia="Arial" w:hAnsi="Times New Roman" w:cs="Times New Roman"/>
          <w:color w:val="000000"/>
          <w:sz w:val="24"/>
          <w:szCs w:val="24"/>
        </w:rPr>
        <w:t xml:space="preserve"> район Республики Башкортостан,  если такими документами предусмотрено размещение объектов капитального строительства местного значения или объектов капитального строительства  межселенных территорий. </w:t>
      </w:r>
    </w:p>
    <w:p w:rsidR="00E02F5D" w:rsidRPr="00D40D33" w:rsidRDefault="00E02F5D" w:rsidP="00E02F5D">
      <w:pPr>
        <w:spacing w:line="240" w:lineRule="auto"/>
        <w:ind w:firstLine="567"/>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 xml:space="preserve">3. Администрация </w:t>
      </w:r>
      <w:r w:rsidR="00D92569" w:rsidRPr="00D40D33">
        <w:rPr>
          <w:rFonts w:ascii="Times New Roman" w:eastAsia="Arial" w:hAnsi="Times New Roman" w:cs="Times New Roman"/>
          <w:color w:val="000000"/>
          <w:sz w:val="24"/>
          <w:szCs w:val="24"/>
        </w:rPr>
        <w:t xml:space="preserve">сельского поселения </w:t>
      </w:r>
      <w:r w:rsidR="00FC496B">
        <w:rPr>
          <w:rFonts w:ascii="Times New Roman" w:hAnsi="Times New Roman" w:cs="Times New Roman"/>
          <w:color w:val="000000"/>
          <w:sz w:val="24"/>
          <w:szCs w:val="24"/>
        </w:rPr>
        <w:t>Аккузевский</w:t>
      </w:r>
      <w:r w:rsidR="00D92569" w:rsidRPr="00D40D33">
        <w:rPr>
          <w:rFonts w:ascii="Times New Roman" w:eastAsia="Arial" w:hAnsi="Times New Roman" w:cs="Times New Roman"/>
          <w:color w:val="000000"/>
          <w:sz w:val="24"/>
          <w:szCs w:val="24"/>
        </w:rPr>
        <w:t xml:space="preserve"> сельсовет </w:t>
      </w:r>
      <w:r w:rsidRPr="00D40D33">
        <w:rPr>
          <w:rFonts w:ascii="Times New Roman" w:eastAsia="Arial" w:hAnsi="Times New Roman" w:cs="Times New Roman"/>
          <w:color w:val="000000"/>
          <w:sz w:val="24"/>
          <w:szCs w:val="24"/>
        </w:rPr>
        <w:t xml:space="preserve">муниципального района </w:t>
      </w:r>
      <w:r w:rsidR="005073EF">
        <w:rPr>
          <w:rFonts w:ascii="Times New Roman" w:eastAsia="Arial" w:hAnsi="Times New Roman" w:cs="Times New Roman"/>
          <w:color w:val="000000"/>
          <w:sz w:val="24"/>
          <w:szCs w:val="24"/>
        </w:rPr>
        <w:t>Илишевский</w:t>
      </w:r>
      <w:r w:rsidRPr="00D40D33">
        <w:rPr>
          <w:rFonts w:ascii="Times New Roman" w:eastAsia="Arial" w:hAnsi="Times New Roman" w:cs="Times New Roman"/>
          <w:color w:val="000000"/>
          <w:sz w:val="24"/>
          <w:szCs w:val="24"/>
        </w:rPr>
        <w:t xml:space="preserve"> район Республики Башкортостан  обеспечивает подготовку документации по планировке территории на основании генерального плана сельского поселения </w:t>
      </w:r>
      <w:r w:rsidR="00FC496B">
        <w:rPr>
          <w:rFonts w:ascii="Times New Roman" w:hAnsi="Times New Roman" w:cs="Times New Roman"/>
          <w:color w:val="000000"/>
          <w:sz w:val="24"/>
          <w:szCs w:val="24"/>
        </w:rPr>
        <w:t>Аккузевский</w:t>
      </w:r>
      <w:r w:rsidRPr="00D40D33">
        <w:rPr>
          <w:rFonts w:ascii="Times New Roman" w:eastAsia="Arial" w:hAnsi="Times New Roman" w:cs="Times New Roman"/>
          <w:color w:val="000000"/>
          <w:sz w:val="24"/>
          <w:szCs w:val="24"/>
        </w:rPr>
        <w:t xml:space="preserve">сельсовет муниципального района </w:t>
      </w:r>
      <w:r w:rsidR="005073EF">
        <w:rPr>
          <w:rFonts w:ascii="Times New Roman" w:eastAsia="Arial" w:hAnsi="Times New Roman" w:cs="Times New Roman"/>
          <w:color w:val="000000"/>
          <w:sz w:val="24"/>
          <w:szCs w:val="24"/>
        </w:rPr>
        <w:t>Илишевский</w:t>
      </w:r>
      <w:r w:rsidRPr="00D40D33">
        <w:rPr>
          <w:rFonts w:ascii="Times New Roman" w:eastAsia="Arial" w:hAnsi="Times New Roman" w:cs="Times New Roman"/>
          <w:color w:val="000000"/>
          <w:sz w:val="24"/>
          <w:szCs w:val="24"/>
        </w:rPr>
        <w:t xml:space="preserve"> район Республики Башкортостан, настоящих Пра</w:t>
      </w:r>
      <w:r w:rsidR="00985760" w:rsidRPr="00D40D33">
        <w:rPr>
          <w:rFonts w:ascii="Times New Roman" w:eastAsia="Arial" w:hAnsi="Times New Roman" w:cs="Times New Roman"/>
          <w:color w:val="000000"/>
          <w:sz w:val="24"/>
          <w:szCs w:val="24"/>
        </w:rPr>
        <w:t>вил</w:t>
      </w:r>
      <w:r w:rsidR="00985760" w:rsidRPr="00D40D33">
        <w:rPr>
          <w:rFonts w:ascii="Times New Roman" w:hAnsi="Times New Roman" w:cs="Times New Roman"/>
          <w:color w:val="000000"/>
          <w:sz w:val="24"/>
          <w:szCs w:val="24"/>
          <w:shd w:val="clear" w:color="auto" w:fill="FFFFFF"/>
        </w:rPr>
        <w:t>(за исключением случая, установленного</w:t>
      </w:r>
      <w:r w:rsidR="00985760" w:rsidRPr="00D40D33">
        <w:rPr>
          <w:rStyle w:val="apple-converted-space"/>
          <w:rFonts w:ascii="Times New Roman" w:hAnsi="Times New Roman"/>
          <w:color w:val="000000"/>
          <w:sz w:val="24"/>
          <w:szCs w:val="24"/>
          <w:shd w:val="clear" w:color="auto" w:fill="FFFFFF"/>
        </w:rPr>
        <w:t> </w:t>
      </w:r>
      <w:hyperlink r:id="rId8" w:anchor="dst101612" w:history="1">
        <w:r w:rsidR="00985760" w:rsidRPr="00D40D33">
          <w:rPr>
            <w:rStyle w:val="a3"/>
            <w:rFonts w:ascii="Times New Roman" w:hAnsi="Times New Roman" w:cs="Times New Roman"/>
            <w:color w:val="000000"/>
            <w:sz w:val="24"/>
            <w:szCs w:val="24"/>
            <w:u w:val="none"/>
            <w:shd w:val="clear" w:color="auto" w:fill="FFFFFF"/>
          </w:rPr>
          <w:t>частью 6 статьи 18</w:t>
        </w:r>
      </w:hyperlink>
      <w:r w:rsidR="00985760" w:rsidRPr="00D40D33">
        <w:rPr>
          <w:rStyle w:val="apple-converted-space"/>
          <w:rFonts w:ascii="Times New Roman" w:hAnsi="Times New Roman"/>
          <w:color w:val="000000"/>
          <w:sz w:val="24"/>
          <w:szCs w:val="24"/>
          <w:shd w:val="clear" w:color="auto" w:fill="FFFFFF"/>
        </w:rPr>
        <w:t> </w:t>
      </w:r>
      <w:r w:rsidR="00985760" w:rsidRPr="00D40D33">
        <w:rPr>
          <w:rFonts w:ascii="Times New Roman" w:eastAsia="Arial" w:hAnsi="Times New Roman" w:cs="Times New Roman"/>
          <w:color w:val="000000"/>
          <w:sz w:val="24"/>
          <w:szCs w:val="24"/>
        </w:rPr>
        <w:t>Градостроительного Кодекса Российской Федерации</w:t>
      </w:r>
      <w:r w:rsidR="00985760" w:rsidRPr="00D40D33">
        <w:rPr>
          <w:rFonts w:ascii="Times New Roman" w:hAnsi="Times New Roman" w:cs="Times New Roman"/>
          <w:color w:val="000000"/>
          <w:sz w:val="24"/>
          <w:szCs w:val="24"/>
          <w:shd w:val="clear" w:color="auto" w:fill="FFFFFF"/>
        </w:rPr>
        <w:t>).</w:t>
      </w:r>
    </w:p>
    <w:p w:rsidR="00E02F5D" w:rsidRPr="00D40D33" w:rsidRDefault="00E02F5D" w:rsidP="00985760">
      <w:pPr>
        <w:spacing w:line="240" w:lineRule="auto"/>
        <w:ind w:firstLine="567"/>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 xml:space="preserve">4. В случае принятия решения о подготовке документации по планировке территории орган местного самоуправления  муниципального района </w:t>
      </w:r>
      <w:r w:rsidR="005073EF">
        <w:rPr>
          <w:rFonts w:ascii="Times New Roman" w:eastAsia="Arial" w:hAnsi="Times New Roman" w:cs="Times New Roman"/>
          <w:color w:val="000000"/>
          <w:sz w:val="24"/>
          <w:szCs w:val="24"/>
        </w:rPr>
        <w:t>Илишевский</w:t>
      </w:r>
      <w:r w:rsidRPr="00D40D33">
        <w:rPr>
          <w:rFonts w:ascii="Times New Roman" w:eastAsia="Arial" w:hAnsi="Times New Roman" w:cs="Times New Roman"/>
          <w:color w:val="000000"/>
          <w:sz w:val="24"/>
          <w:szCs w:val="24"/>
        </w:rPr>
        <w:t xml:space="preserve"> район Республики Башкортостан  в течение десяти дней со дня принятия такого решения направляют уведомление о принятом решении главе сельского поселения </w:t>
      </w:r>
      <w:r w:rsidR="00FC496B">
        <w:rPr>
          <w:rFonts w:ascii="Times New Roman" w:hAnsi="Times New Roman" w:cs="Times New Roman"/>
          <w:color w:val="000000"/>
          <w:sz w:val="24"/>
          <w:szCs w:val="24"/>
        </w:rPr>
        <w:t>Аккузевский</w:t>
      </w:r>
      <w:r w:rsidRPr="00D40D33">
        <w:rPr>
          <w:rFonts w:ascii="Times New Roman" w:eastAsia="Arial" w:hAnsi="Times New Roman" w:cs="Times New Roman"/>
          <w:color w:val="000000"/>
          <w:sz w:val="24"/>
          <w:szCs w:val="24"/>
        </w:rPr>
        <w:t xml:space="preserve"> сельсовет муниципального района </w:t>
      </w:r>
      <w:r w:rsidR="005073EF">
        <w:rPr>
          <w:rFonts w:ascii="Times New Roman" w:eastAsia="Arial" w:hAnsi="Times New Roman" w:cs="Times New Roman"/>
          <w:color w:val="000000"/>
          <w:sz w:val="24"/>
          <w:szCs w:val="24"/>
        </w:rPr>
        <w:t>Илишевский</w:t>
      </w:r>
      <w:r w:rsidRPr="00D40D33">
        <w:rPr>
          <w:rFonts w:ascii="Times New Roman" w:eastAsia="Arial" w:hAnsi="Times New Roman" w:cs="Times New Roman"/>
          <w:color w:val="000000"/>
          <w:sz w:val="24"/>
          <w:szCs w:val="24"/>
        </w:rPr>
        <w:t xml:space="preserve"> район Республики Башкортостан, применительно к территориям которых принято такое решение.</w:t>
      </w:r>
    </w:p>
    <w:p w:rsidR="00E02F5D" w:rsidRPr="00D40D33" w:rsidRDefault="00E02F5D" w:rsidP="00985760">
      <w:pPr>
        <w:spacing w:line="240" w:lineRule="auto"/>
        <w:ind w:firstLine="567"/>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5. Заказ на подготовку документации по планировке территории выполняется в соответствии с законодательством Российской Федерации.</w:t>
      </w:r>
    </w:p>
    <w:p w:rsidR="00E02F5D" w:rsidRPr="00D40D33" w:rsidRDefault="00E02F5D" w:rsidP="00985760">
      <w:pPr>
        <w:spacing w:line="240" w:lineRule="auto"/>
        <w:ind w:firstLine="567"/>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 xml:space="preserve">6. Решение о подготовке документации по планировке территории </w:t>
      </w:r>
      <w:r w:rsidR="000D675C" w:rsidRPr="00D40D33">
        <w:rPr>
          <w:rFonts w:ascii="Times New Roman" w:hAnsi="Times New Roman" w:cs="Times New Roman"/>
          <w:color w:val="000000"/>
          <w:sz w:val="24"/>
          <w:szCs w:val="24"/>
          <w:shd w:val="clear" w:color="auto" w:fill="FFFFFF"/>
        </w:rPr>
        <w:t>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w:t>
      </w:r>
      <w:r w:rsidRPr="00D40D33">
        <w:rPr>
          <w:rFonts w:ascii="Times New Roman" w:eastAsia="Arial" w:hAnsi="Times New Roman" w:cs="Times New Roman"/>
          <w:color w:val="000000"/>
          <w:sz w:val="24"/>
          <w:szCs w:val="24"/>
        </w:rPr>
        <w:t xml:space="preserve"> на официальном сайте Администрации МР </w:t>
      </w:r>
      <w:r w:rsidR="005073EF">
        <w:rPr>
          <w:rFonts w:ascii="Times New Roman" w:eastAsia="Arial" w:hAnsi="Times New Roman" w:cs="Times New Roman"/>
          <w:color w:val="000000"/>
          <w:sz w:val="24"/>
          <w:szCs w:val="24"/>
        </w:rPr>
        <w:t>Илишевский</w:t>
      </w:r>
      <w:r w:rsidRPr="00D40D33">
        <w:rPr>
          <w:rFonts w:ascii="Times New Roman" w:eastAsia="Arial" w:hAnsi="Times New Roman" w:cs="Times New Roman"/>
          <w:color w:val="000000"/>
          <w:sz w:val="24"/>
          <w:szCs w:val="24"/>
        </w:rPr>
        <w:t xml:space="preserve"> район Республики Башкортостан в сети Интернет.</w:t>
      </w:r>
    </w:p>
    <w:p w:rsidR="00E02F5D" w:rsidRPr="00D40D33" w:rsidRDefault="00E02F5D" w:rsidP="00985760">
      <w:pPr>
        <w:spacing w:line="240" w:lineRule="auto"/>
        <w:ind w:firstLine="567"/>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 xml:space="preserve">7. Со дня опубликования решения о подготовке документации по планировке территории в течение одного месяца физические или юридические лица вправе представить в Администрацию сельского поселения </w:t>
      </w:r>
      <w:r w:rsidR="00FC496B">
        <w:rPr>
          <w:rFonts w:ascii="Times New Roman" w:hAnsi="Times New Roman" w:cs="Times New Roman"/>
          <w:color w:val="000000"/>
          <w:sz w:val="24"/>
          <w:szCs w:val="24"/>
        </w:rPr>
        <w:t>Аккузевский</w:t>
      </w:r>
      <w:r w:rsidRPr="00D40D33">
        <w:rPr>
          <w:rFonts w:ascii="Times New Roman" w:eastAsia="Arial" w:hAnsi="Times New Roman" w:cs="Times New Roman"/>
          <w:color w:val="000000"/>
          <w:sz w:val="24"/>
          <w:szCs w:val="24"/>
        </w:rPr>
        <w:t xml:space="preserve"> сельсовет муниципального района </w:t>
      </w:r>
      <w:r w:rsidR="005073EF">
        <w:rPr>
          <w:rFonts w:ascii="Times New Roman" w:eastAsia="Arial" w:hAnsi="Times New Roman" w:cs="Times New Roman"/>
          <w:color w:val="000000"/>
          <w:sz w:val="24"/>
          <w:szCs w:val="24"/>
        </w:rPr>
        <w:t>Илишевский</w:t>
      </w:r>
      <w:r w:rsidRPr="00D40D33">
        <w:rPr>
          <w:rFonts w:ascii="Times New Roman" w:eastAsia="Arial" w:hAnsi="Times New Roman" w:cs="Times New Roman"/>
          <w:color w:val="000000"/>
          <w:sz w:val="24"/>
          <w:szCs w:val="24"/>
        </w:rPr>
        <w:t xml:space="preserve"> район Республики Башкортостан  свои предложения о порядке, сроках подготовки и содержании документации по планировке территории.</w:t>
      </w:r>
    </w:p>
    <w:p w:rsidR="00E02F5D" w:rsidRPr="00D40D33" w:rsidRDefault="00E02F5D" w:rsidP="00985760">
      <w:pPr>
        <w:spacing w:line="240" w:lineRule="auto"/>
        <w:ind w:firstLine="566"/>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 xml:space="preserve">8. </w:t>
      </w:r>
      <w:r w:rsidR="00985760" w:rsidRPr="00D40D33">
        <w:rPr>
          <w:rFonts w:ascii="Times New Roman" w:hAnsi="Times New Roman" w:cs="Times New Roman"/>
          <w:color w:val="000000"/>
          <w:sz w:val="24"/>
          <w:szCs w:val="24"/>
          <w:shd w:val="clear" w:color="auto" w:fill="FFFFFF"/>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02F5D" w:rsidRPr="00D40D33" w:rsidRDefault="00E02F5D" w:rsidP="00985760">
      <w:pPr>
        <w:spacing w:line="240" w:lineRule="auto"/>
        <w:ind w:firstLine="567"/>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 xml:space="preserve">9. Заказчиками по разработке проектов планировки и проектов межевания могут выступать уполномоченные органы Администрации сельского поселения </w:t>
      </w:r>
      <w:r w:rsidR="00FC496B">
        <w:rPr>
          <w:rFonts w:ascii="Times New Roman" w:hAnsi="Times New Roman" w:cs="Times New Roman"/>
          <w:color w:val="000000"/>
          <w:sz w:val="24"/>
          <w:szCs w:val="24"/>
        </w:rPr>
        <w:t>Аккузевский</w:t>
      </w:r>
      <w:r w:rsidRPr="00D40D33">
        <w:rPr>
          <w:rFonts w:ascii="Times New Roman" w:eastAsia="Arial" w:hAnsi="Times New Roman" w:cs="Times New Roman"/>
          <w:color w:val="000000"/>
          <w:sz w:val="24"/>
          <w:szCs w:val="24"/>
        </w:rPr>
        <w:t xml:space="preserve"> сельсовет муниципального района </w:t>
      </w:r>
      <w:r w:rsidR="005073EF">
        <w:rPr>
          <w:rFonts w:ascii="Times New Roman" w:eastAsia="Arial" w:hAnsi="Times New Roman" w:cs="Times New Roman"/>
          <w:color w:val="000000"/>
          <w:sz w:val="24"/>
          <w:szCs w:val="24"/>
        </w:rPr>
        <w:t>Илишевский</w:t>
      </w:r>
      <w:r w:rsidRPr="00D40D33">
        <w:rPr>
          <w:rFonts w:ascii="Times New Roman" w:eastAsia="Arial" w:hAnsi="Times New Roman" w:cs="Times New Roman"/>
          <w:color w:val="000000"/>
          <w:sz w:val="24"/>
          <w:szCs w:val="24"/>
        </w:rPr>
        <w:t xml:space="preserve"> район Республики Башкортостан  и подведомственные им службы и организации в части земель, находящихся в распоряжении сельского поселения </w:t>
      </w:r>
      <w:r w:rsidR="00FC496B">
        <w:rPr>
          <w:rFonts w:ascii="Times New Roman" w:hAnsi="Times New Roman" w:cs="Times New Roman"/>
          <w:color w:val="000000"/>
          <w:sz w:val="24"/>
          <w:szCs w:val="24"/>
        </w:rPr>
        <w:t>Аккузевский</w:t>
      </w:r>
      <w:r w:rsidRPr="00D40D33">
        <w:rPr>
          <w:rFonts w:ascii="Times New Roman" w:eastAsia="Arial" w:hAnsi="Times New Roman" w:cs="Times New Roman"/>
          <w:color w:val="000000"/>
          <w:sz w:val="24"/>
          <w:szCs w:val="24"/>
        </w:rPr>
        <w:t xml:space="preserve"> сельсовет муниципального района </w:t>
      </w:r>
      <w:r w:rsidR="005073EF">
        <w:rPr>
          <w:rFonts w:ascii="Times New Roman" w:eastAsia="Arial" w:hAnsi="Times New Roman" w:cs="Times New Roman"/>
          <w:color w:val="000000"/>
          <w:sz w:val="24"/>
          <w:szCs w:val="24"/>
        </w:rPr>
        <w:t>Илишевский</w:t>
      </w:r>
      <w:r w:rsidRPr="00D40D33">
        <w:rPr>
          <w:rFonts w:ascii="Times New Roman" w:eastAsia="Arial" w:hAnsi="Times New Roman" w:cs="Times New Roman"/>
          <w:color w:val="000000"/>
          <w:sz w:val="24"/>
          <w:szCs w:val="24"/>
        </w:rPr>
        <w:t xml:space="preserve"> район Республики Башкортостан, а также физические и/или юридические лица.</w:t>
      </w:r>
    </w:p>
    <w:p w:rsidR="00E02F5D" w:rsidRPr="00D40D33" w:rsidRDefault="00E02F5D" w:rsidP="00E02F5D">
      <w:pPr>
        <w:spacing w:line="240" w:lineRule="auto"/>
        <w:ind w:firstLine="567"/>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10. Физические и юридические лица могут выступать заказчиками на разработку документации по планировке территории в части территорий элементов планировочной структуры города, на которых расположены земельные участки, в формировании и/или приобретении прав на которые они заинтересованы.</w:t>
      </w:r>
    </w:p>
    <w:p w:rsidR="00E02F5D" w:rsidRPr="00D40D33" w:rsidRDefault="00E02F5D" w:rsidP="00E02F5D">
      <w:pPr>
        <w:spacing w:line="240" w:lineRule="auto"/>
        <w:ind w:firstLine="566"/>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 xml:space="preserve">В случае, если разработка документации по планировке территории сельского поселения </w:t>
      </w:r>
      <w:r w:rsidR="00FC496B">
        <w:rPr>
          <w:rFonts w:ascii="Times New Roman" w:hAnsi="Times New Roman" w:cs="Times New Roman"/>
          <w:color w:val="000000"/>
          <w:sz w:val="24"/>
          <w:szCs w:val="24"/>
        </w:rPr>
        <w:t>Аккузевский</w:t>
      </w:r>
      <w:r w:rsidRPr="00D40D33">
        <w:rPr>
          <w:rFonts w:ascii="Times New Roman" w:eastAsia="Arial" w:hAnsi="Times New Roman" w:cs="Times New Roman"/>
          <w:color w:val="000000"/>
          <w:sz w:val="24"/>
          <w:szCs w:val="24"/>
        </w:rPr>
        <w:t xml:space="preserve"> сельсовет муниципального района </w:t>
      </w:r>
      <w:r w:rsidR="005073EF">
        <w:rPr>
          <w:rFonts w:ascii="Times New Roman" w:eastAsia="Arial" w:hAnsi="Times New Roman" w:cs="Times New Roman"/>
          <w:color w:val="000000"/>
          <w:sz w:val="24"/>
          <w:szCs w:val="24"/>
        </w:rPr>
        <w:t>Илишевский</w:t>
      </w:r>
      <w:r w:rsidRPr="00D40D33">
        <w:rPr>
          <w:rFonts w:ascii="Times New Roman" w:eastAsia="Arial" w:hAnsi="Times New Roman" w:cs="Times New Roman"/>
          <w:color w:val="000000"/>
          <w:sz w:val="24"/>
          <w:szCs w:val="24"/>
        </w:rPr>
        <w:t xml:space="preserve"> район Республики Башкортостан Республики Башкортостан  производится по заказам органов Администрации муниципального района </w:t>
      </w:r>
      <w:r w:rsidR="005073EF">
        <w:rPr>
          <w:rFonts w:ascii="Times New Roman" w:eastAsia="Arial" w:hAnsi="Times New Roman" w:cs="Times New Roman"/>
          <w:color w:val="000000"/>
          <w:sz w:val="24"/>
          <w:szCs w:val="24"/>
        </w:rPr>
        <w:t>Илишевский</w:t>
      </w:r>
      <w:r w:rsidRPr="00D40D33">
        <w:rPr>
          <w:rFonts w:ascii="Times New Roman" w:eastAsia="Arial" w:hAnsi="Times New Roman" w:cs="Times New Roman"/>
          <w:color w:val="000000"/>
          <w:sz w:val="24"/>
          <w:szCs w:val="24"/>
        </w:rPr>
        <w:t xml:space="preserve"> район Республики Башкортостан и подведомственных им служб и организаций, ее финансирование осуществляется за счет средств бюджета муниципального района </w:t>
      </w:r>
      <w:r w:rsidR="005073EF">
        <w:rPr>
          <w:rFonts w:ascii="Times New Roman" w:eastAsia="Arial" w:hAnsi="Times New Roman" w:cs="Times New Roman"/>
          <w:color w:val="000000"/>
          <w:sz w:val="24"/>
          <w:szCs w:val="24"/>
        </w:rPr>
        <w:t>Илишевский</w:t>
      </w:r>
      <w:r w:rsidRPr="00D40D33">
        <w:rPr>
          <w:rFonts w:ascii="Times New Roman" w:eastAsia="Arial" w:hAnsi="Times New Roman" w:cs="Times New Roman"/>
          <w:color w:val="000000"/>
          <w:sz w:val="24"/>
          <w:szCs w:val="24"/>
        </w:rPr>
        <w:t xml:space="preserve"> район Республики Башкортостан.</w:t>
      </w:r>
    </w:p>
    <w:p w:rsidR="00E02F5D" w:rsidRPr="00D40D33" w:rsidRDefault="00E02F5D" w:rsidP="00E02F5D">
      <w:pPr>
        <w:spacing w:line="240" w:lineRule="auto"/>
        <w:ind w:firstLine="567"/>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 xml:space="preserve">11. Проекты планировки и проекты межевания территорий разрабатываются в соответствии с техническими заданиями, подготовленными заказчиком и согласованными с отделом архитектуры и градостроительства Администрации муниципального района </w:t>
      </w:r>
      <w:r w:rsidR="005073EF">
        <w:rPr>
          <w:rFonts w:ascii="Times New Roman" w:eastAsia="Arial" w:hAnsi="Times New Roman" w:cs="Times New Roman"/>
          <w:color w:val="000000"/>
          <w:sz w:val="24"/>
          <w:szCs w:val="24"/>
        </w:rPr>
        <w:t>Илишевский</w:t>
      </w:r>
      <w:r w:rsidRPr="00D40D33">
        <w:rPr>
          <w:rFonts w:ascii="Times New Roman" w:eastAsia="Arial" w:hAnsi="Times New Roman" w:cs="Times New Roman"/>
          <w:color w:val="000000"/>
          <w:sz w:val="24"/>
          <w:szCs w:val="24"/>
        </w:rPr>
        <w:t xml:space="preserve"> район Республики Башкортостан.</w:t>
      </w:r>
    </w:p>
    <w:p w:rsidR="00E02F5D" w:rsidRPr="00D40D33" w:rsidRDefault="00E02F5D" w:rsidP="00E02F5D">
      <w:pPr>
        <w:spacing w:line="240" w:lineRule="auto"/>
        <w:ind w:firstLine="567"/>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 xml:space="preserve">12. Подготовка документации по планировке территории сельского поселения </w:t>
      </w:r>
      <w:r w:rsidR="00FC496B">
        <w:rPr>
          <w:rFonts w:ascii="Times New Roman" w:hAnsi="Times New Roman" w:cs="Times New Roman"/>
          <w:color w:val="000000"/>
          <w:sz w:val="24"/>
          <w:szCs w:val="24"/>
        </w:rPr>
        <w:t>Аккузевский</w:t>
      </w:r>
      <w:r w:rsidRPr="00D40D33">
        <w:rPr>
          <w:rFonts w:ascii="Times New Roman" w:eastAsia="Arial" w:hAnsi="Times New Roman" w:cs="Times New Roman"/>
          <w:color w:val="000000"/>
          <w:sz w:val="24"/>
          <w:szCs w:val="24"/>
        </w:rPr>
        <w:t xml:space="preserve"> сельсовет муниципального района </w:t>
      </w:r>
      <w:r w:rsidR="005073EF">
        <w:rPr>
          <w:rFonts w:ascii="Times New Roman" w:eastAsia="Arial" w:hAnsi="Times New Roman" w:cs="Times New Roman"/>
          <w:color w:val="000000"/>
          <w:sz w:val="24"/>
          <w:szCs w:val="24"/>
        </w:rPr>
        <w:t>Илишевский</w:t>
      </w:r>
      <w:r w:rsidRPr="00D40D33">
        <w:rPr>
          <w:rFonts w:ascii="Times New Roman" w:eastAsia="Arial" w:hAnsi="Times New Roman" w:cs="Times New Roman"/>
          <w:color w:val="000000"/>
          <w:sz w:val="24"/>
          <w:szCs w:val="24"/>
        </w:rPr>
        <w:t xml:space="preserve"> район Республики Башкортостан  осуществляется на основании заключенного договора в соответствии с федеральным законодательством.</w:t>
      </w:r>
    </w:p>
    <w:p w:rsidR="00E02F5D" w:rsidRPr="00D40D33" w:rsidRDefault="00E02F5D" w:rsidP="00E02F5D">
      <w:pPr>
        <w:spacing w:line="240" w:lineRule="auto"/>
        <w:ind w:firstLine="566"/>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Заказчик по разработке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организации, предоставившие необходимые данные.</w:t>
      </w:r>
    </w:p>
    <w:p w:rsidR="00E02F5D" w:rsidRPr="00D40D33" w:rsidRDefault="00E02F5D" w:rsidP="00E02F5D">
      <w:pPr>
        <w:spacing w:line="240" w:lineRule="auto"/>
        <w:ind w:firstLine="566"/>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E02F5D" w:rsidRDefault="00E02F5D" w:rsidP="00E02F5D">
      <w:pPr>
        <w:spacing w:line="240" w:lineRule="auto"/>
        <w:ind w:firstLine="567"/>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 xml:space="preserve">13. Отдел архитектуры и градостроительства Администрации муниципального района </w:t>
      </w:r>
      <w:r w:rsidR="005073EF">
        <w:rPr>
          <w:rFonts w:ascii="Times New Roman" w:eastAsia="Arial" w:hAnsi="Times New Roman" w:cs="Times New Roman"/>
          <w:color w:val="000000"/>
          <w:sz w:val="24"/>
          <w:szCs w:val="24"/>
        </w:rPr>
        <w:t>Илишевский</w:t>
      </w:r>
      <w:r w:rsidRPr="00D40D33">
        <w:rPr>
          <w:rFonts w:ascii="Times New Roman" w:eastAsia="Arial" w:hAnsi="Times New Roman" w:cs="Times New Roman"/>
          <w:color w:val="000000"/>
          <w:sz w:val="24"/>
          <w:szCs w:val="24"/>
        </w:rPr>
        <w:t xml:space="preserve"> район Республики Башкортостан и иные уполномоченные органы района и сельского поселения </w:t>
      </w:r>
      <w:r w:rsidR="00FC496B">
        <w:rPr>
          <w:rFonts w:ascii="Times New Roman" w:hAnsi="Times New Roman" w:cs="Times New Roman"/>
          <w:color w:val="000000"/>
          <w:sz w:val="24"/>
          <w:szCs w:val="24"/>
        </w:rPr>
        <w:t>Аккузевский</w:t>
      </w:r>
      <w:r w:rsidRPr="00D40D33">
        <w:rPr>
          <w:rFonts w:ascii="Times New Roman" w:eastAsia="Arial" w:hAnsi="Times New Roman" w:cs="Times New Roman"/>
          <w:color w:val="000000"/>
          <w:sz w:val="24"/>
          <w:szCs w:val="24"/>
        </w:rPr>
        <w:t xml:space="preserve"> сельсовет муниципального района </w:t>
      </w:r>
      <w:r w:rsidR="005073EF">
        <w:rPr>
          <w:rFonts w:ascii="Times New Roman" w:eastAsia="Arial" w:hAnsi="Times New Roman" w:cs="Times New Roman"/>
          <w:color w:val="000000"/>
          <w:sz w:val="24"/>
          <w:szCs w:val="24"/>
        </w:rPr>
        <w:t>Илишевский</w:t>
      </w:r>
      <w:r w:rsidRPr="00D40D33">
        <w:rPr>
          <w:rFonts w:ascii="Times New Roman" w:eastAsia="Arial" w:hAnsi="Times New Roman" w:cs="Times New Roman"/>
          <w:color w:val="000000"/>
          <w:sz w:val="24"/>
          <w:szCs w:val="24"/>
        </w:rPr>
        <w:t xml:space="preserve"> район Республики Башкортостан </w:t>
      </w:r>
      <w:r w:rsidR="00430D3D" w:rsidRPr="00D40D33">
        <w:rPr>
          <w:rFonts w:ascii="Times New Roman" w:hAnsi="Times New Roman" w:cs="Times New Roman"/>
          <w:color w:val="000000"/>
          <w:sz w:val="24"/>
          <w:szCs w:val="24"/>
          <w:shd w:val="clear" w:color="auto" w:fill="FFFFFF"/>
        </w:rPr>
        <w:t>осуществляют проверку документации по планировке территории на соответствие требованиям, установленным</w:t>
      </w:r>
      <w:r w:rsidR="00430D3D" w:rsidRPr="00D40D33">
        <w:rPr>
          <w:rFonts w:ascii="Times New Roman" w:hAnsi="Times New Roman" w:cs="Times New Roman"/>
          <w:color w:val="000000"/>
          <w:sz w:val="24"/>
          <w:szCs w:val="24"/>
        </w:rPr>
        <w:t> </w:t>
      </w:r>
      <w:hyperlink r:id="rId9" w:anchor="dst1216" w:history="1">
        <w:r w:rsidR="00430D3D" w:rsidRPr="00D40D33">
          <w:rPr>
            <w:rFonts w:ascii="Times New Roman" w:hAnsi="Times New Roman" w:cs="Times New Roman"/>
            <w:color w:val="000000"/>
            <w:sz w:val="24"/>
            <w:szCs w:val="24"/>
          </w:rPr>
          <w:t>частью 10 статьи 45</w:t>
        </w:r>
      </w:hyperlink>
      <w:r w:rsidR="00430D3D" w:rsidRPr="00D40D33">
        <w:rPr>
          <w:rFonts w:ascii="Times New Roman" w:hAnsi="Times New Roman" w:cs="Times New Roman"/>
          <w:color w:val="000000"/>
          <w:sz w:val="24"/>
          <w:szCs w:val="24"/>
        </w:rPr>
        <w:t> </w:t>
      </w:r>
      <w:r w:rsidR="00430D3D" w:rsidRPr="00D40D33">
        <w:rPr>
          <w:rFonts w:ascii="Times New Roman" w:hAnsi="Times New Roman" w:cs="Times New Roman"/>
          <w:color w:val="000000"/>
          <w:sz w:val="24"/>
          <w:szCs w:val="24"/>
          <w:shd w:val="clear" w:color="auto" w:fill="FFFFFF"/>
        </w:rPr>
        <w:t>ГК РФ. По результатам проверки указанные органы принимают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w:t>
      </w:r>
    </w:p>
    <w:p w:rsidR="00A62140" w:rsidRPr="00D40D33" w:rsidRDefault="00A62140" w:rsidP="00E02F5D">
      <w:pPr>
        <w:spacing w:line="240" w:lineRule="auto"/>
        <w:ind w:firstLine="567"/>
        <w:rPr>
          <w:rFonts w:ascii="Times New Roman" w:eastAsia="Arial" w:hAnsi="Times New Roman" w:cs="Times New Roman"/>
          <w:color w:val="000000"/>
          <w:sz w:val="24"/>
          <w:szCs w:val="24"/>
        </w:rPr>
      </w:pPr>
    </w:p>
    <w:p w:rsidR="00E02F5D" w:rsidRPr="00D40D33" w:rsidRDefault="00E02F5D" w:rsidP="00FA3999">
      <w:pPr>
        <w:pStyle w:val="ConsPlusNormal"/>
        <w:ind w:firstLine="540"/>
        <w:jc w:val="both"/>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 xml:space="preserve">14. </w:t>
      </w:r>
      <w:r w:rsidR="00430D3D" w:rsidRPr="00D40D33">
        <w:rPr>
          <w:rFonts w:ascii="Times New Roman" w:hAnsi="Times New Roman" w:cs="Times New Roman"/>
          <w:color w:val="000000"/>
          <w:sz w:val="24"/>
          <w:szCs w:val="24"/>
          <w:shd w:val="clear" w:color="auto" w:fill="FFFFFF"/>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 обязательному рассмотрению на публичных слушаниях.</w:t>
      </w:r>
    </w:p>
    <w:p w:rsidR="00E02F5D" w:rsidRPr="00D40D33" w:rsidRDefault="00E02F5D" w:rsidP="00E02F5D">
      <w:pPr>
        <w:spacing w:line="240" w:lineRule="auto"/>
        <w:ind w:firstLine="567"/>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 xml:space="preserve">15. Глава сельского поселения </w:t>
      </w:r>
      <w:r w:rsidR="00FC496B">
        <w:rPr>
          <w:rFonts w:ascii="Times New Roman" w:hAnsi="Times New Roman" w:cs="Times New Roman"/>
          <w:color w:val="000000"/>
          <w:sz w:val="24"/>
          <w:szCs w:val="24"/>
        </w:rPr>
        <w:t>Аккузевский</w:t>
      </w:r>
      <w:r w:rsidRPr="00D40D33">
        <w:rPr>
          <w:rFonts w:ascii="Times New Roman" w:eastAsia="Arial" w:hAnsi="Times New Roman" w:cs="Times New Roman"/>
          <w:color w:val="000000"/>
          <w:sz w:val="24"/>
          <w:szCs w:val="24"/>
        </w:rPr>
        <w:t xml:space="preserve"> сельсовет муниципального района </w:t>
      </w:r>
      <w:r w:rsidR="005073EF">
        <w:rPr>
          <w:rFonts w:ascii="Times New Roman" w:eastAsia="Arial" w:hAnsi="Times New Roman" w:cs="Times New Roman"/>
          <w:color w:val="000000"/>
          <w:sz w:val="24"/>
          <w:szCs w:val="24"/>
        </w:rPr>
        <w:t>Илишевский</w:t>
      </w:r>
      <w:r w:rsidRPr="00D40D33">
        <w:rPr>
          <w:rFonts w:ascii="Times New Roman" w:eastAsia="Arial" w:hAnsi="Times New Roman" w:cs="Times New Roman"/>
          <w:color w:val="000000"/>
          <w:sz w:val="24"/>
          <w:szCs w:val="24"/>
        </w:rPr>
        <w:t xml:space="preserve"> район Республики Башкортостан с учетом заключения о результатах публичных слушаний по проекту планировки территории и проекту межевания территории, а также протокола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значений, указанных в заключении и протоколе.</w:t>
      </w:r>
    </w:p>
    <w:p w:rsidR="00E02F5D" w:rsidRPr="00D40D33" w:rsidRDefault="00E02F5D" w:rsidP="00E02F5D">
      <w:pPr>
        <w:spacing w:line="240" w:lineRule="auto"/>
        <w:ind w:firstLine="567"/>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 xml:space="preserve">16.Утвержденная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размещению на официальном сайте Администрации сельского поселения </w:t>
      </w:r>
      <w:r w:rsidR="00FC496B">
        <w:rPr>
          <w:rFonts w:ascii="Times New Roman" w:hAnsi="Times New Roman" w:cs="Times New Roman"/>
          <w:color w:val="000000"/>
          <w:sz w:val="24"/>
          <w:szCs w:val="24"/>
        </w:rPr>
        <w:t>Аккузевский</w:t>
      </w:r>
      <w:r w:rsidRPr="00D40D33">
        <w:rPr>
          <w:rFonts w:ascii="Times New Roman" w:eastAsia="Arial" w:hAnsi="Times New Roman" w:cs="Times New Roman"/>
          <w:color w:val="000000"/>
          <w:sz w:val="24"/>
          <w:szCs w:val="24"/>
        </w:rPr>
        <w:t xml:space="preserve">сельсовет муниципального района </w:t>
      </w:r>
      <w:r w:rsidR="005073EF">
        <w:rPr>
          <w:rFonts w:ascii="Times New Roman" w:eastAsia="Arial" w:hAnsi="Times New Roman" w:cs="Times New Roman"/>
          <w:color w:val="000000"/>
          <w:sz w:val="24"/>
          <w:szCs w:val="24"/>
        </w:rPr>
        <w:t>Илишевский</w:t>
      </w:r>
      <w:r w:rsidRPr="00D40D33">
        <w:rPr>
          <w:rFonts w:ascii="Times New Roman" w:eastAsia="Arial" w:hAnsi="Times New Roman" w:cs="Times New Roman"/>
          <w:color w:val="000000"/>
          <w:sz w:val="24"/>
          <w:szCs w:val="24"/>
        </w:rPr>
        <w:t xml:space="preserve"> район Республики Башкортостан в сети Интернет.</w:t>
      </w:r>
    </w:p>
    <w:p w:rsidR="00E02F5D" w:rsidRPr="00D40D33" w:rsidRDefault="00E02F5D" w:rsidP="008C181E">
      <w:pPr>
        <w:spacing w:line="240" w:lineRule="auto"/>
        <w:ind w:firstLine="567"/>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1</w:t>
      </w:r>
      <w:r w:rsidR="00E53291" w:rsidRPr="00D40D33">
        <w:rPr>
          <w:rFonts w:ascii="Times New Roman" w:eastAsia="Arial" w:hAnsi="Times New Roman" w:cs="Times New Roman"/>
          <w:color w:val="000000"/>
          <w:sz w:val="24"/>
          <w:szCs w:val="24"/>
        </w:rPr>
        <w:t>7</w:t>
      </w:r>
      <w:r w:rsidRPr="00D40D33">
        <w:rPr>
          <w:rFonts w:ascii="Times New Roman" w:eastAsia="Arial" w:hAnsi="Times New Roman" w:cs="Times New Roman"/>
          <w:color w:val="000000"/>
          <w:sz w:val="24"/>
          <w:szCs w:val="24"/>
        </w:rPr>
        <w:t xml:space="preserve">. Один экземпляр утвержденной документации по планировке территории, подлежит передаче на безвозмездной основе в архив отдела архитектуры и градостроительства Администрации муниципального района </w:t>
      </w:r>
      <w:r w:rsidR="005073EF">
        <w:rPr>
          <w:rFonts w:ascii="Times New Roman" w:eastAsia="Arial" w:hAnsi="Times New Roman" w:cs="Times New Roman"/>
          <w:color w:val="000000"/>
          <w:sz w:val="24"/>
          <w:szCs w:val="24"/>
        </w:rPr>
        <w:t>Илишевский</w:t>
      </w:r>
      <w:r w:rsidRPr="00D40D33">
        <w:rPr>
          <w:rFonts w:ascii="Times New Roman" w:eastAsia="Arial" w:hAnsi="Times New Roman" w:cs="Times New Roman"/>
          <w:color w:val="000000"/>
          <w:sz w:val="24"/>
          <w:szCs w:val="24"/>
        </w:rPr>
        <w:t xml:space="preserve"> район Республики Башкортостан для хранения и учета в информационной системе обеспечения градостроительной деятельности сельского поселения </w:t>
      </w:r>
      <w:r w:rsidR="00FC496B">
        <w:rPr>
          <w:rFonts w:ascii="Times New Roman" w:hAnsi="Times New Roman" w:cs="Times New Roman"/>
          <w:color w:val="000000"/>
          <w:sz w:val="24"/>
          <w:szCs w:val="24"/>
        </w:rPr>
        <w:t>Аккузевский</w:t>
      </w:r>
      <w:r w:rsidRPr="00D40D33">
        <w:rPr>
          <w:rFonts w:ascii="Times New Roman" w:eastAsia="Arial" w:hAnsi="Times New Roman" w:cs="Times New Roman"/>
          <w:color w:val="000000"/>
          <w:sz w:val="24"/>
          <w:szCs w:val="24"/>
        </w:rPr>
        <w:t xml:space="preserve">сельсовет муниципального района </w:t>
      </w:r>
      <w:r w:rsidR="005073EF">
        <w:rPr>
          <w:rFonts w:ascii="Times New Roman" w:eastAsia="Arial" w:hAnsi="Times New Roman" w:cs="Times New Roman"/>
          <w:color w:val="000000"/>
          <w:sz w:val="24"/>
          <w:szCs w:val="24"/>
        </w:rPr>
        <w:t>Илишевский</w:t>
      </w:r>
      <w:r w:rsidRPr="00D40D33">
        <w:rPr>
          <w:rFonts w:ascii="Times New Roman" w:eastAsia="Arial" w:hAnsi="Times New Roman" w:cs="Times New Roman"/>
          <w:color w:val="000000"/>
          <w:sz w:val="24"/>
          <w:szCs w:val="24"/>
        </w:rPr>
        <w:t xml:space="preserve"> район Республики Башкортостан.</w:t>
      </w:r>
    </w:p>
    <w:p w:rsidR="00E02F5D" w:rsidRPr="00D40D33" w:rsidRDefault="00E02F5D" w:rsidP="008C181E">
      <w:pPr>
        <w:spacing w:line="240" w:lineRule="auto"/>
        <w:ind w:firstLine="567"/>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1</w:t>
      </w:r>
      <w:r w:rsidR="00E53291" w:rsidRPr="00D40D33">
        <w:rPr>
          <w:rFonts w:ascii="Times New Roman" w:eastAsia="Arial" w:hAnsi="Times New Roman" w:cs="Times New Roman"/>
          <w:color w:val="000000"/>
          <w:sz w:val="24"/>
          <w:szCs w:val="24"/>
        </w:rPr>
        <w:t>8</w:t>
      </w:r>
      <w:r w:rsidRPr="00D40D33">
        <w:rPr>
          <w:rFonts w:ascii="Times New Roman" w:eastAsia="Arial" w:hAnsi="Times New Roman" w:cs="Times New Roman"/>
          <w:color w:val="000000"/>
          <w:sz w:val="24"/>
          <w:szCs w:val="24"/>
        </w:rPr>
        <w:t>. Органы местного самоуправления, физические и юридические лица вправе оспорить в судебном порядке утвержденную документацию по планировке территорий.</w:t>
      </w:r>
    </w:p>
    <w:p w:rsidR="00E02F5D" w:rsidRPr="00D40D33" w:rsidRDefault="00E53291" w:rsidP="008C181E">
      <w:pPr>
        <w:spacing w:line="240" w:lineRule="auto"/>
        <w:ind w:firstLine="591"/>
        <w:rPr>
          <w:rFonts w:ascii="Times New Roman" w:eastAsia="Arial" w:hAnsi="Times New Roman" w:cs="Times New Roman"/>
          <w:color w:val="000000"/>
          <w:sz w:val="24"/>
          <w:szCs w:val="24"/>
        </w:rPr>
      </w:pPr>
      <w:r w:rsidRPr="00D40D33">
        <w:rPr>
          <w:rFonts w:ascii="Times New Roman" w:eastAsia="Arial" w:hAnsi="Times New Roman" w:cs="Times New Roman"/>
          <w:color w:val="000000"/>
          <w:sz w:val="24"/>
          <w:szCs w:val="24"/>
        </w:rPr>
        <w:t>19</w:t>
      </w:r>
      <w:r w:rsidR="00E02F5D" w:rsidRPr="00D40D33">
        <w:rPr>
          <w:rFonts w:ascii="Times New Roman" w:eastAsia="Arial" w:hAnsi="Times New Roman" w:cs="Times New Roman"/>
          <w:color w:val="000000"/>
          <w:sz w:val="24"/>
          <w:szCs w:val="24"/>
        </w:rPr>
        <w:t xml:space="preserve">. Порядок деятельности Администрации сельского поселения  </w:t>
      </w:r>
      <w:r w:rsidR="00FC496B">
        <w:rPr>
          <w:rFonts w:ascii="Times New Roman" w:hAnsi="Times New Roman" w:cs="Times New Roman"/>
          <w:color w:val="000000"/>
          <w:sz w:val="24"/>
          <w:szCs w:val="24"/>
        </w:rPr>
        <w:t>Аккузевский</w:t>
      </w:r>
      <w:r w:rsidR="00E02F5D" w:rsidRPr="00D40D33">
        <w:rPr>
          <w:rFonts w:ascii="Times New Roman" w:eastAsia="Arial" w:hAnsi="Times New Roman" w:cs="Times New Roman"/>
          <w:color w:val="000000"/>
          <w:sz w:val="24"/>
          <w:szCs w:val="24"/>
        </w:rPr>
        <w:t xml:space="preserve">сельсовет муниципального района </w:t>
      </w:r>
      <w:r w:rsidR="005073EF">
        <w:rPr>
          <w:rFonts w:ascii="Times New Roman" w:eastAsia="Arial" w:hAnsi="Times New Roman" w:cs="Times New Roman"/>
          <w:color w:val="000000"/>
          <w:sz w:val="24"/>
          <w:szCs w:val="24"/>
        </w:rPr>
        <w:t>Илишевский</w:t>
      </w:r>
      <w:r w:rsidR="00E02F5D" w:rsidRPr="00D40D33">
        <w:rPr>
          <w:rFonts w:ascii="Times New Roman" w:eastAsia="Arial" w:hAnsi="Times New Roman" w:cs="Times New Roman"/>
          <w:color w:val="000000"/>
          <w:sz w:val="24"/>
          <w:szCs w:val="24"/>
        </w:rPr>
        <w:t xml:space="preserve"> район Республики Башкортостан по подготовке и утверждению документации по планировке территории определяется действующим градостроительным законодательством, соответствующими положениями, утвержденными решением Совета МР </w:t>
      </w:r>
      <w:r w:rsidR="005073EF">
        <w:rPr>
          <w:rFonts w:ascii="Times New Roman" w:eastAsia="Arial" w:hAnsi="Times New Roman" w:cs="Times New Roman"/>
          <w:color w:val="000000"/>
          <w:sz w:val="24"/>
          <w:szCs w:val="24"/>
        </w:rPr>
        <w:t>Илишевский</w:t>
      </w:r>
      <w:r w:rsidR="00E02F5D" w:rsidRPr="00D40D33">
        <w:rPr>
          <w:rFonts w:ascii="Times New Roman" w:eastAsia="Arial" w:hAnsi="Times New Roman" w:cs="Times New Roman"/>
          <w:color w:val="000000"/>
          <w:sz w:val="24"/>
          <w:szCs w:val="24"/>
        </w:rPr>
        <w:t xml:space="preserve"> район Республики Башкортостан, а до его утверждения регулируется временными положениями, утвержденными постановлениями главы сельского поселения </w:t>
      </w:r>
      <w:r w:rsidR="00FC496B">
        <w:rPr>
          <w:rFonts w:ascii="Times New Roman" w:hAnsi="Times New Roman" w:cs="Times New Roman"/>
          <w:color w:val="000000"/>
          <w:sz w:val="24"/>
          <w:szCs w:val="24"/>
        </w:rPr>
        <w:t>Аккузевский</w:t>
      </w:r>
      <w:r w:rsidR="00E02F5D" w:rsidRPr="00D40D33">
        <w:rPr>
          <w:rFonts w:ascii="Times New Roman" w:eastAsia="Arial" w:hAnsi="Times New Roman" w:cs="Times New Roman"/>
          <w:color w:val="000000"/>
          <w:sz w:val="24"/>
          <w:szCs w:val="24"/>
        </w:rPr>
        <w:t xml:space="preserve"> сельсовет муниципального района </w:t>
      </w:r>
      <w:r w:rsidR="005073EF">
        <w:rPr>
          <w:rFonts w:ascii="Times New Roman" w:eastAsia="Arial" w:hAnsi="Times New Roman" w:cs="Times New Roman"/>
          <w:color w:val="000000"/>
          <w:sz w:val="24"/>
          <w:szCs w:val="24"/>
        </w:rPr>
        <w:t>Илишевский</w:t>
      </w:r>
      <w:r w:rsidR="00E02F5D" w:rsidRPr="00D40D33">
        <w:rPr>
          <w:rFonts w:ascii="Times New Roman" w:eastAsia="Arial" w:hAnsi="Times New Roman" w:cs="Times New Roman"/>
          <w:color w:val="000000"/>
          <w:sz w:val="24"/>
          <w:szCs w:val="24"/>
        </w:rPr>
        <w:t xml:space="preserve"> район Республики Башкортостан, принятых в развитие настоящих Правил.</w:t>
      </w:r>
    </w:p>
    <w:p w:rsidR="00E53291" w:rsidRPr="00D40D33" w:rsidRDefault="00E53291" w:rsidP="008C181E">
      <w:pPr>
        <w:spacing w:line="240" w:lineRule="auto"/>
        <w:ind w:firstLine="567"/>
        <w:rPr>
          <w:rFonts w:ascii="Times New Roman" w:eastAsia="Arial" w:hAnsi="Times New Roman" w:cs="Times New Roman"/>
          <w:b/>
          <w:bCs/>
          <w:color w:val="000000"/>
          <w:sz w:val="24"/>
          <w:szCs w:val="24"/>
        </w:rPr>
      </w:pPr>
    </w:p>
    <w:p w:rsidR="00E02F5D" w:rsidRPr="00D40D33" w:rsidRDefault="005D5BE0" w:rsidP="008C181E">
      <w:pPr>
        <w:spacing w:line="240" w:lineRule="auto"/>
        <w:ind w:firstLine="567"/>
        <w:rPr>
          <w:rFonts w:ascii="Times New Roman" w:eastAsia="Arial" w:hAnsi="Times New Roman" w:cs="Times New Roman"/>
          <w:b/>
          <w:bCs/>
          <w:color w:val="000000"/>
          <w:sz w:val="24"/>
          <w:szCs w:val="24"/>
        </w:rPr>
      </w:pPr>
      <w:r w:rsidRPr="00D40D33">
        <w:rPr>
          <w:rFonts w:ascii="Times New Roman" w:eastAsia="Arial" w:hAnsi="Times New Roman" w:cs="Times New Roman"/>
          <w:b/>
          <w:bCs/>
          <w:color w:val="000000"/>
          <w:sz w:val="24"/>
          <w:szCs w:val="24"/>
        </w:rPr>
        <w:t>Статья 1</w:t>
      </w:r>
      <w:r w:rsidR="00115257" w:rsidRPr="00D40D33">
        <w:rPr>
          <w:rFonts w:ascii="Times New Roman" w:eastAsia="Arial" w:hAnsi="Times New Roman" w:cs="Times New Roman"/>
          <w:b/>
          <w:bCs/>
          <w:color w:val="000000"/>
          <w:sz w:val="24"/>
          <w:szCs w:val="24"/>
        </w:rPr>
        <w:t>5</w:t>
      </w:r>
      <w:r w:rsidRPr="00D40D33">
        <w:rPr>
          <w:rFonts w:ascii="Times New Roman" w:eastAsia="Arial" w:hAnsi="Times New Roman" w:cs="Times New Roman"/>
          <w:b/>
          <w:bCs/>
          <w:color w:val="000000"/>
          <w:sz w:val="24"/>
          <w:szCs w:val="24"/>
        </w:rPr>
        <w:t xml:space="preserve">. </w:t>
      </w:r>
      <w:r w:rsidR="00E02F5D" w:rsidRPr="00D40D33">
        <w:rPr>
          <w:rFonts w:ascii="Times New Roman" w:eastAsia="Arial" w:hAnsi="Times New Roman" w:cs="Times New Roman"/>
          <w:b/>
          <w:bCs/>
          <w:color w:val="000000"/>
          <w:sz w:val="24"/>
          <w:szCs w:val="24"/>
        </w:rPr>
        <w:t>Развитие застроенных территорий сельского поселения</w:t>
      </w:r>
      <w:r w:rsidR="00FC496B">
        <w:rPr>
          <w:rFonts w:ascii="Times New Roman" w:hAnsi="Times New Roman" w:cs="Times New Roman"/>
          <w:b/>
          <w:color w:val="000000"/>
          <w:sz w:val="24"/>
          <w:szCs w:val="24"/>
        </w:rPr>
        <w:t>Аккузевский</w:t>
      </w:r>
      <w:r w:rsidR="00E02F5D" w:rsidRPr="00D40D33">
        <w:rPr>
          <w:rFonts w:ascii="Times New Roman" w:eastAsia="Arial" w:hAnsi="Times New Roman" w:cs="Times New Roman"/>
          <w:b/>
          <w:bCs/>
          <w:color w:val="000000"/>
          <w:sz w:val="24"/>
          <w:szCs w:val="24"/>
        </w:rPr>
        <w:t xml:space="preserve">сельсовет муниципального района </w:t>
      </w:r>
      <w:r w:rsidR="005073EF">
        <w:rPr>
          <w:rFonts w:ascii="Times New Roman" w:eastAsia="Arial" w:hAnsi="Times New Roman" w:cs="Times New Roman"/>
          <w:b/>
          <w:bCs/>
          <w:color w:val="000000"/>
          <w:sz w:val="24"/>
          <w:szCs w:val="24"/>
        </w:rPr>
        <w:t>Илишевский</w:t>
      </w:r>
      <w:r w:rsidR="00E02F5D" w:rsidRPr="00D40D33">
        <w:rPr>
          <w:rFonts w:ascii="Times New Roman" w:eastAsia="Arial" w:hAnsi="Times New Roman" w:cs="Times New Roman"/>
          <w:b/>
          <w:bCs/>
          <w:color w:val="000000"/>
          <w:sz w:val="24"/>
          <w:szCs w:val="24"/>
        </w:rPr>
        <w:t xml:space="preserve"> район Республики Башкортостан </w:t>
      </w:r>
    </w:p>
    <w:p w:rsidR="00E02F5D" w:rsidRPr="00D40D33" w:rsidRDefault="00E02F5D" w:rsidP="008C181E">
      <w:pPr>
        <w:spacing w:line="240" w:lineRule="auto"/>
        <w:ind w:firstLine="567"/>
        <w:rPr>
          <w:rFonts w:ascii="Times New Roman" w:eastAsia="Arial" w:hAnsi="Times New Roman" w:cs="Times New Roman"/>
          <w:bCs/>
          <w:color w:val="000000"/>
          <w:sz w:val="24"/>
          <w:szCs w:val="24"/>
        </w:rPr>
      </w:pPr>
    </w:p>
    <w:p w:rsidR="00E02F5D" w:rsidRPr="00D40D33" w:rsidRDefault="00E02F5D"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E02F5D" w:rsidRPr="00D40D33" w:rsidRDefault="00E02F5D" w:rsidP="008C181E">
      <w:pPr>
        <w:pStyle w:val="ConsPlusNormal"/>
        <w:widowControl/>
        <w:ind w:firstLine="56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2. Решение о развитии застроенной территории принимается главой </w:t>
      </w:r>
      <w:r w:rsidRPr="00D40D33">
        <w:rPr>
          <w:rFonts w:ascii="Times New Roman" w:eastAsia="Arial" w:hAnsi="Times New Roman" w:cs="Times New Roman"/>
          <w:color w:val="000000"/>
          <w:sz w:val="24"/>
          <w:szCs w:val="24"/>
        </w:rPr>
        <w:t xml:space="preserve">сельского поселения </w:t>
      </w:r>
      <w:r w:rsidR="00FC496B">
        <w:rPr>
          <w:rFonts w:ascii="Times New Roman" w:hAnsi="Times New Roman" w:cs="Times New Roman"/>
          <w:color w:val="000000"/>
          <w:sz w:val="24"/>
          <w:szCs w:val="24"/>
        </w:rPr>
        <w:t>Аккузевский</w:t>
      </w:r>
      <w:r w:rsidRPr="00D40D33">
        <w:rPr>
          <w:rFonts w:ascii="Times New Roman" w:eastAsia="Arial" w:hAnsi="Times New Roman" w:cs="Times New Roman"/>
          <w:color w:val="000000"/>
          <w:sz w:val="24"/>
          <w:szCs w:val="24"/>
        </w:rPr>
        <w:t xml:space="preserve"> сельсовет муниципального района </w:t>
      </w:r>
      <w:r w:rsidR="005073EF">
        <w:rPr>
          <w:rFonts w:ascii="Times New Roman" w:eastAsia="Arial" w:hAnsi="Times New Roman" w:cs="Times New Roman"/>
          <w:color w:val="000000"/>
          <w:sz w:val="24"/>
          <w:szCs w:val="24"/>
        </w:rPr>
        <w:t>Илишевский</w:t>
      </w:r>
      <w:r w:rsidRPr="00D40D33">
        <w:rPr>
          <w:rFonts w:ascii="Times New Roman" w:eastAsia="Arial" w:hAnsi="Times New Roman" w:cs="Times New Roman"/>
          <w:color w:val="000000"/>
          <w:sz w:val="24"/>
          <w:szCs w:val="24"/>
        </w:rPr>
        <w:t xml:space="preserve"> район Республики Башкортостан</w:t>
      </w:r>
      <w:r w:rsidRPr="00D40D33">
        <w:rPr>
          <w:rFonts w:ascii="Times New Roman" w:hAnsi="Times New Roman" w:cs="Times New Roman"/>
          <w:color w:val="000000"/>
          <w:sz w:val="24"/>
          <w:szCs w:val="24"/>
        </w:rPr>
        <w:t>, если на такой территории расположены:</w:t>
      </w:r>
    </w:p>
    <w:p w:rsidR="00E02F5D" w:rsidRPr="00D40D33" w:rsidRDefault="00E02F5D" w:rsidP="008C181E">
      <w:pPr>
        <w:pStyle w:val="ConsPlusNormal"/>
        <w:widowControl/>
        <w:ind w:firstLine="566"/>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 многоквартирные дома, признанные в установленном Правительством Российской Федерации порядке аварийными и подлежащими сносу;</w:t>
      </w:r>
    </w:p>
    <w:p w:rsidR="00E02F5D" w:rsidRPr="00D40D33" w:rsidRDefault="00E02F5D" w:rsidP="008C181E">
      <w:pPr>
        <w:pStyle w:val="ConsPlusNormal"/>
        <w:widowControl/>
        <w:ind w:firstLine="566"/>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02F5D" w:rsidRPr="00D40D33" w:rsidRDefault="00E02F5D" w:rsidP="008C181E">
      <w:pPr>
        <w:pStyle w:val="ConsPlusNormal"/>
        <w:widowControl/>
        <w:ind w:firstLine="56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3. </w:t>
      </w:r>
      <w:r w:rsidR="00506801" w:rsidRPr="00506801">
        <w:rPr>
          <w:rFonts w:ascii="Times New Roman" w:hAnsi="Times New Roman" w:cs="Times New Roman"/>
          <w:color w:val="000000"/>
          <w:sz w:val="24"/>
          <w:szCs w:val="24"/>
        </w:rPr>
        <w:t>На застроенной территории, в отношении которой принимается решение о развитии, могут быть расположены помимо объектов, предусмотренных </w:t>
      </w:r>
      <w:hyperlink r:id="rId10" w:anchor="dst41" w:history="1">
        <w:r w:rsidR="00506801">
          <w:rPr>
            <w:rFonts w:ascii="Times New Roman" w:hAnsi="Times New Roman" w:cs="Times New Roman"/>
            <w:color w:val="000000"/>
            <w:sz w:val="24"/>
            <w:szCs w:val="24"/>
          </w:rPr>
          <w:t>пунктом2</w:t>
        </w:r>
      </w:hyperlink>
      <w:r w:rsidR="00506801" w:rsidRPr="00506801">
        <w:rPr>
          <w:rFonts w:ascii="Times New Roman" w:hAnsi="Times New Roman" w:cs="Times New Roman"/>
          <w:color w:val="000000"/>
          <w:sz w:val="24"/>
          <w:szCs w:val="24"/>
        </w:rPr>
        <w:t> настоящей статьи, объекты инженерной инфраструктуры, обеспечивающие исключительно функционирование многоквартирных домов, предусмотренных </w:t>
      </w:r>
      <w:r w:rsidR="00506801">
        <w:rPr>
          <w:rFonts w:ascii="Times New Roman" w:hAnsi="Times New Roman" w:cs="Times New Roman"/>
          <w:color w:val="000000"/>
          <w:sz w:val="24"/>
          <w:szCs w:val="24"/>
        </w:rPr>
        <w:t>под</w:t>
      </w:r>
      <w:hyperlink r:id="rId11" w:anchor="dst42" w:history="1">
        <w:r w:rsidR="00506801" w:rsidRPr="00506801">
          <w:rPr>
            <w:rFonts w:ascii="Times New Roman" w:hAnsi="Times New Roman" w:cs="Times New Roman"/>
            <w:color w:val="000000"/>
            <w:sz w:val="24"/>
            <w:szCs w:val="24"/>
          </w:rPr>
          <w:t>пунктами 1</w:t>
        </w:r>
      </w:hyperlink>
      <w:r w:rsidR="00506801" w:rsidRPr="00506801">
        <w:rPr>
          <w:rFonts w:ascii="Times New Roman" w:hAnsi="Times New Roman" w:cs="Times New Roman"/>
          <w:color w:val="000000"/>
          <w:sz w:val="24"/>
          <w:szCs w:val="24"/>
        </w:rPr>
        <w:t> и </w:t>
      </w:r>
      <w:hyperlink r:id="rId12" w:anchor="dst43" w:history="1">
        <w:r w:rsidR="00506801" w:rsidRPr="00506801">
          <w:rPr>
            <w:rFonts w:ascii="Times New Roman" w:hAnsi="Times New Roman" w:cs="Times New Roman"/>
            <w:color w:val="000000"/>
            <w:sz w:val="24"/>
            <w:szCs w:val="24"/>
          </w:rPr>
          <w:t xml:space="preserve">2 </w:t>
        </w:r>
        <w:r w:rsidR="00506801">
          <w:rPr>
            <w:rFonts w:ascii="Times New Roman" w:hAnsi="Times New Roman" w:cs="Times New Roman"/>
            <w:color w:val="000000"/>
            <w:sz w:val="24"/>
            <w:szCs w:val="24"/>
          </w:rPr>
          <w:t>пункта</w:t>
        </w:r>
      </w:hyperlink>
      <w:r w:rsidR="00506801">
        <w:rPr>
          <w:rFonts w:ascii="Times New Roman" w:hAnsi="Times New Roman" w:cs="Times New Roman"/>
          <w:color w:val="000000"/>
          <w:sz w:val="24"/>
          <w:szCs w:val="24"/>
        </w:rPr>
        <w:t xml:space="preserve"> 2</w:t>
      </w:r>
      <w:r w:rsidR="00506801" w:rsidRPr="00506801">
        <w:rPr>
          <w:rFonts w:ascii="Times New Roman" w:hAnsi="Times New Roman" w:cs="Times New Roman"/>
          <w:color w:val="000000"/>
          <w:sz w:val="24"/>
          <w:szCs w:val="24"/>
        </w:rPr>
        <w:t>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w:t>
      </w:r>
      <w:r w:rsidRPr="00D40D33">
        <w:rPr>
          <w:rFonts w:ascii="Times New Roman" w:hAnsi="Times New Roman" w:cs="Times New Roman"/>
          <w:color w:val="000000"/>
          <w:sz w:val="24"/>
          <w:szCs w:val="24"/>
        </w:rPr>
        <w:t>.</w:t>
      </w:r>
    </w:p>
    <w:p w:rsidR="00E02F5D" w:rsidRPr="00D40D33" w:rsidRDefault="00E02F5D" w:rsidP="008C181E">
      <w:pPr>
        <w:pStyle w:val="ConsPlusNormal"/>
        <w:widowControl/>
        <w:ind w:firstLine="56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4. На застроенной территории, в отношении которой принято решение о развитии, не могут быть расположены иные объекты капитального строительства</w:t>
      </w:r>
      <w:r w:rsidR="00506801">
        <w:rPr>
          <w:rFonts w:ascii="Times New Roman" w:hAnsi="Times New Roman" w:cs="Times New Roman"/>
          <w:color w:val="000000"/>
          <w:sz w:val="24"/>
          <w:szCs w:val="24"/>
        </w:rPr>
        <w:t xml:space="preserve">, за исключением указанных в </w:t>
      </w:r>
      <w:r w:rsidRPr="00D40D33">
        <w:rPr>
          <w:rFonts w:ascii="Times New Roman" w:hAnsi="Times New Roman" w:cs="Times New Roman"/>
          <w:color w:val="000000"/>
          <w:sz w:val="24"/>
          <w:szCs w:val="24"/>
        </w:rPr>
        <w:t>пунктах 2 и 3 настояще</w:t>
      </w:r>
      <w:r w:rsidR="00506801">
        <w:rPr>
          <w:rFonts w:ascii="Times New Roman" w:hAnsi="Times New Roman" w:cs="Times New Roman"/>
          <w:color w:val="000000"/>
          <w:sz w:val="24"/>
          <w:szCs w:val="24"/>
        </w:rPr>
        <w:t>й статьи</w:t>
      </w:r>
      <w:r w:rsidRPr="00D40D33">
        <w:rPr>
          <w:rFonts w:ascii="Times New Roman" w:hAnsi="Times New Roman" w:cs="Times New Roman"/>
          <w:color w:val="000000"/>
          <w:sz w:val="24"/>
          <w:szCs w:val="24"/>
        </w:rPr>
        <w:t>.</w:t>
      </w:r>
    </w:p>
    <w:p w:rsidR="00E02F5D" w:rsidRPr="00D40D33" w:rsidRDefault="00E02F5D" w:rsidP="008C181E">
      <w:pPr>
        <w:pStyle w:val="ConsPlusNormal"/>
        <w:widowControl/>
        <w:ind w:firstLine="56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5.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E02F5D" w:rsidRPr="00D40D33" w:rsidRDefault="00E02F5D" w:rsidP="008C181E">
      <w:pPr>
        <w:pStyle w:val="ConsPlusNormal"/>
        <w:widowControl/>
        <w:ind w:firstLine="56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6.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w:t>
      </w:r>
      <w:r w:rsidRPr="00D40D33">
        <w:rPr>
          <w:rFonts w:ascii="Times New Roman" w:eastAsia="Arial" w:hAnsi="Times New Roman" w:cs="Times New Roman"/>
          <w:color w:val="000000"/>
          <w:sz w:val="24"/>
          <w:szCs w:val="24"/>
        </w:rPr>
        <w:t xml:space="preserve"> сельского поселения </w:t>
      </w:r>
      <w:r w:rsidR="00FC496B">
        <w:rPr>
          <w:rFonts w:ascii="Times New Roman" w:hAnsi="Times New Roman" w:cs="Times New Roman"/>
          <w:color w:val="000000"/>
          <w:sz w:val="24"/>
          <w:szCs w:val="24"/>
        </w:rPr>
        <w:t>Аккузевский</w:t>
      </w:r>
      <w:r w:rsidRPr="00D40D33">
        <w:rPr>
          <w:rFonts w:ascii="Times New Roman" w:eastAsia="Arial" w:hAnsi="Times New Roman" w:cs="Times New Roman"/>
          <w:color w:val="000000"/>
          <w:sz w:val="24"/>
          <w:szCs w:val="24"/>
        </w:rPr>
        <w:t xml:space="preserve"> сельсовет муниципального района </w:t>
      </w:r>
      <w:r w:rsidR="005073EF">
        <w:rPr>
          <w:rFonts w:ascii="Times New Roman" w:eastAsia="Arial" w:hAnsi="Times New Roman" w:cs="Times New Roman"/>
          <w:color w:val="000000"/>
          <w:sz w:val="24"/>
          <w:szCs w:val="24"/>
        </w:rPr>
        <w:t>Илишевский</w:t>
      </w:r>
      <w:r w:rsidRPr="00D40D33">
        <w:rPr>
          <w:rFonts w:ascii="Times New Roman" w:eastAsia="Arial" w:hAnsi="Times New Roman" w:cs="Times New Roman"/>
          <w:color w:val="000000"/>
          <w:sz w:val="24"/>
          <w:szCs w:val="24"/>
        </w:rPr>
        <w:t xml:space="preserve"> район Республики Башкортостан</w:t>
      </w:r>
      <w:r w:rsidRPr="00D40D33">
        <w:rPr>
          <w:rFonts w:ascii="Times New Roman" w:hAnsi="Times New Roman" w:cs="Times New Roman"/>
          <w:color w:val="000000"/>
          <w:sz w:val="24"/>
          <w:szCs w:val="24"/>
        </w:rPr>
        <w:t xml:space="preserve">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E02F5D" w:rsidRPr="00D40D33" w:rsidRDefault="00E02F5D" w:rsidP="008C181E">
      <w:pPr>
        <w:pStyle w:val="ConsPlusNormal"/>
        <w:widowControl/>
        <w:ind w:firstLine="567"/>
        <w:jc w:val="both"/>
        <w:rPr>
          <w:rFonts w:ascii="Times New Roman" w:hAnsi="Times New Roman" w:cs="Times New Roman"/>
          <w:color w:val="000000"/>
          <w:sz w:val="24"/>
          <w:szCs w:val="24"/>
        </w:rPr>
      </w:pPr>
      <w:r w:rsidRPr="00D40D33">
        <w:rPr>
          <w:rFonts w:ascii="Times New Roman" w:hAnsi="Times New Roman" w:cs="Times New Roman"/>
          <w:bCs/>
          <w:color w:val="000000"/>
          <w:sz w:val="24"/>
          <w:szCs w:val="24"/>
        </w:rPr>
        <w:t xml:space="preserve">7. </w:t>
      </w:r>
      <w:r w:rsidRPr="00D40D33">
        <w:rPr>
          <w:rFonts w:ascii="Times New Roman" w:hAnsi="Times New Roman" w:cs="Times New Roman"/>
          <w:color w:val="000000"/>
          <w:sz w:val="24"/>
          <w:szCs w:val="24"/>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E02F5D" w:rsidRPr="00D40D33" w:rsidRDefault="00E02F5D" w:rsidP="008C181E">
      <w:pPr>
        <w:pStyle w:val="ConsPlusNormal"/>
        <w:widowControl/>
        <w:ind w:firstLine="567"/>
        <w:jc w:val="both"/>
        <w:rPr>
          <w:rFonts w:ascii="Times New Roman" w:hAnsi="Times New Roman" w:cs="Times New Roman"/>
          <w:color w:val="000000"/>
          <w:sz w:val="24"/>
          <w:szCs w:val="24"/>
        </w:rPr>
      </w:pPr>
      <w:r w:rsidRPr="00D40D33">
        <w:rPr>
          <w:rFonts w:ascii="Times New Roman" w:hAnsi="Times New Roman" w:cs="Times New Roman"/>
          <w:bCs/>
          <w:color w:val="000000"/>
          <w:sz w:val="24"/>
          <w:szCs w:val="24"/>
        </w:rPr>
        <w:t xml:space="preserve">8. </w:t>
      </w:r>
      <w:r w:rsidRPr="00D40D33">
        <w:rPr>
          <w:rFonts w:ascii="Times New Roman" w:hAnsi="Times New Roman" w:cs="Times New Roman"/>
          <w:color w:val="000000"/>
          <w:sz w:val="24"/>
          <w:szCs w:val="24"/>
        </w:rPr>
        <w:t>Аукцион на право заключить договор о развитии застроенной территории является открытым по составу участников и форме подачи заявок.</w:t>
      </w:r>
    </w:p>
    <w:p w:rsidR="00E02F5D" w:rsidRPr="00D40D33" w:rsidRDefault="00E02F5D" w:rsidP="008C181E">
      <w:pPr>
        <w:spacing w:line="240" w:lineRule="auto"/>
        <w:ind w:firstLine="567"/>
        <w:rPr>
          <w:rFonts w:ascii="Times New Roman" w:eastAsia="Arial" w:hAnsi="Times New Roman" w:cs="Times New Roman"/>
          <w:bCs/>
          <w:color w:val="000000"/>
          <w:sz w:val="24"/>
          <w:szCs w:val="24"/>
        </w:rPr>
      </w:pPr>
      <w:r w:rsidRPr="00D40D33">
        <w:rPr>
          <w:rFonts w:ascii="Times New Roman" w:eastAsia="Arial" w:hAnsi="Times New Roman" w:cs="Times New Roman"/>
          <w:bCs/>
          <w:color w:val="000000"/>
          <w:sz w:val="24"/>
          <w:szCs w:val="24"/>
        </w:rPr>
        <w:t xml:space="preserve">Решение о проведении аукциона принимается главой </w:t>
      </w:r>
      <w:r w:rsidRPr="00D40D33">
        <w:rPr>
          <w:rFonts w:ascii="Times New Roman" w:eastAsia="Arial" w:hAnsi="Times New Roman" w:cs="Times New Roman"/>
          <w:color w:val="000000"/>
          <w:sz w:val="24"/>
          <w:szCs w:val="24"/>
        </w:rPr>
        <w:t>сельского поселения</w:t>
      </w:r>
      <w:r w:rsidR="00FC496B">
        <w:rPr>
          <w:rFonts w:ascii="Times New Roman" w:hAnsi="Times New Roman" w:cs="Times New Roman"/>
          <w:color w:val="000000"/>
          <w:sz w:val="24"/>
          <w:szCs w:val="24"/>
        </w:rPr>
        <w:t>Аккузевский</w:t>
      </w:r>
      <w:r w:rsidRPr="00D40D33">
        <w:rPr>
          <w:rFonts w:ascii="Times New Roman" w:eastAsia="Arial" w:hAnsi="Times New Roman" w:cs="Times New Roman"/>
          <w:color w:val="000000"/>
          <w:sz w:val="24"/>
          <w:szCs w:val="24"/>
        </w:rPr>
        <w:t xml:space="preserve">сельсовет </w:t>
      </w:r>
      <w:r w:rsidRPr="00D40D33">
        <w:rPr>
          <w:rFonts w:ascii="Times New Roman" w:eastAsia="Arial" w:hAnsi="Times New Roman" w:cs="Times New Roman"/>
          <w:bCs/>
          <w:color w:val="000000"/>
          <w:sz w:val="24"/>
          <w:szCs w:val="24"/>
        </w:rPr>
        <w:t xml:space="preserve">муниципального района </w:t>
      </w:r>
      <w:r w:rsidR="005073EF">
        <w:rPr>
          <w:rFonts w:ascii="Times New Roman" w:eastAsia="Arial" w:hAnsi="Times New Roman" w:cs="Times New Roman"/>
          <w:bCs/>
          <w:color w:val="000000"/>
          <w:sz w:val="24"/>
          <w:szCs w:val="24"/>
        </w:rPr>
        <w:t>Илишевский</w:t>
      </w:r>
      <w:r w:rsidRPr="00D40D33">
        <w:rPr>
          <w:rFonts w:ascii="Times New Roman" w:eastAsia="Arial" w:hAnsi="Times New Roman" w:cs="Times New Roman"/>
          <w:bCs/>
          <w:color w:val="000000"/>
          <w:sz w:val="24"/>
          <w:szCs w:val="24"/>
        </w:rPr>
        <w:t xml:space="preserve"> район Республики Башкортостан в соответствии со статьей 46 Градостроительного кодекса РФ.</w:t>
      </w:r>
    </w:p>
    <w:p w:rsidR="00E02F5D" w:rsidRPr="00D40D33" w:rsidRDefault="00E02F5D" w:rsidP="008C181E">
      <w:pPr>
        <w:spacing w:line="240" w:lineRule="auto"/>
        <w:rPr>
          <w:rFonts w:ascii="Times New Roman" w:hAnsi="Times New Roman" w:cs="Times New Roman"/>
          <w:color w:val="000000"/>
          <w:sz w:val="24"/>
          <w:szCs w:val="29"/>
        </w:rPr>
      </w:pPr>
      <w:r w:rsidRPr="00D40D33">
        <w:rPr>
          <w:rFonts w:ascii="Times New Roman" w:hAnsi="Times New Roman" w:cs="Times New Roman"/>
          <w:bCs/>
          <w:color w:val="000000"/>
          <w:sz w:val="24"/>
          <w:szCs w:val="29"/>
        </w:rPr>
        <w:t>9.</w:t>
      </w:r>
      <w:r w:rsidRPr="00D40D33">
        <w:rPr>
          <w:rFonts w:ascii="Times New Roman" w:hAnsi="Times New Roman" w:cs="Times New Roman"/>
          <w:color w:val="000000"/>
          <w:sz w:val="24"/>
          <w:szCs w:val="29"/>
        </w:rPr>
        <w:t xml:space="preserve">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а другая сторона (орган местного самоуправления) обязуется создать необходимые условия для выполнения обязательств. </w:t>
      </w:r>
    </w:p>
    <w:p w:rsidR="00E02F5D" w:rsidRPr="00D40D33" w:rsidRDefault="00E02F5D" w:rsidP="008C181E">
      <w:pPr>
        <w:spacing w:line="240" w:lineRule="auto"/>
        <w:ind w:firstLine="567"/>
        <w:rPr>
          <w:rFonts w:ascii="Times New Roman" w:eastAsia="Arial" w:hAnsi="Times New Roman" w:cs="Times New Roman"/>
          <w:bCs/>
          <w:color w:val="000000"/>
          <w:sz w:val="24"/>
          <w:szCs w:val="24"/>
        </w:rPr>
      </w:pPr>
      <w:r w:rsidRPr="00D40D33">
        <w:rPr>
          <w:rFonts w:ascii="Times New Roman" w:eastAsia="Arial" w:hAnsi="Times New Roman" w:cs="Times New Roman"/>
          <w:bCs/>
          <w:color w:val="000000"/>
          <w:sz w:val="24"/>
          <w:szCs w:val="24"/>
        </w:rPr>
        <w:t>10. Существенными условиями договора являются:</w:t>
      </w:r>
    </w:p>
    <w:p w:rsidR="00E02F5D" w:rsidRPr="00D40D33" w:rsidRDefault="00E02F5D" w:rsidP="008C181E">
      <w:pPr>
        <w:spacing w:line="240" w:lineRule="auto"/>
        <w:ind w:firstLine="566"/>
        <w:rPr>
          <w:rFonts w:ascii="Times New Roman" w:eastAsia="Arial" w:hAnsi="Times New Roman" w:cs="Times New Roman"/>
          <w:bCs/>
          <w:color w:val="000000"/>
          <w:sz w:val="24"/>
          <w:szCs w:val="24"/>
        </w:rPr>
      </w:pPr>
      <w:r w:rsidRPr="00D40D33">
        <w:rPr>
          <w:rFonts w:ascii="Times New Roman" w:eastAsia="Arial" w:hAnsi="Times New Roman" w:cs="Times New Roman"/>
          <w:bCs/>
          <w:color w:val="000000"/>
          <w:sz w:val="24"/>
          <w:szCs w:val="24"/>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E02F5D" w:rsidRPr="00D40D33" w:rsidRDefault="00E02F5D" w:rsidP="008C181E">
      <w:pPr>
        <w:spacing w:line="240" w:lineRule="auto"/>
        <w:ind w:firstLine="566"/>
        <w:rPr>
          <w:rFonts w:ascii="Times New Roman" w:eastAsia="Arial" w:hAnsi="Times New Roman" w:cs="Times New Roman"/>
          <w:bCs/>
          <w:color w:val="000000"/>
          <w:sz w:val="24"/>
          <w:szCs w:val="24"/>
        </w:rPr>
      </w:pPr>
      <w:r w:rsidRPr="00D40D33">
        <w:rPr>
          <w:rFonts w:ascii="Times New Roman" w:eastAsia="Arial" w:hAnsi="Times New Roman" w:cs="Times New Roman"/>
          <w:bCs/>
          <w:color w:val="000000"/>
          <w:sz w:val="24"/>
          <w:szCs w:val="24"/>
        </w:rPr>
        <w:t>2) цена права на заключение договора;</w:t>
      </w:r>
    </w:p>
    <w:p w:rsidR="00E02F5D" w:rsidRPr="00D40D33" w:rsidRDefault="00E02F5D" w:rsidP="008C181E">
      <w:pPr>
        <w:spacing w:line="240" w:lineRule="auto"/>
        <w:ind w:firstLine="566"/>
        <w:rPr>
          <w:rFonts w:ascii="Times New Roman" w:eastAsia="Arial" w:hAnsi="Times New Roman" w:cs="Times New Roman"/>
          <w:bCs/>
          <w:color w:val="000000"/>
          <w:sz w:val="24"/>
          <w:szCs w:val="24"/>
        </w:rPr>
      </w:pPr>
      <w:r w:rsidRPr="00D40D33">
        <w:rPr>
          <w:rFonts w:ascii="Times New Roman" w:eastAsia="Arial" w:hAnsi="Times New Roman" w:cs="Times New Roman"/>
          <w:bCs/>
          <w:color w:val="000000"/>
          <w:sz w:val="24"/>
          <w:szCs w:val="24"/>
        </w:rPr>
        <w:t xml:space="preserve">3) обязательство лица, заключившего договор с Администрацией </w:t>
      </w:r>
      <w:r w:rsidRPr="00D40D33">
        <w:rPr>
          <w:rFonts w:ascii="Times New Roman" w:eastAsia="Arial" w:hAnsi="Times New Roman" w:cs="Times New Roman"/>
          <w:color w:val="000000"/>
          <w:sz w:val="24"/>
          <w:szCs w:val="24"/>
        </w:rPr>
        <w:t xml:space="preserve">сельского поселения </w:t>
      </w:r>
      <w:r w:rsidR="00FC496B">
        <w:rPr>
          <w:rFonts w:ascii="Times New Roman" w:hAnsi="Times New Roman" w:cs="Times New Roman"/>
          <w:color w:val="000000"/>
          <w:sz w:val="24"/>
          <w:szCs w:val="24"/>
        </w:rPr>
        <w:t>Аккузевский</w:t>
      </w:r>
      <w:r w:rsidRPr="00D40D33">
        <w:rPr>
          <w:rFonts w:ascii="Times New Roman" w:eastAsia="Arial" w:hAnsi="Times New Roman" w:cs="Times New Roman"/>
          <w:color w:val="000000"/>
          <w:sz w:val="24"/>
          <w:szCs w:val="24"/>
        </w:rPr>
        <w:t>сельсовет</w:t>
      </w:r>
      <w:r w:rsidRPr="00D40D33">
        <w:rPr>
          <w:rFonts w:ascii="Times New Roman" w:eastAsia="Arial" w:hAnsi="Times New Roman" w:cs="Times New Roman"/>
          <w:bCs/>
          <w:color w:val="000000"/>
          <w:sz w:val="24"/>
          <w:szCs w:val="24"/>
        </w:rPr>
        <w:t xml:space="preserve"> муниципального района </w:t>
      </w:r>
      <w:r w:rsidR="005073EF">
        <w:rPr>
          <w:rFonts w:ascii="Times New Roman" w:eastAsia="Arial" w:hAnsi="Times New Roman" w:cs="Times New Roman"/>
          <w:bCs/>
          <w:color w:val="000000"/>
          <w:sz w:val="24"/>
          <w:szCs w:val="24"/>
        </w:rPr>
        <w:t>Илишевский</w:t>
      </w:r>
      <w:r w:rsidRPr="00D40D33">
        <w:rPr>
          <w:rFonts w:ascii="Times New Roman" w:eastAsia="Arial" w:hAnsi="Times New Roman" w:cs="Times New Roman"/>
          <w:bCs/>
          <w:color w:val="000000"/>
          <w:sz w:val="24"/>
          <w:szCs w:val="24"/>
        </w:rPr>
        <w:t xml:space="preserve"> район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документов;</w:t>
      </w:r>
    </w:p>
    <w:p w:rsidR="00E02F5D" w:rsidRPr="00D40D33" w:rsidRDefault="00E02F5D" w:rsidP="008C181E">
      <w:pPr>
        <w:spacing w:line="240" w:lineRule="auto"/>
        <w:ind w:firstLine="566"/>
        <w:rPr>
          <w:rFonts w:ascii="Times New Roman" w:eastAsia="Arial" w:hAnsi="Times New Roman" w:cs="Times New Roman"/>
          <w:bCs/>
          <w:color w:val="000000"/>
          <w:sz w:val="24"/>
          <w:szCs w:val="24"/>
        </w:rPr>
      </w:pPr>
      <w:r w:rsidRPr="00D40D33">
        <w:rPr>
          <w:rFonts w:ascii="Times New Roman" w:eastAsia="Arial" w:hAnsi="Times New Roman" w:cs="Times New Roman"/>
          <w:bCs/>
          <w:color w:val="000000"/>
          <w:sz w:val="24"/>
          <w:szCs w:val="24"/>
        </w:rPr>
        <w:t xml:space="preserve">4) обязательство лица, заключившего договор с Администрацией </w:t>
      </w:r>
      <w:r w:rsidRPr="00D40D33">
        <w:rPr>
          <w:rFonts w:ascii="Times New Roman" w:eastAsia="Arial" w:hAnsi="Times New Roman" w:cs="Times New Roman"/>
          <w:color w:val="000000"/>
          <w:sz w:val="24"/>
          <w:szCs w:val="24"/>
        </w:rPr>
        <w:t xml:space="preserve">сельского поселения  </w:t>
      </w:r>
      <w:r w:rsidR="00FC496B">
        <w:rPr>
          <w:rFonts w:ascii="Times New Roman" w:hAnsi="Times New Roman" w:cs="Times New Roman"/>
          <w:color w:val="000000"/>
          <w:sz w:val="24"/>
          <w:szCs w:val="24"/>
        </w:rPr>
        <w:t>Аккузевский</w:t>
      </w:r>
      <w:r w:rsidRPr="00D40D33">
        <w:rPr>
          <w:rFonts w:ascii="Times New Roman" w:eastAsia="Arial" w:hAnsi="Times New Roman" w:cs="Times New Roman"/>
          <w:color w:val="000000"/>
          <w:sz w:val="24"/>
          <w:szCs w:val="24"/>
        </w:rPr>
        <w:t>сельсовет</w:t>
      </w:r>
      <w:r w:rsidRPr="00D40D33">
        <w:rPr>
          <w:rFonts w:ascii="Times New Roman" w:eastAsia="Arial" w:hAnsi="Times New Roman" w:cs="Times New Roman"/>
          <w:bCs/>
          <w:color w:val="000000"/>
          <w:sz w:val="24"/>
          <w:szCs w:val="24"/>
        </w:rPr>
        <w:t xml:space="preserve"> муниципального района </w:t>
      </w:r>
      <w:r w:rsidR="005073EF">
        <w:rPr>
          <w:rFonts w:ascii="Times New Roman" w:eastAsia="Arial" w:hAnsi="Times New Roman" w:cs="Times New Roman"/>
          <w:bCs/>
          <w:color w:val="000000"/>
          <w:sz w:val="24"/>
          <w:szCs w:val="24"/>
        </w:rPr>
        <w:t>Илишевский</w:t>
      </w:r>
      <w:r w:rsidRPr="00D40D33">
        <w:rPr>
          <w:rFonts w:ascii="Times New Roman" w:eastAsia="Arial" w:hAnsi="Times New Roman" w:cs="Times New Roman"/>
          <w:bCs/>
          <w:color w:val="000000"/>
          <w:sz w:val="24"/>
          <w:szCs w:val="24"/>
        </w:rPr>
        <w:t xml:space="preserve"> район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E02F5D" w:rsidRPr="00D40D33" w:rsidRDefault="00E02F5D" w:rsidP="008C181E">
      <w:pPr>
        <w:spacing w:line="240" w:lineRule="auto"/>
        <w:ind w:firstLine="566"/>
        <w:rPr>
          <w:rFonts w:ascii="Times New Roman" w:eastAsia="Arial" w:hAnsi="Times New Roman" w:cs="Times New Roman"/>
          <w:bCs/>
          <w:color w:val="000000"/>
          <w:sz w:val="24"/>
          <w:szCs w:val="24"/>
        </w:rPr>
      </w:pPr>
      <w:r w:rsidRPr="00D40D33">
        <w:rPr>
          <w:rFonts w:ascii="Times New Roman" w:eastAsia="Arial" w:hAnsi="Times New Roman" w:cs="Times New Roman"/>
          <w:bCs/>
          <w:color w:val="000000"/>
          <w:sz w:val="24"/>
          <w:szCs w:val="24"/>
        </w:rPr>
        <w:t xml:space="preserve">5) обязательство лица, заключившего договор с Администрацией </w:t>
      </w:r>
      <w:r w:rsidRPr="00D40D33">
        <w:rPr>
          <w:rFonts w:ascii="Times New Roman" w:eastAsia="Arial" w:hAnsi="Times New Roman" w:cs="Times New Roman"/>
          <w:color w:val="000000"/>
          <w:sz w:val="24"/>
          <w:szCs w:val="24"/>
        </w:rPr>
        <w:t xml:space="preserve">сельского поселения </w:t>
      </w:r>
      <w:r w:rsidR="00FC496B">
        <w:rPr>
          <w:rFonts w:ascii="Times New Roman" w:hAnsi="Times New Roman" w:cs="Times New Roman"/>
          <w:color w:val="000000"/>
          <w:sz w:val="24"/>
          <w:szCs w:val="24"/>
        </w:rPr>
        <w:t>Аккузевский</w:t>
      </w:r>
      <w:r w:rsidRPr="00D40D33">
        <w:rPr>
          <w:rFonts w:ascii="Times New Roman" w:eastAsia="Arial" w:hAnsi="Times New Roman" w:cs="Times New Roman"/>
          <w:color w:val="000000"/>
          <w:sz w:val="24"/>
          <w:szCs w:val="24"/>
        </w:rPr>
        <w:t xml:space="preserve"> сельсовет</w:t>
      </w:r>
      <w:r w:rsidRPr="00D40D33">
        <w:rPr>
          <w:rFonts w:ascii="Times New Roman" w:eastAsia="Arial" w:hAnsi="Times New Roman" w:cs="Times New Roman"/>
          <w:bCs/>
          <w:color w:val="000000"/>
          <w:sz w:val="24"/>
          <w:szCs w:val="24"/>
        </w:rPr>
        <w:t xml:space="preserve"> муниципального района </w:t>
      </w:r>
      <w:r w:rsidR="005073EF">
        <w:rPr>
          <w:rFonts w:ascii="Times New Roman" w:eastAsia="Arial" w:hAnsi="Times New Roman" w:cs="Times New Roman"/>
          <w:bCs/>
          <w:color w:val="000000"/>
          <w:sz w:val="24"/>
          <w:szCs w:val="24"/>
        </w:rPr>
        <w:t>Илишевский</w:t>
      </w:r>
      <w:r w:rsidRPr="00D40D33">
        <w:rPr>
          <w:rFonts w:ascii="Times New Roman" w:eastAsia="Arial" w:hAnsi="Times New Roman" w:cs="Times New Roman"/>
          <w:bCs/>
          <w:color w:val="000000"/>
          <w:sz w:val="24"/>
          <w:szCs w:val="24"/>
        </w:rPr>
        <w:t xml:space="preserve"> район Республики Башкортостан, уплатить выкупную цену за изымаемые на основании решения органа местного самоуправления сельского поселения </w:t>
      </w:r>
      <w:r w:rsidR="00FC496B">
        <w:rPr>
          <w:rFonts w:ascii="Times New Roman" w:hAnsi="Times New Roman" w:cs="Times New Roman"/>
          <w:color w:val="000000"/>
          <w:sz w:val="24"/>
          <w:szCs w:val="24"/>
        </w:rPr>
        <w:t>Аккузевский</w:t>
      </w:r>
      <w:r w:rsidRPr="00D40D33">
        <w:rPr>
          <w:rFonts w:ascii="Times New Roman" w:eastAsia="Arial" w:hAnsi="Times New Roman" w:cs="Times New Roman"/>
          <w:bCs/>
          <w:color w:val="000000"/>
          <w:sz w:val="24"/>
          <w:szCs w:val="24"/>
        </w:rPr>
        <w:t xml:space="preserve"> сельсовет муниципального района </w:t>
      </w:r>
      <w:r w:rsidR="005073EF">
        <w:rPr>
          <w:rFonts w:ascii="Times New Roman" w:eastAsia="Arial" w:hAnsi="Times New Roman" w:cs="Times New Roman"/>
          <w:bCs/>
          <w:color w:val="000000"/>
          <w:sz w:val="24"/>
          <w:szCs w:val="24"/>
        </w:rPr>
        <w:t>Илишевский</w:t>
      </w:r>
      <w:r w:rsidRPr="00D40D33">
        <w:rPr>
          <w:rFonts w:ascii="Times New Roman" w:eastAsia="Arial" w:hAnsi="Times New Roman" w:cs="Times New Roman"/>
          <w:bCs/>
          <w:color w:val="000000"/>
          <w:sz w:val="24"/>
          <w:szCs w:val="24"/>
        </w:rPr>
        <w:t xml:space="preserve"> район Республики Башкортостан,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расположенные на застроенной территории, в отношении которой принято решение о развитии, и земельных участков, на которых расположены такие многоквартирные дома, за исключением жилых помещений и земельных участков, находящихся в собственности, в том числе общей долевой собственности, Ро</w:t>
      </w:r>
      <w:r w:rsidR="008502B6">
        <w:rPr>
          <w:rFonts w:ascii="Times New Roman" w:eastAsia="Arial" w:hAnsi="Times New Roman" w:cs="Times New Roman"/>
          <w:bCs/>
          <w:color w:val="000000"/>
          <w:sz w:val="24"/>
          <w:szCs w:val="24"/>
        </w:rPr>
        <w:t xml:space="preserve">ссийской Федерации, </w:t>
      </w:r>
      <w:r w:rsidRPr="00D40D33">
        <w:rPr>
          <w:rFonts w:ascii="Times New Roman" w:eastAsia="Arial" w:hAnsi="Times New Roman" w:cs="Times New Roman"/>
          <w:bCs/>
          <w:color w:val="000000"/>
          <w:sz w:val="24"/>
          <w:szCs w:val="24"/>
        </w:rPr>
        <w:t>субъекта Российской Федерации, муниципального образования, в случае, если таким собственникам были переданы жилые помещения;</w:t>
      </w:r>
    </w:p>
    <w:p w:rsidR="00E02F5D" w:rsidRPr="00D40D33" w:rsidRDefault="00E02F5D" w:rsidP="008C181E">
      <w:pPr>
        <w:spacing w:line="240" w:lineRule="auto"/>
        <w:ind w:firstLine="566"/>
        <w:rPr>
          <w:rFonts w:ascii="Times New Roman" w:eastAsia="Arial" w:hAnsi="Times New Roman" w:cs="Times New Roman"/>
          <w:bCs/>
          <w:color w:val="000000"/>
          <w:sz w:val="24"/>
          <w:szCs w:val="24"/>
        </w:rPr>
      </w:pPr>
      <w:r w:rsidRPr="00D40D33">
        <w:rPr>
          <w:rFonts w:ascii="Times New Roman" w:eastAsia="Arial" w:hAnsi="Times New Roman" w:cs="Times New Roman"/>
          <w:bCs/>
          <w:color w:val="000000"/>
          <w:sz w:val="24"/>
          <w:szCs w:val="24"/>
        </w:rPr>
        <w:t xml:space="preserve">6) обязательство лица, заключившего договор с Администрацией </w:t>
      </w:r>
      <w:r w:rsidRPr="00D40D33">
        <w:rPr>
          <w:rFonts w:ascii="Times New Roman" w:eastAsia="Arial" w:hAnsi="Times New Roman" w:cs="Times New Roman"/>
          <w:color w:val="000000"/>
          <w:sz w:val="24"/>
          <w:szCs w:val="24"/>
        </w:rPr>
        <w:t xml:space="preserve">сельского поселения </w:t>
      </w:r>
      <w:r w:rsidR="00FC496B">
        <w:rPr>
          <w:rFonts w:ascii="Times New Roman" w:hAnsi="Times New Roman" w:cs="Times New Roman"/>
          <w:color w:val="000000"/>
          <w:sz w:val="24"/>
          <w:szCs w:val="24"/>
        </w:rPr>
        <w:t>Аккузевский</w:t>
      </w:r>
      <w:r w:rsidRPr="00D40D33">
        <w:rPr>
          <w:rFonts w:ascii="Times New Roman" w:eastAsia="Arial" w:hAnsi="Times New Roman" w:cs="Times New Roman"/>
          <w:color w:val="000000"/>
          <w:sz w:val="24"/>
          <w:szCs w:val="24"/>
        </w:rPr>
        <w:t>сельсовет</w:t>
      </w:r>
      <w:r w:rsidRPr="00D40D33">
        <w:rPr>
          <w:rFonts w:ascii="Times New Roman" w:eastAsia="Arial" w:hAnsi="Times New Roman" w:cs="Times New Roman"/>
          <w:bCs/>
          <w:color w:val="000000"/>
          <w:sz w:val="24"/>
          <w:szCs w:val="24"/>
        </w:rPr>
        <w:t xml:space="preserve"> муниципального района </w:t>
      </w:r>
      <w:r w:rsidR="005073EF">
        <w:rPr>
          <w:rFonts w:ascii="Times New Roman" w:eastAsia="Arial" w:hAnsi="Times New Roman" w:cs="Times New Roman"/>
          <w:bCs/>
          <w:color w:val="000000"/>
          <w:sz w:val="24"/>
          <w:szCs w:val="24"/>
        </w:rPr>
        <w:t>Илишевский</w:t>
      </w:r>
      <w:r w:rsidRPr="00D40D33">
        <w:rPr>
          <w:rFonts w:ascii="Times New Roman" w:eastAsia="Arial" w:hAnsi="Times New Roman" w:cs="Times New Roman"/>
          <w:bCs/>
          <w:color w:val="000000"/>
          <w:sz w:val="24"/>
          <w:szCs w:val="24"/>
        </w:rPr>
        <w:t xml:space="preserve"> район 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E02F5D" w:rsidRPr="00D40D33" w:rsidRDefault="00E02F5D" w:rsidP="008C181E">
      <w:pPr>
        <w:spacing w:line="240" w:lineRule="auto"/>
        <w:ind w:firstLine="566"/>
        <w:rPr>
          <w:rFonts w:ascii="Times New Roman" w:eastAsia="Arial" w:hAnsi="Times New Roman" w:cs="Times New Roman"/>
          <w:bCs/>
          <w:color w:val="000000"/>
          <w:sz w:val="24"/>
          <w:szCs w:val="24"/>
        </w:rPr>
      </w:pPr>
      <w:r w:rsidRPr="00D40D33">
        <w:rPr>
          <w:rFonts w:ascii="Times New Roman" w:eastAsia="Arial" w:hAnsi="Times New Roman" w:cs="Times New Roman"/>
          <w:bCs/>
          <w:color w:val="000000"/>
          <w:sz w:val="24"/>
          <w:szCs w:val="24"/>
        </w:rPr>
        <w:t xml:space="preserve">7) обязательство  Администрации сельского поселения </w:t>
      </w:r>
      <w:r w:rsidR="00FC496B">
        <w:rPr>
          <w:rFonts w:ascii="Times New Roman" w:hAnsi="Times New Roman" w:cs="Times New Roman"/>
          <w:color w:val="000000"/>
          <w:sz w:val="24"/>
          <w:szCs w:val="24"/>
        </w:rPr>
        <w:t>Аккузевский</w:t>
      </w:r>
      <w:r w:rsidRPr="00D40D33">
        <w:rPr>
          <w:rFonts w:ascii="Times New Roman" w:eastAsia="Arial" w:hAnsi="Times New Roman" w:cs="Times New Roman"/>
          <w:bCs/>
          <w:color w:val="000000"/>
          <w:sz w:val="24"/>
          <w:szCs w:val="24"/>
        </w:rPr>
        <w:t xml:space="preserve"> сельсовет муниципального района </w:t>
      </w:r>
      <w:r w:rsidR="005073EF">
        <w:rPr>
          <w:rFonts w:ascii="Times New Roman" w:eastAsia="Arial" w:hAnsi="Times New Roman" w:cs="Times New Roman"/>
          <w:bCs/>
          <w:color w:val="000000"/>
          <w:sz w:val="24"/>
          <w:szCs w:val="24"/>
        </w:rPr>
        <w:t>Илишевский</w:t>
      </w:r>
      <w:r w:rsidRPr="00D40D33">
        <w:rPr>
          <w:rFonts w:ascii="Times New Roman" w:eastAsia="Arial" w:hAnsi="Times New Roman" w:cs="Times New Roman"/>
          <w:bCs/>
          <w:color w:val="000000"/>
          <w:sz w:val="24"/>
          <w:szCs w:val="24"/>
        </w:rPr>
        <w:t xml:space="preserve"> район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E02F5D" w:rsidRPr="00D40D33" w:rsidRDefault="00E02F5D" w:rsidP="008C181E">
      <w:pPr>
        <w:spacing w:line="240" w:lineRule="auto"/>
        <w:ind w:firstLine="566"/>
        <w:rPr>
          <w:rFonts w:ascii="Times New Roman" w:eastAsia="Arial" w:hAnsi="Times New Roman" w:cs="Times New Roman"/>
          <w:bCs/>
          <w:color w:val="000000"/>
          <w:sz w:val="24"/>
          <w:szCs w:val="24"/>
        </w:rPr>
      </w:pPr>
      <w:r w:rsidRPr="00D40D33">
        <w:rPr>
          <w:rFonts w:ascii="Times New Roman" w:eastAsia="Arial" w:hAnsi="Times New Roman" w:cs="Times New Roman"/>
          <w:bCs/>
          <w:color w:val="000000"/>
          <w:sz w:val="24"/>
          <w:szCs w:val="24"/>
        </w:rPr>
        <w:t xml:space="preserve">8) обязательство Администрации сельского поселения </w:t>
      </w:r>
      <w:r w:rsidR="00FC496B">
        <w:rPr>
          <w:rFonts w:ascii="Times New Roman" w:hAnsi="Times New Roman" w:cs="Times New Roman"/>
          <w:color w:val="000000"/>
          <w:sz w:val="24"/>
          <w:szCs w:val="24"/>
        </w:rPr>
        <w:t>Аккузевский</w:t>
      </w:r>
      <w:r w:rsidRPr="00D40D33">
        <w:rPr>
          <w:rFonts w:ascii="Times New Roman" w:eastAsia="Arial" w:hAnsi="Times New Roman" w:cs="Times New Roman"/>
          <w:bCs/>
          <w:color w:val="000000"/>
          <w:sz w:val="24"/>
          <w:szCs w:val="24"/>
        </w:rPr>
        <w:t xml:space="preserve"> сельсовет муниципального района </w:t>
      </w:r>
      <w:r w:rsidR="005073EF">
        <w:rPr>
          <w:rFonts w:ascii="Times New Roman" w:eastAsia="Arial" w:hAnsi="Times New Roman" w:cs="Times New Roman"/>
          <w:bCs/>
          <w:color w:val="000000"/>
          <w:sz w:val="24"/>
          <w:szCs w:val="24"/>
        </w:rPr>
        <w:t>Илишевский</w:t>
      </w:r>
      <w:r w:rsidRPr="00D40D33">
        <w:rPr>
          <w:rFonts w:ascii="Times New Roman" w:eastAsia="Arial" w:hAnsi="Times New Roman" w:cs="Times New Roman"/>
          <w:bCs/>
          <w:color w:val="000000"/>
          <w:sz w:val="24"/>
          <w:szCs w:val="24"/>
        </w:rPr>
        <w:t xml:space="preserve"> район Республики Башкортостан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E02F5D" w:rsidRPr="00D40D33" w:rsidRDefault="00E02F5D" w:rsidP="008C181E">
      <w:pPr>
        <w:spacing w:line="240" w:lineRule="auto"/>
        <w:ind w:firstLine="564"/>
        <w:rPr>
          <w:rFonts w:ascii="Times New Roman" w:eastAsia="Arial" w:hAnsi="Times New Roman" w:cs="Times New Roman"/>
          <w:bCs/>
          <w:color w:val="000000"/>
          <w:sz w:val="24"/>
          <w:szCs w:val="24"/>
        </w:rPr>
      </w:pPr>
      <w:r w:rsidRPr="00D40D33">
        <w:rPr>
          <w:rFonts w:ascii="Times New Roman" w:eastAsia="Arial" w:hAnsi="Times New Roman" w:cs="Times New Roman"/>
          <w:bCs/>
          <w:color w:val="000000"/>
          <w:sz w:val="24"/>
          <w:szCs w:val="24"/>
        </w:rPr>
        <w:t xml:space="preserve">9) обязательство Администрации сельского поселения </w:t>
      </w:r>
      <w:r w:rsidR="00FC496B">
        <w:rPr>
          <w:rFonts w:ascii="Times New Roman" w:hAnsi="Times New Roman" w:cs="Times New Roman"/>
          <w:color w:val="000000"/>
          <w:sz w:val="24"/>
          <w:szCs w:val="24"/>
        </w:rPr>
        <w:t>Аккузевский</w:t>
      </w:r>
      <w:r w:rsidRPr="00D40D33">
        <w:rPr>
          <w:rFonts w:ascii="Times New Roman" w:eastAsia="Arial" w:hAnsi="Times New Roman" w:cs="Times New Roman"/>
          <w:bCs/>
          <w:color w:val="000000"/>
          <w:sz w:val="24"/>
          <w:szCs w:val="24"/>
        </w:rPr>
        <w:t xml:space="preserve"> сельсовет муниципального района </w:t>
      </w:r>
      <w:r w:rsidR="005073EF">
        <w:rPr>
          <w:rFonts w:ascii="Times New Roman" w:eastAsia="Arial" w:hAnsi="Times New Roman" w:cs="Times New Roman"/>
          <w:bCs/>
          <w:color w:val="000000"/>
          <w:sz w:val="24"/>
          <w:szCs w:val="24"/>
        </w:rPr>
        <w:t>Илишевский</w:t>
      </w:r>
      <w:r w:rsidRPr="00D40D33">
        <w:rPr>
          <w:rFonts w:ascii="Times New Roman" w:eastAsia="Arial" w:hAnsi="Times New Roman" w:cs="Times New Roman"/>
          <w:bCs/>
          <w:color w:val="000000"/>
          <w:sz w:val="24"/>
          <w:szCs w:val="24"/>
        </w:rPr>
        <w:t xml:space="preserve"> район Республики Башкортостан после выполнения лицом, заключившим договор с Администрацией сельского поселения </w:t>
      </w:r>
      <w:r w:rsidR="00FC496B">
        <w:rPr>
          <w:rFonts w:ascii="Times New Roman" w:hAnsi="Times New Roman" w:cs="Times New Roman"/>
          <w:color w:val="000000"/>
          <w:sz w:val="24"/>
          <w:szCs w:val="24"/>
        </w:rPr>
        <w:t>Аккузевский</w:t>
      </w:r>
      <w:r w:rsidRPr="00D40D33">
        <w:rPr>
          <w:rFonts w:ascii="Times New Roman" w:eastAsia="Arial" w:hAnsi="Times New Roman" w:cs="Times New Roman"/>
          <w:bCs/>
          <w:color w:val="000000"/>
          <w:sz w:val="24"/>
          <w:szCs w:val="24"/>
        </w:rPr>
        <w:t xml:space="preserve"> сельсовет муниципального района </w:t>
      </w:r>
      <w:r w:rsidR="005073EF">
        <w:rPr>
          <w:rFonts w:ascii="Times New Roman" w:eastAsia="Arial" w:hAnsi="Times New Roman" w:cs="Times New Roman"/>
          <w:bCs/>
          <w:color w:val="000000"/>
          <w:sz w:val="24"/>
          <w:szCs w:val="24"/>
        </w:rPr>
        <w:t>Илишевский</w:t>
      </w:r>
      <w:r w:rsidRPr="00D40D33">
        <w:rPr>
          <w:rFonts w:ascii="Times New Roman" w:eastAsia="Arial" w:hAnsi="Times New Roman" w:cs="Times New Roman"/>
          <w:bCs/>
          <w:color w:val="000000"/>
          <w:sz w:val="24"/>
          <w:szCs w:val="24"/>
        </w:rPr>
        <w:t xml:space="preserve"> район Республики Башкортостан, обязательст</w:t>
      </w:r>
      <w:r w:rsidR="008502B6">
        <w:rPr>
          <w:rFonts w:ascii="Times New Roman" w:eastAsia="Arial" w:hAnsi="Times New Roman" w:cs="Times New Roman"/>
          <w:bCs/>
          <w:color w:val="000000"/>
          <w:sz w:val="24"/>
          <w:szCs w:val="24"/>
        </w:rPr>
        <w:t>в, предусмотренных пунктами 10-12</w:t>
      </w:r>
      <w:r w:rsidRPr="00D40D33">
        <w:rPr>
          <w:rFonts w:ascii="Times New Roman" w:eastAsia="Arial" w:hAnsi="Times New Roman" w:cs="Times New Roman"/>
          <w:bCs/>
          <w:color w:val="000000"/>
          <w:sz w:val="24"/>
          <w:szCs w:val="24"/>
        </w:rPr>
        <w:t xml:space="preserve"> настояще</w:t>
      </w:r>
      <w:r w:rsidR="008502B6">
        <w:rPr>
          <w:rFonts w:ascii="Times New Roman" w:eastAsia="Arial" w:hAnsi="Times New Roman" w:cs="Times New Roman"/>
          <w:bCs/>
          <w:color w:val="000000"/>
          <w:sz w:val="24"/>
          <w:szCs w:val="24"/>
        </w:rPr>
        <w:t>й статьи</w:t>
      </w:r>
      <w:r w:rsidRPr="00D40D33">
        <w:rPr>
          <w:rFonts w:ascii="Times New Roman" w:eastAsia="Arial" w:hAnsi="Times New Roman" w:cs="Times New Roman"/>
          <w:bCs/>
          <w:color w:val="000000"/>
          <w:sz w:val="24"/>
          <w:szCs w:val="24"/>
        </w:rPr>
        <w:t>,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предоставленные в пользование и (или) во владение гражданам и юридическим лицам; максимальны сроки выполнения указанного обязательства;</w:t>
      </w:r>
    </w:p>
    <w:p w:rsidR="00E02F5D" w:rsidRPr="00D40D33" w:rsidRDefault="00E02F5D" w:rsidP="008C181E">
      <w:pPr>
        <w:spacing w:line="240" w:lineRule="auto"/>
        <w:ind w:firstLine="564"/>
        <w:rPr>
          <w:rFonts w:ascii="Times New Roman" w:eastAsia="Arial" w:hAnsi="Times New Roman" w:cs="Times New Roman"/>
          <w:bCs/>
          <w:color w:val="000000"/>
          <w:sz w:val="24"/>
          <w:szCs w:val="24"/>
        </w:rPr>
      </w:pPr>
      <w:r w:rsidRPr="00D40D33">
        <w:rPr>
          <w:rFonts w:ascii="Times New Roman" w:eastAsia="Arial" w:hAnsi="Times New Roman" w:cs="Times New Roman"/>
          <w:bCs/>
          <w:color w:val="000000"/>
          <w:sz w:val="24"/>
          <w:szCs w:val="24"/>
        </w:rPr>
        <w:t>10) срок договора;</w:t>
      </w:r>
    </w:p>
    <w:p w:rsidR="00E02F5D" w:rsidRDefault="00E02F5D" w:rsidP="008C181E">
      <w:pPr>
        <w:spacing w:line="240" w:lineRule="auto"/>
        <w:ind w:firstLine="564"/>
        <w:rPr>
          <w:rFonts w:ascii="Times New Roman" w:eastAsia="Arial" w:hAnsi="Times New Roman" w:cs="Times New Roman"/>
          <w:bCs/>
          <w:color w:val="000000"/>
          <w:sz w:val="24"/>
          <w:szCs w:val="24"/>
        </w:rPr>
      </w:pPr>
      <w:r w:rsidRPr="00D40D33">
        <w:rPr>
          <w:rFonts w:ascii="Times New Roman" w:eastAsia="Arial" w:hAnsi="Times New Roman" w:cs="Times New Roman"/>
          <w:bCs/>
          <w:color w:val="000000"/>
          <w:sz w:val="24"/>
          <w:szCs w:val="24"/>
        </w:rPr>
        <w:t xml:space="preserve">11) ответственность сторон за неисполнение или ненадлежащее исполнение договора. </w:t>
      </w:r>
    </w:p>
    <w:p w:rsidR="008502B6" w:rsidRPr="008502B6" w:rsidRDefault="008502B6" w:rsidP="008502B6">
      <w:pPr>
        <w:widowControl/>
        <w:shd w:val="clear" w:color="auto" w:fill="FFFFFF"/>
        <w:autoSpaceDE/>
        <w:autoSpaceDN/>
        <w:adjustRightInd/>
        <w:spacing w:line="223" w:lineRule="atLeast"/>
        <w:ind w:firstLine="540"/>
        <w:rPr>
          <w:rFonts w:ascii="Times New Roman" w:eastAsia="Arial" w:hAnsi="Times New Roman" w:cs="Times New Roman"/>
          <w:bCs/>
          <w:color w:val="000000"/>
          <w:sz w:val="24"/>
          <w:szCs w:val="24"/>
        </w:rPr>
      </w:pPr>
      <w:r>
        <w:rPr>
          <w:rFonts w:ascii="Times New Roman" w:eastAsia="Arial" w:hAnsi="Times New Roman" w:cs="Times New Roman"/>
          <w:bCs/>
          <w:color w:val="000000"/>
          <w:sz w:val="24"/>
          <w:szCs w:val="24"/>
        </w:rPr>
        <w:t>11</w:t>
      </w:r>
      <w:r w:rsidRPr="008502B6">
        <w:rPr>
          <w:rFonts w:ascii="Times New Roman" w:eastAsia="Arial" w:hAnsi="Times New Roman" w:cs="Times New Roman"/>
          <w:bCs/>
          <w:color w:val="000000"/>
          <w:sz w:val="24"/>
          <w:szCs w:val="24"/>
        </w:rPr>
        <w:t>. В договоре наряду с указанными в </w:t>
      </w:r>
      <w:hyperlink r:id="rId13" w:anchor="dst52" w:history="1">
        <w:r w:rsidR="00A12403">
          <w:rPr>
            <w:rFonts w:ascii="Times New Roman" w:eastAsia="Arial" w:hAnsi="Times New Roman" w:cs="Times New Roman"/>
            <w:bCs/>
            <w:color w:val="000000"/>
            <w:sz w:val="24"/>
            <w:szCs w:val="24"/>
          </w:rPr>
          <w:t>пункте</w:t>
        </w:r>
      </w:hyperlink>
      <w:r w:rsidR="00A12403">
        <w:rPr>
          <w:rFonts w:ascii="Times New Roman" w:eastAsia="Arial" w:hAnsi="Times New Roman" w:cs="Times New Roman"/>
          <w:bCs/>
          <w:color w:val="000000"/>
          <w:sz w:val="24"/>
          <w:szCs w:val="24"/>
        </w:rPr>
        <w:t xml:space="preserve"> 10</w:t>
      </w:r>
      <w:r w:rsidRPr="008502B6">
        <w:rPr>
          <w:rFonts w:ascii="Times New Roman" w:eastAsia="Arial" w:hAnsi="Times New Roman" w:cs="Times New Roman"/>
          <w:bCs/>
          <w:color w:val="000000"/>
          <w:sz w:val="24"/>
          <w:szCs w:val="24"/>
        </w:rPr>
        <w:t> настоящей статьи существенными условиями могут быть предусмотрены иные существенные условия, в том числе:</w:t>
      </w:r>
    </w:p>
    <w:p w:rsidR="008502B6" w:rsidRPr="008502B6" w:rsidRDefault="008502B6" w:rsidP="008502B6">
      <w:pPr>
        <w:widowControl/>
        <w:shd w:val="clear" w:color="auto" w:fill="FFFFFF"/>
        <w:autoSpaceDE/>
        <w:autoSpaceDN/>
        <w:adjustRightInd/>
        <w:spacing w:line="223" w:lineRule="atLeast"/>
        <w:ind w:firstLine="540"/>
        <w:rPr>
          <w:rFonts w:ascii="Times New Roman" w:eastAsia="Arial" w:hAnsi="Times New Roman" w:cs="Times New Roman"/>
          <w:bCs/>
          <w:color w:val="000000"/>
          <w:sz w:val="24"/>
          <w:szCs w:val="24"/>
        </w:rPr>
      </w:pPr>
      <w:bookmarkStart w:id="4" w:name="dst65"/>
      <w:bookmarkEnd w:id="4"/>
      <w:r w:rsidRPr="008502B6">
        <w:rPr>
          <w:rFonts w:ascii="Times New Roman" w:eastAsia="Arial" w:hAnsi="Times New Roman" w:cs="Times New Roman"/>
          <w:bCs/>
          <w:color w:val="000000"/>
          <w:sz w:val="24"/>
          <w:szCs w:val="24"/>
        </w:rP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8502B6" w:rsidRPr="008502B6" w:rsidRDefault="008502B6" w:rsidP="008502B6">
      <w:pPr>
        <w:widowControl/>
        <w:shd w:val="clear" w:color="auto" w:fill="FFFFFF"/>
        <w:autoSpaceDE/>
        <w:autoSpaceDN/>
        <w:adjustRightInd/>
        <w:spacing w:line="223" w:lineRule="atLeast"/>
        <w:ind w:firstLine="540"/>
        <w:rPr>
          <w:rFonts w:ascii="Times New Roman" w:eastAsia="Arial" w:hAnsi="Times New Roman" w:cs="Times New Roman"/>
          <w:bCs/>
          <w:color w:val="000000"/>
          <w:sz w:val="24"/>
          <w:szCs w:val="24"/>
        </w:rPr>
      </w:pPr>
      <w:bookmarkStart w:id="5" w:name="dst66"/>
      <w:bookmarkEnd w:id="5"/>
      <w:r w:rsidRPr="008502B6">
        <w:rPr>
          <w:rFonts w:ascii="Times New Roman" w:eastAsia="Arial" w:hAnsi="Times New Roman" w:cs="Times New Roman"/>
          <w:bCs/>
          <w:color w:val="000000"/>
          <w:sz w:val="24"/>
          <w:szCs w:val="24"/>
        </w:rPr>
        <w:t>2) указание видов объектов, предусмотренных </w:t>
      </w:r>
      <w:r w:rsidR="00A12403">
        <w:rPr>
          <w:rFonts w:ascii="Times New Roman" w:eastAsia="Arial" w:hAnsi="Times New Roman" w:cs="Times New Roman"/>
          <w:bCs/>
          <w:color w:val="000000"/>
          <w:sz w:val="24"/>
          <w:szCs w:val="24"/>
        </w:rPr>
        <w:t>под</w:t>
      </w:r>
      <w:hyperlink r:id="rId14" w:anchor="dst65" w:history="1">
        <w:r w:rsidRPr="008502B6">
          <w:rPr>
            <w:rFonts w:ascii="Times New Roman" w:eastAsia="Arial" w:hAnsi="Times New Roman" w:cs="Times New Roman"/>
            <w:bCs/>
            <w:color w:val="000000"/>
            <w:sz w:val="24"/>
            <w:szCs w:val="24"/>
          </w:rPr>
          <w:t>пунктом 1</w:t>
        </w:r>
      </w:hyperlink>
      <w:r w:rsidR="00A12403">
        <w:rPr>
          <w:rFonts w:ascii="Times New Roman" w:eastAsia="Arial" w:hAnsi="Times New Roman" w:cs="Times New Roman"/>
          <w:bCs/>
          <w:color w:val="000000"/>
          <w:sz w:val="24"/>
          <w:szCs w:val="24"/>
        </w:rPr>
        <w:t> настоящего пункта</w:t>
      </w:r>
      <w:r w:rsidRPr="008502B6">
        <w:rPr>
          <w:rFonts w:ascii="Times New Roman" w:eastAsia="Arial" w:hAnsi="Times New Roman" w:cs="Times New Roman"/>
          <w:bCs/>
          <w:color w:val="000000"/>
          <w:sz w:val="24"/>
          <w:szCs w:val="24"/>
        </w:rPr>
        <w:t xml:space="preserve"> и подлежащих по окончании строительства передаче в муниципальную собственность; условия и сроки такой передачи;</w:t>
      </w:r>
    </w:p>
    <w:p w:rsidR="008502B6" w:rsidRPr="008502B6" w:rsidRDefault="008502B6" w:rsidP="008502B6">
      <w:pPr>
        <w:widowControl/>
        <w:shd w:val="clear" w:color="auto" w:fill="FFFFFF"/>
        <w:autoSpaceDE/>
        <w:autoSpaceDN/>
        <w:adjustRightInd/>
        <w:spacing w:line="223" w:lineRule="atLeast"/>
        <w:ind w:firstLine="540"/>
        <w:rPr>
          <w:rFonts w:ascii="Times New Roman" w:eastAsia="Arial" w:hAnsi="Times New Roman" w:cs="Times New Roman"/>
          <w:bCs/>
          <w:color w:val="000000"/>
          <w:sz w:val="24"/>
          <w:szCs w:val="24"/>
        </w:rPr>
      </w:pPr>
      <w:bookmarkStart w:id="6" w:name="dst67"/>
      <w:bookmarkEnd w:id="6"/>
      <w:r w:rsidRPr="008502B6">
        <w:rPr>
          <w:rFonts w:ascii="Times New Roman" w:eastAsia="Arial" w:hAnsi="Times New Roman" w:cs="Times New Roman"/>
          <w:bCs/>
          <w:color w:val="000000"/>
          <w:sz w:val="24"/>
          <w:szCs w:val="24"/>
        </w:rPr>
        <w:t>3) условия и объем участия органа местного самоуправления в развитии застроенной территории с указанием соответствующих сроков;</w:t>
      </w:r>
    </w:p>
    <w:p w:rsidR="008502B6" w:rsidRPr="008502B6" w:rsidRDefault="008502B6" w:rsidP="008502B6">
      <w:pPr>
        <w:widowControl/>
        <w:shd w:val="clear" w:color="auto" w:fill="FFFFFF"/>
        <w:autoSpaceDE/>
        <w:autoSpaceDN/>
        <w:adjustRightInd/>
        <w:spacing w:line="223" w:lineRule="atLeast"/>
        <w:ind w:firstLine="540"/>
        <w:rPr>
          <w:rFonts w:ascii="Times New Roman" w:eastAsia="Arial" w:hAnsi="Times New Roman" w:cs="Times New Roman"/>
          <w:bCs/>
          <w:color w:val="000000"/>
          <w:sz w:val="24"/>
          <w:szCs w:val="24"/>
        </w:rPr>
      </w:pPr>
      <w:bookmarkStart w:id="7" w:name="dst68"/>
      <w:bookmarkEnd w:id="7"/>
      <w:r w:rsidRPr="008502B6">
        <w:rPr>
          <w:rFonts w:ascii="Times New Roman" w:eastAsia="Arial" w:hAnsi="Times New Roman" w:cs="Times New Roman"/>
          <w:bCs/>
          <w:color w:val="000000"/>
          <w:sz w:val="24"/>
          <w:szCs w:val="24"/>
        </w:rPr>
        <w:t>4) способы и размер обеспечения исполнения договора лицом, заключившим договор с органом местного самоуправления;</w:t>
      </w:r>
    </w:p>
    <w:p w:rsidR="008502B6" w:rsidRDefault="008502B6" w:rsidP="008502B6">
      <w:pPr>
        <w:widowControl/>
        <w:shd w:val="clear" w:color="auto" w:fill="FFFFFF"/>
        <w:autoSpaceDE/>
        <w:autoSpaceDN/>
        <w:adjustRightInd/>
        <w:spacing w:line="223" w:lineRule="atLeast"/>
        <w:ind w:firstLine="540"/>
        <w:rPr>
          <w:rFonts w:ascii="Times New Roman" w:eastAsia="Arial" w:hAnsi="Times New Roman" w:cs="Times New Roman"/>
          <w:bCs/>
          <w:color w:val="000000"/>
          <w:sz w:val="24"/>
          <w:szCs w:val="24"/>
        </w:rPr>
      </w:pPr>
      <w:bookmarkStart w:id="8" w:name="dst752"/>
      <w:bookmarkEnd w:id="8"/>
      <w:r w:rsidRPr="008502B6">
        <w:rPr>
          <w:rFonts w:ascii="Times New Roman" w:eastAsia="Arial" w:hAnsi="Times New Roman" w:cs="Times New Roman"/>
          <w:bCs/>
          <w:color w:val="000000"/>
          <w:sz w:val="24"/>
          <w:szCs w:val="24"/>
        </w:rP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8502B6" w:rsidRPr="008502B6" w:rsidRDefault="008502B6" w:rsidP="008502B6">
      <w:pPr>
        <w:widowControl/>
        <w:shd w:val="clear" w:color="auto" w:fill="FFFFFF"/>
        <w:autoSpaceDE/>
        <w:autoSpaceDN/>
        <w:adjustRightInd/>
        <w:spacing w:line="223" w:lineRule="atLeast"/>
        <w:ind w:firstLine="540"/>
        <w:rPr>
          <w:rFonts w:ascii="Times New Roman" w:eastAsia="Arial" w:hAnsi="Times New Roman" w:cs="Times New Roman"/>
          <w:bCs/>
          <w:color w:val="000000"/>
          <w:sz w:val="24"/>
          <w:szCs w:val="24"/>
        </w:rPr>
      </w:pPr>
      <w:r>
        <w:rPr>
          <w:rFonts w:ascii="Times New Roman" w:eastAsia="Arial" w:hAnsi="Times New Roman" w:cs="Times New Roman"/>
          <w:bCs/>
          <w:color w:val="000000"/>
          <w:sz w:val="24"/>
          <w:szCs w:val="24"/>
        </w:rPr>
        <w:t>12</w:t>
      </w:r>
      <w:r w:rsidRPr="008502B6">
        <w:rPr>
          <w:rFonts w:ascii="Times New Roman" w:eastAsia="Arial" w:hAnsi="Times New Roman" w:cs="Times New Roman"/>
          <w:bCs/>
          <w:color w:val="000000"/>
          <w:sz w:val="24"/>
          <w:szCs w:val="24"/>
        </w:rPr>
        <w:t>.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r w:rsidR="00A12403">
        <w:rPr>
          <w:rFonts w:ascii="Times New Roman" w:eastAsia="Arial" w:hAnsi="Times New Roman" w:cs="Times New Roman"/>
          <w:bCs/>
          <w:color w:val="000000"/>
          <w:sz w:val="24"/>
          <w:szCs w:val="24"/>
        </w:rPr>
        <w:t>под</w:t>
      </w:r>
      <w:hyperlink r:id="rId15" w:anchor="dst56" w:history="1">
        <w:r w:rsidRPr="008502B6">
          <w:rPr>
            <w:rFonts w:ascii="Times New Roman" w:eastAsia="Arial" w:hAnsi="Times New Roman" w:cs="Times New Roman"/>
            <w:bCs/>
            <w:color w:val="000000"/>
            <w:sz w:val="24"/>
            <w:szCs w:val="24"/>
          </w:rPr>
          <w:t xml:space="preserve">пункте 4 </w:t>
        </w:r>
        <w:r w:rsidR="00A12403">
          <w:rPr>
            <w:rFonts w:ascii="Times New Roman" w:eastAsia="Arial" w:hAnsi="Times New Roman" w:cs="Times New Roman"/>
            <w:bCs/>
            <w:color w:val="000000"/>
            <w:sz w:val="24"/>
            <w:szCs w:val="24"/>
          </w:rPr>
          <w:t>пункта10</w:t>
        </w:r>
      </w:hyperlink>
      <w:r w:rsidRPr="008502B6">
        <w:rPr>
          <w:rFonts w:ascii="Times New Roman" w:eastAsia="Arial" w:hAnsi="Times New Roman" w:cs="Times New Roman"/>
          <w:bCs/>
          <w:color w:val="000000"/>
          <w:sz w:val="24"/>
          <w:szCs w:val="24"/>
        </w:rPr>
        <w:t>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E02F5D" w:rsidRPr="00D40D33" w:rsidRDefault="008502B6" w:rsidP="008C181E">
      <w:pPr>
        <w:spacing w:line="240" w:lineRule="auto"/>
        <w:ind w:firstLine="564"/>
        <w:rPr>
          <w:rFonts w:ascii="Times New Roman" w:eastAsia="Arial" w:hAnsi="Times New Roman" w:cs="Times New Roman"/>
          <w:bCs/>
          <w:color w:val="000000"/>
          <w:sz w:val="24"/>
          <w:szCs w:val="24"/>
        </w:rPr>
      </w:pPr>
      <w:r>
        <w:rPr>
          <w:rFonts w:ascii="Times New Roman" w:eastAsia="Arial" w:hAnsi="Times New Roman" w:cs="Times New Roman"/>
          <w:bCs/>
          <w:color w:val="000000"/>
          <w:sz w:val="24"/>
          <w:szCs w:val="24"/>
        </w:rPr>
        <w:t>13</w:t>
      </w:r>
      <w:r w:rsidR="00E02F5D" w:rsidRPr="00D40D33">
        <w:rPr>
          <w:rFonts w:ascii="Times New Roman" w:eastAsia="Arial" w:hAnsi="Times New Roman" w:cs="Times New Roman"/>
          <w:bCs/>
          <w:color w:val="000000"/>
          <w:sz w:val="24"/>
          <w:szCs w:val="24"/>
        </w:rPr>
        <w:t xml:space="preserve">. Администрация </w:t>
      </w:r>
      <w:r w:rsidR="00E02F5D" w:rsidRPr="00D40D33">
        <w:rPr>
          <w:rFonts w:ascii="Times New Roman" w:eastAsia="Arial" w:hAnsi="Times New Roman" w:cs="Times New Roman"/>
          <w:color w:val="000000"/>
          <w:sz w:val="24"/>
          <w:szCs w:val="24"/>
        </w:rPr>
        <w:t xml:space="preserve">сельского поселения  </w:t>
      </w:r>
      <w:r w:rsidR="00FC496B">
        <w:rPr>
          <w:rFonts w:ascii="Times New Roman" w:hAnsi="Times New Roman" w:cs="Times New Roman"/>
          <w:color w:val="000000"/>
          <w:sz w:val="24"/>
          <w:szCs w:val="24"/>
        </w:rPr>
        <w:t>Аккузевский</w:t>
      </w:r>
      <w:r w:rsidR="00E02F5D" w:rsidRPr="00D40D33">
        <w:rPr>
          <w:rFonts w:ascii="Times New Roman" w:eastAsia="Arial" w:hAnsi="Times New Roman" w:cs="Times New Roman"/>
          <w:color w:val="000000"/>
          <w:sz w:val="24"/>
          <w:szCs w:val="24"/>
        </w:rPr>
        <w:t xml:space="preserve">сельсовет </w:t>
      </w:r>
      <w:r w:rsidR="00E02F5D" w:rsidRPr="00D40D33">
        <w:rPr>
          <w:rFonts w:ascii="Times New Roman" w:eastAsia="Arial" w:hAnsi="Times New Roman" w:cs="Times New Roman"/>
          <w:bCs/>
          <w:color w:val="000000"/>
          <w:sz w:val="24"/>
          <w:szCs w:val="24"/>
        </w:rPr>
        <w:t xml:space="preserve">муниципального района </w:t>
      </w:r>
      <w:r w:rsidR="005073EF">
        <w:rPr>
          <w:rFonts w:ascii="Times New Roman" w:eastAsia="Arial" w:hAnsi="Times New Roman" w:cs="Times New Roman"/>
          <w:bCs/>
          <w:color w:val="000000"/>
          <w:sz w:val="24"/>
          <w:szCs w:val="24"/>
        </w:rPr>
        <w:t>Илишевский</w:t>
      </w:r>
      <w:r w:rsidR="00E02F5D" w:rsidRPr="00D40D33">
        <w:rPr>
          <w:rFonts w:ascii="Times New Roman" w:eastAsia="Arial" w:hAnsi="Times New Roman" w:cs="Times New Roman"/>
          <w:bCs/>
          <w:color w:val="000000"/>
          <w:sz w:val="24"/>
          <w:szCs w:val="24"/>
        </w:rPr>
        <w:t xml:space="preserve"> район Республики Башкортостан в одностороннем порядке вправе отказаться от исполнения договора, также как и лицо, заключившее договор с Администрацией </w:t>
      </w:r>
      <w:r w:rsidR="00E02F5D" w:rsidRPr="00D40D33">
        <w:rPr>
          <w:rFonts w:ascii="Times New Roman" w:eastAsia="Arial" w:hAnsi="Times New Roman" w:cs="Times New Roman"/>
          <w:color w:val="000000"/>
          <w:sz w:val="24"/>
          <w:szCs w:val="24"/>
        </w:rPr>
        <w:t xml:space="preserve">сельского поселения </w:t>
      </w:r>
      <w:r w:rsidR="00FC496B">
        <w:rPr>
          <w:rFonts w:ascii="Times New Roman" w:hAnsi="Times New Roman" w:cs="Times New Roman"/>
          <w:color w:val="000000"/>
          <w:sz w:val="24"/>
          <w:szCs w:val="24"/>
        </w:rPr>
        <w:t>Аккузевский</w:t>
      </w:r>
      <w:r w:rsidR="00E02F5D" w:rsidRPr="00D40D33">
        <w:rPr>
          <w:rFonts w:ascii="Times New Roman" w:eastAsia="Arial" w:hAnsi="Times New Roman" w:cs="Times New Roman"/>
          <w:color w:val="000000"/>
          <w:sz w:val="24"/>
          <w:szCs w:val="24"/>
        </w:rPr>
        <w:t xml:space="preserve"> сельсовет </w:t>
      </w:r>
      <w:r w:rsidR="00E02F5D" w:rsidRPr="00D40D33">
        <w:rPr>
          <w:rFonts w:ascii="Times New Roman" w:eastAsia="Arial" w:hAnsi="Times New Roman" w:cs="Times New Roman"/>
          <w:bCs/>
          <w:color w:val="000000"/>
          <w:sz w:val="24"/>
          <w:szCs w:val="24"/>
        </w:rPr>
        <w:t xml:space="preserve">муниципального района </w:t>
      </w:r>
      <w:r w:rsidR="005073EF">
        <w:rPr>
          <w:rFonts w:ascii="Times New Roman" w:eastAsia="Arial" w:hAnsi="Times New Roman" w:cs="Times New Roman"/>
          <w:bCs/>
          <w:color w:val="000000"/>
          <w:sz w:val="24"/>
          <w:szCs w:val="24"/>
        </w:rPr>
        <w:t>Илишевский</w:t>
      </w:r>
      <w:r w:rsidR="00E02F5D" w:rsidRPr="00D40D33">
        <w:rPr>
          <w:rFonts w:ascii="Times New Roman" w:eastAsia="Arial" w:hAnsi="Times New Roman" w:cs="Times New Roman"/>
          <w:bCs/>
          <w:color w:val="000000"/>
          <w:sz w:val="24"/>
          <w:szCs w:val="24"/>
        </w:rPr>
        <w:t xml:space="preserve"> район Республики Башкортостан  вправе отказаться от исполнения договора в одностороннем порядке в случаях, предусмотренных пунктами  9, 10 статьи 46 (2) Градостроительного кодекса Российской Федерации.</w:t>
      </w:r>
    </w:p>
    <w:p w:rsidR="0017346A" w:rsidRPr="00D40D33" w:rsidRDefault="0017346A" w:rsidP="008C181E">
      <w:pPr>
        <w:spacing w:line="240" w:lineRule="auto"/>
        <w:ind w:firstLine="567"/>
        <w:rPr>
          <w:rFonts w:ascii="Times New Roman" w:hAnsi="Times New Roman" w:cs="Times New Roman"/>
          <w:b/>
          <w:bCs/>
          <w:color w:val="000000"/>
          <w:sz w:val="24"/>
          <w:szCs w:val="24"/>
          <w:shd w:val="clear" w:color="auto" w:fill="FFFFFF"/>
        </w:rPr>
      </w:pPr>
    </w:p>
    <w:p w:rsidR="00235160" w:rsidRPr="00D40D33" w:rsidRDefault="00235160" w:rsidP="008C181E">
      <w:pPr>
        <w:spacing w:line="240" w:lineRule="auto"/>
        <w:ind w:firstLine="567"/>
        <w:rPr>
          <w:rFonts w:ascii="Times New Roman" w:hAnsi="Times New Roman" w:cs="Times New Roman"/>
          <w:b/>
          <w:color w:val="000000"/>
          <w:sz w:val="24"/>
          <w:szCs w:val="24"/>
        </w:rPr>
      </w:pPr>
      <w:r w:rsidRPr="00D40D33">
        <w:rPr>
          <w:rFonts w:ascii="Times New Roman" w:hAnsi="Times New Roman" w:cs="Times New Roman"/>
          <w:b/>
          <w:bCs/>
          <w:color w:val="000000"/>
          <w:sz w:val="24"/>
          <w:szCs w:val="24"/>
          <w:shd w:val="clear" w:color="auto" w:fill="FFFFFF"/>
        </w:rPr>
        <w:t xml:space="preserve">ГЛАВА </w:t>
      </w:r>
      <w:r w:rsidRPr="00D40D33">
        <w:rPr>
          <w:rFonts w:ascii="Times New Roman" w:hAnsi="Times New Roman" w:cs="Times New Roman"/>
          <w:b/>
          <w:bCs/>
          <w:color w:val="000000"/>
          <w:sz w:val="24"/>
          <w:szCs w:val="24"/>
          <w:shd w:val="clear" w:color="auto" w:fill="FFFFFF"/>
          <w:lang w:val="en-US"/>
        </w:rPr>
        <w:t>V</w:t>
      </w:r>
      <w:r w:rsidRPr="00D40D33">
        <w:rPr>
          <w:rFonts w:ascii="Times New Roman" w:hAnsi="Times New Roman" w:cs="Times New Roman"/>
          <w:b/>
          <w:bCs/>
          <w:color w:val="000000"/>
          <w:sz w:val="24"/>
          <w:szCs w:val="24"/>
          <w:shd w:val="clear" w:color="auto" w:fill="FFFFFF"/>
        </w:rPr>
        <w:t xml:space="preserve">. ГРАДОСТРОИТЕЛЬНАЯ ПОДГОТОВКА ТЕРРИТОРИИ И ФОРМИРОВАНИЕ ЗЕМЕЛЬНЫХ УЧАСТКОВ СЕЛЬСКОГО ПОСЕЛЕНИЯ </w:t>
      </w:r>
      <w:r w:rsidR="00FC496B">
        <w:rPr>
          <w:rFonts w:ascii="Times New Roman" w:hAnsi="Times New Roman" w:cs="Times New Roman"/>
          <w:b/>
          <w:color w:val="000000"/>
          <w:sz w:val="24"/>
          <w:szCs w:val="24"/>
        </w:rPr>
        <w:t>АККУЗЕВСКИЙ</w:t>
      </w:r>
      <w:r w:rsidRPr="00D40D33">
        <w:rPr>
          <w:rFonts w:ascii="Times New Roman" w:hAnsi="Times New Roman" w:cs="Times New Roman"/>
          <w:b/>
          <w:bCs/>
          <w:color w:val="000000"/>
          <w:sz w:val="24"/>
          <w:szCs w:val="24"/>
          <w:shd w:val="clear" w:color="auto" w:fill="FFFFFF"/>
        </w:rPr>
        <w:t xml:space="preserve"> СЕЛЬСОВЕТ МУНИЦИПАЛЬНОГО РАЙОНА </w:t>
      </w:r>
      <w:r w:rsidR="005073EF">
        <w:rPr>
          <w:rFonts w:ascii="Times New Roman" w:hAnsi="Times New Roman" w:cs="Times New Roman"/>
          <w:b/>
          <w:bCs/>
          <w:color w:val="000000"/>
          <w:sz w:val="24"/>
          <w:szCs w:val="24"/>
          <w:shd w:val="clear" w:color="auto" w:fill="FFFFFF"/>
        </w:rPr>
        <w:t>ИЛИШЕВСКИЙ</w:t>
      </w:r>
      <w:r w:rsidRPr="00D40D33">
        <w:rPr>
          <w:rFonts w:ascii="Times New Roman" w:hAnsi="Times New Roman" w:cs="Times New Roman"/>
          <w:b/>
          <w:bCs/>
          <w:color w:val="000000"/>
          <w:sz w:val="24"/>
          <w:szCs w:val="24"/>
          <w:shd w:val="clear" w:color="auto" w:fill="FFFFFF"/>
        </w:rPr>
        <w:t xml:space="preserve"> РАЙОН РЕСПУБЛИКИ БАШКОРТОСТАН</w:t>
      </w:r>
    </w:p>
    <w:p w:rsidR="00235160" w:rsidRPr="00D40D33" w:rsidRDefault="00235160" w:rsidP="008C181E">
      <w:pPr>
        <w:spacing w:line="240" w:lineRule="auto"/>
        <w:ind w:firstLine="567"/>
        <w:rPr>
          <w:rFonts w:ascii="Times New Roman" w:hAnsi="Times New Roman" w:cs="Times New Roman"/>
          <w:b/>
          <w:color w:val="000000"/>
          <w:sz w:val="24"/>
          <w:szCs w:val="24"/>
        </w:rPr>
      </w:pPr>
    </w:p>
    <w:p w:rsidR="00235160" w:rsidRPr="00D40D33" w:rsidRDefault="00235160" w:rsidP="008C181E">
      <w:pPr>
        <w:spacing w:line="240" w:lineRule="auto"/>
        <w:ind w:firstLine="567"/>
        <w:rPr>
          <w:rFonts w:ascii="Times New Roman" w:hAnsi="Times New Roman" w:cs="Times New Roman"/>
          <w:b/>
          <w:bCs/>
          <w:color w:val="000000"/>
          <w:sz w:val="24"/>
          <w:szCs w:val="24"/>
          <w:shd w:val="clear" w:color="auto" w:fill="FFFFFF"/>
        </w:rPr>
      </w:pPr>
      <w:r w:rsidRPr="00D40D33">
        <w:rPr>
          <w:rFonts w:ascii="Times New Roman" w:hAnsi="Times New Roman" w:cs="Times New Roman"/>
          <w:b/>
          <w:bCs/>
          <w:color w:val="000000"/>
          <w:sz w:val="24"/>
          <w:szCs w:val="24"/>
          <w:shd w:val="clear" w:color="auto" w:fill="FFFFFF"/>
        </w:rPr>
        <w:t>Статья 1</w:t>
      </w:r>
      <w:r w:rsidR="00115257" w:rsidRPr="00D40D33">
        <w:rPr>
          <w:rFonts w:ascii="Times New Roman" w:hAnsi="Times New Roman" w:cs="Times New Roman"/>
          <w:b/>
          <w:bCs/>
          <w:color w:val="000000"/>
          <w:sz w:val="24"/>
          <w:szCs w:val="24"/>
          <w:shd w:val="clear" w:color="auto" w:fill="FFFFFF"/>
        </w:rPr>
        <w:t>6</w:t>
      </w:r>
      <w:r w:rsidRPr="00D40D33">
        <w:rPr>
          <w:rFonts w:ascii="Times New Roman" w:hAnsi="Times New Roman" w:cs="Times New Roman"/>
          <w:b/>
          <w:bCs/>
          <w:color w:val="000000"/>
          <w:sz w:val="24"/>
          <w:szCs w:val="24"/>
          <w:shd w:val="clear" w:color="auto" w:fill="FFFFFF"/>
        </w:rPr>
        <w:t xml:space="preserve">. Принципы градостроительной подготовки территории и формирования земельных участков </w:t>
      </w:r>
    </w:p>
    <w:p w:rsidR="00235160" w:rsidRPr="00D40D33" w:rsidRDefault="00235160" w:rsidP="008C181E">
      <w:pPr>
        <w:spacing w:line="240" w:lineRule="auto"/>
        <w:ind w:firstLine="567"/>
        <w:rPr>
          <w:rFonts w:ascii="Times New Roman" w:hAnsi="Times New Roman" w:cs="Times New Roman"/>
          <w:color w:val="000000"/>
          <w:sz w:val="24"/>
          <w:szCs w:val="24"/>
        </w:rPr>
      </w:pP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w:t>
      </w:r>
      <w:r w:rsidRPr="00D40D33">
        <w:rPr>
          <w:rFonts w:ascii="Times New Roman" w:hAnsi="Times New Roman" w:cs="Times New Roman"/>
          <w:color w:val="000000"/>
          <w:sz w:val="24"/>
          <w:szCs w:val="24"/>
          <w:shd w:val="clear" w:color="auto" w:fill="FFFFFF"/>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Градостроительная подготовка территории осуществляется в отношении застроенных и подлежащих застройке территории.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2.</w:t>
      </w:r>
      <w:r w:rsidRPr="00D40D33">
        <w:rPr>
          <w:rFonts w:ascii="Times New Roman" w:hAnsi="Times New Roman" w:cs="Times New Roman"/>
          <w:color w:val="000000"/>
          <w:sz w:val="24"/>
          <w:szCs w:val="24"/>
          <w:shd w:val="clear" w:color="auto" w:fill="FFFFFF"/>
        </w:rPr>
        <w:t xml:space="preserve"> Установление границ застроенных и подлежащих застройке земельных участков осуществляется в градостроительной подготовке территории.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Установление границ не застроенных и не предназначенных для строительства земельных участков осуществляется в соответствии с земельным, водным, лесным и иными законодательствами.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3.</w:t>
      </w:r>
      <w:r w:rsidRPr="00D40D33">
        <w:rPr>
          <w:rFonts w:ascii="Times New Roman" w:hAnsi="Times New Roman" w:cs="Times New Roman"/>
          <w:color w:val="000000"/>
          <w:sz w:val="24"/>
          <w:szCs w:val="24"/>
          <w:shd w:val="clear" w:color="auto" w:fill="FFFFFF"/>
        </w:rPr>
        <w:t xml:space="preserve">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Проекты планировки территории могут включать в себя и проекты межевания территории.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В составе проекта межевания территории подготавливается градостроительный план земельного участка.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4.</w:t>
      </w:r>
      <w:r w:rsidRPr="00D40D33">
        <w:rPr>
          <w:rFonts w:ascii="Times New Roman" w:hAnsi="Times New Roman" w:cs="Times New Roman"/>
          <w:color w:val="000000"/>
          <w:sz w:val="24"/>
          <w:szCs w:val="24"/>
          <w:shd w:val="clear" w:color="auto" w:fill="FFFFFF"/>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подготовки документации по планировке территории.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5.</w:t>
      </w:r>
      <w:r w:rsidRPr="00D40D33">
        <w:rPr>
          <w:rFonts w:ascii="Times New Roman" w:hAnsi="Times New Roman" w:cs="Times New Roman"/>
          <w:color w:val="000000"/>
          <w:sz w:val="24"/>
          <w:szCs w:val="24"/>
          <w:shd w:val="clear" w:color="auto" w:fill="FFFFFF"/>
        </w:rPr>
        <w:t xml:space="preserve">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зданий, строении, сооружений, включая многоквартирные жилые дома.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6.</w:t>
      </w:r>
      <w:r w:rsidRPr="00D40D33">
        <w:rPr>
          <w:rFonts w:ascii="Times New Roman" w:hAnsi="Times New Roman" w:cs="Times New Roman"/>
          <w:color w:val="000000"/>
          <w:sz w:val="24"/>
          <w:szCs w:val="24"/>
          <w:shd w:val="clear" w:color="auto" w:fill="FFFFFF"/>
        </w:rPr>
        <w:t xml:space="preserve"> Действия по градостроительной подготовке территории и формированию земельных участков включает две стадии:</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lang w:val="en-US"/>
        </w:rPr>
        <w:t>I</w:t>
      </w:r>
      <w:r w:rsidRPr="00D40D33">
        <w:rPr>
          <w:rFonts w:ascii="Times New Roman" w:hAnsi="Times New Roman" w:cs="Times New Roman"/>
          <w:color w:val="000000"/>
          <w:sz w:val="24"/>
          <w:szCs w:val="24"/>
          <w:shd w:val="clear" w:color="auto" w:fill="FFFFFF"/>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w:t>
      </w:r>
      <w:r w:rsidR="00DF4E7F">
        <w:rPr>
          <w:rFonts w:ascii="Times New Roman" w:hAnsi="Times New Roman" w:cs="Times New Roman"/>
          <w:color w:val="000000"/>
          <w:sz w:val="24"/>
          <w:szCs w:val="24"/>
          <w:shd w:val="clear" w:color="auto" w:fill="FFFFFF"/>
        </w:rPr>
        <w:t xml:space="preserve"> Правилами, иными нормативно-</w:t>
      </w:r>
      <w:r w:rsidRPr="00D40D33">
        <w:rPr>
          <w:rFonts w:ascii="Times New Roman" w:hAnsi="Times New Roman" w:cs="Times New Roman"/>
          <w:color w:val="000000"/>
          <w:sz w:val="24"/>
          <w:szCs w:val="24"/>
          <w:shd w:val="clear" w:color="auto" w:fill="FFFFFF"/>
        </w:rPr>
        <w:t xml:space="preserve">правовыми актами сельского поселения  </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shd w:val="clear" w:color="auto" w:fill="FFFFFF"/>
        </w:rPr>
        <w:t xml:space="preserve">сельсовет и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lang w:val="en-US"/>
        </w:rPr>
        <w:t>II</w:t>
      </w:r>
      <w:r w:rsidRPr="00D40D33">
        <w:rPr>
          <w:rFonts w:ascii="Times New Roman" w:hAnsi="Times New Roman" w:cs="Times New Roman"/>
          <w:color w:val="000000"/>
          <w:sz w:val="24"/>
          <w:szCs w:val="24"/>
          <w:shd w:val="clear" w:color="auto" w:fill="FFFFFF"/>
        </w:rPr>
        <w:t xml:space="preserve">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7</w:t>
      </w:r>
      <w:r w:rsidRPr="00D40D33">
        <w:rPr>
          <w:rFonts w:ascii="Times New Roman" w:hAnsi="Times New Roman" w:cs="Times New Roman"/>
          <w:color w:val="000000"/>
          <w:sz w:val="24"/>
          <w:szCs w:val="24"/>
          <w:shd w:val="clear" w:color="auto" w:fill="FFFFFF"/>
        </w:rPr>
        <w:t>. Результатом первой стадии являются:</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1) градостроительные планы земельных участков, в составе которых содержится информация, определенная частью </w:t>
      </w:r>
      <w:r w:rsidR="00DF4E7F">
        <w:rPr>
          <w:rFonts w:ascii="Times New Roman" w:hAnsi="Times New Roman" w:cs="Times New Roman"/>
          <w:color w:val="000000"/>
          <w:sz w:val="24"/>
          <w:szCs w:val="24"/>
          <w:shd w:val="clear" w:color="auto" w:fill="FFFFFF"/>
        </w:rPr>
        <w:t>3</w:t>
      </w:r>
      <w:r w:rsidRPr="00D40D33">
        <w:rPr>
          <w:rFonts w:ascii="Times New Roman" w:hAnsi="Times New Roman" w:cs="Times New Roman"/>
          <w:color w:val="000000"/>
          <w:sz w:val="24"/>
          <w:szCs w:val="24"/>
          <w:shd w:val="clear" w:color="auto" w:fill="FFFFFF"/>
        </w:rPr>
        <w:t xml:space="preserve"> статьи </w:t>
      </w:r>
      <w:r w:rsidR="00DF4E7F">
        <w:rPr>
          <w:rFonts w:ascii="Times New Roman" w:hAnsi="Times New Roman" w:cs="Times New Roman"/>
          <w:color w:val="000000"/>
          <w:sz w:val="24"/>
          <w:szCs w:val="24"/>
          <w:shd w:val="clear" w:color="auto" w:fill="FFFFFF"/>
        </w:rPr>
        <w:t>57.3</w:t>
      </w:r>
      <w:r w:rsidRPr="00D40D33">
        <w:rPr>
          <w:rFonts w:ascii="Times New Roman" w:hAnsi="Times New Roman" w:cs="Times New Roman"/>
          <w:color w:val="000000"/>
          <w:sz w:val="24"/>
          <w:szCs w:val="24"/>
          <w:shd w:val="clear" w:color="auto" w:fill="FFFFFF"/>
        </w:rPr>
        <w:t xml:space="preserve"> Градостроительного кодекса Российской Федерации;</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Порядок действий по планировке территории определяется законодательством о градостроительной деятельности, в соответствии с ним – настоящими Правилами, соответствующим положением, утвержденным решением администрации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а до его утверждения регулируется временным Положением о едином порядке разработки предпроектной и проектной документации в сельском поселении </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утвержденным постановлением главы администрации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принятых в развитие настоящим Правил.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 xml:space="preserve">8. </w:t>
      </w:r>
      <w:r w:rsidRPr="00D40D33">
        <w:rPr>
          <w:rFonts w:ascii="Times New Roman" w:hAnsi="Times New Roman" w:cs="Times New Roman"/>
          <w:color w:val="000000"/>
          <w:sz w:val="24"/>
          <w:szCs w:val="24"/>
          <w:shd w:val="clear" w:color="auto" w:fill="FFFFFF"/>
        </w:rPr>
        <w:t>Установленные границы земельных участков в составе документации по планировке территории, утвержденные главой администрации муниципального</w:t>
      </w:r>
      <w:r w:rsidR="00DF4E7F">
        <w:rPr>
          <w:rFonts w:ascii="Times New Roman" w:hAnsi="Times New Roman" w:cs="Times New Roman"/>
          <w:color w:val="000000"/>
          <w:sz w:val="24"/>
          <w:szCs w:val="24"/>
          <w:shd w:val="clear" w:color="auto" w:fill="FFFFFF"/>
        </w:rPr>
        <w:t xml:space="preserve"> района</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сельского поселения </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shd w:val="clear" w:color="auto" w:fill="FFFFFF"/>
        </w:rPr>
        <w:t xml:space="preserve">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 xml:space="preserve">9. </w:t>
      </w:r>
      <w:r w:rsidRPr="00D40D33">
        <w:rPr>
          <w:rFonts w:ascii="Times New Roman" w:hAnsi="Times New Roman" w:cs="Times New Roman"/>
          <w:color w:val="000000"/>
          <w:sz w:val="24"/>
          <w:szCs w:val="24"/>
          <w:shd w:val="clear" w:color="auto" w:fill="FFFFFF"/>
        </w:rPr>
        <w:t xml:space="preserve">Результатом второй стадии являются: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1) проект границ земельных участков;</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2) кадастровые паспорта о земельных участках.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10.</w:t>
      </w:r>
      <w:r w:rsidRPr="00D40D33">
        <w:rPr>
          <w:rFonts w:ascii="Times New Roman" w:hAnsi="Times New Roman" w:cs="Times New Roman"/>
          <w:color w:val="000000"/>
          <w:sz w:val="24"/>
          <w:szCs w:val="24"/>
          <w:shd w:val="clear" w:color="auto" w:fill="FFFFFF"/>
        </w:rPr>
        <w:t xml:space="preserve">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 а также соответствующим положением, утвержденным решением главы администрации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а до его утверждения регулируется временным Положением о порядке подготовки, утверждения, регистрации и выдачи градостроительных планов земельных участков на территории сельского поселения </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00DF4E7F">
        <w:rPr>
          <w:rFonts w:ascii="Times New Roman" w:hAnsi="Times New Roman" w:cs="Times New Roman"/>
          <w:color w:val="000000"/>
          <w:sz w:val="24"/>
          <w:szCs w:val="24"/>
          <w:shd w:val="clear" w:color="auto" w:fill="FFFFFF"/>
        </w:rPr>
        <w:t xml:space="preserve"> район Республики Башкортостан</w:t>
      </w:r>
      <w:r w:rsidRPr="00D40D33">
        <w:rPr>
          <w:rFonts w:ascii="Times New Roman" w:hAnsi="Times New Roman" w:cs="Times New Roman"/>
          <w:color w:val="000000"/>
          <w:sz w:val="24"/>
          <w:szCs w:val="24"/>
          <w:shd w:val="clear" w:color="auto" w:fill="FFFFFF"/>
        </w:rPr>
        <w:t xml:space="preserve">, принятых в развитие настоящих правил.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11.</w:t>
      </w:r>
      <w:r w:rsidRPr="00D40D33">
        <w:rPr>
          <w:rFonts w:ascii="Times New Roman" w:hAnsi="Times New Roman" w:cs="Times New Roman"/>
          <w:color w:val="000000"/>
          <w:sz w:val="24"/>
          <w:szCs w:val="24"/>
          <w:shd w:val="clear" w:color="auto" w:fill="FFFFFF"/>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Сформированным считается земельный участок, границы которого установлены в соответствии с требованиями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12.</w:t>
      </w:r>
      <w:r w:rsidRPr="00D40D33">
        <w:rPr>
          <w:rFonts w:ascii="Times New Roman" w:hAnsi="Times New Roman" w:cs="Times New Roman"/>
          <w:color w:val="000000"/>
          <w:sz w:val="24"/>
          <w:szCs w:val="24"/>
          <w:shd w:val="clear" w:color="auto" w:fill="FFFFFF"/>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13.</w:t>
      </w:r>
      <w:r w:rsidRPr="00D40D33">
        <w:rPr>
          <w:rFonts w:ascii="Times New Roman" w:hAnsi="Times New Roman" w:cs="Times New Roman"/>
          <w:color w:val="000000"/>
          <w:sz w:val="24"/>
          <w:szCs w:val="24"/>
          <w:shd w:val="clear" w:color="auto" w:fill="FFFFFF"/>
        </w:rPr>
        <w:t xml:space="preserve"> Градостроительная подготовка территории может осуществляться по инициативе главы сельского поселения </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физических и юридических лиц.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администрациимуниципального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14.</w:t>
      </w:r>
      <w:r w:rsidRPr="00D40D33">
        <w:rPr>
          <w:rFonts w:ascii="Times New Roman" w:hAnsi="Times New Roman" w:cs="Times New Roman"/>
          <w:color w:val="000000"/>
          <w:sz w:val="24"/>
          <w:szCs w:val="24"/>
          <w:shd w:val="clear" w:color="auto" w:fill="FFFFFF"/>
        </w:rPr>
        <w:t xml:space="preserve"> Если законом Республики Башкортостан не установлено иное, органы местного самоуправления сельского поселения </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w:t>
      </w:r>
    </w:p>
    <w:p w:rsidR="00235160" w:rsidRPr="00D40D33" w:rsidRDefault="00235160" w:rsidP="008C181E">
      <w:pPr>
        <w:spacing w:line="240" w:lineRule="auto"/>
        <w:ind w:firstLine="567"/>
        <w:rPr>
          <w:rFonts w:ascii="Times New Roman" w:hAnsi="Times New Roman" w:cs="Times New Roman"/>
          <w:color w:val="000000"/>
          <w:sz w:val="24"/>
          <w:szCs w:val="24"/>
        </w:rPr>
      </w:pPr>
    </w:p>
    <w:p w:rsidR="00235160" w:rsidRPr="00D40D33" w:rsidRDefault="00235160" w:rsidP="008C181E">
      <w:pPr>
        <w:spacing w:line="240" w:lineRule="auto"/>
        <w:ind w:firstLine="567"/>
        <w:rPr>
          <w:rFonts w:ascii="Times New Roman" w:hAnsi="Times New Roman" w:cs="Times New Roman"/>
          <w:b/>
          <w:color w:val="000000"/>
          <w:sz w:val="24"/>
          <w:szCs w:val="24"/>
        </w:rPr>
      </w:pPr>
      <w:r w:rsidRPr="00D40D33">
        <w:rPr>
          <w:rFonts w:ascii="Times New Roman" w:hAnsi="Times New Roman" w:cs="Times New Roman"/>
          <w:b/>
          <w:bCs/>
          <w:color w:val="000000"/>
          <w:sz w:val="24"/>
          <w:szCs w:val="24"/>
          <w:shd w:val="clear" w:color="auto" w:fill="FFFFFF"/>
        </w:rPr>
        <w:t xml:space="preserve">Статья </w:t>
      </w:r>
      <w:r w:rsidR="00D201EA" w:rsidRPr="00D40D33">
        <w:rPr>
          <w:rFonts w:ascii="Times New Roman" w:hAnsi="Times New Roman" w:cs="Times New Roman"/>
          <w:b/>
          <w:bCs/>
          <w:color w:val="000000"/>
          <w:sz w:val="24"/>
          <w:szCs w:val="24"/>
          <w:shd w:val="clear" w:color="auto" w:fill="FFFFFF"/>
        </w:rPr>
        <w:t>1</w:t>
      </w:r>
      <w:r w:rsidR="00115257" w:rsidRPr="00D40D33">
        <w:rPr>
          <w:rFonts w:ascii="Times New Roman" w:hAnsi="Times New Roman" w:cs="Times New Roman"/>
          <w:b/>
          <w:bCs/>
          <w:color w:val="000000"/>
          <w:sz w:val="24"/>
          <w:szCs w:val="24"/>
          <w:shd w:val="clear" w:color="auto" w:fill="FFFFFF"/>
        </w:rPr>
        <w:t>7</w:t>
      </w:r>
      <w:r w:rsidRPr="00D40D33">
        <w:rPr>
          <w:rFonts w:ascii="Times New Roman" w:hAnsi="Times New Roman" w:cs="Times New Roman"/>
          <w:b/>
          <w:bCs/>
          <w:color w:val="000000"/>
          <w:sz w:val="24"/>
          <w:szCs w:val="24"/>
          <w:shd w:val="clear" w:color="auto" w:fill="FFFFFF"/>
        </w:rPr>
        <w:t>. Виды процедур градостроительной подготовки территорий</w:t>
      </w:r>
    </w:p>
    <w:p w:rsidR="00235160" w:rsidRPr="00D40D33" w:rsidRDefault="00235160" w:rsidP="008C181E">
      <w:pPr>
        <w:spacing w:line="240" w:lineRule="auto"/>
        <w:ind w:firstLine="567"/>
        <w:rPr>
          <w:rFonts w:ascii="Times New Roman" w:hAnsi="Times New Roman" w:cs="Times New Roman"/>
          <w:color w:val="000000"/>
          <w:sz w:val="24"/>
          <w:szCs w:val="24"/>
        </w:rPr>
      </w:pP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w:t>
      </w:r>
      <w:r w:rsidRPr="00D40D33">
        <w:rPr>
          <w:rFonts w:ascii="Times New Roman" w:hAnsi="Times New Roman" w:cs="Times New Roman"/>
          <w:color w:val="000000"/>
          <w:sz w:val="24"/>
          <w:szCs w:val="24"/>
          <w:shd w:val="clear" w:color="auto" w:fill="FFFFFF"/>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нормативно - правовыми актами сельского поселения </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shd w:val="clear" w:color="auto" w:fill="FFFFFF"/>
        </w:rPr>
        <w:t xml:space="preserve"> сельсовет и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применительно к следующим случаям:</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1) градостроительная подготовка территорий с целью выявления свободных от прав третьих лиц земельных участков для строительства;</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3) градостроительная подготовка территорий существующей застройки с целью развития застроенных территорий;</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5) градостроительная подготовка не 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6)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235160" w:rsidRPr="00D40D33" w:rsidRDefault="00235160" w:rsidP="008C181E">
      <w:pPr>
        <w:pStyle w:val="1a"/>
        <w:numPr>
          <w:ilvl w:val="0"/>
          <w:numId w:val="42"/>
        </w:numPr>
        <w:spacing w:after="0" w:line="240" w:lineRule="auto"/>
        <w:rPr>
          <w:rFonts w:ascii="Times New Roman" w:hAnsi="Times New Roman" w:cs="Times New Roman"/>
          <w:color w:val="000000"/>
          <w:sz w:val="24"/>
          <w:szCs w:val="24"/>
          <w:lang w:eastAsia="ru-RU"/>
        </w:rPr>
      </w:pPr>
      <w:r w:rsidRPr="00D40D33">
        <w:rPr>
          <w:rFonts w:ascii="Times New Roman" w:hAnsi="Times New Roman" w:cs="Times New Roman"/>
          <w:color w:val="000000"/>
          <w:sz w:val="24"/>
          <w:szCs w:val="24"/>
          <w:shd w:val="clear" w:color="auto" w:fill="FFFFFF"/>
          <w:lang w:eastAsia="ru-RU"/>
        </w:rPr>
        <w:t>иным случаям.</w:t>
      </w:r>
    </w:p>
    <w:p w:rsidR="00235160" w:rsidRPr="00D40D33" w:rsidRDefault="00235160" w:rsidP="008C181E">
      <w:pPr>
        <w:spacing w:line="240" w:lineRule="auto"/>
        <w:ind w:firstLine="567"/>
        <w:rPr>
          <w:rFonts w:ascii="Times New Roman" w:hAnsi="Times New Roman" w:cs="Times New Roman"/>
          <w:bCs/>
          <w:color w:val="000000"/>
          <w:sz w:val="24"/>
          <w:szCs w:val="24"/>
          <w:shd w:val="clear" w:color="auto" w:fill="00FFFF"/>
        </w:rPr>
      </w:pPr>
    </w:p>
    <w:p w:rsidR="00235160" w:rsidRPr="00D40D33" w:rsidRDefault="00235160" w:rsidP="008C181E">
      <w:pPr>
        <w:spacing w:line="240" w:lineRule="auto"/>
        <w:rPr>
          <w:rFonts w:ascii="Times New Roman" w:hAnsi="Times New Roman" w:cs="Times New Roman"/>
          <w:b/>
          <w:bCs/>
          <w:color w:val="000000"/>
          <w:sz w:val="24"/>
          <w:szCs w:val="24"/>
          <w:shd w:val="clear" w:color="auto" w:fill="FFFFFF"/>
        </w:rPr>
      </w:pPr>
      <w:r w:rsidRPr="00D40D33">
        <w:rPr>
          <w:rFonts w:ascii="Times New Roman" w:hAnsi="Times New Roman" w:cs="Times New Roman"/>
          <w:b/>
          <w:bCs/>
          <w:color w:val="000000"/>
          <w:sz w:val="24"/>
          <w:szCs w:val="24"/>
          <w:shd w:val="clear" w:color="auto" w:fill="FFFFFF"/>
        </w:rPr>
        <w:t xml:space="preserve">    Статья </w:t>
      </w:r>
      <w:r w:rsidR="00D201EA" w:rsidRPr="00D40D33">
        <w:rPr>
          <w:rFonts w:ascii="Times New Roman" w:hAnsi="Times New Roman" w:cs="Times New Roman"/>
          <w:b/>
          <w:bCs/>
          <w:color w:val="000000"/>
          <w:sz w:val="24"/>
          <w:szCs w:val="24"/>
          <w:shd w:val="clear" w:color="auto" w:fill="FFFFFF"/>
        </w:rPr>
        <w:t>1</w:t>
      </w:r>
      <w:r w:rsidR="00115257" w:rsidRPr="00D40D33">
        <w:rPr>
          <w:rFonts w:ascii="Times New Roman" w:hAnsi="Times New Roman" w:cs="Times New Roman"/>
          <w:b/>
          <w:bCs/>
          <w:color w:val="000000"/>
          <w:sz w:val="24"/>
          <w:szCs w:val="24"/>
          <w:shd w:val="clear" w:color="auto" w:fill="FFFFFF"/>
        </w:rPr>
        <w:t>8</w:t>
      </w:r>
      <w:r w:rsidRPr="00D40D33">
        <w:rPr>
          <w:rFonts w:ascii="Times New Roman" w:hAnsi="Times New Roman" w:cs="Times New Roman"/>
          <w:b/>
          <w:bCs/>
          <w:color w:val="000000"/>
          <w:sz w:val="24"/>
          <w:szCs w:val="24"/>
          <w:shd w:val="clear" w:color="auto" w:fill="FFFFFF"/>
        </w:rPr>
        <w:t xml:space="preserve">.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 в сельском поселении </w:t>
      </w:r>
      <w:r w:rsidR="00FC496B">
        <w:rPr>
          <w:rFonts w:ascii="Times New Roman" w:hAnsi="Times New Roman" w:cs="Times New Roman"/>
          <w:b/>
          <w:color w:val="000000"/>
          <w:sz w:val="24"/>
          <w:szCs w:val="24"/>
        </w:rPr>
        <w:t>Аккузевский</w:t>
      </w:r>
      <w:r w:rsidRPr="00D40D33">
        <w:rPr>
          <w:rFonts w:ascii="Times New Roman" w:hAnsi="Times New Roman" w:cs="Times New Roman"/>
          <w:b/>
          <w:bCs/>
          <w:color w:val="000000"/>
          <w:sz w:val="24"/>
          <w:szCs w:val="24"/>
          <w:shd w:val="clear" w:color="auto" w:fill="FFFFFF"/>
        </w:rPr>
        <w:t xml:space="preserve"> сельсовет муниципального района </w:t>
      </w:r>
      <w:r w:rsidR="005073EF">
        <w:rPr>
          <w:rFonts w:ascii="Times New Roman" w:hAnsi="Times New Roman" w:cs="Times New Roman"/>
          <w:b/>
          <w:bCs/>
          <w:color w:val="000000"/>
          <w:sz w:val="24"/>
          <w:szCs w:val="24"/>
          <w:shd w:val="clear" w:color="auto" w:fill="FFFFFF"/>
        </w:rPr>
        <w:t>Илишевский</w:t>
      </w:r>
      <w:r w:rsidRPr="00D40D33">
        <w:rPr>
          <w:rFonts w:ascii="Times New Roman" w:hAnsi="Times New Roman" w:cs="Times New Roman"/>
          <w:b/>
          <w:bCs/>
          <w:color w:val="000000"/>
          <w:sz w:val="24"/>
          <w:szCs w:val="24"/>
          <w:shd w:val="clear" w:color="auto" w:fill="FFFFFF"/>
        </w:rPr>
        <w:t xml:space="preserve"> район</w:t>
      </w:r>
    </w:p>
    <w:p w:rsidR="00D201EA" w:rsidRPr="00D40D33" w:rsidRDefault="00D201EA" w:rsidP="008C181E">
      <w:pPr>
        <w:spacing w:line="240" w:lineRule="auto"/>
        <w:rPr>
          <w:rFonts w:ascii="Times New Roman" w:hAnsi="Times New Roman" w:cs="Times New Roman"/>
          <w:b/>
          <w:color w:val="000000"/>
          <w:sz w:val="24"/>
          <w:szCs w:val="24"/>
        </w:rPr>
      </w:pPr>
    </w:p>
    <w:p w:rsidR="00235160" w:rsidRPr="00D40D33" w:rsidRDefault="00235160" w:rsidP="008C181E">
      <w:pPr>
        <w:spacing w:line="240" w:lineRule="auto"/>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w:t>
      </w:r>
      <w:r w:rsidRPr="00D40D33">
        <w:rPr>
          <w:rFonts w:ascii="Times New Roman" w:hAnsi="Times New Roman" w:cs="Times New Roman"/>
          <w:color w:val="000000"/>
          <w:sz w:val="24"/>
          <w:szCs w:val="24"/>
          <w:shd w:val="clear" w:color="auto" w:fill="FFFFFF"/>
        </w:rPr>
        <w:t xml:space="preserve">.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сельского поселения </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с соответствующей заявкой.</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Заявка составляется в произвольной письменной форме, если иное не установлено постановлением главы сельского поселения </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В прилагаемых к заявке материалах должно содержаться:</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инвестиционно-строительные намерения заявителя, которые не должныпротиворечить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запрос о предоставлении исходной информации, необходимой для подготовки и предъявления на утверждение главе сельского поселения </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2</w:t>
      </w:r>
      <w:r w:rsidRPr="00D40D33">
        <w:rPr>
          <w:rFonts w:ascii="Times New Roman" w:hAnsi="Times New Roman" w:cs="Times New Roman"/>
          <w:color w:val="000000"/>
          <w:sz w:val="24"/>
          <w:szCs w:val="24"/>
          <w:shd w:val="clear" w:color="auto" w:fill="FFFFFF"/>
        </w:rPr>
        <w:t>. В течение 30 календарных дней со дня регистрации заявки орган, уполномоченный в области градостроительной деятельности,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Орган, уполномоченный в области градостроительной деятельности осуществляет подготовку проекта постановления главы сельского поселения </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который в обязательном порядке должен содержать:</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235160" w:rsidRPr="00D40D33" w:rsidRDefault="00235160" w:rsidP="008C181E">
      <w:pPr>
        <w:spacing w:line="240" w:lineRule="auto"/>
        <w:ind w:firstLine="709"/>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235160" w:rsidRPr="00D40D33" w:rsidRDefault="00235160" w:rsidP="008C181E">
      <w:pPr>
        <w:spacing w:line="240" w:lineRule="auto"/>
        <w:ind w:firstLine="709"/>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235160" w:rsidRPr="00D40D33" w:rsidRDefault="00235160" w:rsidP="008C181E">
      <w:pPr>
        <w:spacing w:line="240" w:lineRule="auto"/>
        <w:ind w:firstLine="709"/>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г) иные требования в соответствии с действующим градостроительным законодательством, настоящими Правилами, а также принятыми в их развитие нормативно - правовыми актами сельского поселения </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shd w:val="clear" w:color="auto" w:fill="FFFFFF"/>
        </w:rPr>
        <w:t xml:space="preserve"> сельсовет и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w:t>
      </w:r>
    </w:p>
    <w:p w:rsidR="00235160" w:rsidRPr="00D40D33" w:rsidRDefault="00235160" w:rsidP="008C181E">
      <w:pPr>
        <w:spacing w:line="240" w:lineRule="auto"/>
        <w:ind w:firstLine="709"/>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3.</w:t>
      </w:r>
      <w:r w:rsidRPr="00D40D33">
        <w:rPr>
          <w:rFonts w:ascii="Times New Roman" w:hAnsi="Times New Roman" w:cs="Times New Roman"/>
          <w:color w:val="000000"/>
          <w:sz w:val="24"/>
          <w:szCs w:val="24"/>
          <w:shd w:val="clear" w:color="auto" w:fill="FFFFFF"/>
        </w:rPr>
        <w:t xml:space="preserve"> Заявитель обеспечивает подготовку исходной информации, указанной в пункте 2 настоящей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поселения </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иных источников информации:</w:t>
      </w:r>
    </w:p>
    <w:p w:rsidR="00235160" w:rsidRPr="00D40D33" w:rsidRDefault="00235160" w:rsidP="008C181E">
      <w:pPr>
        <w:spacing w:line="240" w:lineRule="auto"/>
        <w:ind w:firstLine="709"/>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самостоятельно;</w:t>
      </w:r>
    </w:p>
    <w:p w:rsidR="00235160" w:rsidRPr="00D40D33" w:rsidRDefault="00235160" w:rsidP="008C181E">
      <w:pPr>
        <w:spacing w:line="240" w:lineRule="auto"/>
        <w:ind w:firstLine="709"/>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с использованием информации, предоставленной органами местного самоуправления;</w:t>
      </w:r>
    </w:p>
    <w:p w:rsidR="00235160" w:rsidRPr="00D40D33" w:rsidRDefault="00235160" w:rsidP="008C181E">
      <w:pPr>
        <w:spacing w:line="240" w:lineRule="auto"/>
        <w:ind w:firstLine="709"/>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w:t>
      </w:r>
      <w:r w:rsidR="00DF4E7F">
        <w:rPr>
          <w:rFonts w:ascii="Times New Roman" w:hAnsi="Times New Roman" w:cs="Times New Roman"/>
          <w:color w:val="000000"/>
          <w:sz w:val="24"/>
          <w:szCs w:val="24"/>
          <w:shd w:val="clear" w:color="auto" w:fill="FFFFFF"/>
        </w:rPr>
        <w:t xml:space="preserve">в </w:t>
      </w:r>
      <w:r w:rsidRPr="00D40D33">
        <w:rPr>
          <w:rFonts w:ascii="Times New Roman" w:hAnsi="Times New Roman" w:cs="Times New Roman"/>
          <w:color w:val="000000"/>
          <w:sz w:val="24"/>
          <w:szCs w:val="24"/>
          <w:shd w:val="clear" w:color="auto" w:fill="FFFFFF"/>
        </w:rPr>
        <w:t>пу</w:t>
      </w:r>
      <w:r w:rsidR="00DF4E7F">
        <w:rPr>
          <w:rFonts w:ascii="Times New Roman" w:hAnsi="Times New Roman" w:cs="Times New Roman"/>
          <w:color w:val="000000"/>
          <w:sz w:val="24"/>
          <w:szCs w:val="24"/>
          <w:shd w:val="clear" w:color="auto" w:fill="FFFFFF"/>
        </w:rPr>
        <w:t>нкте</w:t>
      </w:r>
      <w:r w:rsidRPr="00D40D33">
        <w:rPr>
          <w:rFonts w:ascii="Times New Roman" w:hAnsi="Times New Roman" w:cs="Times New Roman"/>
          <w:color w:val="000000"/>
          <w:sz w:val="24"/>
          <w:szCs w:val="24"/>
          <w:shd w:val="clear" w:color="auto" w:fill="FFFFFF"/>
        </w:rPr>
        <w:t xml:space="preserve"> 4 </w:t>
      </w:r>
      <w:r w:rsidR="00DF4E7F">
        <w:rPr>
          <w:rFonts w:ascii="Times New Roman" w:hAnsi="Times New Roman" w:cs="Times New Roman"/>
          <w:color w:val="000000"/>
          <w:sz w:val="24"/>
          <w:szCs w:val="24"/>
          <w:shd w:val="clear" w:color="auto" w:fill="FFFFFF"/>
        </w:rPr>
        <w:t>настоящей статьи</w:t>
      </w:r>
      <w:r w:rsidRPr="00D40D33">
        <w:rPr>
          <w:rFonts w:ascii="Times New Roman" w:hAnsi="Times New Roman" w:cs="Times New Roman"/>
          <w:color w:val="000000"/>
          <w:sz w:val="24"/>
          <w:szCs w:val="24"/>
          <w:shd w:val="clear" w:color="auto" w:fill="FFFFFF"/>
        </w:rPr>
        <w:t xml:space="preserve">. </w:t>
      </w:r>
    </w:p>
    <w:p w:rsidR="00235160" w:rsidRPr="00D40D33" w:rsidRDefault="00235160" w:rsidP="008C181E">
      <w:pPr>
        <w:spacing w:line="240" w:lineRule="auto"/>
        <w:ind w:firstLine="709"/>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235160" w:rsidRPr="00D40D33" w:rsidRDefault="00235160" w:rsidP="008C181E">
      <w:pPr>
        <w:spacing w:line="240" w:lineRule="auto"/>
        <w:ind w:firstLine="709"/>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1) топографическую подоснову соответствующей территории в масштабе, определенным органом, уполномоченным в области градостроительной деятельности муниципального района; </w:t>
      </w:r>
    </w:p>
    <w:p w:rsidR="00235160" w:rsidRPr="00D40D33" w:rsidRDefault="00235160" w:rsidP="008C181E">
      <w:pPr>
        <w:spacing w:line="240" w:lineRule="auto"/>
        <w:ind w:firstLine="709"/>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235160" w:rsidRPr="00D40D33" w:rsidRDefault="00235160" w:rsidP="008C181E">
      <w:pPr>
        <w:spacing w:line="240" w:lineRule="auto"/>
        <w:ind w:firstLine="709"/>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235160" w:rsidRPr="00D40D33" w:rsidRDefault="00235160" w:rsidP="008C181E">
      <w:pPr>
        <w:spacing w:line="240" w:lineRule="auto"/>
        <w:ind w:firstLine="709"/>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4) иную информацию, необходимую для проведения работ по выделению земельного участка посредством планировки территории.</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5</w:t>
      </w:r>
      <w:r w:rsidRPr="00D40D33">
        <w:rPr>
          <w:rFonts w:ascii="Times New Roman" w:hAnsi="Times New Roman" w:cs="Times New Roman"/>
          <w:color w:val="000000"/>
          <w:sz w:val="24"/>
          <w:szCs w:val="24"/>
          <w:shd w:val="clear" w:color="auto" w:fill="FFFFFF"/>
        </w:rPr>
        <w:t xml:space="preserve">. Заявитель, подготовивший исходную информацию в соответствии с </w:t>
      </w:r>
      <w:r w:rsidR="0085000B">
        <w:rPr>
          <w:rFonts w:ascii="Times New Roman" w:hAnsi="Times New Roman" w:cs="Times New Roman"/>
          <w:color w:val="000000"/>
          <w:sz w:val="24"/>
          <w:szCs w:val="24"/>
          <w:shd w:val="clear" w:color="auto" w:fill="FFFFFF"/>
        </w:rPr>
        <w:t>настоящей статьей</w:t>
      </w:r>
      <w:r w:rsidRPr="00D40D33">
        <w:rPr>
          <w:rFonts w:ascii="Times New Roman" w:hAnsi="Times New Roman" w:cs="Times New Roman"/>
          <w:color w:val="000000"/>
          <w:sz w:val="24"/>
          <w:szCs w:val="24"/>
          <w:shd w:val="clear" w:color="auto" w:fill="FFFFFF"/>
        </w:rPr>
        <w:t xml:space="preserve"> Правил, обеспечивает подготовку проекта градостроительного плана земельного участка в составе проекта межевания территории путем: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2) заключения договора с организацией, которая в соответствии с законодательством вправе осуществлять работы по планировке территории.</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6.</w:t>
      </w:r>
      <w:r w:rsidRPr="00D40D33">
        <w:rPr>
          <w:rFonts w:ascii="Times New Roman" w:hAnsi="Times New Roman" w:cs="Times New Roman"/>
          <w:color w:val="000000"/>
          <w:sz w:val="24"/>
          <w:szCs w:val="24"/>
          <w:shd w:val="clear" w:color="auto" w:fill="FFFFFF"/>
        </w:rPr>
        <w:t xml:space="preserve"> Проект планировки с проектом межевания или проект межевания с проектом (проектами) градостроительного плана земельного участка в соответствии с настоящими Правилами подлежит:</w:t>
      </w:r>
    </w:p>
    <w:p w:rsidR="00235160" w:rsidRPr="0085000B" w:rsidRDefault="00235160" w:rsidP="008C181E">
      <w:pPr>
        <w:spacing w:line="240" w:lineRule="auto"/>
        <w:ind w:firstLine="567"/>
        <w:rPr>
          <w:rFonts w:ascii="Times New Roman" w:hAnsi="Times New Roman" w:cs="Times New Roman"/>
          <w:color w:val="000000"/>
          <w:sz w:val="24"/>
          <w:szCs w:val="24"/>
          <w:shd w:val="clear" w:color="auto" w:fill="FFFFFF"/>
        </w:rPr>
      </w:pPr>
      <w:r w:rsidRPr="00D40D33">
        <w:rPr>
          <w:rFonts w:ascii="Times New Roman" w:hAnsi="Times New Roman" w:cs="Times New Roman"/>
          <w:color w:val="000000"/>
          <w:sz w:val="24"/>
          <w:szCs w:val="24"/>
          <w:shd w:val="clear" w:color="auto" w:fill="FFFFFF"/>
        </w:rPr>
        <w:t>-</w:t>
      </w:r>
      <w:r w:rsidR="0085000B" w:rsidRPr="0085000B">
        <w:rPr>
          <w:rFonts w:ascii="Times New Roman" w:hAnsi="Times New Roman" w:cs="Times New Roman"/>
          <w:color w:val="000000"/>
          <w:sz w:val="24"/>
          <w:szCs w:val="24"/>
          <w:shd w:val="clear" w:color="auto" w:fill="FFFFFF"/>
        </w:rPr>
        <w:t xml:space="preserve"> проверке администрацией СП </w:t>
      </w:r>
      <w:r w:rsidR="00FC496B">
        <w:rPr>
          <w:rFonts w:ascii="Times New Roman" w:hAnsi="Times New Roman" w:cs="Times New Roman"/>
          <w:color w:val="000000"/>
          <w:sz w:val="24"/>
          <w:szCs w:val="24"/>
          <w:shd w:val="clear" w:color="auto" w:fill="FFFFFF"/>
        </w:rPr>
        <w:t>Аккузевский</w:t>
      </w:r>
      <w:r w:rsidR="0085000B" w:rsidRPr="0085000B">
        <w:rPr>
          <w:rFonts w:ascii="Times New Roman" w:hAnsi="Times New Roman" w:cs="Times New Roman"/>
          <w:color w:val="000000"/>
          <w:sz w:val="24"/>
          <w:szCs w:val="24"/>
          <w:shd w:val="clear" w:color="auto" w:fill="FFFFFF"/>
        </w:rPr>
        <w:t xml:space="preserve"> сельсовет МР Илишевский район РБ на соответствие требованиям, установленным частью 10 статьи 45 Градостроительного кодекса РФ;</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обсуждению на публичных слушаниях;</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-представлению главе администрации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для принятия решения об утверждении или об отказе в его утверждении;</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размещению в информационной системе обеспечения градостроительной деятельности (в случае его утверждения).</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shd w:val="clear" w:color="auto" w:fill="FFFFFF"/>
        </w:rPr>
        <w:t xml:space="preserve"> сельсовет и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обеспечивает:</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проведение землеустроительных работ и постановку на кадастровый учет сформированного земельного участка в установленном порядке;</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в случае жилищного строительства проведение аукциона по предоставлениюсформированного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8.Победитель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235160" w:rsidRPr="00D40D33" w:rsidRDefault="00235160" w:rsidP="008C181E">
      <w:pPr>
        <w:spacing w:line="240" w:lineRule="auto"/>
        <w:ind w:firstLine="567"/>
        <w:rPr>
          <w:rFonts w:ascii="Times New Roman" w:hAnsi="Times New Roman" w:cs="Times New Roman"/>
          <w:bCs/>
          <w:color w:val="000000"/>
          <w:sz w:val="24"/>
          <w:szCs w:val="24"/>
          <w:shd w:val="clear" w:color="auto" w:fill="00FFFF"/>
        </w:rPr>
      </w:pPr>
    </w:p>
    <w:p w:rsidR="00235160" w:rsidRPr="00D40D33" w:rsidRDefault="00235160" w:rsidP="008C181E">
      <w:pPr>
        <w:spacing w:line="240" w:lineRule="auto"/>
        <w:ind w:firstLine="567"/>
        <w:rPr>
          <w:rFonts w:ascii="Times New Roman" w:hAnsi="Times New Roman" w:cs="Times New Roman"/>
          <w:b/>
          <w:color w:val="000000"/>
          <w:sz w:val="24"/>
          <w:szCs w:val="24"/>
        </w:rPr>
      </w:pPr>
      <w:r w:rsidRPr="00D40D33">
        <w:rPr>
          <w:rFonts w:ascii="Times New Roman" w:hAnsi="Times New Roman" w:cs="Times New Roman"/>
          <w:b/>
          <w:bCs/>
          <w:color w:val="000000"/>
          <w:sz w:val="24"/>
          <w:szCs w:val="24"/>
          <w:shd w:val="clear" w:color="auto" w:fill="FFFFFF"/>
        </w:rPr>
        <w:t xml:space="preserve">Статья </w:t>
      </w:r>
      <w:r w:rsidR="00115257" w:rsidRPr="00D40D33">
        <w:rPr>
          <w:rFonts w:ascii="Times New Roman" w:hAnsi="Times New Roman" w:cs="Times New Roman"/>
          <w:b/>
          <w:bCs/>
          <w:color w:val="000000"/>
          <w:sz w:val="24"/>
          <w:szCs w:val="24"/>
          <w:shd w:val="clear" w:color="auto" w:fill="FFFFFF"/>
        </w:rPr>
        <w:t>19</w:t>
      </w:r>
      <w:r w:rsidRPr="00D40D33">
        <w:rPr>
          <w:rFonts w:ascii="Times New Roman" w:hAnsi="Times New Roman" w:cs="Times New Roman"/>
          <w:b/>
          <w:bCs/>
          <w:color w:val="000000"/>
          <w:sz w:val="24"/>
          <w:szCs w:val="24"/>
          <w:shd w:val="clear" w:color="auto" w:fill="FFFFFF"/>
        </w:rPr>
        <w:t xml:space="preserve">.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w:t>
      </w:r>
      <w:r w:rsidR="00FC496B">
        <w:rPr>
          <w:rFonts w:ascii="Times New Roman" w:hAnsi="Times New Roman" w:cs="Times New Roman"/>
          <w:b/>
          <w:color w:val="000000"/>
          <w:sz w:val="24"/>
          <w:szCs w:val="24"/>
        </w:rPr>
        <w:t>Аккузевский</w:t>
      </w:r>
      <w:r w:rsidRPr="00D40D33">
        <w:rPr>
          <w:rFonts w:ascii="Times New Roman" w:hAnsi="Times New Roman" w:cs="Times New Roman"/>
          <w:b/>
          <w:bCs/>
          <w:color w:val="000000"/>
          <w:sz w:val="24"/>
          <w:szCs w:val="24"/>
          <w:shd w:val="clear" w:color="auto" w:fill="FFFFFF"/>
        </w:rPr>
        <w:t xml:space="preserve"> сельсовет муниципального района </w:t>
      </w:r>
      <w:r w:rsidR="005073EF">
        <w:rPr>
          <w:rFonts w:ascii="Times New Roman" w:hAnsi="Times New Roman" w:cs="Times New Roman"/>
          <w:b/>
          <w:bCs/>
          <w:color w:val="000000"/>
          <w:sz w:val="24"/>
          <w:szCs w:val="24"/>
          <w:shd w:val="clear" w:color="auto" w:fill="FFFFFF"/>
        </w:rPr>
        <w:t>Илишевский</w:t>
      </w:r>
      <w:r w:rsidRPr="00D40D33">
        <w:rPr>
          <w:rFonts w:ascii="Times New Roman" w:hAnsi="Times New Roman" w:cs="Times New Roman"/>
          <w:b/>
          <w:bCs/>
          <w:color w:val="000000"/>
          <w:sz w:val="24"/>
          <w:szCs w:val="24"/>
          <w:shd w:val="clear" w:color="auto" w:fill="FFFFFF"/>
        </w:rPr>
        <w:t xml:space="preserve"> район Республики Башкортостан</w:t>
      </w:r>
    </w:p>
    <w:p w:rsidR="00235160" w:rsidRPr="00D40D33" w:rsidRDefault="00235160" w:rsidP="008C181E">
      <w:pPr>
        <w:spacing w:line="240" w:lineRule="auto"/>
        <w:ind w:firstLine="567"/>
        <w:rPr>
          <w:rFonts w:ascii="Times New Roman" w:hAnsi="Times New Roman" w:cs="Times New Roman"/>
          <w:color w:val="000000"/>
          <w:sz w:val="24"/>
          <w:szCs w:val="24"/>
        </w:rPr>
      </w:pP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w:t>
      </w:r>
      <w:r w:rsidRPr="00D40D33">
        <w:rPr>
          <w:rFonts w:ascii="Times New Roman" w:hAnsi="Times New Roman" w:cs="Times New Roman"/>
          <w:color w:val="000000"/>
          <w:sz w:val="24"/>
          <w:szCs w:val="24"/>
          <w:shd w:val="clear" w:color="auto" w:fill="FFFFFF"/>
        </w:rPr>
        <w:t xml:space="preserve"> Администрация сельского поселения </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2.</w:t>
      </w:r>
      <w:r w:rsidRPr="00D40D33">
        <w:rPr>
          <w:rFonts w:ascii="Times New Roman" w:hAnsi="Times New Roman" w:cs="Times New Roman"/>
          <w:color w:val="000000"/>
          <w:sz w:val="24"/>
          <w:szCs w:val="24"/>
          <w:shd w:val="clear" w:color="auto" w:fill="FFFFFF"/>
        </w:rPr>
        <w:t xml:space="preserve"> Орган, уполномоченный в области градостроительной деятельности, организует, обеспечивает и осуществляет работы, указанные в пункте 1 </w:t>
      </w:r>
      <w:r w:rsidR="001B34A8">
        <w:rPr>
          <w:rFonts w:ascii="Times New Roman" w:hAnsi="Times New Roman" w:cs="Times New Roman"/>
          <w:color w:val="000000"/>
          <w:sz w:val="24"/>
          <w:szCs w:val="24"/>
          <w:shd w:val="clear" w:color="auto" w:fill="FFFFFF"/>
        </w:rPr>
        <w:t>настоящей статьи</w:t>
      </w:r>
      <w:r w:rsidRPr="00D40D33">
        <w:rPr>
          <w:rFonts w:ascii="Times New Roman" w:hAnsi="Times New Roman" w:cs="Times New Roman"/>
          <w:color w:val="000000"/>
          <w:sz w:val="24"/>
          <w:szCs w:val="24"/>
          <w:shd w:val="clear" w:color="auto" w:fill="FFFFFF"/>
        </w:rPr>
        <w:t xml:space="preserve"> Правил, в рамках:</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осуществляемых на основании утвержденного администрацией сельского поселения  </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shd w:val="clear" w:color="auto" w:fill="FFFFFF"/>
        </w:rPr>
        <w:t xml:space="preserve">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плана работ по планировке и межеванию не разделенных на земельные участки территорий села жилого и нежилого назначения.</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3.</w:t>
      </w:r>
      <w:r w:rsidRPr="00D40D33">
        <w:rPr>
          <w:rFonts w:ascii="Times New Roman" w:hAnsi="Times New Roman" w:cs="Times New Roman"/>
          <w:color w:val="000000"/>
          <w:sz w:val="24"/>
          <w:szCs w:val="24"/>
          <w:shd w:val="clear" w:color="auto" w:fill="FFFFFF"/>
        </w:rPr>
        <w:t xml:space="preserve"> Ука</w:t>
      </w:r>
      <w:r w:rsidR="00115257" w:rsidRPr="00D40D33">
        <w:rPr>
          <w:rFonts w:ascii="Times New Roman" w:hAnsi="Times New Roman" w:cs="Times New Roman"/>
          <w:color w:val="000000"/>
          <w:sz w:val="24"/>
          <w:szCs w:val="24"/>
          <w:shd w:val="clear" w:color="auto" w:fill="FFFFFF"/>
        </w:rPr>
        <w:t xml:space="preserve">занные в пункте 1 </w:t>
      </w:r>
      <w:r w:rsidR="001B34A8">
        <w:rPr>
          <w:rFonts w:ascii="Times New Roman" w:hAnsi="Times New Roman" w:cs="Times New Roman"/>
          <w:color w:val="000000"/>
          <w:sz w:val="24"/>
          <w:szCs w:val="24"/>
          <w:shd w:val="clear" w:color="auto" w:fill="FFFFFF"/>
        </w:rPr>
        <w:t>настоящей статьи</w:t>
      </w:r>
      <w:r w:rsidR="001B34A8" w:rsidRPr="00D40D33">
        <w:rPr>
          <w:rFonts w:ascii="Times New Roman" w:hAnsi="Times New Roman" w:cs="Times New Roman"/>
          <w:color w:val="000000"/>
          <w:sz w:val="24"/>
          <w:szCs w:val="24"/>
          <w:shd w:val="clear" w:color="auto" w:fill="FFFFFF"/>
        </w:rPr>
        <w:t xml:space="preserve"> Правил</w:t>
      </w:r>
      <w:r w:rsidRPr="00D40D33">
        <w:rPr>
          <w:rFonts w:ascii="Times New Roman" w:hAnsi="Times New Roman" w:cs="Times New Roman"/>
          <w:color w:val="000000"/>
          <w:sz w:val="24"/>
          <w:szCs w:val="24"/>
          <w:shd w:val="clear" w:color="auto" w:fill="FFFFFF"/>
        </w:rPr>
        <w:t xml:space="preserve">, работы выполняются по договорам с администрацией сельского поселения </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shd w:val="clear" w:color="auto" w:fill="FFFFFF"/>
        </w:rPr>
        <w:t xml:space="preserve">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органом,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администрации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4.</w:t>
      </w:r>
      <w:r w:rsidRPr="00D40D33">
        <w:rPr>
          <w:rFonts w:ascii="Times New Roman" w:hAnsi="Times New Roman" w:cs="Times New Roman"/>
          <w:color w:val="000000"/>
          <w:sz w:val="24"/>
          <w:szCs w:val="24"/>
          <w:shd w:val="clear" w:color="auto" w:fill="FFFFFF"/>
        </w:rPr>
        <w:t xml:space="preserve"> Неотъемлемыми приложениями к договору, заключаемому между органом администрации сельского поселения </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решение администрации сельского поселения </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о способе планировке территории;</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градостроительное задание на выполнение работ по подготовке документации по планировке соответствующей территории;</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исходные данные в составе, о</w:t>
      </w:r>
      <w:r w:rsidR="00791D2A" w:rsidRPr="00D40D33">
        <w:rPr>
          <w:rFonts w:ascii="Times New Roman" w:hAnsi="Times New Roman" w:cs="Times New Roman"/>
          <w:color w:val="000000"/>
          <w:sz w:val="24"/>
          <w:szCs w:val="24"/>
          <w:shd w:val="clear" w:color="auto" w:fill="FFFFFF"/>
        </w:rPr>
        <w:t xml:space="preserve">пределенном пунктом 4 статьи </w:t>
      </w:r>
      <w:r w:rsidR="007C5F17">
        <w:rPr>
          <w:rFonts w:ascii="Times New Roman" w:hAnsi="Times New Roman" w:cs="Times New Roman"/>
          <w:color w:val="000000"/>
          <w:sz w:val="24"/>
          <w:szCs w:val="24"/>
          <w:shd w:val="clear" w:color="auto" w:fill="FFFFFF"/>
        </w:rPr>
        <w:t>18</w:t>
      </w:r>
      <w:r w:rsidRPr="00D40D33">
        <w:rPr>
          <w:rFonts w:ascii="Times New Roman" w:hAnsi="Times New Roman" w:cs="Times New Roman"/>
          <w:color w:val="000000"/>
          <w:sz w:val="24"/>
          <w:szCs w:val="24"/>
          <w:shd w:val="clear" w:color="auto" w:fill="FFFFFF"/>
        </w:rPr>
        <w:t xml:space="preserve"> настоящих Правил, передаваемые органу администрации сельского поселения </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уполномоченному в области градостроительной деятельности, исполнителю в соответствии с градостроительным заданием, прилагаемым к договору.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5.</w:t>
      </w:r>
      <w:r w:rsidRPr="00D40D33">
        <w:rPr>
          <w:rFonts w:ascii="Times New Roman" w:hAnsi="Times New Roman" w:cs="Times New Roman"/>
          <w:color w:val="000000"/>
          <w:sz w:val="24"/>
          <w:szCs w:val="24"/>
          <w:shd w:val="clear" w:color="auto" w:fill="FFFFFF"/>
        </w:rPr>
        <w:t xml:space="preserve"> Договор на выполнение работ по планировке территории может включать положение об обязанностях в частях:</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участия в публичных слушаниях по предметам обсуждения и в порядке, установленном законодательством и настоящими Правилами.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6</w:t>
      </w:r>
      <w:r w:rsidRPr="00D40D33">
        <w:rPr>
          <w:rFonts w:ascii="Times New Roman" w:hAnsi="Times New Roman" w:cs="Times New Roman"/>
          <w:color w:val="000000"/>
          <w:sz w:val="24"/>
          <w:szCs w:val="24"/>
          <w:shd w:val="clear" w:color="auto" w:fill="FFFFFF"/>
        </w:rPr>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настоящими Правилами, иными нормативно - правовыми актами обеспечивает:</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проведение землеустроительных работ в соответствии с установленными градостроительным планом земельного участка границами;</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проведение торгов;</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заключение договора купли-продажи земельного участка или договора аренды земельного участка с победителем торгов;</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-иные действия в соответствии с законодательством.</w:t>
      </w:r>
    </w:p>
    <w:p w:rsidR="00235160" w:rsidRPr="00D40D33" w:rsidRDefault="00235160" w:rsidP="008C181E">
      <w:pPr>
        <w:spacing w:line="240" w:lineRule="auto"/>
        <w:ind w:firstLine="567"/>
        <w:rPr>
          <w:rFonts w:ascii="Times New Roman" w:hAnsi="Times New Roman" w:cs="Times New Roman"/>
          <w:bCs/>
          <w:color w:val="000000"/>
          <w:sz w:val="24"/>
          <w:szCs w:val="24"/>
          <w:shd w:val="clear" w:color="auto" w:fill="00FFFF"/>
        </w:rPr>
      </w:pPr>
    </w:p>
    <w:p w:rsidR="00235160" w:rsidRPr="00D40D33" w:rsidRDefault="00235160" w:rsidP="008C181E">
      <w:pPr>
        <w:spacing w:line="240" w:lineRule="auto"/>
        <w:ind w:firstLine="567"/>
        <w:rPr>
          <w:rFonts w:ascii="Times New Roman" w:hAnsi="Times New Roman" w:cs="Times New Roman"/>
          <w:b/>
          <w:color w:val="000000"/>
          <w:sz w:val="24"/>
          <w:szCs w:val="24"/>
        </w:rPr>
      </w:pPr>
      <w:r w:rsidRPr="00D40D33">
        <w:rPr>
          <w:rFonts w:ascii="Times New Roman" w:hAnsi="Times New Roman" w:cs="Times New Roman"/>
          <w:b/>
          <w:bCs/>
          <w:color w:val="000000"/>
          <w:sz w:val="24"/>
          <w:szCs w:val="24"/>
          <w:shd w:val="clear" w:color="auto" w:fill="FFFFFF"/>
        </w:rPr>
        <w:t>Статья 2</w:t>
      </w:r>
      <w:r w:rsidR="00115257" w:rsidRPr="00D40D33">
        <w:rPr>
          <w:rFonts w:ascii="Times New Roman" w:hAnsi="Times New Roman" w:cs="Times New Roman"/>
          <w:b/>
          <w:bCs/>
          <w:color w:val="000000"/>
          <w:sz w:val="24"/>
          <w:szCs w:val="24"/>
          <w:shd w:val="clear" w:color="auto" w:fill="FFFFFF"/>
        </w:rPr>
        <w:t>0</w:t>
      </w:r>
      <w:r w:rsidRPr="00D40D33">
        <w:rPr>
          <w:rFonts w:ascii="Times New Roman" w:hAnsi="Times New Roman" w:cs="Times New Roman"/>
          <w:b/>
          <w:bCs/>
          <w:color w:val="000000"/>
          <w:sz w:val="24"/>
          <w:szCs w:val="24"/>
          <w:shd w:val="clear" w:color="auto" w:fill="FFFFFF"/>
        </w:rPr>
        <w:t xml:space="preserve">.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w:t>
      </w:r>
      <w:r w:rsidR="007C5F17">
        <w:rPr>
          <w:rFonts w:ascii="Times New Roman" w:hAnsi="Times New Roman" w:cs="Times New Roman"/>
          <w:b/>
          <w:bCs/>
          <w:color w:val="000000"/>
          <w:sz w:val="24"/>
          <w:szCs w:val="24"/>
          <w:shd w:val="clear" w:color="auto" w:fill="FFFFFF"/>
        </w:rPr>
        <w:t xml:space="preserve">объектов </w:t>
      </w:r>
      <w:r w:rsidRPr="00D40D33">
        <w:rPr>
          <w:rFonts w:ascii="Times New Roman" w:hAnsi="Times New Roman" w:cs="Times New Roman"/>
          <w:b/>
          <w:bCs/>
          <w:color w:val="000000"/>
          <w:sz w:val="24"/>
          <w:szCs w:val="24"/>
          <w:shd w:val="clear" w:color="auto" w:fill="FFFFFF"/>
        </w:rPr>
        <w:t xml:space="preserve">капитального строительства в сельском поселении </w:t>
      </w:r>
      <w:r w:rsidR="00FC496B">
        <w:rPr>
          <w:rFonts w:ascii="Times New Roman" w:hAnsi="Times New Roman" w:cs="Times New Roman"/>
          <w:b/>
          <w:color w:val="000000"/>
          <w:sz w:val="24"/>
          <w:szCs w:val="24"/>
        </w:rPr>
        <w:t>Аккузевский</w:t>
      </w:r>
      <w:r w:rsidRPr="00D40D33">
        <w:rPr>
          <w:rFonts w:ascii="Times New Roman" w:hAnsi="Times New Roman" w:cs="Times New Roman"/>
          <w:b/>
          <w:bCs/>
          <w:color w:val="000000"/>
          <w:sz w:val="24"/>
          <w:szCs w:val="24"/>
          <w:shd w:val="clear" w:color="auto" w:fill="FFFFFF"/>
        </w:rPr>
        <w:t xml:space="preserve"> сельсовет муниципального района </w:t>
      </w:r>
      <w:r w:rsidR="005073EF">
        <w:rPr>
          <w:rFonts w:ascii="Times New Roman" w:hAnsi="Times New Roman" w:cs="Times New Roman"/>
          <w:b/>
          <w:bCs/>
          <w:color w:val="000000"/>
          <w:sz w:val="24"/>
          <w:szCs w:val="24"/>
          <w:shd w:val="clear" w:color="auto" w:fill="FFFFFF"/>
        </w:rPr>
        <w:t>Илишевский</w:t>
      </w:r>
      <w:r w:rsidRPr="00D40D33">
        <w:rPr>
          <w:rFonts w:ascii="Times New Roman" w:hAnsi="Times New Roman" w:cs="Times New Roman"/>
          <w:b/>
          <w:bCs/>
          <w:color w:val="000000"/>
          <w:sz w:val="24"/>
          <w:szCs w:val="24"/>
          <w:shd w:val="clear" w:color="auto" w:fill="FFFFFF"/>
        </w:rPr>
        <w:t xml:space="preserve"> район Республики Башкортостан</w:t>
      </w:r>
    </w:p>
    <w:p w:rsidR="00235160" w:rsidRPr="00D40D33" w:rsidRDefault="00235160" w:rsidP="008C181E">
      <w:pPr>
        <w:spacing w:line="240" w:lineRule="auto"/>
        <w:ind w:firstLine="567"/>
        <w:rPr>
          <w:rFonts w:ascii="Times New Roman" w:hAnsi="Times New Roman" w:cs="Times New Roman"/>
          <w:color w:val="000000"/>
          <w:sz w:val="24"/>
          <w:szCs w:val="24"/>
        </w:rPr>
      </w:pP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w:t>
      </w:r>
      <w:r w:rsidRPr="00D40D33">
        <w:rPr>
          <w:rFonts w:ascii="Times New Roman" w:hAnsi="Times New Roman" w:cs="Times New Roman"/>
          <w:color w:val="000000"/>
          <w:sz w:val="24"/>
          <w:szCs w:val="24"/>
          <w:shd w:val="clear" w:color="auto" w:fill="FFFFFF"/>
        </w:rPr>
        <w:t xml:space="preserve">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 расположены многоквартирные дома.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2.</w:t>
      </w:r>
      <w:r w:rsidRPr="00D40D33">
        <w:rPr>
          <w:rFonts w:ascii="Times New Roman" w:hAnsi="Times New Roman" w:cs="Times New Roman"/>
          <w:color w:val="000000"/>
          <w:sz w:val="24"/>
          <w:szCs w:val="24"/>
          <w:shd w:val="clear" w:color="auto" w:fill="FFFFFF"/>
        </w:rPr>
        <w:t xml:space="preserve"> Собственники объектов капитального строительства, указанные в пункте 1 </w:t>
      </w:r>
      <w:r w:rsidR="0068442F">
        <w:rPr>
          <w:rFonts w:ascii="Times New Roman" w:hAnsi="Times New Roman" w:cs="Times New Roman"/>
          <w:color w:val="000000"/>
          <w:sz w:val="24"/>
          <w:szCs w:val="24"/>
          <w:shd w:val="clear" w:color="auto" w:fill="FFFFFF"/>
        </w:rPr>
        <w:t>настоящей статьи</w:t>
      </w:r>
      <w:r w:rsidRPr="00D40D33">
        <w:rPr>
          <w:rFonts w:ascii="Times New Roman" w:hAnsi="Times New Roman" w:cs="Times New Roman"/>
          <w:color w:val="000000"/>
          <w:sz w:val="24"/>
          <w:szCs w:val="24"/>
          <w:shd w:val="clear" w:color="auto" w:fill="FFFFFF"/>
        </w:rPr>
        <w:t xml:space="preserve"> Правил, вправе выходить с инициативой по градостроительной подготовке территорий на застроенных территориях путем:</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выполнение действий в соответствии с настоящими Правилами применительно к градостроительной подготовке территорий, на которых расположены многоквартирные дома.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3.</w:t>
      </w:r>
      <w:r w:rsidRPr="00D40D33">
        <w:rPr>
          <w:rFonts w:ascii="Times New Roman" w:hAnsi="Times New Roman" w:cs="Times New Roman"/>
          <w:color w:val="000000"/>
          <w:sz w:val="24"/>
          <w:szCs w:val="24"/>
          <w:shd w:val="clear" w:color="auto" w:fill="FFFFFF"/>
        </w:rPr>
        <w:t xml:space="preserve">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w:t>
      </w:r>
    </w:p>
    <w:p w:rsidR="00235160" w:rsidRPr="00D40D33" w:rsidRDefault="00235160" w:rsidP="008C181E">
      <w:pPr>
        <w:spacing w:line="240" w:lineRule="auto"/>
        <w:ind w:firstLine="567"/>
        <w:rPr>
          <w:rFonts w:ascii="Times New Roman" w:hAnsi="Times New Roman" w:cs="Times New Roman"/>
          <w:bCs/>
          <w:color w:val="000000"/>
          <w:sz w:val="24"/>
          <w:szCs w:val="24"/>
          <w:shd w:val="clear" w:color="auto" w:fill="00FFFF"/>
        </w:rPr>
      </w:pPr>
    </w:p>
    <w:p w:rsidR="00235160" w:rsidRPr="00D40D33" w:rsidRDefault="00235160" w:rsidP="008C181E">
      <w:pPr>
        <w:spacing w:line="240" w:lineRule="auto"/>
        <w:ind w:firstLine="567"/>
        <w:rPr>
          <w:rFonts w:ascii="Times New Roman" w:hAnsi="Times New Roman" w:cs="Times New Roman"/>
          <w:b/>
          <w:bCs/>
          <w:color w:val="000000"/>
          <w:sz w:val="24"/>
          <w:szCs w:val="24"/>
          <w:shd w:val="clear" w:color="auto" w:fill="FFFFFF"/>
        </w:rPr>
      </w:pPr>
      <w:r w:rsidRPr="00D40D33">
        <w:rPr>
          <w:rFonts w:ascii="Times New Roman" w:hAnsi="Times New Roman" w:cs="Times New Roman"/>
          <w:b/>
          <w:bCs/>
          <w:color w:val="000000"/>
          <w:sz w:val="24"/>
          <w:szCs w:val="24"/>
          <w:shd w:val="clear" w:color="auto" w:fill="FFFFFF"/>
        </w:rPr>
        <w:t>Статья 2</w:t>
      </w:r>
      <w:r w:rsidR="00115257" w:rsidRPr="00D40D33">
        <w:rPr>
          <w:rFonts w:ascii="Times New Roman" w:hAnsi="Times New Roman" w:cs="Times New Roman"/>
          <w:b/>
          <w:bCs/>
          <w:color w:val="000000"/>
          <w:sz w:val="24"/>
          <w:szCs w:val="24"/>
          <w:shd w:val="clear" w:color="auto" w:fill="FFFFFF"/>
        </w:rPr>
        <w:t>1</w:t>
      </w:r>
      <w:r w:rsidRPr="00D40D33">
        <w:rPr>
          <w:rFonts w:ascii="Times New Roman" w:hAnsi="Times New Roman" w:cs="Times New Roman"/>
          <w:b/>
          <w:bCs/>
          <w:color w:val="000000"/>
          <w:sz w:val="24"/>
          <w:szCs w:val="24"/>
          <w:shd w:val="clear" w:color="auto" w:fill="FFFFFF"/>
        </w:rPr>
        <w:t xml:space="preserve">.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w:t>
      </w:r>
      <w:r w:rsidR="00FC496B">
        <w:rPr>
          <w:rFonts w:ascii="Times New Roman" w:hAnsi="Times New Roman" w:cs="Times New Roman"/>
          <w:b/>
          <w:color w:val="000000"/>
          <w:sz w:val="24"/>
          <w:szCs w:val="24"/>
        </w:rPr>
        <w:t>Аккузевский</w:t>
      </w:r>
      <w:r w:rsidRPr="00D40D33">
        <w:rPr>
          <w:rFonts w:ascii="Times New Roman" w:hAnsi="Times New Roman" w:cs="Times New Roman"/>
          <w:b/>
          <w:bCs/>
          <w:color w:val="000000"/>
          <w:sz w:val="24"/>
          <w:szCs w:val="24"/>
          <w:shd w:val="clear" w:color="auto" w:fill="FFFFFF"/>
        </w:rPr>
        <w:t xml:space="preserve"> сельсовет муниципального района </w:t>
      </w:r>
      <w:r w:rsidR="005073EF">
        <w:rPr>
          <w:rFonts w:ascii="Times New Roman" w:hAnsi="Times New Roman" w:cs="Times New Roman"/>
          <w:b/>
          <w:bCs/>
          <w:color w:val="000000"/>
          <w:sz w:val="24"/>
          <w:szCs w:val="24"/>
          <w:shd w:val="clear" w:color="auto" w:fill="FFFFFF"/>
        </w:rPr>
        <w:t>Илишевский</w:t>
      </w:r>
      <w:r w:rsidRPr="00D40D33">
        <w:rPr>
          <w:rFonts w:ascii="Times New Roman" w:hAnsi="Times New Roman" w:cs="Times New Roman"/>
          <w:b/>
          <w:bCs/>
          <w:color w:val="000000"/>
          <w:sz w:val="24"/>
          <w:szCs w:val="24"/>
          <w:shd w:val="clear" w:color="auto" w:fill="FFFFFF"/>
        </w:rPr>
        <w:t xml:space="preserve"> район Республики Башкортостан</w:t>
      </w:r>
    </w:p>
    <w:p w:rsidR="00235160" w:rsidRPr="00D40D33" w:rsidRDefault="00235160" w:rsidP="008C181E">
      <w:pPr>
        <w:spacing w:line="240" w:lineRule="auto"/>
        <w:ind w:firstLine="567"/>
        <w:rPr>
          <w:rFonts w:ascii="Times New Roman" w:hAnsi="Times New Roman" w:cs="Times New Roman"/>
          <w:b/>
          <w:color w:val="000000"/>
          <w:sz w:val="24"/>
          <w:szCs w:val="24"/>
        </w:rPr>
      </w:pP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сельского поселения </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2</w:t>
      </w:r>
      <w:r w:rsidRPr="00D40D33">
        <w:rPr>
          <w:rFonts w:ascii="Times New Roman" w:hAnsi="Times New Roman" w:cs="Times New Roman"/>
          <w:color w:val="000000"/>
          <w:sz w:val="24"/>
          <w:szCs w:val="24"/>
          <w:shd w:val="clear" w:color="auto" w:fill="FFFFFF"/>
        </w:rPr>
        <w:t xml:space="preserve">. Решение о развитии застроенной территории принимается главой сельского поселения  </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shd w:val="clear" w:color="auto" w:fill="FFFFFF"/>
        </w:rPr>
        <w:t xml:space="preserve">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в том числе с учетом предложений, определенных подпунктом 2 пункта 1 </w:t>
      </w:r>
      <w:r w:rsidR="00433A7E">
        <w:rPr>
          <w:rFonts w:ascii="Times New Roman" w:hAnsi="Times New Roman" w:cs="Times New Roman"/>
          <w:color w:val="000000"/>
          <w:sz w:val="24"/>
          <w:szCs w:val="24"/>
          <w:shd w:val="clear" w:color="auto" w:fill="FFFFFF"/>
        </w:rPr>
        <w:t>настоящей статьи</w:t>
      </w:r>
      <w:r w:rsidRPr="00D40D33">
        <w:rPr>
          <w:rFonts w:ascii="Times New Roman" w:hAnsi="Times New Roman" w:cs="Times New Roman"/>
          <w:color w:val="000000"/>
          <w:sz w:val="24"/>
          <w:szCs w:val="24"/>
          <w:shd w:val="clear" w:color="auto" w:fill="FFFFFF"/>
        </w:rPr>
        <w:t xml:space="preserve"> Правил.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3.</w:t>
      </w:r>
      <w:r w:rsidRPr="00D40D33">
        <w:rPr>
          <w:rFonts w:ascii="Times New Roman" w:hAnsi="Times New Roman" w:cs="Times New Roman"/>
          <w:color w:val="000000"/>
          <w:sz w:val="24"/>
          <w:szCs w:val="24"/>
          <w:shd w:val="clear" w:color="auto" w:fill="FFFFFF"/>
        </w:rPr>
        <w:t xml:space="preserve"> Условием для принятия решения о развитии застроенной территории является наличие:</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1) градостроительных регламентов, действие которых распространяется на такую территорию;</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2) местных нормативов градостроительного проектирования, а при отсутствии – утвержденных главой сельского поселения</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shd w:val="clear" w:color="auto" w:fill="FFFFFF"/>
        </w:rPr>
        <w:t xml:space="preserve">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3) проекта границ территории, в отношении которой подготавливается решение о развитии застроенной территории;</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5) включение испрашиваемой территории в состав утвержденной решением администрации сельского поселения </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адресной программы «Развитие застроенных территорий сельского поселения </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6) включение объектов капитального строительства, подлежащих сносу, а также предлагаемых к сносу, реконструкции, определенных настоящей статьёй в соответствующий перечень адресов, утверждаемый в установленном порядке.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4.</w:t>
      </w:r>
      <w:r w:rsidRPr="00D40D33">
        <w:rPr>
          <w:rFonts w:ascii="Times New Roman" w:hAnsi="Times New Roman" w:cs="Times New Roman"/>
          <w:color w:val="000000"/>
          <w:sz w:val="24"/>
          <w:szCs w:val="24"/>
          <w:shd w:val="clear" w:color="auto" w:fill="FFFFFF"/>
        </w:rPr>
        <w:t xml:space="preserve">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определенные настоящими Правилами), вид разрешенного использования и определенные параметры которых не соответствует градостроительному регламенту.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настоящей статьёй.</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в соответствии с требованиями части 4 статьи 43 Градостроительного кодекса Российской Федерации.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5.</w:t>
      </w:r>
      <w:r w:rsidRPr="00D40D33">
        <w:rPr>
          <w:rFonts w:ascii="Times New Roman" w:hAnsi="Times New Roman" w:cs="Times New Roman"/>
          <w:color w:val="000000"/>
          <w:sz w:val="24"/>
          <w:szCs w:val="24"/>
          <w:shd w:val="clear" w:color="auto" w:fill="FFFFFF"/>
        </w:rPr>
        <w:t xml:space="preserve">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При осуществлении действий по развитию застроенной территории подлежат учету положения федерального закона РФ №499 от 31.12.2014г.</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6.</w:t>
      </w:r>
      <w:r w:rsidRPr="00D40D33">
        <w:rPr>
          <w:rFonts w:ascii="Times New Roman" w:hAnsi="Times New Roman" w:cs="Times New Roman"/>
          <w:color w:val="000000"/>
          <w:sz w:val="24"/>
          <w:szCs w:val="24"/>
          <w:shd w:val="clear" w:color="auto" w:fill="FFFFFF"/>
        </w:rPr>
        <w:t xml:space="preserve"> Администрация сельского поселения </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осуществляет градостроительную подготовку застроенных, обремененных правами третьих лиц территорий:</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путем реализации самостоятельной инициативы.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Администрация сельского поселения </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осуществляет: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администрацию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подготовку в соответствии с генеральным планом сельского поселения, планом реализации генерального плана сельского поселения,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235160" w:rsidRPr="00D40D33" w:rsidRDefault="00235160" w:rsidP="008C181E">
      <w:pPr>
        <w:spacing w:line="240" w:lineRule="auto"/>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-проведение аукционов на право заключения договоров о развитии застроенных территорий.</w:t>
      </w:r>
    </w:p>
    <w:p w:rsidR="00235160" w:rsidRPr="00D40D33" w:rsidRDefault="00235160" w:rsidP="008C181E">
      <w:pPr>
        <w:spacing w:line="240" w:lineRule="auto"/>
        <w:ind w:firstLine="567"/>
        <w:rPr>
          <w:rFonts w:ascii="Times New Roman" w:hAnsi="Times New Roman" w:cs="Times New Roman"/>
          <w:bCs/>
          <w:color w:val="000000"/>
          <w:sz w:val="24"/>
          <w:szCs w:val="24"/>
          <w:shd w:val="clear" w:color="auto" w:fill="00FFFF"/>
        </w:rPr>
      </w:pPr>
    </w:p>
    <w:p w:rsidR="00235160" w:rsidRPr="00D40D33" w:rsidRDefault="00235160" w:rsidP="008C181E">
      <w:pPr>
        <w:spacing w:line="240" w:lineRule="auto"/>
        <w:ind w:firstLine="567"/>
        <w:rPr>
          <w:rFonts w:ascii="Times New Roman" w:hAnsi="Times New Roman" w:cs="Times New Roman"/>
          <w:b/>
          <w:bCs/>
          <w:color w:val="000000"/>
          <w:sz w:val="24"/>
          <w:szCs w:val="24"/>
          <w:shd w:val="clear" w:color="auto" w:fill="FFFFFF"/>
        </w:rPr>
      </w:pPr>
      <w:r w:rsidRPr="00D40D33">
        <w:rPr>
          <w:rFonts w:ascii="Times New Roman" w:hAnsi="Times New Roman" w:cs="Times New Roman"/>
          <w:b/>
          <w:bCs/>
          <w:color w:val="000000"/>
          <w:sz w:val="24"/>
          <w:szCs w:val="24"/>
          <w:shd w:val="clear" w:color="auto" w:fill="FFFFFF"/>
        </w:rPr>
        <w:t>Статья 2</w:t>
      </w:r>
      <w:r w:rsidR="00115257" w:rsidRPr="00D40D33">
        <w:rPr>
          <w:rFonts w:ascii="Times New Roman" w:hAnsi="Times New Roman" w:cs="Times New Roman"/>
          <w:b/>
          <w:bCs/>
          <w:color w:val="000000"/>
          <w:sz w:val="24"/>
          <w:szCs w:val="24"/>
          <w:shd w:val="clear" w:color="auto" w:fill="FFFFFF"/>
        </w:rPr>
        <w:t>2</w:t>
      </w:r>
      <w:r w:rsidRPr="00D40D33">
        <w:rPr>
          <w:rFonts w:ascii="Times New Roman" w:hAnsi="Times New Roman" w:cs="Times New Roman"/>
          <w:b/>
          <w:bCs/>
          <w:color w:val="000000"/>
          <w:sz w:val="24"/>
          <w:szCs w:val="24"/>
          <w:shd w:val="clear" w:color="auto" w:fill="FFFFFF"/>
        </w:rPr>
        <w:t xml:space="preserve">. Градостроительная подготовка не 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строительства в сельском поселении </w:t>
      </w:r>
      <w:r w:rsidR="00FC496B">
        <w:rPr>
          <w:rFonts w:ascii="Times New Roman" w:hAnsi="Times New Roman" w:cs="Times New Roman"/>
          <w:b/>
          <w:color w:val="000000"/>
          <w:sz w:val="24"/>
          <w:szCs w:val="24"/>
        </w:rPr>
        <w:t>Аккузевский</w:t>
      </w:r>
      <w:r w:rsidRPr="00D40D33">
        <w:rPr>
          <w:rFonts w:ascii="Times New Roman" w:hAnsi="Times New Roman" w:cs="Times New Roman"/>
          <w:b/>
          <w:bCs/>
          <w:color w:val="000000"/>
          <w:sz w:val="24"/>
          <w:szCs w:val="24"/>
          <w:shd w:val="clear" w:color="auto" w:fill="FFFFFF"/>
        </w:rPr>
        <w:t xml:space="preserve"> сельсовет муниципального района </w:t>
      </w:r>
      <w:r w:rsidR="005073EF">
        <w:rPr>
          <w:rFonts w:ascii="Times New Roman" w:hAnsi="Times New Roman" w:cs="Times New Roman"/>
          <w:b/>
          <w:bCs/>
          <w:color w:val="000000"/>
          <w:sz w:val="24"/>
          <w:szCs w:val="24"/>
          <w:shd w:val="clear" w:color="auto" w:fill="FFFFFF"/>
        </w:rPr>
        <w:t>Илишевский</w:t>
      </w:r>
      <w:r w:rsidRPr="00D40D33">
        <w:rPr>
          <w:rFonts w:ascii="Times New Roman" w:hAnsi="Times New Roman" w:cs="Times New Roman"/>
          <w:b/>
          <w:bCs/>
          <w:color w:val="000000"/>
          <w:sz w:val="24"/>
          <w:szCs w:val="24"/>
          <w:shd w:val="clear" w:color="auto" w:fill="FFFFFF"/>
        </w:rPr>
        <w:t xml:space="preserve"> район Республики Башкортостан</w:t>
      </w:r>
    </w:p>
    <w:p w:rsidR="00D201EA" w:rsidRPr="00D40D33" w:rsidRDefault="00D201EA" w:rsidP="008C181E">
      <w:pPr>
        <w:spacing w:line="240" w:lineRule="auto"/>
        <w:ind w:firstLine="567"/>
        <w:rPr>
          <w:rFonts w:ascii="Times New Roman" w:hAnsi="Times New Roman" w:cs="Times New Roman"/>
          <w:b/>
          <w:color w:val="000000"/>
          <w:sz w:val="24"/>
          <w:szCs w:val="24"/>
        </w:rPr>
      </w:pPr>
    </w:p>
    <w:p w:rsidR="00235160" w:rsidRPr="00D40D33" w:rsidRDefault="00235160" w:rsidP="008C181E">
      <w:pPr>
        <w:spacing w:line="240" w:lineRule="auto"/>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w:t>
      </w:r>
      <w:r w:rsidRPr="00D40D33">
        <w:rPr>
          <w:rFonts w:ascii="Times New Roman" w:hAnsi="Times New Roman" w:cs="Times New Roman"/>
          <w:color w:val="000000"/>
          <w:sz w:val="24"/>
          <w:szCs w:val="24"/>
          <w:shd w:val="clear" w:color="auto" w:fill="FFFFFF"/>
        </w:rPr>
        <w:t xml:space="preserve">. Физические и юридические лица, предприниматели, заинтересованные в получении прав вновь на осуществление действий по градостроительной подготовке не 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администрации сельского поселения </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С соответствующей резолюцией данные заявителя передаются в орган, уполномоченный в области градостроительной деятельности.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2</w:t>
      </w:r>
      <w:r w:rsidRPr="00D40D33">
        <w:rPr>
          <w:rFonts w:ascii="Times New Roman" w:hAnsi="Times New Roman" w:cs="Times New Roman"/>
          <w:color w:val="000000"/>
          <w:sz w:val="24"/>
          <w:szCs w:val="24"/>
          <w:shd w:val="clear" w:color="auto" w:fill="FFFFFF"/>
        </w:rPr>
        <w:t xml:space="preserve">. Заявление составляется в произвольной форме, если иное не установлено постановлением главы сельского поселения </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В приложении к заявлению указываются: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настоящим Правилам для составления заключения о целесообразности реализации предложений заявителя.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3.</w:t>
      </w:r>
      <w:r w:rsidRPr="00D40D33">
        <w:rPr>
          <w:rFonts w:ascii="Times New Roman" w:hAnsi="Times New Roman" w:cs="Times New Roman"/>
          <w:color w:val="000000"/>
          <w:sz w:val="24"/>
          <w:szCs w:val="24"/>
          <w:shd w:val="clear" w:color="auto" w:fill="FFFFFF"/>
        </w:rPr>
        <w:t xml:space="preserve"> В течение пятнадцати рабочих дней со дня поступления заявки,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настоящим Правилам, в которой должна содержаться одна из следующих позиций:</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1) отклонить заявление про причине его несоответствия генеральному плану сельского поселения,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рассмотрении я заявления;</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4.</w:t>
      </w:r>
      <w:r w:rsidRPr="00D40D33">
        <w:rPr>
          <w:rFonts w:ascii="Times New Roman" w:hAnsi="Times New Roman" w:cs="Times New Roman"/>
          <w:color w:val="000000"/>
          <w:sz w:val="24"/>
          <w:szCs w:val="24"/>
          <w:shd w:val="clear" w:color="auto" w:fill="FFFFFF"/>
        </w:rPr>
        <w:t xml:space="preserve"> Срок действия договора определяется сроком действий обязательств заявителя по итогам аукциона.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235160" w:rsidRDefault="00235160" w:rsidP="008C181E">
      <w:pPr>
        <w:spacing w:line="240" w:lineRule="auto"/>
        <w:ind w:firstLine="567"/>
        <w:rPr>
          <w:rFonts w:ascii="Times New Roman" w:hAnsi="Times New Roman" w:cs="Times New Roman"/>
          <w:color w:val="000000"/>
          <w:sz w:val="24"/>
          <w:szCs w:val="24"/>
          <w:shd w:val="clear" w:color="auto" w:fill="FFFFFF"/>
        </w:rPr>
      </w:pPr>
      <w:r w:rsidRPr="00D40D33">
        <w:rPr>
          <w:rFonts w:ascii="Times New Roman" w:hAnsi="Times New Roman" w:cs="Times New Roman"/>
          <w:bCs/>
          <w:color w:val="000000"/>
          <w:sz w:val="24"/>
          <w:szCs w:val="24"/>
          <w:shd w:val="clear" w:color="auto" w:fill="FFFFFF"/>
        </w:rPr>
        <w:t>5.</w:t>
      </w:r>
      <w:r w:rsidRPr="00D40D33">
        <w:rPr>
          <w:rFonts w:ascii="Times New Roman" w:hAnsi="Times New Roman" w:cs="Times New Roman"/>
          <w:color w:val="000000"/>
          <w:sz w:val="24"/>
          <w:szCs w:val="24"/>
          <w:shd w:val="clear" w:color="auto" w:fill="FFFFFF"/>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B860CB" w:rsidRDefault="00B860CB" w:rsidP="008C181E">
      <w:pPr>
        <w:spacing w:line="240" w:lineRule="auto"/>
        <w:ind w:firstLine="567"/>
        <w:rPr>
          <w:rFonts w:ascii="Times New Roman" w:hAnsi="Times New Roman" w:cs="Times New Roman"/>
          <w:color w:val="000000"/>
          <w:sz w:val="24"/>
          <w:szCs w:val="24"/>
          <w:shd w:val="clear" w:color="auto" w:fill="FFFFFF"/>
        </w:rPr>
      </w:pPr>
    </w:p>
    <w:p w:rsidR="00B860CB" w:rsidRPr="00D40D33" w:rsidRDefault="00B860CB" w:rsidP="008C181E">
      <w:pPr>
        <w:spacing w:line="240" w:lineRule="auto"/>
        <w:ind w:firstLine="567"/>
        <w:rPr>
          <w:rFonts w:ascii="Times New Roman" w:hAnsi="Times New Roman" w:cs="Times New Roman"/>
          <w:color w:val="000000"/>
          <w:sz w:val="24"/>
          <w:szCs w:val="24"/>
        </w:rPr>
      </w:pPr>
    </w:p>
    <w:p w:rsidR="00235160" w:rsidRPr="00D40D33" w:rsidRDefault="00235160" w:rsidP="008C181E">
      <w:pPr>
        <w:spacing w:line="240" w:lineRule="auto"/>
        <w:ind w:firstLine="567"/>
        <w:rPr>
          <w:rFonts w:ascii="Times New Roman" w:hAnsi="Times New Roman" w:cs="Times New Roman"/>
          <w:color w:val="000000"/>
          <w:sz w:val="24"/>
          <w:szCs w:val="24"/>
        </w:rPr>
      </w:pPr>
    </w:p>
    <w:p w:rsidR="00235160" w:rsidRPr="00D40D33" w:rsidRDefault="00235160" w:rsidP="008C181E">
      <w:pPr>
        <w:spacing w:line="240" w:lineRule="auto"/>
        <w:ind w:firstLine="567"/>
        <w:rPr>
          <w:rFonts w:ascii="Times New Roman" w:hAnsi="Times New Roman" w:cs="Times New Roman"/>
          <w:b/>
          <w:color w:val="000000"/>
          <w:sz w:val="24"/>
          <w:szCs w:val="24"/>
        </w:rPr>
      </w:pPr>
      <w:r w:rsidRPr="00D40D33">
        <w:rPr>
          <w:rFonts w:ascii="Times New Roman" w:hAnsi="Times New Roman" w:cs="Times New Roman"/>
          <w:b/>
          <w:bCs/>
          <w:color w:val="000000"/>
          <w:sz w:val="24"/>
          <w:szCs w:val="24"/>
        </w:rPr>
        <w:t>Статья 2</w:t>
      </w:r>
      <w:r w:rsidR="00115257" w:rsidRPr="00D40D33">
        <w:rPr>
          <w:rFonts w:ascii="Times New Roman" w:hAnsi="Times New Roman" w:cs="Times New Roman"/>
          <w:b/>
          <w:bCs/>
          <w:color w:val="000000"/>
          <w:sz w:val="24"/>
          <w:szCs w:val="24"/>
        </w:rPr>
        <w:t>3</w:t>
      </w:r>
      <w:r w:rsidRPr="00D40D33">
        <w:rPr>
          <w:rFonts w:ascii="Times New Roman" w:hAnsi="Times New Roman" w:cs="Times New Roman"/>
          <w:b/>
          <w:bCs/>
          <w:color w:val="000000"/>
          <w:sz w:val="24"/>
          <w:szCs w:val="24"/>
        </w:rPr>
        <w:t xml:space="preserve">. 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администрации сельского поселения </w:t>
      </w:r>
      <w:r w:rsidR="00FC496B">
        <w:rPr>
          <w:rFonts w:ascii="Times New Roman" w:hAnsi="Times New Roman" w:cs="Times New Roman"/>
          <w:b/>
          <w:color w:val="000000"/>
          <w:sz w:val="24"/>
          <w:szCs w:val="24"/>
        </w:rPr>
        <w:t>Аккузевский</w:t>
      </w:r>
      <w:r w:rsidRPr="00D40D33">
        <w:rPr>
          <w:rFonts w:ascii="Times New Roman" w:hAnsi="Times New Roman" w:cs="Times New Roman"/>
          <w:b/>
          <w:bCs/>
          <w:color w:val="000000"/>
          <w:sz w:val="24"/>
          <w:szCs w:val="24"/>
        </w:rPr>
        <w:t xml:space="preserve"> сельсовет муниципального района </w:t>
      </w:r>
      <w:r w:rsidR="005073EF">
        <w:rPr>
          <w:rFonts w:ascii="Times New Roman" w:hAnsi="Times New Roman" w:cs="Times New Roman"/>
          <w:b/>
          <w:bCs/>
          <w:color w:val="000000"/>
          <w:sz w:val="24"/>
          <w:szCs w:val="24"/>
        </w:rPr>
        <w:t>Илишевский</w:t>
      </w:r>
      <w:r w:rsidRPr="00D40D33">
        <w:rPr>
          <w:rFonts w:ascii="Times New Roman" w:hAnsi="Times New Roman" w:cs="Times New Roman"/>
          <w:b/>
          <w:bCs/>
          <w:color w:val="000000"/>
          <w:sz w:val="24"/>
          <w:szCs w:val="24"/>
        </w:rPr>
        <w:t xml:space="preserve"> район Республики Башкортостан</w:t>
      </w:r>
    </w:p>
    <w:p w:rsidR="00235160" w:rsidRPr="00D40D33" w:rsidRDefault="00235160" w:rsidP="008C181E">
      <w:pPr>
        <w:spacing w:line="240" w:lineRule="auto"/>
        <w:ind w:firstLine="567"/>
        <w:rPr>
          <w:rFonts w:ascii="Times New Roman" w:hAnsi="Times New Roman" w:cs="Times New Roman"/>
          <w:color w:val="000000"/>
          <w:sz w:val="24"/>
          <w:szCs w:val="24"/>
        </w:rPr>
      </w:pP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w:t>
      </w:r>
      <w:r w:rsidRPr="00D40D33">
        <w:rPr>
          <w:rFonts w:ascii="Times New Roman" w:hAnsi="Times New Roman" w:cs="Times New Roman"/>
          <w:color w:val="000000"/>
          <w:sz w:val="24"/>
          <w:szCs w:val="24"/>
          <w:shd w:val="clear" w:color="auto" w:fill="FFFFFF"/>
        </w:rPr>
        <w:t xml:space="preserve"> Администрация сельского поселения </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shd w:val="clear" w:color="auto" w:fill="FFFFFF"/>
        </w:rPr>
        <w:t xml:space="preserve">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участвует в градостроительной подготовке территории с целью формирования земельных участков из состава городских и муниципальных земель на не застроенных, свободных от прав третьих лиц и не разделенных на земельные участки территориях для их обустройства вне площадочной инженерно-технической инфраструктурой и строительства, на обустроенной территории путем организации действий, осуществляемых:</w:t>
      </w:r>
    </w:p>
    <w:p w:rsidR="00235160" w:rsidRPr="00D40D33" w:rsidRDefault="00DF4C46"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по инициативе заявителей</w:t>
      </w:r>
      <w:r w:rsidR="00235160" w:rsidRPr="00D40D33">
        <w:rPr>
          <w:rFonts w:ascii="Times New Roman" w:hAnsi="Times New Roman" w:cs="Times New Roman"/>
          <w:color w:val="000000"/>
          <w:sz w:val="24"/>
          <w:szCs w:val="24"/>
          <w:shd w:val="clear" w:color="auto" w:fill="FFFFFF"/>
        </w:rPr>
        <w:t>;</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в порядке выполнения полномочий и функциональных обязанностей органа, уполномоченного в области градостроительной деятельности.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2</w:t>
      </w:r>
      <w:r w:rsidRPr="00D40D33">
        <w:rPr>
          <w:rFonts w:ascii="Times New Roman" w:hAnsi="Times New Roman" w:cs="Times New Roman"/>
          <w:color w:val="000000"/>
          <w:sz w:val="24"/>
          <w:szCs w:val="24"/>
          <w:shd w:val="clear" w:color="auto" w:fill="FFFFFF"/>
        </w:rPr>
        <w:t xml:space="preserve">.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настоящими Правилами, осуществляет подготовку проектов следующих документов:</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3.После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настоящи</w:t>
      </w:r>
      <w:r w:rsidR="00FA1277" w:rsidRPr="00D40D33">
        <w:rPr>
          <w:rFonts w:ascii="Times New Roman" w:hAnsi="Times New Roman" w:cs="Times New Roman"/>
          <w:color w:val="000000"/>
          <w:sz w:val="24"/>
          <w:szCs w:val="24"/>
          <w:shd w:val="clear" w:color="auto" w:fill="FFFFFF"/>
        </w:rPr>
        <w:t>ми</w:t>
      </w:r>
      <w:r w:rsidRPr="00D40D33">
        <w:rPr>
          <w:rFonts w:ascii="Times New Roman" w:hAnsi="Times New Roman" w:cs="Times New Roman"/>
          <w:color w:val="000000"/>
          <w:sz w:val="24"/>
          <w:szCs w:val="24"/>
          <w:shd w:val="clear" w:color="auto" w:fill="FFFFFF"/>
        </w:rPr>
        <w:t xml:space="preserve"> Правил</w:t>
      </w:r>
      <w:r w:rsidR="00FA1277" w:rsidRPr="00D40D33">
        <w:rPr>
          <w:rFonts w:ascii="Times New Roman" w:hAnsi="Times New Roman" w:cs="Times New Roman"/>
          <w:color w:val="000000"/>
          <w:sz w:val="24"/>
          <w:szCs w:val="24"/>
          <w:shd w:val="clear" w:color="auto" w:fill="FFFFFF"/>
        </w:rPr>
        <w:t>ами</w:t>
      </w:r>
      <w:r w:rsidRPr="00D40D33">
        <w:rPr>
          <w:rFonts w:ascii="Times New Roman" w:hAnsi="Times New Roman" w:cs="Times New Roman"/>
          <w:color w:val="000000"/>
          <w:sz w:val="24"/>
          <w:szCs w:val="24"/>
          <w:shd w:val="clear" w:color="auto" w:fill="FFFFFF"/>
        </w:rPr>
        <w:t>.</w:t>
      </w:r>
    </w:p>
    <w:p w:rsidR="00235160" w:rsidRPr="00D40D33" w:rsidRDefault="00235160" w:rsidP="008C181E">
      <w:pPr>
        <w:spacing w:line="240" w:lineRule="auto"/>
        <w:ind w:firstLine="567"/>
        <w:rPr>
          <w:rFonts w:ascii="Times New Roman" w:hAnsi="Times New Roman" w:cs="Times New Roman"/>
          <w:bCs/>
          <w:color w:val="000000"/>
          <w:sz w:val="24"/>
          <w:szCs w:val="24"/>
          <w:shd w:val="clear" w:color="auto" w:fill="00FFFF"/>
        </w:rPr>
      </w:pPr>
    </w:p>
    <w:p w:rsidR="00315EA4" w:rsidRPr="00D40D33" w:rsidRDefault="00315EA4" w:rsidP="008C181E">
      <w:pPr>
        <w:spacing w:line="240" w:lineRule="auto"/>
        <w:ind w:firstLine="567"/>
        <w:rPr>
          <w:rFonts w:ascii="Times New Roman" w:hAnsi="Times New Roman" w:cs="Times New Roman"/>
          <w:b/>
          <w:bCs/>
          <w:color w:val="000000"/>
          <w:sz w:val="24"/>
          <w:szCs w:val="24"/>
        </w:rPr>
      </w:pPr>
    </w:p>
    <w:p w:rsidR="00235160" w:rsidRPr="00D40D33" w:rsidRDefault="00235160" w:rsidP="008C181E">
      <w:pPr>
        <w:spacing w:line="240" w:lineRule="auto"/>
        <w:ind w:firstLine="567"/>
        <w:rPr>
          <w:rFonts w:ascii="Times New Roman" w:hAnsi="Times New Roman" w:cs="Times New Roman"/>
          <w:b/>
          <w:bCs/>
          <w:color w:val="000000"/>
          <w:sz w:val="24"/>
          <w:szCs w:val="24"/>
          <w:shd w:val="clear" w:color="auto" w:fill="FFFFFF"/>
        </w:rPr>
      </w:pPr>
      <w:r w:rsidRPr="00D40D33">
        <w:rPr>
          <w:rFonts w:ascii="Times New Roman" w:hAnsi="Times New Roman" w:cs="Times New Roman"/>
          <w:b/>
          <w:bCs/>
          <w:color w:val="000000"/>
          <w:sz w:val="24"/>
          <w:szCs w:val="24"/>
        </w:rPr>
        <w:t>Статья 2</w:t>
      </w:r>
      <w:r w:rsidR="00115257" w:rsidRPr="00D40D33">
        <w:rPr>
          <w:rFonts w:ascii="Times New Roman" w:hAnsi="Times New Roman" w:cs="Times New Roman"/>
          <w:b/>
          <w:bCs/>
          <w:color w:val="000000"/>
          <w:sz w:val="24"/>
          <w:szCs w:val="24"/>
        </w:rPr>
        <w:t>4</w:t>
      </w:r>
      <w:r w:rsidRPr="00D40D33">
        <w:rPr>
          <w:rFonts w:ascii="Times New Roman" w:hAnsi="Times New Roman" w:cs="Times New Roman"/>
          <w:b/>
          <w:bCs/>
          <w:color w:val="000000"/>
          <w:sz w:val="24"/>
          <w:szCs w:val="24"/>
        </w:rPr>
        <w:t xml:space="preserve">. </w:t>
      </w:r>
      <w:r w:rsidRPr="00D40D33">
        <w:rPr>
          <w:rFonts w:ascii="Times New Roman" w:hAnsi="Times New Roman" w:cs="Times New Roman"/>
          <w:b/>
          <w:bCs/>
          <w:color w:val="000000"/>
          <w:sz w:val="24"/>
          <w:szCs w:val="24"/>
          <w:shd w:val="clear" w:color="auto" w:fill="FFFFFF"/>
        </w:rPr>
        <w:t xml:space="preserve">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 строительства в сельском поселении </w:t>
      </w:r>
      <w:r w:rsidR="00FC496B">
        <w:rPr>
          <w:rFonts w:ascii="Times New Roman" w:hAnsi="Times New Roman" w:cs="Times New Roman"/>
          <w:b/>
          <w:color w:val="000000"/>
          <w:sz w:val="24"/>
          <w:szCs w:val="24"/>
        </w:rPr>
        <w:t>Аккузевский</w:t>
      </w:r>
      <w:r w:rsidRPr="00D40D33">
        <w:rPr>
          <w:rFonts w:ascii="Times New Roman" w:hAnsi="Times New Roman" w:cs="Times New Roman"/>
          <w:b/>
          <w:bCs/>
          <w:color w:val="000000"/>
          <w:sz w:val="24"/>
          <w:szCs w:val="24"/>
          <w:shd w:val="clear" w:color="auto" w:fill="FFFFFF"/>
        </w:rPr>
        <w:t xml:space="preserve"> сельсовет муниципального района </w:t>
      </w:r>
      <w:r w:rsidR="005073EF">
        <w:rPr>
          <w:rFonts w:ascii="Times New Roman" w:hAnsi="Times New Roman" w:cs="Times New Roman"/>
          <w:b/>
          <w:bCs/>
          <w:color w:val="000000"/>
          <w:sz w:val="24"/>
          <w:szCs w:val="24"/>
          <w:shd w:val="clear" w:color="auto" w:fill="FFFFFF"/>
        </w:rPr>
        <w:t>Илишевский</w:t>
      </w:r>
      <w:r w:rsidRPr="00D40D33">
        <w:rPr>
          <w:rFonts w:ascii="Times New Roman" w:hAnsi="Times New Roman" w:cs="Times New Roman"/>
          <w:b/>
          <w:bCs/>
          <w:color w:val="000000"/>
          <w:sz w:val="24"/>
          <w:szCs w:val="24"/>
          <w:shd w:val="clear" w:color="auto" w:fill="FFFFFF"/>
        </w:rPr>
        <w:t xml:space="preserve"> район Республики Башкортостан</w:t>
      </w:r>
    </w:p>
    <w:p w:rsidR="00D201EA" w:rsidRPr="00D40D33" w:rsidRDefault="00D201EA" w:rsidP="008C181E">
      <w:pPr>
        <w:spacing w:line="240" w:lineRule="auto"/>
        <w:ind w:firstLine="567"/>
        <w:rPr>
          <w:rFonts w:ascii="Times New Roman" w:hAnsi="Times New Roman" w:cs="Times New Roman"/>
          <w:b/>
          <w:color w:val="000000"/>
          <w:sz w:val="24"/>
          <w:szCs w:val="24"/>
        </w:rPr>
      </w:pPr>
    </w:p>
    <w:p w:rsidR="00235160" w:rsidRPr="00D40D33" w:rsidRDefault="00235160" w:rsidP="008C181E">
      <w:pPr>
        <w:spacing w:line="240" w:lineRule="auto"/>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w:t>
      </w:r>
      <w:r w:rsidRPr="00D40D33">
        <w:rPr>
          <w:rFonts w:ascii="Times New Roman" w:hAnsi="Times New Roman" w:cs="Times New Roman"/>
          <w:color w:val="000000"/>
          <w:sz w:val="24"/>
          <w:szCs w:val="24"/>
          <w:shd w:val="clear" w:color="auto" w:fill="FFFFFF"/>
        </w:rPr>
        <w:t xml:space="preserve">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нормативно - правовыми актами сельского поселения </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shd w:val="clear" w:color="auto" w:fill="FFFFFF"/>
        </w:rPr>
        <w:t xml:space="preserve"> сельсовет и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2.</w:t>
      </w:r>
      <w:r w:rsidRPr="00D40D33">
        <w:rPr>
          <w:rFonts w:ascii="Times New Roman" w:hAnsi="Times New Roman" w:cs="Times New Roman"/>
          <w:color w:val="000000"/>
          <w:sz w:val="24"/>
          <w:szCs w:val="24"/>
          <w:shd w:val="clear" w:color="auto" w:fill="FFFFFF"/>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235160" w:rsidRPr="00D40D33" w:rsidRDefault="00235160" w:rsidP="008C181E">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3.</w:t>
      </w:r>
      <w:r w:rsidRPr="00D40D33">
        <w:rPr>
          <w:rFonts w:ascii="Times New Roman" w:hAnsi="Times New Roman" w:cs="Times New Roman"/>
          <w:color w:val="000000"/>
          <w:sz w:val="24"/>
          <w:szCs w:val="24"/>
          <w:shd w:val="clear" w:color="auto" w:fill="FFFFFF"/>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Администрации сельского поселения </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осуществляющей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Администрации сельского поселения </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которая в соответствии с планом действий, утвержденным главой сельского поселения </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235160" w:rsidRPr="00D40D33" w:rsidRDefault="00235160" w:rsidP="00235160">
      <w:pPr>
        <w:spacing w:line="240" w:lineRule="auto"/>
        <w:ind w:firstLine="567"/>
        <w:rPr>
          <w:rFonts w:ascii="Times New Roman" w:hAnsi="Times New Roman" w:cs="Times New Roman"/>
          <w:bCs/>
          <w:color w:val="000000"/>
          <w:sz w:val="24"/>
          <w:szCs w:val="24"/>
        </w:rPr>
      </w:pPr>
      <w:r w:rsidRPr="00D40D33">
        <w:rPr>
          <w:rFonts w:ascii="Times New Roman" w:hAnsi="Times New Roman" w:cs="Times New Roman"/>
          <w:bCs/>
          <w:color w:val="000000"/>
          <w:sz w:val="24"/>
          <w:szCs w:val="24"/>
          <w:shd w:val="clear" w:color="auto" w:fill="FFFFFF"/>
        </w:rPr>
        <w:t>4</w:t>
      </w:r>
      <w:r w:rsidRPr="00D40D33">
        <w:rPr>
          <w:rFonts w:ascii="Times New Roman" w:hAnsi="Times New Roman" w:cs="Times New Roman"/>
          <w:color w:val="000000"/>
          <w:sz w:val="24"/>
          <w:szCs w:val="24"/>
          <w:shd w:val="clear" w:color="auto" w:fill="FFFFFF"/>
        </w:rPr>
        <w:t xml:space="preserve">.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5.</w:t>
      </w:r>
      <w:r w:rsidRPr="00D40D33">
        <w:rPr>
          <w:rFonts w:ascii="Times New Roman" w:hAnsi="Times New Roman" w:cs="Times New Roman"/>
          <w:color w:val="000000"/>
          <w:sz w:val="24"/>
          <w:szCs w:val="24"/>
          <w:shd w:val="clear" w:color="auto" w:fill="FFFFFF"/>
        </w:rPr>
        <w:t xml:space="preserve"> Орган администрации сельского поселения </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6.</w:t>
      </w:r>
      <w:r w:rsidRPr="00D40D33">
        <w:rPr>
          <w:rFonts w:ascii="Times New Roman" w:hAnsi="Times New Roman" w:cs="Times New Roman"/>
          <w:color w:val="000000"/>
          <w:sz w:val="24"/>
          <w:szCs w:val="24"/>
          <w:shd w:val="clear" w:color="auto" w:fill="FFFFFF"/>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Подготовленный проект межевания подлежит обсуждению на публичных слушаниях и последующему утверждению главой сельского поселения </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в порядке, определенной главой 8 настоящих Правил. </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7.</w:t>
      </w:r>
      <w:r w:rsidRPr="00D40D33">
        <w:rPr>
          <w:rFonts w:ascii="Times New Roman" w:hAnsi="Times New Roman" w:cs="Times New Roman"/>
          <w:color w:val="000000"/>
          <w:sz w:val="24"/>
          <w:szCs w:val="24"/>
          <w:shd w:val="clear" w:color="auto" w:fill="FFFFFF"/>
        </w:rPr>
        <w:t xml:space="preserve"> Глава сельского поселения </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 </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8</w:t>
      </w:r>
      <w:r w:rsidRPr="00D40D33">
        <w:rPr>
          <w:rFonts w:ascii="Times New Roman" w:hAnsi="Times New Roman" w:cs="Times New Roman"/>
          <w:color w:val="000000"/>
          <w:sz w:val="24"/>
          <w:szCs w:val="24"/>
          <w:shd w:val="clear" w:color="auto" w:fill="FFFFFF"/>
        </w:rPr>
        <w:t xml:space="preserve">. Администрация сельского поселения </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Указанная инициатива реализуется на основе: </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утвержденной программы (плана) межевания застроенных территорий;</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решения главы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принятого на основании обращения органа, уполномоченного в области градостроительной деятельности, Комиссии по землепользованию и застройке, глав местных администраций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w:t>
      </w:r>
    </w:p>
    <w:p w:rsidR="00235160" w:rsidRPr="00D40D33" w:rsidRDefault="00315EA4"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А</w:t>
      </w:r>
      <w:r w:rsidR="00235160" w:rsidRPr="00D40D33">
        <w:rPr>
          <w:rFonts w:ascii="Times New Roman" w:hAnsi="Times New Roman" w:cs="Times New Roman"/>
          <w:color w:val="000000"/>
          <w:sz w:val="24"/>
          <w:szCs w:val="24"/>
          <w:shd w:val="clear" w:color="auto" w:fill="FFFFFF"/>
        </w:rPr>
        <w:t xml:space="preserve">дминистрации сельского поселения </w:t>
      </w:r>
      <w:r w:rsidR="00FC496B">
        <w:rPr>
          <w:rFonts w:ascii="Times New Roman" w:hAnsi="Times New Roman" w:cs="Times New Roman"/>
          <w:color w:val="000000"/>
          <w:sz w:val="24"/>
          <w:szCs w:val="24"/>
        </w:rPr>
        <w:t>Аккузевский</w:t>
      </w:r>
      <w:r w:rsidR="00235160"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00235160" w:rsidRPr="00D40D33">
        <w:rPr>
          <w:rFonts w:ascii="Times New Roman" w:hAnsi="Times New Roman" w:cs="Times New Roman"/>
          <w:color w:val="000000"/>
          <w:sz w:val="24"/>
          <w:szCs w:val="24"/>
          <w:shd w:val="clear" w:color="auto" w:fill="FFFFFF"/>
        </w:rPr>
        <w:t xml:space="preserve"> район Республики Башкортостан </w:t>
      </w:r>
      <w:r w:rsidRPr="00D40D33">
        <w:rPr>
          <w:rFonts w:ascii="Times New Roman" w:hAnsi="Times New Roman" w:cs="Times New Roman"/>
          <w:color w:val="000000"/>
          <w:sz w:val="24"/>
          <w:szCs w:val="24"/>
          <w:shd w:val="clear" w:color="auto" w:fill="FFFFFF"/>
        </w:rPr>
        <w:t>обеспечивает</w:t>
      </w:r>
      <w:r w:rsidR="00235160" w:rsidRPr="00D40D33">
        <w:rPr>
          <w:rFonts w:ascii="Times New Roman" w:hAnsi="Times New Roman" w:cs="Times New Roman"/>
          <w:color w:val="000000"/>
          <w:sz w:val="24"/>
          <w:szCs w:val="24"/>
          <w:shd w:val="clear" w:color="auto" w:fill="FFFFFF"/>
        </w:rPr>
        <w:t xml:space="preserve"> межевани</w:t>
      </w:r>
      <w:r w:rsidRPr="00D40D33">
        <w:rPr>
          <w:rFonts w:ascii="Times New Roman" w:hAnsi="Times New Roman" w:cs="Times New Roman"/>
          <w:color w:val="000000"/>
          <w:sz w:val="24"/>
          <w:szCs w:val="24"/>
          <w:shd w:val="clear" w:color="auto" w:fill="FFFFFF"/>
        </w:rPr>
        <w:t>е</w:t>
      </w:r>
      <w:r w:rsidR="00235160" w:rsidRPr="00D40D33">
        <w:rPr>
          <w:rFonts w:ascii="Times New Roman" w:hAnsi="Times New Roman" w:cs="Times New Roman"/>
          <w:color w:val="000000"/>
          <w:sz w:val="24"/>
          <w:szCs w:val="24"/>
          <w:shd w:val="clear" w:color="auto" w:fill="FFFFFF"/>
        </w:rPr>
        <w:t xml:space="preserve"> застроенных и не разделенных на земельные участки территорий:</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осуществляет подготовку проектов межевания территории, если иное не установлено законодательством;</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заключает договоры по подготовке проектов межевания, по результатам конкурсов на размещение муниципального заказа. </w:t>
      </w:r>
    </w:p>
    <w:p w:rsidR="00235160" w:rsidRPr="00D40D33" w:rsidRDefault="00235160" w:rsidP="00235160">
      <w:pPr>
        <w:spacing w:line="240" w:lineRule="auto"/>
        <w:ind w:firstLine="567"/>
        <w:rPr>
          <w:rFonts w:ascii="Times New Roman" w:hAnsi="Times New Roman" w:cs="Times New Roman"/>
          <w:color w:val="000000"/>
          <w:sz w:val="24"/>
          <w:szCs w:val="24"/>
        </w:rPr>
      </w:pPr>
    </w:p>
    <w:p w:rsidR="00235160" w:rsidRPr="00D40D33" w:rsidRDefault="00235160" w:rsidP="00235160">
      <w:pPr>
        <w:spacing w:line="240" w:lineRule="auto"/>
        <w:ind w:firstLine="567"/>
        <w:rPr>
          <w:rFonts w:ascii="Times New Roman" w:hAnsi="Times New Roman" w:cs="Times New Roman"/>
          <w:b/>
          <w:bCs/>
          <w:color w:val="000000"/>
          <w:sz w:val="24"/>
          <w:szCs w:val="24"/>
          <w:shd w:val="clear" w:color="auto" w:fill="FFFFFF"/>
        </w:rPr>
      </w:pPr>
      <w:r w:rsidRPr="00D40D33">
        <w:rPr>
          <w:rFonts w:ascii="Times New Roman" w:hAnsi="Times New Roman" w:cs="Times New Roman"/>
          <w:b/>
          <w:bCs/>
          <w:color w:val="000000"/>
          <w:sz w:val="24"/>
          <w:szCs w:val="24"/>
        </w:rPr>
        <w:t>Статья 2</w:t>
      </w:r>
      <w:r w:rsidR="00115257" w:rsidRPr="00D40D33">
        <w:rPr>
          <w:rFonts w:ascii="Times New Roman" w:hAnsi="Times New Roman" w:cs="Times New Roman"/>
          <w:b/>
          <w:bCs/>
          <w:color w:val="000000"/>
          <w:sz w:val="24"/>
          <w:szCs w:val="24"/>
        </w:rPr>
        <w:t>5</w:t>
      </w:r>
      <w:r w:rsidRPr="00D40D33">
        <w:rPr>
          <w:rFonts w:ascii="Times New Roman" w:hAnsi="Times New Roman" w:cs="Times New Roman"/>
          <w:b/>
          <w:bCs/>
          <w:color w:val="000000"/>
          <w:sz w:val="24"/>
          <w:szCs w:val="24"/>
        </w:rPr>
        <w:t xml:space="preserve">. </w:t>
      </w:r>
      <w:r w:rsidRPr="00D40D33">
        <w:rPr>
          <w:rFonts w:ascii="Times New Roman" w:hAnsi="Times New Roman" w:cs="Times New Roman"/>
          <w:b/>
          <w:bCs/>
          <w:color w:val="000000"/>
          <w:sz w:val="24"/>
          <w:szCs w:val="24"/>
          <w:shd w:val="clear" w:color="auto" w:fill="FFFFFF"/>
        </w:rPr>
        <w:t xml:space="preserve">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 строительства в сельском поселении </w:t>
      </w:r>
      <w:r w:rsidR="00FC496B">
        <w:rPr>
          <w:rFonts w:ascii="Times New Roman" w:hAnsi="Times New Roman" w:cs="Times New Roman"/>
          <w:b/>
          <w:color w:val="000000"/>
          <w:sz w:val="24"/>
          <w:szCs w:val="24"/>
        </w:rPr>
        <w:t>Аккузевский</w:t>
      </w:r>
      <w:r w:rsidRPr="00D40D33">
        <w:rPr>
          <w:rFonts w:ascii="Times New Roman" w:hAnsi="Times New Roman" w:cs="Times New Roman"/>
          <w:b/>
          <w:bCs/>
          <w:color w:val="000000"/>
          <w:sz w:val="24"/>
          <w:szCs w:val="24"/>
          <w:shd w:val="clear" w:color="auto" w:fill="FFFFFF"/>
        </w:rPr>
        <w:t xml:space="preserve"> сельсовет муниципального района </w:t>
      </w:r>
      <w:r w:rsidR="005073EF">
        <w:rPr>
          <w:rFonts w:ascii="Times New Roman" w:hAnsi="Times New Roman" w:cs="Times New Roman"/>
          <w:b/>
          <w:bCs/>
          <w:color w:val="000000"/>
          <w:sz w:val="24"/>
          <w:szCs w:val="24"/>
          <w:shd w:val="clear" w:color="auto" w:fill="FFFFFF"/>
        </w:rPr>
        <w:t>Илишевский</w:t>
      </w:r>
      <w:r w:rsidRPr="00D40D33">
        <w:rPr>
          <w:rFonts w:ascii="Times New Roman" w:hAnsi="Times New Roman" w:cs="Times New Roman"/>
          <w:b/>
          <w:bCs/>
          <w:color w:val="000000"/>
          <w:sz w:val="24"/>
          <w:szCs w:val="24"/>
          <w:shd w:val="clear" w:color="auto" w:fill="FFFFFF"/>
        </w:rPr>
        <w:t xml:space="preserve"> район Республики Башкортостан</w:t>
      </w:r>
    </w:p>
    <w:p w:rsidR="00D201EA" w:rsidRPr="00D40D33" w:rsidRDefault="00D201EA" w:rsidP="00235160">
      <w:pPr>
        <w:spacing w:line="240" w:lineRule="auto"/>
        <w:ind w:firstLine="567"/>
        <w:rPr>
          <w:rFonts w:ascii="Times New Roman" w:hAnsi="Times New Roman" w:cs="Times New Roman"/>
          <w:b/>
          <w:color w:val="000000"/>
          <w:sz w:val="24"/>
          <w:szCs w:val="24"/>
        </w:rPr>
      </w:pPr>
    </w:p>
    <w:p w:rsidR="00235160" w:rsidRPr="00D40D33" w:rsidRDefault="00235160" w:rsidP="00235160">
      <w:pPr>
        <w:spacing w:line="240" w:lineRule="auto"/>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w:t>
      </w:r>
      <w:r w:rsidRPr="00D40D33">
        <w:rPr>
          <w:rFonts w:ascii="Times New Roman" w:hAnsi="Times New Roman" w:cs="Times New Roman"/>
          <w:color w:val="000000"/>
          <w:sz w:val="24"/>
          <w:szCs w:val="24"/>
          <w:shd w:val="clear" w:color="auto" w:fill="FFFFFF"/>
        </w:rPr>
        <w:t xml:space="preserve">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строительства (временных построек) в целях обслуживания населения, осуществляет </w:t>
      </w:r>
      <w:r w:rsidR="00AA79AC" w:rsidRPr="00D40D33">
        <w:rPr>
          <w:rFonts w:ascii="Times New Roman" w:hAnsi="Times New Roman" w:cs="Times New Roman"/>
          <w:color w:val="000000"/>
          <w:sz w:val="24"/>
          <w:szCs w:val="24"/>
          <w:shd w:val="clear" w:color="auto" w:fill="FFFFFF"/>
        </w:rPr>
        <w:t>Администрация с</w:t>
      </w:r>
      <w:r w:rsidR="00AA6853" w:rsidRPr="00D40D33">
        <w:rPr>
          <w:rFonts w:ascii="Times New Roman" w:hAnsi="Times New Roman" w:cs="Times New Roman"/>
          <w:color w:val="000000"/>
          <w:sz w:val="24"/>
          <w:szCs w:val="24"/>
          <w:shd w:val="clear" w:color="auto" w:fill="FFFFFF"/>
        </w:rPr>
        <w:t xml:space="preserve">ельского поселения </w:t>
      </w:r>
      <w:r w:rsidR="00FC496B">
        <w:rPr>
          <w:rFonts w:ascii="Times New Roman" w:hAnsi="Times New Roman" w:cs="Times New Roman"/>
          <w:color w:val="000000"/>
          <w:sz w:val="24"/>
          <w:szCs w:val="24"/>
        </w:rPr>
        <w:t>Аккузевский</w:t>
      </w:r>
      <w:r w:rsidR="00AA79AC" w:rsidRPr="00D40D33">
        <w:rPr>
          <w:rFonts w:ascii="Times New Roman" w:hAnsi="Times New Roman" w:cs="Times New Roman"/>
          <w:color w:val="000000"/>
          <w:sz w:val="24"/>
          <w:szCs w:val="24"/>
          <w:shd w:val="clear" w:color="auto" w:fill="FFFFFF"/>
        </w:rPr>
        <w:t xml:space="preserve"> сельсовет </w:t>
      </w:r>
      <w:r w:rsidRPr="00D40D33">
        <w:rPr>
          <w:rFonts w:ascii="Times New Roman" w:hAnsi="Times New Roman" w:cs="Times New Roman"/>
          <w:color w:val="000000"/>
          <w:sz w:val="24"/>
          <w:szCs w:val="24"/>
          <w:shd w:val="clear" w:color="auto" w:fill="FFFFFF"/>
        </w:rPr>
        <w:t>по согласованию</w:t>
      </w:r>
      <w:r w:rsidR="00AA79AC" w:rsidRPr="00D40D33">
        <w:rPr>
          <w:rFonts w:ascii="Times New Roman" w:hAnsi="Times New Roman" w:cs="Times New Roman"/>
          <w:color w:val="000000"/>
          <w:sz w:val="24"/>
          <w:szCs w:val="24"/>
          <w:shd w:val="clear" w:color="auto" w:fill="FFFFFF"/>
        </w:rPr>
        <w:t xml:space="preserve"> с органом, уполномоченным в области градостроительной деятельности  А</w:t>
      </w:r>
      <w:r w:rsidRPr="00D40D33">
        <w:rPr>
          <w:rFonts w:ascii="Times New Roman" w:hAnsi="Times New Roman" w:cs="Times New Roman"/>
          <w:color w:val="000000"/>
          <w:sz w:val="24"/>
          <w:szCs w:val="24"/>
          <w:shd w:val="clear" w:color="auto" w:fill="FFFFFF"/>
        </w:rPr>
        <w:t>дминистраци</w:t>
      </w:r>
      <w:r w:rsidR="00AA79AC" w:rsidRPr="00D40D33">
        <w:rPr>
          <w:rFonts w:ascii="Times New Roman" w:hAnsi="Times New Roman" w:cs="Times New Roman"/>
          <w:color w:val="000000"/>
          <w:sz w:val="24"/>
          <w:szCs w:val="24"/>
          <w:shd w:val="clear" w:color="auto" w:fill="FFFFFF"/>
        </w:rPr>
        <w:t>и</w:t>
      </w:r>
      <w:r w:rsidRPr="00D40D33">
        <w:rPr>
          <w:rFonts w:ascii="Times New Roman" w:hAnsi="Times New Roman" w:cs="Times New Roman"/>
          <w:color w:val="000000"/>
          <w:sz w:val="24"/>
          <w:szCs w:val="24"/>
          <w:shd w:val="clear" w:color="auto" w:fill="FFFFFF"/>
        </w:rPr>
        <w:t xml:space="preserve">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w:t>
      </w:r>
      <w:r w:rsidR="00AA79AC" w:rsidRPr="00D40D33">
        <w:rPr>
          <w:rFonts w:ascii="Times New Roman" w:hAnsi="Times New Roman" w:cs="Times New Roman"/>
          <w:color w:val="000000"/>
          <w:sz w:val="24"/>
          <w:szCs w:val="24"/>
          <w:shd w:val="clear" w:color="auto" w:fill="FFFFFF"/>
        </w:rPr>
        <w:t>.</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2.</w:t>
      </w:r>
      <w:r w:rsidRPr="00D40D33">
        <w:rPr>
          <w:rFonts w:ascii="Times New Roman" w:hAnsi="Times New Roman" w:cs="Times New Roman"/>
          <w:color w:val="000000"/>
          <w:sz w:val="24"/>
          <w:szCs w:val="24"/>
          <w:shd w:val="clear" w:color="auto" w:fill="FFFFFF"/>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w:t>
      </w:r>
      <w:r w:rsidR="00AA79AC" w:rsidRPr="00D40D33">
        <w:rPr>
          <w:rFonts w:ascii="Times New Roman" w:hAnsi="Times New Roman" w:cs="Times New Roman"/>
          <w:color w:val="000000"/>
          <w:sz w:val="24"/>
          <w:szCs w:val="24"/>
          <w:shd w:val="clear" w:color="auto" w:fill="FFFFFF"/>
        </w:rPr>
        <w:t>с</w:t>
      </w:r>
      <w:r w:rsidR="00AA6853" w:rsidRPr="00D40D33">
        <w:rPr>
          <w:rFonts w:ascii="Times New Roman" w:hAnsi="Times New Roman" w:cs="Times New Roman"/>
          <w:color w:val="000000"/>
          <w:sz w:val="24"/>
          <w:szCs w:val="24"/>
          <w:shd w:val="clear" w:color="auto" w:fill="FFFFFF"/>
        </w:rPr>
        <w:t xml:space="preserve">ельского поселения </w:t>
      </w:r>
      <w:r w:rsidR="00FC496B">
        <w:rPr>
          <w:rFonts w:ascii="Times New Roman" w:hAnsi="Times New Roman" w:cs="Times New Roman"/>
          <w:color w:val="000000"/>
          <w:sz w:val="24"/>
          <w:szCs w:val="24"/>
        </w:rPr>
        <w:t>Аккузевский</w:t>
      </w:r>
      <w:r w:rsidR="00AA79AC" w:rsidRPr="00D40D33">
        <w:rPr>
          <w:rFonts w:ascii="Times New Roman" w:hAnsi="Times New Roman" w:cs="Times New Roman"/>
          <w:color w:val="000000"/>
          <w:sz w:val="24"/>
          <w:szCs w:val="24"/>
          <w:shd w:val="clear" w:color="auto" w:fill="FFFFFF"/>
        </w:rPr>
        <w:t xml:space="preserve">сельсовет </w:t>
      </w:r>
      <w:r w:rsidRPr="00D40D33">
        <w:rPr>
          <w:rFonts w:ascii="Times New Roman" w:hAnsi="Times New Roman" w:cs="Times New Roman"/>
          <w:color w:val="000000"/>
          <w:sz w:val="24"/>
          <w:szCs w:val="24"/>
          <w:shd w:val="clear" w:color="auto" w:fill="FFFFFF"/>
        </w:rPr>
        <w:t xml:space="preserve">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3</w:t>
      </w:r>
      <w:r w:rsidRPr="00D40D33">
        <w:rPr>
          <w:rFonts w:ascii="Times New Roman" w:hAnsi="Times New Roman" w:cs="Times New Roman"/>
          <w:color w:val="000000"/>
          <w:sz w:val="24"/>
          <w:szCs w:val="24"/>
          <w:shd w:val="clear" w:color="auto" w:fill="FFFFFF"/>
        </w:rPr>
        <w:t xml:space="preserve">. В соответствии с земельным законодательством территории общего пользования не подлежат приватизации. </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4.</w:t>
      </w:r>
      <w:r w:rsidRPr="00D40D33">
        <w:rPr>
          <w:rFonts w:ascii="Times New Roman" w:hAnsi="Times New Roman" w:cs="Times New Roman"/>
          <w:color w:val="000000"/>
          <w:sz w:val="24"/>
          <w:szCs w:val="24"/>
          <w:shd w:val="clear" w:color="auto" w:fill="FFFFFF"/>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пять лет. </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5.Порядок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shd w:val="clear" w:color="auto" w:fill="FFFFFF"/>
        </w:rPr>
        <w:t xml:space="preserve"> сельсовет и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w:t>
      </w:r>
    </w:p>
    <w:p w:rsidR="00235160" w:rsidRPr="00D40D33" w:rsidRDefault="00235160" w:rsidP="00235160">
      <w:pPr>
        <w:spacing w:line="240" w:lineRule="auto"/>
        <w:ind w:firstLine="567"/>
        <w:rPr>
          <w:rFonts w:ascii="Times New Roman" w:hAnsi="Times New Roman" w:cs="Times New Roman"/>
          <w:bCs/>
          <w:color w:val="000000"/>
          <w:sz w:val="24"/>
          <w:szCs w:val="24"/>
          <w:shd w:val="clear" w:color="auto" w:fill="00FFFF"/>
        </w:rPr>
      </w:pPr>
    </w:p>
    <w:p w:rsidR="00235160" w:rsidRPr="00D40D33" w:rsidRDefault="00235160" w:rsidP="00235160">
      <w:pPr>
        <w:spacing w:line="240" w:lineRule="auto"/>
        <w:ind w:firstLine="567"/>
        <w:rPr>
          <w:rFonts w:ascii="Times New Roman" w:hAnsi="Times New Roman" w:cs="Times New Roman"/>
          <w:b/>
          <w:bCs/>
          <w:color w:val="000000"/>
          <w:sz w:val="24"/>
          <w:szCs w:val="24"/>
          <w:shd w:val="clear" w:color="auto" w:fill="FFFFFF"/>
        </w:rPr>
      </w:pPr>
      <w:r w:rsidRPr="00D40D33">
        <w:rPr>
          <w:rFonts w:ascii="Times New Roman" w:hAnsi="Times New Roman" w:cs="Times New Roman"/>
          <w:b/>
          <w:bCs/>
          <w:color w:val="000000"/>
          <w:sz w:val="24"/>
          <w:szCs w:val="24"/>
        </w:rPr>
        <w:t>Статья 2</w:t>
      </w:r>
      <w:r w:rsidR="00115257" w:rsidRPr="00D40D33">
        <w:rPr>
          <w:rFonts w:ascii="Times New Roman" w:hAnsi="Times New Roman" w:cs="Times New Roman"/>
          <w:b/>
          <w:bCs/>
          <w:color w:val="000000"/>
          <w:sz w:val="24"/>
          <w:szCs w:val="24"/>
        </w:rPr>
        <w:t>6</w:t>
      </w:r>
      <w:r w:rsidRPr="00D40D33">
        <w:rPr>
          <w:rFonts w:ascii="Times New Roman" w:hAnsi="Times New Roman" w:cs="Times New Roman"/>
          <w:b/>
          <w:bCs/>
          <w:color w:val="000000"/>
          <w:sz w:val="24"/>
          <w:szCs w:val="24"/>
        </w:rPr>
        <w:t xml:space="preserve">. </w:t>
      </w:r>
      <w:r w:rsidRPr="00D40D33">
        <w:rPr>
          <w:rFonts w:ascii="Times New Roman" w:hAnsi="Times New Roman" w:cs="Times New Roman"/>
          <w:b/>
          <w:bCs/>
          <w:color w:val="000000"/>
          <w:sz w:val="24"/>
          <w:szCs w:val="24"/>
          <w:shd w:val="clear" w:color="auto" w:fill="FFFFFF"/>
        </w:rPr>
        <w:t xml:space="preserve">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строительства в сельском поселении </w:t>
      </w:r>
      <w:r w:rsidR="00FC496B">
        <w:rPr>
          <w:rFonts w:ascii="Times New Roman" w:hAnsi="Times New Roman" w:cs="Times New Roman"/>
          <w:b/>
          <w:color w:val="000000"/>
          <w:sz w:val="24"/>
          <w:szCs w:val="24"/>
        </w:rPr>
        <w:t>Аккузевский</w:t>
      </w:r>
      <w:r w:rsidRPr="00D40D33">
        <w:rPr>
          <w:rFonts w:ascii="Times New Roman" w:hAnsi="Times New Roman" w:cs="Times New Roman"/>
          <w:b/>
          <w:bCs/>
          <w:color w:val="000000"/>
          <w:sz w:val="24"/>
          <w:szCs w:val="24"/>
          <w:shd w:val="clear" w:color="auto" w:fill="FFFFFF"/>
        </w:rPr>
        <w:t xml:space="preserve"> сельсовет муниципального района </w:t>
      </w:r>
      <w:r w:rsidR="005073EF">
        <w:rPr>
          <w:rFonts w:ascii="Times New Roman" w:hAnsi="Times New Roman" w:cs="Times New Roman"/>
          <w:b/>
          <w:bCs/>
          <w:color w:val="000000"/>
          <w:sz w:val="24"/>
          <w:szCs w:val="24"/>
          <w:shd w:val="clear" w:color="auto" w:fill="FFFFFF"/>
        </w:rPr>
        <w:t>Илишевский</w:t>
      </w:r>
      <w:r w:rsidRPr="00D40D33">
        <w:rPr>
          <w:rFonts w:ascii="Times New Roman" w:hAnsi="Times New Roman" w:cs="Times New Roman"/>
          <w:b/>
          <w:bCs/>
          <w:color w:val="000000"/>
          <w:sz w:val="24"/>
          <w:szCs w:val="24"/>
          <w:shd w:val="clear" w:color="auto" w:fill="FFFFFF"/>
        </w:rPr>
        <w:t xml:space="preserve"> район Республики Башкортостан</w:t>
      </w:r>
    </w:p>
    <w:p w:rsidR="00D201EA" w:rsidRPr="00D40D33" w:rsidRDefault="00D201EA" w:rsidP="00235160">
      <w:pPr>
        <w:spacing w:line="240" w:lineRule="auto"/>
        <w:ind w:firstLine="567"/>
        <w:rPr>
          <w:rFonts w:ascii="Times New Roman" w:hAnsi="Times New Roman" w:cs="Times New Roman"/>
          <w:b/>
          <w:color w:val="000000"/>
          <w:sz w:val="24"/>
          <w:szCs w:val="24"/>
        </w:rPr>
      </w:pPr>
    </w:p>
    <w:p w:rsidR="00235160" w:rsidRPr="00D40D33" w:rsidRDefault="00235160" w:rsidP="00235160">
      <w:pPr>
        <w:spacing w:line="240" w:lineRule="auto"/>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w:t>
      </w:r>
      <w:r w:rsidRPr="00D40D33">
        <w:rPr>
          <w:rFonts w:ascii="Times New Roman" w:hAnsi="Times New Roman" w:cs="Times New Roman"/>
          <w:color w:val="000000"/>
          <w:sz w:val="24"/>
          <w:szCs w:val="24"/>
          <w:shd w:val="clear" w:color="auto" w:fill="FFFFFF"/>
        </w:rPr>
        <w:t xml:space="preserve">.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соответствующими постановлениями главы сельского поселения </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2.</w:t>
      </w:r>
      <w:r w:rsidRPr="00D40D33">
        <w:rPr>
          <w:rFonts w:ascii="Times New Roman" w:hAnsi="Times New Roman" w:cs="Times New Roman"/>
          <w:color w:val="000000"/>
          <w:sz w:val="24"/>
          <w:szCs w:val="24"/>
          <w:shd w:val="clear" w:color="auto" w:fill="FFFFFF"/>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3.</w:t>
      </w:r>
      <w:r w:rsidRPr="00D40D33">
        <w:rPr>
          <w:rFonts w:ascii="Times New Roman" w:hAnsi="Times New Roman" w:cs="Times New Roman"/>
          <w:color w:val="000000"/>
          <w:sz w:val="24"/>
          <w:szCs w:val="24"/>
          <w:shd w:val="clear" w:color="auto" w:fill="FFFFFF"/>
        </w:rPr>
        <w:t xml:space="preserve"> Технические условия определяются:</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Указанные действия выполняются путем планировки территории, которая обеспечивается органом администрации сельского поселения </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4.</w:t>
      </w:r>
      <w:r w:rsidRPr="00D40D33">
        <w:rPr>
          <w:rFonts w:ascii="Times New Roman" w:hAnsi="Times New Roman" w:cs="Times New Roman"/>
          <w:color w:val="000000"/>
          <w:sz w:val="24"/>
          <w:szCs w:val="24"/>
          <w:shd w:val="clear" w:color="auto" w:fill="FFFFFF"/>
        </w:rPr>
        <w:t xml:space="preserve"> Технические условия подготавливаются и предоставляются организациями, ответственными за эксплуатацию указанных сетей, по заявкам: </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а) органа администрации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уполномоченного в области градостроительной деятельности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5</w:t>
      </w:r>
      <w:r w:rsidRPr="00D40D33">
        <w:rPr>
          <w:rFonts w:ascii="Times New Roman" w:hAnsi="Times New Roman" w:cs="Times New Roman"/>
          <w:color w:val="000000"/>
          <w:sz w:val="24"/>
          <w:szCs w:val="24"/>
          <w:shd w:val="clear" w:color="auto" w:fill="FFFFFF"/>
        </w:rPr>
        <w:t xml:space="preserve">. 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6.</w:t>
      </w:r>
      <w:r w:rsidRPr="00D40D33">
        <w:rPr>
          <w:rFonts w:ascii="Times New Roman" w:hAnsi="Times New Roman" w:cs="Times New Roman"/>
          <w:color w:val="000000"/>
          <w:sz w:val="24"/>
          <w:szCs w:val="24"/>
          <w:shd w:val="clear" w:color="auto" w:fill="FFFFFF"/>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w:t>
      </w:r>
      <w:r w:rsidR="00D40D33" w:rsidRPr="00D40D33">
        <w:rPr>
          <w:rFonts w:ascii="Times New Roman" w:hAnsi="Times New Roman" w:cs="Times New Roman"/>
          <w:color w:val="000000"/>
          <w:sz w:val="24"/>
          <w:szCs w:val="24"/>
          <w:shd w:val="clear" w:color="auto" w:fill="FFFFFF"/>
        </w:rPr>
        <w:t>три</w:t>
      </w:r>
      <w:r w:rsidRPr="00D40D33">
        <w:rPr>
          <w:rFonts w:ascii="Times New Roman" w:hAnsi="Times New Roman" w:cs="Times New Roman"/>
          <w:color w:val="000000"/>
          <w:sz w:val="24"/>
          <w:szCs w:val="24"/>
          <w:shd w:val="clear" w:color="auto" w:fill="FFFFFF"/>
        </w:rPr>
        <w:t xml:space="preserve"> года. </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7.</w:t>
      </w:r>
      <w:r w:rsidRPr="00D40D33">
        <w:rPr>
          <w:rFonts w:ascii="Times New Roman" w:hAnsi="Times New Roman" w:cs="Times New Roman"/>
          <w:color w:val="000000"/>
          <w:sz w:val="24"/>
          <w:szCs w:val="24"/>
          <w:shd w:val="clear" w:color="auto" w:fill="FFFFFF"/>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 </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8.</w:t>
      </w:r>
      <w:r w:rsidRPr="00D40D33">
        <w:rPr>
          <w:rFonts w:ascii="Times New Roman" w:hAnsi="Times New Roman" w:cs="Times New Roman"/>
          <w:color w:val="000000"/>
          <w:sz w:val="24"/>
          <w:szCs w:val="24"/>
          <w:shd w:val="clear" w:color="auto" w:fill="FFFFFF"/>
        </w:rPr>
        <w:t xml:space="preserve"> Глава сельского поселения </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9.</w:t>
      </w:r>
      <w:r w:rsidRPr="00D40D33">
        <w:rPr>
          <w:rFonts w:ascii="Times New Roman" w:hAnsi="Times New Roman" w:cs="Times New Roman"/>
          <w:color w:val="000000"/>
          <w:sz w:val="24"/>
          <w:szCs w:val="24"/>
          <w:shd w:val="clear" w:color="auto" w:fill="FFFFFF"/>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сельского поселения </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shd w:val="clear" w:color="auto" w:fill="FFFFFF"/>
        </w:rPr>
        <w:t xml:space="preserve"> сельсовет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10.</w:t>
      </w:r>
      <w:r w:rsidRPr="00D40D33">
        <w:rPr>
          <w:rFonts w:ascii="Times New Roman" w:hAnsi="Times New Roman" w:cs="Times New Roman"/>
          <w:color w:val="000000"/>
          <w:sz w:val="24"/>
          <w:szCs w:val="24"/>
          <w:shd w:val="clear" w:color="auto" w:fill="FFFFFF"/>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инженерно-технического обеспечения).</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11.</w:t>
      </w:r>
      <w:r w:rsidRPr="00D40D33">
        <w:rPr>
          <w:rFonts w:ascii="Times New Roman" w:hAnsi="Times New Roman" w:cs="Times New Roman"/>
          <w:color w:val="000000"/>
          <w:sz w:val="24"/>
          <w:szCs w:val="24"/>
          <w:shd w:val="clear" w:color="auto" w:fill="FFFFFF"/>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Лица, указанные в </w:t>
      </w:r>
      <w:r w:rsidR="00354AC7">
        <w:rPr>
          <w:rFonts w:ascii="Times New Roman" w:hAnsi="Times New Roman" w:cs="Times New Roman"/>
          <w:color w:val="000000"/>
          <w:sz w:val="24"/>
          <w:szCs w:val="24"/>
          <w:shd w:val="clear" w:color="auto" w:fill="FFFFFF"/>
        </w:rPr>
        <w:t>под</w:t>
      </w:r>
      <w:r w:rsidRPr="00D40D33">
        <w:rPr>
          <w:rFonts w:ascii="Times New Roman" w:hAnsi="Times New Roman" w:cs="Times New Roman"/>
          <w:color w:val="000000"/>
          <w:sz w:val="24"/>
          <w:szCs w:val="24"/>
          <w:shd w:val="clear" w:color="auto" w:fill="FFFFFF"/>
        </w:rPr>
        <w:t xml:space="preserve">пунктах 1,2 </w:t>
      </w:r>
      <w:r w:rsidR="00354AC7">
        <w:rPr>
          <w:rFonts w:ascii="Times New Roman" w:hAnsi="Times New Roman" w:cs="Times New Roman"/>
          <w:color w:val="000000"/>
          <w:sz w:val="24"/>
          <w:szCs w:val="24"/>
          <w:shd w:val="clear" w:color="auto" w:fill="FFFFFF"/>
        </w:rPr>
        <w:t xml:space="preserve"> пункта 11 настоящей </w:t>
      </w:r>
      <w:r w:rsidRPr="00D40D33">
        <w:rPr>
          <w:rFonts w:ascii="Times New Roman" w:hAnsi="Times New Roman" w:cs="Times New Roman"/>
          <w:color w:val="000000"/>
          <w:sz w:val="24"/>
          <w:szCs w:val="24"/>
          <w:shd w:val="clear" w:color="auto" w:fill="FFFFFF"/>
        </w:rPr>
        <w:t>статьи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 площадочным сетям.</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12.</w:t>
      </w:r>
      <w:r w:rsidRPr="00D40D33">
        <w:rPr>
          <w:rFonts w:ascii="Times New Roman" w:hAnsi="Times New Roman" w:cs="Times New Roman"/>
          <w:color w:val="000000"/>
          <w:sz w:val="24"/>
          <w:szCs w:val="24"/>
          <w:shd w:val="clear" w:color="auto" w:fill="FFFFFF"/>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оценивается техническая возможность создания автономной системы внутри площадочного инженерно-технического обеспечения в части соблюдения обязательных технических регламентов безопасности;</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оцениваются последствия предлагаемых технических решений в части соблюдения прав третьих лиц на смежных земельных участках.</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13.</w:t>
      </w:r>
      <w:r w:rsidRPr="00D40D33">
        <w:rPr>
          <w:rFonts w:ascii="Times New Roman" w:hAnsi="Times New Roman" w:cs="Times New Roman"/>
          <w:color w:val="000000"/>
          <w:sz w:val="24"/>
          <w:szCs w:val="24"/>
          <w:shd w:val="clear" w:color="auto" w:fill="FFFFFF"/>
        </w:rPr>
        <w:t xml:space="preserve"> В случае положительного заключения:</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лица, указанные в подпункте 1 пункта 11 </w:t>
      </w:r>
      <w:r w:rsidR="00354AC7">
        <w:rPr>
          <w:rFonts w:ascii="Times New Roman" w:hAnsi="Times New Roman" w:cs="Times New Roman"/>
          <w:color w:val="000000"/>
          <w:sz w:val="24"/>
          <w:szCs w:val="24"/>
          <w:shd w:val="clear" w:color="auto" w:fill="FFFFFF"/>
        </w:rPr>
        <w:t xml:space="preserve">настоящей </w:t>
      </w:r>
      <w:r w:rsidR="00354AC7" w:rsidRPr="00D40D33">
        <w:rPr>
          <w:rFonts w:ascii="Times New Roman" w:hAnsi="Times New Roman" w:cs="Times New Roman"/>
          <w:color w:val="000000"/>
          <w:sz w:val="24"/>
          <w:szCs w:val="24"/>
          <w:shd w:val="clear" w:color="auto" w:fill="FFFFFF"/>
        </w:rPr>
        <w:t>статьи Правил</w:t>
      </w:r>
      <w:r w:rsidRPr="00D40D33">
        <w:rPr>
          <w:rFonts w:ascii="Times New Roman" w:hAnsi="Times New Roman" w:cs="Times New Roman"/>
          <w:color w:val="000000"/>
          <w:sz w:val="24"/>
          <w:szCs w:val="24"/>
          <w:shd w:val="clear" w:color="auto" w:fill="FFFFFF"/>
        </w:rPr>
        <w:t>,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 лица, указанные в подпункте 2 пункта 11 </w:t>
      </w:r>
      <w:r w:rsidR="00354AC7">
        <w:rPr>
          <w:rFonts w:ascii="Times New Roman" w:hAnsi="Times New Roman" w:cs="Times New Roman"/>
          <w:color w:val="000000"/>
          <w:sz w:val="24"/>
          <w:szCs w:val="24"/>
          <w:shd w:val="clear" w:color="auto" w:fill="FFFFFF"/>
        </w:rPr>
        <w:t xml:space="preserve">настоящей </w:t>
      </w:r>
      <w:r w:rsidR="00354AC7" w:rsidRPr="00D40D33">
        <w:rPr>
          <w:rFonts w:ascii="Times New Roman" w:hAnsi="Times New Roman" w:cs="Times New Roman"/>
          <w:color w:val="000000"/>
          <w:sz w:val="24"/>
          <w:szCs w:val="24"/>
          <w:shd w:val="clear" w:color="auto" w:fill="FFFFFF"/>
        </w:rPr>
        <w:t>статьи Правил</w:t>
      </w:r>
      <w:r w:rsidRPr="00D40D33">
        <w:rPr>
          <w:rFonts w:ascii="Times New Roman" w:hAnsi="Times New Roman" w:cs="Times New Roman"/>
          <w:color w:val="000000"/>
          <w:sz w:val="24"/>
          <w:szCs w:val="24"/>
          <w:shd w:val="clear" w:color="auto" w:fill="FFFFFF"/>
        </w:rPr>
        <w:t>,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В случае направления отрицательного заключения лица, указанные в подпункте 1</w:t>
      </w:r>
      <w:r w:rsidR="00354AC7">
        <w:rPr>
          <w:rFonts w:ascii="Times New Roman" w:hAnsi="Times New Roman" w:cs="Times New Roman"/>
          <w:color w:val="000000"/>
          <w:sz w:val="24"/>
          <w:szCs w:val="24"/>
          <w:shd w:val="clear" w:color="auto" w:fill="FFFFFF"/>
        </w:rPr>
        <w:t>, 2</w:t>
      </w:r>
      <w:r w:rsidRPr="00D40D33">
        <w:rPr>
          <w:rFonts w:ascii="Times New Roman" w:hAnsi="Times New Roman" w:cs="Times New Roman"/>
          <w:color w:val="000000"/>
          <w:sz w:val="24"/>
          <w:szCs w:val="24"/>
          <w:shd w:val="clear" w:color="auto" w:fill="FFFFFF"/>
        </w:rPr>
        <w:t xml:space="preserve"> пункта 11 </w:t>
      </w:r>
      <w:r w:rsidR="00354AC7">
        <w:rPr>
          <w:rFonts w:ascii="Times New Roman" w:hAnsi="Times New Roman" w:cs="Times New Roman"/>
          <w:color w:val="000000"/>
          <w:sz w:val="24"/>
          <w:szCs w:val="24"/>
          <w:shd w:val="clear" w:color="auto" w:fill="FFFFFF"/>
        </w:rPr>
        <w:t xml:space="preserve">настоящей </w:t>
      </w:r>
      <w:r w:rsidR="00354AC7" w:rsidRPr="00D40D33">
        <w:rPr>
          <w:rFonts w:ascii="Times New Roman" w:hAnsi="Times New Roman" w:cs="Times New Roman"/>
          <w:color w:val="000000"/>
          <w:sz w:val="24"/>
          <w:szCs w:val="24"/>
          <w:shd w:val="clear" w:color="auto" w:fill="FFFFFF"/>
        </w:rPr>
        <w:t>статьи Правил</w:t>
      </w:r>
      <w:r w:rsidRPr="00D40D33">
        <w:rPr>
          <w:rFonts w:ascii="Times New Roman" w:hAnsi="Times New Roman" w:cs="Times New Roman"/>
          <w:color w:val="000000"/>
          <w:sz w:val="24"/>
          <w:szCs w:val="24"/>
          <w:shd w:val="clear" w:color="auto" w:fill="FFFFFF"/>
        </w:rPr>
        <w:t>, и проявившие инициативу по созданию, применительно к конкретной ситуации, автономной системы внутри 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14.</w:t>
      </w:r>
      <w:r w:rsidRPr="00D40D33">
        <w:rPr>
          <w:rFonts w:ascii="Times New Roman" w:hAnsi="Times New Roman" w:cs="Times New Roman"/>
          <w:color w:val="000000"/>
          <w:sz w:val="24"/>
          <w:szCs w:val="24"/>
          <w:shd w:val="clear" w:color="auto" w:fill="FFFFFF"/>
        </w:rPr>
        <w:t xml:space="preserve"> Порядок определения технических условий по подключению вне площадочных сетей инженерно-технического обеспечения определяется применительно к случаям, когда решаются вопросы:</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2) о создании новых или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15</w:t>
      </w:r>
      <w:r w:rsidRPr="00D40D33">
        <w:rPr>
          <w:rFonts w:ascii="Times New Roman" w:hAnsi="Times New Roman" w:cs="Times New Roman"/>
          <w:color w:val="000000"/>
          <w:sz w:val="24"/>
          <w:szCs w:val="24"/>
          <w:shd w:val="clear" w:color="auto" w:fill="FFFFFF"/>
        </w:rPr>
        <w:t>.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 площадочным сетям инженерно-технического обеспечения:</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в организации, ответственные за их эксплуатацию;</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 площадочным сетям инженерно-технического обеспечения).</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16.</w:t>
      </w:r>
      <w:r w:rsidRPr="00D40D33">
        <w:rPr>
          <w:rFonts w:ascii="Times New Roman" w:hAnsi="Times New Roman" w:cs="Times New Roman"/>
          <w:color w:val="000000"/>
          <w:sz w:val="24"/>
          <w:szCs w:val="24"/>
          <w:shd w:val="clear" w:color="auto" w:fill="FFFFFF"/>
        </w:rPr>
        <w:t xml:space="preserve">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 площадочным сетям инженерно-технического обеспечения.</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shd w:val="clear" w:color="auto" w:fill="FFFFFF"/>
        </w:rPr>
        <w:t>17.</w:t>
      </w:r>
      <w:r w:rsidRPr="00D40D33">
        <w:rPr>
          <w:rFonts w:ascii="Times New Roman" w:hAnsi="Times New Roman" w:cs="Times New Roman"/>
          <w:color w:val="000000"/>
          <w:sz w:val="24"/>
          <w:szCs w:val="24"/>
          <w:shd w:val="clear" w:color="auto" w:fill="FFFFFF"/>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 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235160" w:rsidRPr="00D40D33" w:rsidRDefault="00235160" w:rsidP="00235160">
      <w:pPr>
        <w:spacing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shd w:val="clear" w:color="auto" w:fill="FFFFFF"/>
        </w:rPr>
        <w:t xml:space="preserve">Указанные торги проводятся в порядке, определенном действующим законодательством, настоящими Правилами, иными правовыми актами администрации муниципального района </w:t>
      </w:r>
      <w:r w:rsidR="005073EF">
        <w:rPr>
          <w:rFonts w:ascii="Times New Roman" w:hAnsi="Times New Roman" w:cs="Times New Roman"/>
          <w:color w:val="000000"/>
          <w:sz w:val="24"/>
          <w:szCs w:val="24"/>
          <w:shd w:val="clear" w:color="auto" w:fill="FFFFFF"/>
        </w:rPr>
        <w:t>Илишевский</w:t>
      </w:r>
      <w:r w:rsidRPr="00D40D33">
        <w:rPr>
          <w:rFonts w:ascii="Times New Roman" w:hAnsi="Times New Roman" w:cs="Times New Roman"/>
          <w:color w:val="000000"/>
          <w:sz w:val="24"/>
          <w:szCs w:val="24"/>
          <w:shd w:val="clear" w:color="auto" w:fill="FFFFFF"/>
        </w:rPr>
        <w:t xml:space="preserve"> район Республики Башкортостан.</w:t>
      </w:r>
    </w:p>
    <w:p w:rsidR="00D823F4" w:rsidRPr="00D40D33" w:rsidRDefault="00D823F4" w:rsidP="00E02F5D">
      <w:pPr>
        <w:spacing w:line="240" w:lineRule="auto"/>
        <w:rPr>
          <w:rFonts w:ascii="Times New Roman" w:hAnsi="Times New Roman" w:cs="Times New Roman"/>
          <w:color w:val="000000"/>
        </w:rPr>
      </w:pPr>
    </w:p>
    <w:p w:rsidR="00D823F4" w:rsidRPr="00D40D33" w:rsidRDefault="00D823F4" w:rsidP="00E02F5D">
      <w:pPr>
        <w:spacing w:line="240" w:lineRule="auto"/>
        <w:rPr>
          <w:rFonts w:ascii="Times New Roman" w:hAnsi="Times New Roman" w:cs="Times New Roman"/>
          <w:color w:val="000000"/>
        </w:rPr>
      </w:pPr>
    </w:p>
    <w:p w:rsidR="00D142EE" w:rsidRPr="00D40D33" w:rsidRDefault="00D142EE" w:rsidP="00D142EE">
      <w:pPr>
        <w:pStyle w:val="1"/>
        <w:keepNext w:val="0"/>
        <w:numPr>
          <w:ilvl w:val="0"/>
          <w:numId w:val="0"/>
        </w:numPr>
        <w:tabs>
          <w:tab w:val="left" w:pos="708"/>
        </w:tabs>
        <w:ind w:firstLine="360"/>
        <w:rPr>
          <w:color w:val="000000"/>
          <w:sz w:val="24"/>
          <w:szCs w:val="24"/>
        </w:rPr>
      </w:pPr>
      <w:r w:rsidRPr="00D40D33">
        <w:rPr>
          <w:color w:val="000000"/>
          <w:sz w:val="24"/>
          <w:szCs w:val="24"/>
        </w:rPr>
        <w:t xml:space="preserve">ГЛАВА </w:t>
      </w:r>
      <w:r w:rsidRPr="00D40D33">
        <w:rPr>
          <w:color w:val="000000"/>
          <w:sz w:val="24"/>
          <w:szCs w:val="24"/>
          <w:lang w:val="en-US"/>
        </w:rPr>
        <w:t>V</w:t>
      </w:r>
      <w:r w:rsidR="00FA1277" w:rsidRPr="00D40D33">
        <w:rPr>
          <w:color w:val="000000"/>
          <w:sz w:val="24"/>
          <w:szCs w:val="24"/>
          <w:lang w:val="en-US"/>
        </w:rPr>
        <w:t>I</w:t>
      </w:r>
      <w:r w:rsidRPr="00D40D33">
        <w:rPr>
          <w:color w:val="000000"/>
          <w:sz w:val="24"/>
          <w:szCs w:val="24"/>
        </w:rPr>
        <w:t>. ОРГАНИЗАЦИЯ И ПРОВЕДЕНИЕ ПУБЛИЧНЫХ СЛУШАНИЙ ПО ВОПРОСАМ ЗЕМЛЕПОЛЬЗОВАНИЯ И ЗАСТРОЙКИ</w:t>
      </w:r>
    </w:p>
    <w:p w:rsidR="00D142EE" w:rsidRPr="00D40D33" w:rsidRDefault="00D142EE" w:rsidP="00D142EE">
      <w:pPr>
        <w:spacing w:line="240" w:lineRule="auto"/>
        <w:ind w:firstLine="360"/>
        <w:rPr>
          <w:rFonts w:ascii="Times New Roman" w:hAnsi="Times New Roman" w:cs="Times New Roman"/>
          <w:color w:val="000000"/>
          <w:sz w:val="24"/>
          <w:szCs w:val="24"/>
        </w:rPr>
      </w:pPr>
    </w:p>
    <w:p w:rsidR="00D142EE" w:rsidRPr="00D40D33" w:rsidRDefault="00D142EE" w:rsidP="00D142EE">
      <w:pPr>
        <w:pStyle w:val="1"/>
        <w:keepNext w:val="0"/>
        <w:numPr>
          <w:ilvl w:val="0"/>
          <w:numId w:val="0"/>
        </w:numPr>
        <w:tabs>
          <w:tab w:val="left" w:pos="708"/>
        </w:tabs>
        <w:ind w:firstLine="360"/>
        <w:rPr>
          <w:color w:val="000000"/>
          <w:sz w:val="24"/>
          <w:szCs w:val="24"/>
        </w:rPr>
      </w:pPr>
      <w:r w:rsidRPr="00D40D33">
        <w:rPr>
          <w:color w:val="000000"/>
          <w:sz w:val="24"/>
          <w:szCs w:val="24"/>
        </w:rPr>
        <w:t>Статья</w:t>
      </w:r>
      <w:r w:rsidR="00FA1277" w:rsidRPr="00D40D33">
        <w:rPr>
          <w:noProof/>
          <w:color w:val="000000"/>
          <w:sz w:val="24"/>
          <w:szCs w:val="24"/>
        </w:rPr>
        <w:t>2</w:t>
      </w:r>
      <w:r w:rsidR="00115257" w:rsidRPr="00D40D33">
        <w:rPr>
          <w:noProof/>
          <w:color w:val="000000"/>
          <w:sz w:val="24"/>
          <w:szCs w:val="24"/>
        </w:rPr>
        <w:t>7</w:t>
      </w:r>
      <w:r w:rsidRPr="00D40D33">
        <w:rPr>
          <w:noProof/>
          <w:color w:val="000000"/>
          <w:sz w:val="24"/>
          <w:szCs w:val="24"/>
        </w:rPr>
        <w:t>.</w:t>
      </w:r>
      <w:r w:rsidRPr="00D40D33">
        <w:rPr>
          <w:color w:val="000000"/>
          <w:sz w:val="24"/>
          <w:szCs w:val="24"/>
        </w:rPr>
        <w:t xml:space="preserve"> Общие положения по организации и проведению публичных слушанийпо вопросам землепользования и застройки</w:t>
      </w:r>
    </w:p>
    <w:p w:rsidR="00D142EE" w:rsidRPr="00D40D33" w:rsidRDefault="00D142EE" w:rsidP="00D142EE">
      <w:pPr>
        <w:spacing w:line="240" w:lineRule="auto"/>
        <w:ind w:firstLine="360"/>
        <w:jc w:val="center"/>
        <w:rPr>
          <w:rFonts w:ascii="Times New Roman" w:hAnsi="Times New Roman" w:cs="Times New Roman"/>
          <w:color w:val="000000"/>
          <w:sz w:val="24"/>
          <w:szCs w:val="24"/>
        </w:rPr>
      </w:pPr>
    </w:p>
    <w:p w:rsidR="00D142EE" w:rsidRPr="00D40D33" w:rsidRDefault="00D142EE" w:rsidP="00D142EE">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1. 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 сельского поселения </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rPr>
        <w:t xml:space="preserve"> сельсовет муниципального района </w:t>
      </w:r>
      <w:r w:rsidR="005073EF">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информации о градостроительной деятельности, выявления мнения населения о проекте нормативного правового акта, выносимого на публичные слушания, подготовки предложений и рекомендаций по проекту нормативного правового акта в следующих случаях:</w:t>
      </w:r>
    </w:p>
    <w:p w:rsidR="00D142EE" w:rsidRPr="00D40D33" w:rsidRDefault="00D142EE" w:rsidP="00386E6A">
      <w:pPr>
        <w:numPr>
          <w:ilvl w:val="1"/>
          <w:numId w:val="20"/>
        </w:numPr>
        <w:tabs>
          <w:tab w:val="clear" w:pos="2149"/>
          <w:tab w:val="num" w:pos="108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внесения изменений в Генеральный план;</w:t>
      </w:r>
    </w:p>
    <w:p w:rsidR="00D142EE" w:rsidRPr="00D40D33" w:rsidRDefault="00D142EE" w:rsidP="00386E6A">
      <w:pPr>
        <w:numPr>
          <w:ilvl w:val="1"/>
          <w:numId w:val="20"/>
        </w:numPr>
        <w:tabs>
          <w:tab w:val="clear" w:pos="2149"/>
          <w:tab w:val="num" w:pos="108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внесения изменений в настоящие Правила;</w:t>
      </w:r>
    </w:p>
    <w:p w:rsidR="00D142EE" w:rsidRPr="00D40D33" w:rsidRDefault="00D142EE" w:rsidP="00386E6A">
      <w:pPr>
        <w:numPr>
          <w:ilvl w:val="1"/>
          <w:numId w:val="20"/>
        </w:numPr>
        <w:tabs>
          <w:tab w:val="clear" w:pos="2149"/>
          <w:tab w:val="num" w:pos="108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по документации по планировке территории, проекта предложений о     внесении изменений в документацию по планировке территории:</w:t>
      </w:r>
    </w:p>
    <w:p w:rsidR="00D142EE" w:rsidRPr="00D40D33" w:rsidRDefault="00D142EE" w:rsidP="00D142EE">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а) проектов планировки территории, содержащих в своем составе проекты межевания территории;</w:t>
      </w:r>
    </w:p>
    <w:p w:rsidR="00D142EE" w:rsidRPr="00D40D33" w:rsidRDefault="00D142EE" w:rsidP="00D142EE">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б) проектов планировки территории, не содержащих в своем  составе проектов межевания территории;</w:t>
      </w:r>
    </w:p>
    <w:p w:rsidR="00D142EE" w:rsidRPr="00D40D33" w:rsidRDefault="00D142EE" w:rsidP="00D142EE">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D142EE" w:rsidRPr="00D40D33" w:rsidRDefault="00D142EE" w:rsidP="00D142EE">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4)</w:t>
      </w:r>
      <w:r w:rsidRPr="00D40D33">
        <w:rPr>
          <w:rFonts w:ascii="Times New Roman" w:hAnsi="Times New Roman" w:cs="Times New Roman"/>
          <w:color w:val="000000"/>
          <w:sz w:val="24"/>
          <w:szCs w:val="24"/>
        </w:rPr>
        <w:tab/>
        <w:t>предоставления разрешений на условно разрешенные виды использования земельных участков и объектов капитального строительства;</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5)</w:t>
      </w:r>
      <w:r w:rsidRPr="00D40D33">
        <w:rPr>
          <w:rFonts w:ascii="Times New Roman" w:hAnsi="Times New Roman" w:cs="Times New Roman"/>
          <w:color w:val="000000"/>
          <w:sz w:val="24"/>
          <w:szCs w:val="24"/>
        </w:rPr>
        <w:tab/>
        <w:t>предоставления разрешений на отклонения от предельных параметров разрешенного строительства.</w:t>
      </w:r>
    </w:p>
    <w:p w:rsidR="00D142EE" w:rsidRPr="00D40D33" w:rsidRDefault="00D142EE" w:rsidP="00D142EE">
      <w:pPr>
        <w:pStyle w:val="ConsNormal"/>
        <w:widowControl/>
        <w:tabs>
          <w:tab w:val="left" w:pos="8789"/>
        </w:tabs>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2. Публичные слушания проводятся в соответствии с Градостроительным кодексом Российской Федерации, законодательством Республики Башкортостан, </w:t>
      </w:r>
      <w:r w:rsidR="00AC1824">
        <w:rPr>
          <w:rFonts w:ascii="Times New Roman" w:hAnsi="Times New Roman" w:cs="Times New Roman"/>
          <w:color w:val="000000"/>
          <w:sz w:val="24"/>
          <w:szCs w:val="24"/>
        </w:rPr>
        <w:t>Илишевского</w:t>
      </w:r>
      <w:r w:rsidRPr="00D40D33">
        <w:rPr>
          <w:rFonts w:ascii="Times New Roman" w:hAnsi="Times New Roman" w:cs="Times New Roman"/>
          <w:color w:val="000000"/>
          <w:sz w:val="24"/>
          <w:szCs w:val="24"/>
        </w:rPr>
        <w:t xml:space="preserve"> района Республики Башкортостан, Уставом сельского поселения </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rPr>
        <w:t xml:space="preserve"> сельсовет муниципального района </w:t>
      </w:r>
      <w:r w:rsidR="005073EF">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нормативным правовым актом об организации и проведении публичных слушаний в сельском поселении  </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rPr>
        <w:t xml:space="preserve">сельсовет муниципального района </w:t>
      </w:r>
      <w:r w:rsidR="005073EF">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Республика Башкортостан, утвержденным в установленном порядке, настоящими Правилами.</w:t>
      </w:r>
    </w:p>
    <w:p w:rsidR="00D142EE" w:rsidRPr="00D40D33" w:rsidRDefault="00D142EE" w:rsidP="00D142EE">
      <w:pPr>
        <w:pStyle w:val="ConsNormal"/>
        <w:widowControl/>
        <w:tabs>
          <w:tab w:val="left" w:pos="8789"/>
        </w:tabs>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3. 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D142EE" w:rsidRPr="00D40D33" w:rsidRDefault="00D142EE" w:rsidP="00D142EE">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4. Предметом публичных слушаний являются:</w:t>
      </w:r>
    </w:p>
    <w:p w:rsidR="00D142EE" w:rsidRPr="00D40D33" w:rsidRDefault="00D142EE" w:rsidP="00D142EE">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w:t>
      </w:r>
      <w:r w:rsidRPr="00D40D33">
        <w:rPr>
          <w:rFonts w:ascii="Times New Roman" w:hAnsi="Times New Roman" w:cs="Times New Roman"/>
          <w:color w:val="000000"/>
          <w:sz w:val="24"/>
          <w:szCs w:val="24"/>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D142EE" w:rsidRPr="00D40D33" w:rsidRDefault="00D142EE" w:rsidP="00D142EE">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2)</w:t>
      </w:r>
      <w:r w:rsidRPr="00D40D33">
        <w:rPr>
          <w:rFonts w:ascii="Times New Roman" w:hAnsi="Times New Roman" w:cs="Times New Roman"/>
          <w:color w:val="000000"/>
          <w:sz w:val="24"/>
          <w:szCs w:val="24"/>
        </w:rPr>
        <w:tab/>
        <w:t xml:space="preserve">документы, подлежащие утверждению в соответствии с полномочиями органов местного самоуправления сельского поселения </w:t>
      </w:r>
      <w:r w:rsidR="00FC496B">
        <w:rPr>
          <w:rFonts w:ascii="Times New Roman" w:hAnsi="Times New Roman" w:cs="Times New Roman"/>
          <w:color w:val="000000"/>
          <w:sz w:val="24"/>
          <w:szCs w:val="24"/>
        </w:rPr>
        <w:t>Аккузевский</w:t>
      </w:r>
      <w:r w:rsidR="00D40D33" w:rsidRPr="00D40D33">
        <w:rPr>
          <w:rFonts w:ascii="Times New Roman" w:hAnsi="Times New Roman" w:cs="Times New Roman"/>
          <w:color w:val="000000"/>
          <w:sz w:val="24"/>
          <w:szCs w:val="24"/>
        </w:rPr>
        <w:t xml:space="preserve"> се</w:t>
      </w:r>
      <w:r w:rsidRPr="00D40D33">
        <w:rPr>
          <w:rFonts w:ascii="Times New Roman" w:hAnsi="Times New Roman" w:cs="Times New Roman"/>
          <w:color w:val="000000"/>
          <w:sz w:val="24"/>
          <w:szCs w:val="24"/>
        </w:rPr>
        <w:t xml:space="preserve">льсовет муниципального района </w:t>
      </w:r>
      <w:r w:rsidR="005073EF">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в области градостроительной деятельности.</w:t>
      </w:r>
    </w:p>
    <w:p w:rsidR="00D142EE" w:rsidRPr="00D40D33" w:rsidRDefault="00D142EE" w:rsidP="00D142EE">
      <w:pPr>
        <w:pStyle w:val="ConsNormal"/>
        <w:widowControl/>
        <w:tabs>
          <w:tab w:val="left" w:pos="8789"/>
        </w:tabs>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Иные вопросы обсуждению на публичных слушаниях не подлежат.</w:t>
      </w:r>
    </w:p>
    <w:p w:rsidR="00D142EE" w:rsidRPr="00D40D33" w:rsidRDefault="00D142EE" w:rsidP="00D142EE">
      <w:pPr>
        <w:pStyle w:val="ConsNormal"/>
        <w:widowControl/>
        <w:tabs>
          <w:tab w:val="left" w:pos="8789"/>
        </w:tabs>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D142EE" w:rsidRPr="00D40D33" w:rsidRDefault="00D142EE" w:rsidP="00D142EE">
      <w:pPr>
        <w:pStyle w:val="1"/>
        <w:keepNext w:val="0"/>
        <w:numPr>
          <w:ilvl w:val="0"/>
          <w:numId w:val="0"/>
        </w:numPr>
        <w:tabs>
          <w:tab w:val="left" w:pos="0"/>
        </w:tabs>
        <w:ind w:firstLine="360"/>
        <w:rPr>
          <w:color w:val="000000"/>
          <w:sz w:val="24"/>
          <w:szCs w:val="24"/>
        </w:rPr>
      </w:pPr>
    </w:p>
    <w:p w:rsidR="00D142EE" w:rsidRPr="00D40D33" w:rsidRDefault="00D142EE" w:rsidP="00D142EE">
      <w:pPr>
        <w:pStyle w:val="1"/>
        <w:keepNext w:val="0"/>
        <w:numPr>
          <w:ilvl w:val="0"/>
          <w:numId w:val="0"/>
        </w:numPr>
        <w:tabs>
          <w:tab w:val="left" w:pos="0"/>
        </w:tabs>
        <w:ind w:firstLine="360"/>
        <w:rPr>
          <w:color w:val="000000"/>
          <w:sz w:val="24"/>
          <w:szCs w:val="24"/>
        </w:rPr>
      </w:pPr>
      <w:r w:rsidRPr="00D40D33">
        <w:rPr>
          <w:color w:val="000000"/>
          <w:sz w:val="24"/>
          <w:szCs w:val="24"/>
        </w:rPr>
        <w:t>Статья</w:t>
      </w:r>
      <w:r w:rsidR="00FA1277" w:rsidRPr="00D40D33">
        <w:rPr>
          <w:noProof/>
          <w:color w:val="000000"/>
          <w:sz w:val="24"/>
          <w:szCs w:val="24"/>
        </w:rPr>
        <w:t>2</w:t>
      </w:r>
      <w:r w:rsidR="00115257" w:rsidRPr="00D40D33">
        <w:rPr>
          <w:noProof/>
          <w:color w:val="000000"/>
          <w:sz w:val="24"/>
          <w:szCs w:val="24"/>
        </w:rPr>
        <w:t>8</w:t>
      </w:r>
      <w:r w:rsidRPr="00D40D33">
        <w:rPr>
          <w:noProof/>
          <w:color w:val="000000"/>
          <w:sz w:val="24"/>
          <w:szCs w:val="24"/>
        </w:rPr>
        <w:t>.</w:t>
      </w:r>
      <w:r w:rsidRPr="00D40D33">
        <w:rPr>
          <w:color w:val="000000"/>
          <w:sz w:val="24"/>
          <w:szCs w:val="24"/>
        </w:rPr>
        <w:t xml:space="preserve"> Темы и вопросы, выносимые на обсуждение публичных слушаний</w:t>
      </w:r>
    </w:p>
    <w:p w:rsidR="00D142EE" w:rsidRPr="00D40D33" w:rsidRDefault="00D142EE" w:rsidP="00D142EE">
      <w:pPr>
        <w:tabs>
          <w:tab w:val="left" w:pos="0"/>
        </w:tabs>
        <w:spacing w:line="240" w:lineRule="auto"/>
        <w:ind w:firstLine="360"/>
        <w:rPr>
          <w:rFonts w:ascii="Times New Roman" w:hAnsi="Times New Roman" w:cs="Times New Roman"/>
          <w:color w:val="000000"/>
          <w:sz w:val="24"/>
          <w:szCs w:val="24"/>
        </w:rPr>
      </w:pP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 На публичные слушания по вопросам землепользования и застройки в обязательном порядке выносятся:</w:t>
      </w:r>
    </w:p>
    <w:p w:rsidR="00D142EE" w:rsidRPr="00D40D33" w:rsidRDefault="00D142EE" w:rsidP="00386E6A">
      <w:pPr>
        <w:pStyle w:val="ConsNormal"/>
        <w:widowControl/>
        <w:numPr>
          <w:ilvl w:val="0"/>
          <w:numId w:val="21"/>
        </w:numPr>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проект Правил, в том числе внесение изменений и дополнений в Правила;</w:t>
      </w:r>
    </w:p>
    <w:p w:rsidR="00D142EE" w:rsidRPr="00D40D33" w:rsidRDefault="00D142EE" w:rsidP="00386E6A">
      <w:pPr>
        <w:pStyle w:val="ConsNormal"/>
        <w:widowControl/>
        <w:numPr>
          <w:ilvl w:val="0"/>
          <w:numId w:val="21"/>
        </w:numPr>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вопросы предоставления разрешения на условно разрешенный вид использования земельных участков и объектов капитального строительства на территории сельского поселения </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rPr>
        <w:t xml:space="preserve">сельсовет муниципального района </w:t>
      </w:r>
      <w:r w:rsidR="005073EF">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w:t>
      </w:r>
    </w:p>
    <w:p w:rsidR="00D142EE" w:rsidRPr="00D40D33" w:rsidRDefault="00D142EE" w:rsidP="00386E6A">
      <w:pPr>
        <w:pStyle w:val="Web1"/>
        <w:numPr>
          <w:ilvl w:val="0"/>
          <w:numId w:val="21"/>
        </w:numPr>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 xml:space="preserve">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сельского поселения </w:t>
      </w:r>
      <w:r w:rsidR="00FC496B">
        <w:rPr>
          <w:rFonts w:ascii="Times New Roman" w:hAnsi="Times New Roman" w:cs="Times New Roman"/>
          <w:sz w:val="24"/>
          <w:szCs w:val="24"/>
        </w:rPr>
        <w:t>Аккузевский</w:t>
      </w:r>
      <w:r w:rsidRPr="00D40D33">
        <w:rPr>
          <w:rFonts w:ascii="Times New Roman" w:hAnsi="Times New Roman" w:cs="Times New Roman"/>
          <w:sz w:val="24"/>
          <w:szCs w:val="24"/>
        </w:rPr>
        <w:t xml:space="preserve">сельсовет муниципального района </w:t>
      </w:r>
      <w:r w:rsidR="005073EF">
        <w:rPr>
          <w:rFonts w:ascii="Times New Roman" w:hAnsi="Times New Roman" w:cs="Times New Roman"/>
          <w:sz w:val="24"/>
          <w:szCs w:val="24"/>
        </w:rPr>
        <w:t>Илишевский</w:t>
      </w:r>
      <w:r w:rsidRPr="00D40D33">
        <w:rPr>
          <w:rFonts w:ascii="Times New Roman" w:hAnsi="Times New Roman" w:cs="Times New Roman"/>
          <w:sz w:val="24"/>
          <w:szCs w:val="24"/>
        </w:rPr>
        <w:t xml:space="preserve"> район Республики Башкортостан;</w:t>
      </w:r>
    </w:p>
    <w:p w:rsidR="00D142EE" w:rsidRPr="00D40D33" w:rsidRDefault="00D142EE" w:rsidP="00386E6A">
      <w:pPr>
        <w:numPr>
          <w:ilvl w:val="0"/>
          <w:numId w:val="21"/>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сельского поселения </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rPr>
        <w:t xml:space="preserve"> сельсовет муниципального района </w:t>
      </w:r>
      <w:r w:rsidR="005073EF">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в том числе внесение в них изменений и дополнений, до их утверждения.</w:t>
      </w:r>
    </w:p>
    <w:p w:rsidR="00D142EE" w:rsidRPr="00D40D33" w:rsidRDefault="00D142EE" w:rsidP="00D142EE">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2. Вопросами, выносимыми на обсуждение на публичных слушаниях, являются предложения, внесенные в Комиссию.</w:t>
      </w:r>
    </w:p>
    <w:p w:rsidR="00D142EE" w:rsidRDefault="00D142EE" w:rsidP="00D142EE">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AC1824" w:rsidRPr="00D40D33" w:rsidRDefault="00AC1824" w:rsidP="00D142EE">
      <w:pPr>
        <w:pStyle w:val="Web1"/>
        <w:spacing w:before="0" w:after="0"/>
        <w:ind w:left="0" w:right="0" w:firstLine="360"/>
        <w:rPr>
          <w:rFonts w:ascii="Times New Roman" w:hAnsi="Times New Roman" w:cs="Times New Roman"/>
          <w:sz w:val="24"/>
          <w:szCs w:val="24"/>
        </w:rPr>
      </w:pPr>
    </w:p>
    <w:p w:rsidR="00D142EE" w:rsidRPr="00D40D33" w:rsidRDefault="00D142EE" w:rsidP="00D142EE">
      <w:pPr>
        <w:pStyle w:val="Web1"/>
        <w:spacing w:before="0" w:after="0"/>
        <w:ind w:left="0" w:right="0" w:firstLine="360"/>
        <w:rPr>
          <w:rFonts w:ascii="Times New Roman" w:hAnsi="Times New Roman" w:cs="Times New Roman"/>
          <w:sz w:val="24"/>
          <w:szCs w:val="24"/>
        </w:rPr>
      </w:pPr>
    </w:p>
    <w:p w:rsidR="00D142EE" w:rsidRPr="00D40D33" w:rsidRDefault="00D142EE" w:rsidP="00D142EE">
      <w:pPr>
        <w:pStyle w:val="ConsNormal"/>
        <w:widowControl/>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Статья</w:t>
      </w:r>
      <w:r w:rsidR="00115257" w:rsidRPr="00D40D33">
        <w:rPr>
          <w:rFonts w:ascii="Times New Roman" w:hAnsi="Times New Roman" w:cs="Times New Roman"/>
          <w:b/>
          <w:noProof/>
          <w:color w:val="000000"/>
          <w:sz w:val="24"/>
          <w:szCs w:val="24"/>
        </w:rPr>
        <w:t>29</w:t>
      </w:r>
      <w:r w:rsidRPr="00D40D33">
        <w:rPr>
          <w:rFonts w:ascii="Times New Roman" w:hAnsi="Times New Roman" w:cs="Times New Roman"/>
          <w:b/>
          <w:noProof/>
          <w:color w:val="000000"/>
          <w:sz w:val="24"/>
          <w:szCs w:val="24"/>
        </w:rPr>
        <w:t xml:space="preserve">. </w:t>
      </w:r>
      <w:r w:rsidRPr="00D40D33">
        <w:rPr>
          <w:rFonts w:ascii="Times New Roman" w:hAnsi="Times New Roman" w:cs="Times New Roman"/>
          <w:b/>
          <w:color w:val="000000"/>
          <w:sz w:val="24"/>
          <w:szCs w:val="24"/>
        </w:rPr>
        <w:t xml:space="preserve">Инициаторы публичных слушаний по вопросам </w:t>
      </w:r>
    </w:p>
    <w:p w:rsidR="00D142EE" w:rsidRPr="00D40D33" w:rsidRDefault="00D142EE" w:rsidP="00D142EE">
      <w:pPr>
        <w:pStyle w:val="ConsNormal"/>
        <w:widowControl/>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землепользования и застройки</w:t>
      </w:r>
    </w:p>
    <w:p w:rsidR="00D142EE" w:rsidRPr="00D40D33" w:rsidRDefault="00D142EE" w:rsidP="00D142EE">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 xml:space="preserve">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w:t>
      </w:r>
      <w:r w:rsidR="00365304">
        <w:rPr>
          <w:rFonts w:ascii="Times New Roman" w:hAnsi="Times New Roman" w:cs="Times New Roman"/>
          <w:sz w:val="24"/>
          <w:szCs w:val="24"/>
        </w:rPr>
        <w:t>Илшевского</w:t>
      </w:r>
      <w:r w:rsidRPr="00D40D33">
        <w:rPr>
          <w:rFonts w:ascii="Times New Roman" w:hAnsi="Times New Roman" w:cs="Times New Roman"/>
          <w:sz w:val="24"/>
          <w:szCs w:val="24"/>
        </w:rPr>
        <w:t xml:space="preserve"> района Республики Башкортостан, органы местного самоуправления сельского поселения </w:t>
      </w:r>
      <w:r w:rsidR="00FC496B">
        <w:rPr>
          <w:rFonts w:ascii="Times New Roman" w:hAnsi="Times New Roman" w:cs="Times New Roman"/>
          <w:sz w:val="24"/>
          <w:szCs w:val="24"/>
        </w:rPr>
        <w:t>Аккузевский</w:t>
      </w:r>
      <w:r w:rsidRPr="00D40D33">
        <w:rPr>
          <w:rFonts w:ascii="Times New Roman" w:hAnsi="Times New Roman" w:cs="Times New Roman"/>
          <w:sz w:val="24"/>
          <w:szCs w:val="24"/>
        </w:rPr>
        <w:t xml:space="preserve"> сельсовет муниципального района </w:t>
      </w:r>
      <w:r w:rsidR="005073EF">
        <w:rPr>
          <w:rFonts w:ascii="Times New Roman" w:hAnsi="Times New Roman" w:cs="Times New Roman"/>
          <w:sz w:val="24"/>
          <w:szCs w:val="24"/>
        </w:rPr>
        <w:t>Илишевский</w:t>
      </w:r>
      <w:r w:rsidRPr="00D40D33">
        <w:rPr>
          <w:rFonts w:ascii="Times New Roman" w:hAnsi="Times New Roman" w:cs="Times New Roman"/>
          <w:sz w:val="24"/>
          <w:szCs w:val="24"/>
        </w:rPr>
        <w:t xml:space="preserve"> район Республики Башкортостан, глава сельского поселения </w:t>
      </w:r>
      <w:r w:rsidR="00FC496B">
        <w:rPr>
          <w:rFonts w:ascii="Times New Roman" w:hAnsi="Times New Roman" w:cs="Times New Roman"/>
          <w:sz w:val="24"/>
          <w:szCs w:val="24"/>
        </w:rPr>
        <w:t>Аккузевский</w:t>
      </w:r>
      <w:r w:rsidRPr="00D40D33">
        <w:rPr>
          <w:rFonts w:ascii="Times New Roman" w:hAnsi="Times New Roman" w:cs="Times New Roman"/>
          <w:sz w:val="24"/>
          <w:szCs w:val="24"/>
        </w:rPr>
        <w:t xml:space="preserve">сельсовет муниципального района </w:t>
      </w:r>
      <w:r w:rsidR="005073EF">
        <w:rPr>
          <w:rFonts w:ascii="Times New Roman" w:hAnsi="Times New Roman" w:cs="Times New Roman"/>
          <w:sz w:val="24"/>
          <w:szCs w:val="24"/>
        </w:rPr>
        <w:t>Илишевский</w:t>
      </w:r>
      <w:r w:rsidRPr="00D40D33">
        <w:rPr>
          <w:rFonts w:ascii="Times New Roman" w:hAnsi="Times New Roman" w:cs="Times New Roman"/>
          <w:sz w:val="24"/>
          <w:szCs w:val="24"/>
        </w:rPr>
        <w:t xml:space="preserve"> район Республики Башкортостан, физические и юридические лица, в интересах которых будут проводиться публичные слушания.</w:t>
      </w:r>
    </w:p>
    <w:p w:rsidR="00D142EE" w:rsidRPr="00D40D33" w:rsidRDefault="00D142EE" w:rsidP="00D142EE">
      <w:pPr>
        <w:pStyle w:val="ConsNormal"/>
        <w:widowControl/>
        <w:ind w:firstLine="360"/>
        <w:jc w:val="center"/>
        <w:rPr>
          <w:rFonts w:ascii="Times New Roman" w:hAnsi="Times New Roman" w:cs="Times New Roman"/>
          <w:b/>
          <w:color w:val="000000"/>
          <w:sz w:val="24"/>
          <w:szCs w:val="24"/>
        </w:rPr>
      </w:pPr>
    </w:p>
    <w:p w:rsidR="00D142EE" w:rsidRPr="00D40D33" w:rsidRDefault="00D142EE" w:rsidP="00D142EE">
      <w:pPr>
        <w:pStyle w:val="ConsNormal"/>
        <w:widowControl/>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Статья</w:t>
      </w:r>
      <w:r w:rsidR="00FA1277" w:rsidRPr="00D40D33">
        <w:rPr>
          <w:rFonts w:ascii="Times New Roman" w:hAnsi="Times New Roman" w:cs="Times New Roman"/>
          <w:b/>
          <w:noProof/>
          <w:color w:val="000000"/>
          <w:sz w:val="24"/>
          <w:szCs w:val="24"/>
        </w:rPr>
        <w:t>3</w:t>
      </w:r>
      <w:r w:rsidR="00115257" w:rsidRPr="00D40D33">
        <w:rPr>
          <w:rFonts w:ascii="Times New Roman" w:hAnsi="Times New Roman" w:cs="Times New Roman"/>
          <w:b/>
          <w:noProof/>
          <w:color w:val="000000"/>
          <w:sz w:val="24"/>
          <w:szCs w:val="24"/>
        </w:rPr>
        <w:t>0</w:t>
      </w:r>
      <w:r w:rsidRPr="00D40D33">
        <w:rPr>
          <w:rFonts w:ascii="Times New Roman" w:hAnsi="Times New Roman" w:cs="Times New Roman"/>
          <w:b/>
          <w:noProof/>
          <w:color w:val="000000"/>
          <w:sz w:val="24"/>
          <w:szCs w:val="24"/>
        </w:rPr>
        <w:t xml:space="preserve">. </w:t>
      </w:r>
      <w:r w:rsidRPr="00D40D33">
        <w:rPr>
          <w:rFonts w:ascii="Times New Roman" w:hAnsi="Times New Roman" w:cs="Times New Roman"/>
          <w:b/>
          <w:color w:val="000000"/>
          <w:sz w:val="24"/>
          <w:szCs w:val="24"/>
        </w:rPr>
        <w:t>Участники публичных слушаний по вопросам</w:t>
      </w:r>
    </w:p>
    <w:p w:rsidR="00D142EE" w:rsidRPr="00D40D33" w:rsidRDefault="00D142EE" w:rsidP="00D142EE">
      <w:pPr>
        <w:pStyle w:val="ConsNormal"/>
        <w:widowControl/>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 землепользования и застройки</w:t>
      </w:r>
    </w:p>
    <w:p w:rsidR="00D142EE" w:rsidRPr="00D40D33" w:rsidRDefault="00D142EE" w:rsidP="00D142EE">
      <w:pPr>
        <w:pStyle w:val="ConsNormal"/>
        <w:widowControl/>
        <w:ind w:firstLine="360"/>
        <w:rPr>
          <w:rFonts w:ascii="Times New Roman" w:hAnsi="Times New Roman" w:cs="Times New Roman"/>
          <w:color w:val="000000"/>
          <w:sz w:val="24"/>
          <w:szCs w:val="24"/>
        </w:rPr>
      </w:pPr>
    </w:p>
    <w:p w:rsidR="00D142EE" w:rsidRPr="00D40D33" w:rsidRDefault="00D142EE" w:rsidP="00D142EE">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 Участниками публичных слушаний по проекту о внесении изменений в настоящие Правила являются жители сельского поселения</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rPr>
        <w:t xml:space="preserve">сельсовет муниципального района </w:t>
      </w:r>
      <w:r w:rsidR="005073EF">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правообладатели земельных участков и объектов капитального строительства, расположенных в сельском поселении </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rPr>
        <w:t xml:space="preserve">сельсовет муниципального района </w:t>
      </w:r>
      <w:r w:rsidR="005073EF">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иные заинтересованные лица.</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D142EE" w:rsidRPr="00D40D33" w:rsidRDefault="00D142EE" w:rsidP="00386E6A">
      <w:pPr>
        <w:pStyle w:val="ConsNormal"/>
        <w:widowControl/>
        <w:numPr>
          <w:ilvl w:val="0"/>
          <w:numId w:val="22"/>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инициаторы слушаний;</w:t>
      </w:r>
    </w:p>
    <w:p w:rsidR="00D142EE" w:rsidRPr="00D40D33" w:rsidRDefault="00D142EE" w:rsidP="00386E6A">
      <w:pPr>
        <w:pStyle w:val="ConsNormal"/>
        <w:widowControl/>
        <w:numPr>
          <w:ilvl w:val="0"/>
          <w:numId w:val="22"/>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D142EE" w:rsidRPr="00D40D33" w:rsidRDefault="00D142EE" w:rsidP="00386E6A">
      <w:pPr>
        <w:pStyle w:val="ConsNormal"/>
        <w:widowControl/>
        <w:numPr>
          <w:ilvl w:val="0"/>
          <w:numId w:val="22"/>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D142EE" w:rsidRPr="00D40D33" w:rsidRDefault="00D142EE" w:rsidP="00386E6A">
      <w:pPr>
        <w:pStyle w:val="ConsNormal"/>
        <w:widowControl/>
        <w:numPr>
          <w:ilvl w:val="0"/>
          <w:numId w:val="22"/>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D142EE" w:rsidRPr="00D40D33" w:rsidRDefault="00D142EE" w:rsidP="00386E6A">
      <w:pPr>
        <w:pStyle w:val="ConsNormal"/>
        <w:widowControl/>
        <w:numPr>
          <w:ilvl w:val="0"/>
          <w:numId w:val="22"/>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D142EE" w:rsidRPr="00D40D33" w:rsidRDefault="00D142EE" w:rsidP="00386E6A">
      <w:pPr>
        <w:pStyle w:val="ConsNormal"/>
        <w:widowControl/>
        <w:numPr>
          <w:ilvl w:val="0"/>
          <w:numId w:val="23"/>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инициаторы слушаний;</w:t>
      </w:r>
    </w:p>
    <w:p w:rsidR="00D142EE" w:rsidRPr="00D40D33" w:rsidRDefault="00D142EE" w:rsidP="00386E6A">
      <w:pPr>
        <w:pStyle w:val="ConsNormal"/>
        <w:widowControl/>
        <w:numPr>
          <w:ilvl w:val="0"/>
          <w:numId w:val="23"/>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D142EE" w:rsidRPr="00D40D33" w:rsidRDefault="00D142EE" w:rsidP="00386E6A">
      <w:pPr>
        <w:pStyle w:val="ConsNormal"/>
        <w:widowControl/>
        <w:numPr>
          <w:ilvl w:val="0"/>
          <w:numId w:val="23"/>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D142EE" w:rsidRPr="00D40D33" w:rsidRDefault="00D142EE" w:rsidP="00386E6A">
      <w:pPr>
        <w:pStyle w:val="ConsNormal"/>
        <w:widowControl/>
        <w:numPr>
          <w:ilvl w:val="0"/>
          <w:numId w:val="23"/>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D142EE" w:rsidRPr="00D40D33" w:rsidRDefault="00D142EE" w:rsidP="00386E6A">
      <w:pPr>
        <w:pStyle w:val="ConsNormal"/>
        <w:widowControl/>
        <w:numPr>
          <w:ilvl w:val="0"/>
          <w:numId w:val="23"/>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4. Участниками публичных слушаний по документации по планировке территории, в том числе по внесению в нее изменений являются:</w:t>
      </w:r>
    </w:p>
    <w:p w:rsidR="00D142EE" w:rsidRPr="00D40D33" w:rsidRDefault="00D142EE" w:rsidP="00386E6A">
      <w:pPr>
        <w:pStyle w:val="ConsNormal"/>
        <w:widowControl/>
        <w:numPr>
          <w:ilvl w:val="0"/>
          <w:numId w:val="24"/>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инициаторы слушаний;</w:t>
      </w:r>
    </w:p>
    <w:p w:rsidR="00D142EE" w:rsidRPr="00D40D33" w:rsidRDefault="00D142EE" w:rsidP="00386E6A">
      <w:pPr>
        <w:pStyle w:val="ConsNormal"/>
        <w:widowControl/>
        <w:numPr>
          <w:ilvl w:val="0"/>
          <w:numId w:val="24"/>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D142EE" w:rsidRPr="00D40D33" w:rsidRDefault="00D142EE" w:rsidP="00386E6A">
      <w:pPr>
        <w:pStyle w:val="ConsNormal"/>
        <w:widowControl/>
        <w:numPr>
          <w:ilvl w:val="0"/>
          <w:numId w:val="24"/>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правообладатели земельных участков и объектов капитального строительства, расположенных на указанной территории;</w:t>
      </w:r>
    </w:p>
    <w:p w:rsidR="00D142EE" w:rsidRPr="00D40D33" w:rsidRDefault="00D142EE" w:rsidP="00386E6A">
      <w:pPr>
        <w:pStyle w:val="ConsNormal"/>
        <w:widowControl/>
        <w:numPr>
          <w:ilvl w:val="0"/>
          <w:numId w:val="24"/>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лица, права и законные интересы которых могут быть нарушены в связи с реализацией таких проектов.</w:t>
      </w:r>
    </w:p>
    <w:p w:rsidR="00D142EE" w:rsidRPr="00D40D33" w:rsidRDefault="00D142EE" w:rsidP="00D142EE">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D142EE" w:rsidRPr="00D40D33" w:rsidRDefault="00D142EE" w:rsidP="00D142EE">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D142EE" w:rsidRPr="00D40D33" w:rsidRDefault="00D142EE" w:rsidP="00D142EE">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D142EE" w:rsidRPr="00D40D33" w:rsidRDefault="00D142EE" w:rsidP="00D142EE">
      <w:pPr>
        <w:pStyle w:val="ConsNormal"/>
        <w:widowControl/>
        <w:ind w:firstLine="360"/>
        <w:jc w:val="center"/>
        <w:rPr>
          <w:rFonts w:ascii="Times New Roman" w:hAnsi="Times New Roman" w:cs="Times New Roman"/>
          <w:b/>
          <w:color w:val="000000"/>
          <w:sz w:val="24"/>
          <w:szCs w:val="24"/>
        </w:rPr>
      </w:pPr>
    </w:p>
    <w:p w:rsidR="00D142EE" w:rsidRPr="00D40D33" w:rsidRDefault="00D142EE" w:rsidP="00D142EE">
      <w:pPr>
        <w:pStyle w:val="ConsNormal"/>
        <w:widowControl/>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Статья</w:t>
      </w:r>
      <w:r w:rsidR="00FA1277" w:rsidRPr="00D40D33">
        <w:rPr>
          <w:rFonts w:ascii="Times New Roman" w:hAnsi="Times New Roman" w:cs="Times New Roman"/>
          <w:b/>
          <w:noProof/>
          <w:color w:val="000000"/>
          <w:sz w:val="24"/>
          <w:szCs w:val="24"/>
        </w:rPr>
        <w:t>3</w:t>
      </w:r>
      <w:r w:rsidR="00115257" w:rsidRPr="00D40D33">
        <w:rPr>
          <w:rFonts w:ascii="Times New Roman" w:hAnsi="Times New Roman" w:cs="Times New Roman"/>
          <w:b/>
          <w:noProof/>
          <w:color w:val="000000"/>
          <w:sz w:val="24"/>
          <w:szCs w:val="24"/>
        </w:rPr>
        <w:t>1</w:t>
      </w:r>
      <w:r w:rsidRPr="00D40D33">
        <w:rPr>
          <w:rFonts w:ascii="Times New Roman" w:hAnsi="Times New Roman" w:cs="Times New Roman"/>
          <w:b/>
          <w:noProof/>
          <w:color w:val="000000"/>
          <w:sz w:val="24"/>
          <w:szCs w:val="24"/>
        </w:rPr>
        <w:t xml:space="preserve">. </w:t>
      </w:r>
      <w:r w:rsidRPr="00D40D33">
        <w:rPr>
          <w:rFonts w:ascii="Times New Roman" w:hAnsi="Times New Roman" w:cs="Times New Roman"/>
          <w:b/>
          <w:color w:val="000000"/>
          <w:sz w:val="24"/>
          <w:szCs w:val="24"/>
        </w:rPr>
        <w:t>Назначение публичных слушаний</w:t>
      </w:r>
    </w:p>
    <w:p w:rsidR="00D142EE" w:rsidRPr="00D40D33" w:rsidRDefault="00D142EE" w:rsidP="00D142EE">
      <w:pPr>
        <w:pStyle w:val="ConsNormal"/>
        <w:widowControl/>
        <w:ind w:firstLine="360"/>
        <w:rPr>
          <w:rFonts w:ascii="Times New Roman" w:hAnsi="Times New Roman" w:cs="Times New Roman"/>
          <w:color w:val="000000"/>
          <w:sz w:val="24"/>
          <w:szCs w:val="24"/>
        </w:rPr>
      </w:pPr>
    </w:p>
    <w:p w:rsidR="00D142EE" w:rsidRPr="00D40D33" w:rsidRDefault="00D142EE" w:rsidP="00D142EE">
      <w:pPr>
        <w:pStyle w:val="Web1"/>
        <w:spacing w:before="0" w:after="0"/>
        <w:ind w:left="0" w:right="-82" w:firstLine="360"/>
        <w:rPr>
          <w:rFonts w:ascii="Times New Roman" w:hAnsi="Times New Roman" w:cs="Times New Roman"/>
          <w:sz w:val="24"/>
          <w:szCs w:val="24"/>
        </w:rPr>
      </w:pPr>
      <w:r w:rsidRPr="00D40D33">
        <w:rPr>
          <w:rFonts w:ascii="Times New Roman" w:hAnsi="Times New Roman" w:cs="Times New Roman"/>
          <w:sz w:val="24"/>
          <w:szCs w:val="24"/>
        </w:rPr>
        <w:t>1. Порядок организации и проведения публичных слушаний определяется нормативным правовым актом, утвержденным в установленном законом порядке.</w:t>
      </w:r>
    </w:p>
    <w:p w:rsidR="00D142EE" w:rsidRPr="00D40D33" w:rsidRDefault="00D142EE" w:rsidP="00D142EE">
      <w:pPr>
        <w:pStyle w:val="Web1"/>
        <w:spacing w:before="0" w:after="0"/>
        <w:ind w:left="0" w:right="-82" w:firstLine="360"/>
        <w:rPr>
          <w:rFonts w:ascii="Times New Roman" w:hAnsi="Times New Roman" w:cs="Times New Roman"/>
          <w:sz w:val="24"/>
          <w:szCs w:val="24"/>
        </w:rPr>
      </w:pPr>
      <w:r w:rsidRPr="00D40D33">
        <w:rPr>
          <w:rFonts w:ascii="Times New Roman" w:hAnsi="Times New Roman" w:cs="Times New Roman"/>
          <w:sz w:val="24"/>
          <w:szCs w:val="24"/>
        </w:rPr>
        <w:t>Решение о проведении публичных слушаний принимается уполномоченным органом в установленном законом порядке.</w:t>
      </w:r>
    </w:p>
    <w:p w:rsidR="00D142EE" w:rsidRPr="00D40D33" w:rsidRDefault="00D142EE" w:rsidP="00D142EE">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2. Решение о проведении публичных слушаний должно содержать:</w:t>
      </w:r>
    </w:p>
    <w:p w:rsidR="00D142EE" w:rsidRPr="00D40D33" w:rsidRDefault="00D142EE" w:rsidP="00386E6A">
      <w:pPr>
        <w:numPr>
          <w:ilvl w:val="0"/>
          <w:numId w:val="25"/>
        </w:numPr>
        <w:tabs>
          <w:tab w:val="num" w:pos="104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тему публичных слушаний;</w:t>
      </w:r>
    </w:p>
    <w:p w:rsidR="00D142EE" w:rsidRPr="00D40D33" w:rsidRDefault="00D142EE" w:rsidP="00386E6A">
      <w:pPr>
        <w:numPr>
          <w:ilvl w:val="0"/>
          <w:numId w:val="25"/>
        </w:numPr>
        <w:tabs>
          <w:tab w:val="num" w:pos="104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срок проведения публичных слушаний;</w:t>
      </w:r>
    </w:p>
    <w:p w:rsidR="00D142EE" w:rsidRPr="00D40D33" w:rsidRDefault="00D142EE" w:rsidP="00386E6A">
      <w:pPr>
        <w:numPr>
          <w:ilvl w:val="0"/>
          <w:numId w:val="25"/>
        </w:numPr>
        <w:tabs>
          <w:tab w:val="num" w:pos="104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дату (даты), время и место (места) проведения публичных слушаний;</w:t>
      </w:r>
    </w:p>
    <w:p w:rsidR="00D142EE" w:rsidRPr="00D40D33" w:rsidRDefault="00D142EE" w:rsidP="00386E6A">
      <w:pPr>
        <w:numPr>
          <w:ilvl w:val="0"/>
          <w:numId w:val="25"/>
        </w:numPr>
        <w:tabs>
          <w:tab w:val="num" w:pos="104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место размещения документов, материалов, подлежащих рассмотрению на публичных слушаниях;</w:t>
      </w:r>
    </w:p>
    <w:p w:rsidR="00D142EE" w:rsidRPr="00D40D33" w:rsidRDefault="00D142EE" w:rsidP="00386E6A">
      <w:pPr>
        <w:pStyle w:val="Web1"/>
        <w:numPr>
          <w:ilvl w:val="0"/>
          <w:numId w:val="25"/>
        </w:numPr>
        <w:tabs>
          <w:tab w:val="num" w:pos="1040"/>
        </w:tabs>
        <w:spacing w:before="0" w:after="0"/>
        <w:ind w:left="0" w:right="238" w:firstLine="360"/>
        <w:rPr>
          <w:rFonts w:ascii="Times New Roman" w:hAnsi="Times New Roman" w:cs="Times New Roman"/>
          <w:sz w:val="24"/>
          <w:szCs w:val="24"/>
        </w:rPr>
      </w:pPr>
      <w:r w:rsidRPr="00D40D33">
        <w:rPr>
          <w:rFonts w:ascii="Times New Roman" w:hAnsi="Times New Roman" w:cs="Times New Roman"/>
          <w:sz w:val="24"/>
          <w:szCs w:val="24"/>
        </w:rPr>
        <w:t>наименование органа, уполномоченного в соответствии с настоящими Правилами на проведение публичных слушаний.</w:t>
      </w:r>
    </w:p>
    <w:p w:rsidR="00D142EE" w:rsidRPr="00D40D33" w:rsidRDefault="00D142EE" w:rsidP="00D142EE">
      <w:pPr>
        <w:pStyle w:val="Web1"/>
        <w:spacing w:before="0" w:after="0"/>
        <w:ind w:left="0" w:right="238" w:firstLine="360"/>
        <w:rPr>
          <w:rFonts w:ascii="Times New Roman" w:hAnsi="Times New Roman" w:cs="Times New Roman"/>
          <w:sz w:val="24"/>
          <w:szCs w:val="24"/>
        </w:rPr>
      </w:pPr>
    </w:p>
    <w:p w:rsidR="00D142EE" w:rsidRPr="00D40D33" w:rsidRDefault="00D142EE" w:rsidP="00D142EE">
      <w:pPr>
        <w:pStyle w:val="ConsNormal"/>
        <w:widowControl/>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Статья</w:t>
      </w:r>
      <w:r w:rsidR="00FA1277" w:rsidRPr="00D40D33">
        <w:rPr>
          <w:rFonts w:ascii="Times New Roman" w:hAnsi="Times New Roman" w:cs="Times New Roman"/>
          <w:b/>
          <w:noProof/>
          <w:color w:val="000000"/>
          <w:sz w:val="24"/>
          <w:szCs w:val="24"/>
        </w:rPr>
        <w:t>3</w:t>
      </w:r>
      <w:r w:rsidR="00115257" w:rsidRPr="00D40D33">
        <w:rPr>
          <w:rFonts w:ascii="Times New Roman" w:hAnsi="Times New Roman" w:cs="Times New Roman"/>
          <w:b/>
          <w:noProof/>
          <w:color w:val="000000"/>
          <w:sz w:val="24"/>
          <w:szCs w:val="24"/>
        </w:rPr>
        <w:t>2</w:t>
      </w:r>
      <w:r w:rsidRPr="00D40D33">
        <w:rPr>
          <w:rFonts w:ascii="Times New Roman" w:hAnsi="Times New Roman" w:cs="Times New Roman"/>
          <w:b/>
          <w:noProof/>
          <w:color w:val="000000"/>
          <w:sz w:val="24"/>
          <w:szCs w:val="24"/>
        </w:rPr>
        <w:t xml:space="preserve">. </w:t>
      </w:r>
      <w:r w:rsidRPr="00D40D33">
        <w:rPr>
          <w:rFonts w:ascii="Times New Roman" w:hAnsi="Times New Roman" w:cs="Times New Roman"/>
          <w:b/>
          <w:color w:val="000000"/>
          <w:sz w:val="24"/>
          <w:szCs w:val="24"/>
        </w:rPr>
        <w:t>Организация подготовки к публичным слушаниям</w:t>
      </w:r>
    </w:p>
    <w:p w:rsidR="00D142EE" w:rsidRPr="00D40D33" w:rsidRDefault="00D142EE" w:rsidP="00D142EE">
      <w:pPr>
        <w:pStyle w:val="ConsNormal"/>
        <w:widowControl/>
        <w:ind w:firstLine="360"/>
        <w:rPr>
          <w:rFonts w:ascii="Times New Roman" w:hAnsi="Times New Roman" w:cs="Times New Roman"/>
          <w:b/>
          <w:color w:val="000000"/>
          <w:sz w:val="24"/>
          <w:szCs w:val="24"/>
        </w:rPr>
      </w:pP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2. Комиссия с момента принятия решения о проведении слушаний:</w:t>
      </w:r>
    </w:p>
    <w:p w:rsidR="00D142EE" w:rsidRPr="00D40D33" w:rsidRDefault="00D142EE" w:rsidP="00386E6A">
      <w:pPr>
        <w:pStyle w:val="ConsNormal"/>
        <w:widowControl/>
        <w:numPr>
          <w:ilvl w:val="0"/>
          <w:numId w:val="26"/>
        </w:numPr>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D142EE" w:rsidRPr="00D40D33" w:rsidRDefault="00D142EE" w:rsidP="00386E6A">
      <w:pPr>
        <w:pStyle w:val="ConsNormal"/>
        <w:widowControl/>
        <w:numPr>
          <w:ilvl w:val="0"/>
          <w:numId w:val="26"/>
        </w:numPr>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оформляет протокол публичных слушаний.</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3. На выставках, экспозициях демонстрационных материалов должны быть представлены:</w:t>
      </w:r>
    </w:p>
    <w:p w:rsidR="00D142EE" w:rsidRPr="00D40D33" w:rsidRDefault="00D142EE" w:rsidP="00386E6A">
      <w:pPr>
        <w:pStyle w:val="ConsNormal"/>
        <w:widowControl/>
        <w:numPr>
          <w:ilvl w:val="0"/>
          <w:numId w:val="27"/>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обсуждаемая градостроительная документация;</w:t>
      </w:r>
    </w:p>
    <w:p w:rsidR="00D142EE" w:rsidRPr="00D40D33" w:rsidRDefault="00D142EE" w:rsidP="00386E6A">
      <w:pPr>
        <w:pStyle w:val="ConsNormal"/>
        <w:widowControl/>
        <w:numPr>
          <w:ilvl w:val="0"/>
          <w:numId w:val="27"/>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D142EE" w:rsidRPr="00D40D33" w:rsidRDefault="00D142EE" w:rsidP="00D142EE">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4. Все материалы к публичным слушаниям должны быть подготовлены и представлены инициатором публичных слушаний.</w:t>
      </w:r>
    </w:p>
    <w:p w:rsidR="00D142EE" w:rsidRPr="00D40D33" w:rsidRDefault="00D142EE" w:rsidP="00D142EE">
      <w:pPr>
        <w:pStyle w:val="ConsNormal"/>
        <w:widowControl/>
        <w:ind w:firstLine="360"/>
        <w:jc w:val="center"/>
        <w:rPr>
          <w:rFonts w:ascii="Times New Roman" w:hAnsi="Times New Roman" w:cs="Times New Roman"/>
          <w:b/>
          <w:color w:val="000000"/>
          <w:sz w:val="24"/>
          <w:szCs w:val="24"/>
        </w:rPr>
      </w:pPr>
    </w:p>
    <w:p w:rsidR="00D142EE" w:rsidRPr="00D40D33" w:rsidRDefault="00D142EE" w:rsidP="00D142EE">
      <w:pPr>
        <w:pStyle w:val="ConsNormal"/>
        <w:widowControl/>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Статья</w:t>
      </w:r>
      <w:r w:rsidR="00FA1277" w:rsidRPr="00D40D33">
        <w:rPr>
          <w:rFonts w:ascii="Times New Roman" w:hAnsi="Times New Roman" w:cs="Times New Roman"/>
          <w:b/>
          <w:noProof/>
          <w:color w:val="000000"/>
          <w:sz w:val="24"/>
          <w:szCs w:val="24"/>
        </w:rPr>
        <w:t>3</w:t>
      </w:r>
      <w:r w:rsidR="00115257" w:rsidRPr="00D40D33">
        <w:rPr>
          <w:rFonts w:ascii="Times New Roman" w:hAnsi="Times New Roman" w:cs="Times New Roman"/>
          <w:b/>
          <w:noProof/>
          <w:color w:val="000000"/>
          <w:sz w:val="24"/>
          <w:szCs w:val="24"/>
        </w:rPr>
        <w:t>3</w:t>
      </w:r>
      <w:r w:rsidRPr="00D40D33">
        <w:rPr>
          <w:rFonts w:ascii="Times New Roman" w:hAnsi="Times New Roman" w:cs="Times New Roman"/>
          <w:b/>
          <w:noProof/>
          <w:color w:val="000000"/>
          <w:sz w:val="24"/>
          <w:szCs w:val="24"/>
        </w:rPr>
        <w:t xml:space="preserve">. </w:t>
      </w:r>
      <w:r w:rsidRPr="00D40D33">
        <w:rPr>
          <w:rFonts w:ascii="Times New Roman" w:hAnsi="Times New Roman" w:cs="Times New Roman"/>
          <w:b/>
          <w:color w:val="000000"/>
          <w:sz w:val="24"/>
          <w:szCs w:val="24"/>
        </w:rPr>
        <w:t>Информирование о проведении публичных слушаний по вопросам землепользования и застройки</w:t>
      </w:r>
    </w:p>
    <w:p w:rsidR="00D142EE" w:rsidRPr="00D40D33" w:rsidRDefault="00D142EE" w:rsidP="00D142EE">
      <w:pPr>
        <w:pStyle w:val="ConsNormal"/>
        <w:widowControl/>
        <w:ind w:firstLine="360"/>
        <w:jc w:val="both"/>
        <w:rPr>
          <w:rFonts w:ascii="Times New Roman" w:hAnsi="Times New Roman" w:cs="Times New Roman"/>
          <w:b/>
          <w:color w:val="000000"/>
          <w:sz w:val="24"/>
          <w:szCs w:val="24"/>
        </w:rPr>
      </w:pPr>
    </w:p>
    <w:p w:rsidR="00D142EE" w:rsidRPr="00D40D33" w:rsidRDefault="00D142EE" w:rsidP="00D142EE">
      <w:pPr>
        <w:pStyle w:val="Web1"/>
        <w:spacing w:before="0" w:after="0"/>
        <w:ind w:left="0" w:right="-82" w:firstLine="360"/>
        <w:rPr>
          <w:rFonts w:ascii="Times New Roman" w:hAnsi="Times New Roman" w:cs="Times New Roman"/>
          <w:sz w:val="24"/>
          <w:szCs w:val="24"/>
        </w:rPr>
      </w:pPr>
      <w:r w:rsidRPr="00D40D33">
        <w:rPr>
          <w:rFonts w:ascii="Times New Roman" w:hAnsi="Times New Roman" w:cs="Times New Roman"/>
          <w:sz w:val="24"/>
          <w:szCs w:val="24"/>
        </w:rPr>
        <w:t xml:space="preserve">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w:t>
      </w:r>
      <w:r w:rsidR="00FC496B">
        <w:rPr>
          <w:rFonts w:ascii="Times New Roman" w:hAnsi="Times New Roman" w:cs="Times New Roman"/>
          <w:sz w:val="24"/>
          <w:szCs w:val="24"/>
        </w:rPr>
        <w:t>Аккузевский</w:t>
      </w:r>
      <w:r w:rsidRPr="00D40D33">
        <w:rPr>
          <w:rFonts w:ascii="Times New Roman" w:hAnsi="Times New Roman" w:cs="Times New Roman"/>
          <w:sz w:val="24"/>
          <w:szCs w:val="24"/>
        </w:rPr>
        <w:t xml:space="preserve"> сельсовет муниципального района </w:t>
      </w:r>
      <w:r w:rsidR="005073EF">
        <w:rPr>
          <w:rFonts w:ascii="Times New Roman" w:hAnsi="Times New Roman" w:cs="Times New Roman"/>
          <w:sz w:val="24"/>
          <w:szCs w:val="24"/>
        </w:rPr>
        <w:t>Илишевский</w:t>
      </w:r>
      <w:r w:rsidRPr="00D40D33">
        <w:rPr>
          <w:rFonts w:ascii="Times New Roman" w:hAnsi="Times New Roman" w:cs="Times New Roman"/>
          <w:sz w:val="24"/>
          <w:szCs w:val="24"/>
        </w:rPr>
        <w:t xml:space="preserve"> район Республики Башкортостан в сети «Интернет», при наличии такого сайта.</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D142EE" w:rsidRPr="00D40D33" w:rsidRDefault="00D142EE" w:rsidP="00D142EE">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4. Перед началом обсуждений участники публичных слушаний должны быть проинформированы:</w:t>
      </w:r>
    </w:p>
    <w:p w:rsidR="00D142EE" w:rsidRPr="00D40D33" w:rsidRDefault="00D142EE" w:rsidP="00386E6A">
      <w:pPr>
        <w:numPr>
          <w:ilvl w:val="0"/>
          <w:numId w:val="28"/>
        </w:numPr>
        <w:tabs>
          <w:tab w:val="num" w:pos="104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о продолжительности обсуждения;</w:t>
      </w:r>
    </w:p>
    <w:p w:rsidR="00D142EE" w:rsidRPr="00D40D33" w:rsidRDefault="00D142EE" w:rsidP="00386E6A">
      <w:pPr>
        <w:numPr>
          <w:ilvl w:val="0"/>
          <w:numId w:val="28"/>
        </w:numPr>
        <w:tabs>
          <w:tab w:val="num" w:pos="104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D142EE" w:rsidRPr="00D40D33" w:rsidRDefault="00D142EE" w:rsidP="00386E6A">
      <w:pPr>
        <w:pStyle w:val="ConsNormal"/>
        <w:widowControl/>
        <w:numPr>
          <w:ilvl w:val="0"/>
          <w:numId w:val="28"/>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о предмете публичных слушаний.</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6.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сельского поселения </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rPr>
        <w:t xml:space="preserve">сельсовет муниципального района </w:t>
      </w:r>
      <w:r w:rsidR="005073EF">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в сети «Интернет», при наличии такого сайта.</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При этом извещения о проведении публичных слушаний по проекту внесения изменений в Правила направляются Комиссией:</w:t>
      </w:r>
    </w:p>
    <w:p w:rsidR="00D142EE" w:rsidRPr="00D40D33" w:rsidRDefault="00D142EE" w:rsidP="00386E6A">
      <w:pPr>
        <w:pStyle w:val="ConsNormal"/>
        <w:widowControl/>
        <w:numPr>
          <w:ilvl w:val="0"/>
          <w:numId w:val="29"/>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D142EE" w:rsidRPr="00D40D33" w:rsidRDefault="00D142EE" w:rsidP="00386E6A">
      <w:pPr>
        <w:pStyle w:val="ConsNormal"/>
        <w:widowControl/>
        <w:numPr>
          <w:ilvl w:val="0"/>
          <w:numId w:val="29"/>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D142EE" w:rsidRPr="00D40D33" w:rsidRDefault="00D142EE" w:rsidP="00386E6A">
      <w:pPr>
        <w:pStyle w:val="ConsNormal"/>
        <w:widowControl/>
        <w:numPr>
          <w:ilvl w:val="0"/>
          <w:numId w:val="29"/>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правообладателям помещений в таком объекте;</w:t>
      </w:r>
    </w:p>
    <w:p w:rsidR="00D142EE" w:rsidRPr="00D40D33" w:rsidRDefault="00D142EE" w:rsidP="00386E6A">
      <w:pPr>
        <w:pStyle w:val="ConsNormal"/>
        <w:widowControl/>
        <w:numPr>
          <w:ilvl w:val="0"/>
          <w:numId w:val="29"/>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Указанные извещения направляются в срок не позднее чем через пятнадцать дней со дня принятия уполномоченным органом в установленном законом порядке решения о проведении публичных слушаний по предложениям о внесении изменений в Правила.</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D142EE" w:rsidRPr="00D40D33" w:rsidRDefault="00D142EE" w:rsidP="00386E6A">
      <w:pPr>
        <w:pStyle w:val="ConsNormal"/>
        <w:widowControl/>
        <w:numPr>
          <w:ilvl w:val="0"/>
          <w:numId w:val="30"/>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сельского поселения </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rPr>
        <w:t xml:space="preserve"> сельсовет муниципального района </w:t>
      </w:r>
      <w:r w:rsidR="005073EF">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в сети «Интернет», при наличии такого сайта;</w:t>
      </w:r>
    </w:p>
    <w:p w:rsidR="00D142EE" w:rsidRPr="00D40D33" w:rsidRDefault="00D142EE" w:rsidP="00386E6A">
      <w:pPr>
        <w:pStyle w:val="ConsNormal"/>
        <w:widowControl/>
        <w:numPr>
          <w:ilvl w:val="0"/>
          <w:numId w:val="30"/>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Указанные сообщения направляются не позднее чем через десять дней со дня поступления заявления в Комиссию от заинтересованного лица о предоставлении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9. По проектам планировки территорий и проектам межевания территорий Комиссия:</w:t>
      </w:r>
    </w:p>
    <w:p w:rsidR="00D142EE" w:rsidRPr="00D40D33" w:rsidRDefault="00D142EE" w:rsidP="00386E6A">
      <w:pPr>
        <w:pStyle w:val="ConsNormal"/>
        <w:widowControl/>
        <w:numPr>
          <w:ilvl w:val="0"/>
          <w:numId w:val="31"/>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 при наличии такого сайта;</w:t>
      </w:r>
    </w:p>
    <w:p w:rsidR="00D142EE" w:rsidRPr="00D40D33" w:rsidRDefault="00D142EE" w:rsidP="00386E6A">
      <w:pPr>
        <w:pStyle w:val="ConsNormal"/>
        <w:widowControl/>
        <w:numPr>
          <w:ilvl w:val="0"/>
          <w:numId w:val="31"/>
        </w:numPr>
        <w:tabs>
          <w:tab w:val="num" w:pos="1040"/>
        </w:tabs>
        <w:ind w:left="0"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10. Информационное сообщение о проведении публичных слушаний при осуществлении градостроительной деятельности должно содержать:</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наименование и адрес застройщика (заказчика), инвестора или его (их) представителя;</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наименование, адрес, телефон организаций, ответственных за разработку проектной документации;</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информацию о месте и времени и условиях доступа к материалам обсуждаемой  градостроительной деятельности;</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срок подачи запросов и предложений.</w:t>
      </w:r>
    </w:p>
    <w:p w:rsidR="00D142EE" w:rsidRPr="00D40D33" w:rsidRDefault="00D142EE" w:rsidP="00D142EE">
      <w:pPr>
        <w:pStyle w:val="ConsNormal"/>
        <w:widowControl/>
        <w:ind w:firstLine="360"/>
        <w:jc w:val="center"/>
        <w:rPr>
          <w:rFonts w:ascii="Times New Roman" w:hAnsi="Times New Roman" w:cs="Times New Roman"/>
          <w:b/>
          <w:color w:val="000000"/>
          <w:sz w:val="24"/>
          <w:szCs w:val="24"/>
        </w:rPr>
      </w:pPr>
    </w:p>
    <w:p w:rsidR="00D142EE" w:rsidRPr="00D40D33" w:rsidRDefault="00D142EE" w:rsidP="00D142EE">
      <w:pPr>
        <w:pStyle w:val="ConsNormal"/>
        <w:widowControl/>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Статья</w:t>
      </w:r>
      <w:r w:rsidR="00FA1277" w:rsidRPr="00D40D33">
        <w:rPr>
          <w:rFonts w:ascii="Times New Roman" w:hAnsi="Times New Roman" w:cs="Times New Roman"/>
          <w:b/>
          <w:noProof/>
          <w:color w:val="000000"/>
          <w:sz w:val="24"/>
          <w:szCs w:val="24"/>
        </w:rPr>
        <w:t>3</w:t>
      </w:r>
      <w:r w:rsidR="00115257" w:rsidRPr="00D40D33">
        <w:rPr>
          <w:rFonts w:ascii="Times New Roman" w:hAnsi="Times New Roman" w:cs="Times New Roman"/>
          <w:b/>
          <w:noProof/>
          <w:color w:val="000000"/>
          <w:sz w:val="24"/>
          <w:szCs w:val="24"/>
        </w:rPr>
        <w:t>4</w:t>
      </w:r>
      <w:r w:rsidRPr="00D40D33">
        <w:rPr>
          <w:rFonts w:ascii="Times New Roman" w:hAnsi="Times New Roman" w:cs="Times New Roman"/>
          <w:b/>
          <w:noProof/>
          <w:color w:val="000000"/>
          <w:sz w:val="24"/>
          <w:szCs w:val="24"/>
        </w:rPr>
        <w:t xml:space="preserve">. </w:t>
      </w:r>
      <w:r w:rsidRPr="00D40D33">
        <w:rPr>
          <w:rFonts w:ascii="Times New Roman" w:hAnsi="Times New Roman" w:cs="Times New Roman"/>
          <w:b/>
          <w:color w:val="000000"/>
          <w:sz w:val="24"/>
          <w:szCs w:val="24"/>
        </w:rPr>
        <w:t>Процедура проведения и оформления результатов публичных слушаний</w:t>
      </w:r>
    </w:p>
    <w:p w:rsidR="00D142EE" w:rsidRPr="00D40D33" w:rsidRDefault="00D142EE" w:rsidP="00D142EE">
      <w:pPr>
        <w:pStyle w:val="ConsNormal"/>
        <w:widowControl/>
        <w:ind w:firstLine="360"/>
        <w:rPr>
          <w:rFonts w:ascii="Times New Roman" w:hAnsi="Times New Roman" w:cs="Times New Roman"/>
          <w:color w:val="000000"/>
          <w:sz w:val="24"/>
          <w:szCs w:val="24"/>
        </w:rPr>
      </w:pP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 Проведение публичных слушаний при осуществлении градостроительной деятельности осуществляется в порядке установленном нормативным правовым актом, утвержденным уполномоченным органом в установленном законом порядке.</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Протокол публичных слушаний оформляется секретарем Комиссии.</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3. Срок подготовки протокола составляет не более семи дней со дня проведения публичных слушаний.</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6. На основании протокола публичных слушаний Комиссия оформляет заключение о результатах публичных слушаний.</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8.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D142EE" w:rsidRPr="00D40D33" w:rsidRDefault="00D142EE" w:rsidP="00D142EE">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 xml:space="preserve">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размещается на официальном сайте сельского поселения </w:t>
      </w:r>
      <w:r w:rsidR="00FC496B">
        <w:rPr>
          <w:rFonts w:ascii="Times New Roman" w:hAnsi="Times New Roman" w:cs="Times New Roman"/>
          <w:sz w:val="24"/>
          <w:szCs w:val="24"/>
        </w:rPr>
        <w:t>Аккузевский</w:t>
      </w:r>
      <w:r w:rsidRPr="00D40D33">
        <w:rPr>
          <w:rFonts w:ascii="Times New Roman" w:hAnsi="Times New Roman" w:cs="Times New Roman"/>
          <w:sz w:val="24"/>
          <w:szCs w:val="24"/>
        </w:rPr>
        <w:t>сельсовет в сети «Интернет», при наличии такого сайта.</w:t>
      </w:r>
    </w:p>
    <w:p w:rsidR="00D142EE" w:rsidRPr="00D40D33" w:rsidRDefault="00D142EE" w:rsidP="00D142EE">
      <w:pPr>
        <w:pStyle w:val="ConsNormal"/>
        <w:widowControl/>
        <w:ind w:firstLine="360"/>
        <w:jc w:val="center"/>
        <w:rPr>
          <w:rFonts w:ascii="Times New Roman" w:hAnsi="Times New Roman" w:cs="Times New Roman"/>
          <w:b/>
          <w:color w:val="000000"/>
          <w:sz w:val="24"/>
          <w:szCs w:val="24"/>
        </w:rPr>
      </w:pPr>
    </w:p>
    <w:p w:rsidR="00D142EE" w:rsidRPr="00D40D33" w:rsidRDefault="00D142EE" w:rsidP="00D142EE">
      <w:pPr>
        <w:pStyle w:val="ConsNormal"/>
        <w:widowControl/>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Статья</w:t>
      </w:r>
      <w:r w:rsidR="00FA1277" w:rsidRPr="00D40D33">
        <w:rPr>
          <w:rFonts w:ascii="Times New Roman" w:hAnsi="Times New Roman" w:cs="Times New Roman"/>
          <w:b/>
          <w:noProof/>
          <w:color w:val="000000"/>
          <w:sz w:val="24"/>
          <w:szCs w:val="24"/>
        </w:rPr>
        <w:t>3</w:t>
      </w:r>
      <w:r w:rsidR="00115257" w:rsidRPr="00D40D33">
        <w:rPr>
          <w:rFonts w:ascii="Times New Roman" w:hAnsi="Times New Roman" w:cs="Times New Roman"/>
          <w:b/>
          <w:noProof/>
          <w:color w:val="000000"/>
          <w:sz w:val="24"/>
          <w:szCs w:val="24"/>
        </w:rPr>
        <w:t>5</w:t>
      </w:r>
      <w:r w:rsidRPr="00D40D33">
        <w:rPr>
          <w:rFonts w:ascii="Times New Roman" w:hAnsi="Times New Roman" w:cs="Times New Roman"/>
          <w:b/>
          <w:noProof/>
          <w:color w:val="000000"/>
          <w:sz w:val="24"/>
          <w:szCs w:val="24"/>
        </w:rPr>
        <w:t xml:space="preserve">. </w:t>
      </w:r>
      <w:r w:rsidRPr="00D40D33">
        <w:rPr>
          <w:rFonts w:ascii="Times New Roman" w:hAnsi="Times New Roman" w:cs="Times New Roman"/>
          <w:b/>
          <w:color w:val="000000"/>
          <w:sz w:val="24"/>
          <w:szCs w:val="24"/>
        </w:rPr>
        <w:t>Сроки проведения публичных слушаний</w:t>
      </w:r>
    </w:p>
    <w:p w:rsidR="00D142EE" w:rsidRPr="00D40D33" w:rsidRDefault="00D142EE" w:rsidP="00D142EE">
      <w:pPr>
        <w:pStyle w:val="ConsNormal"/>
        <w:widowControl/>
        <w:ind w:firstLine="360"/>
        <w:rPr>
          <w:rFonts w:ascii="Times New Roman" w:hAnsi="Times New Roman" w:cs="Times New Roman"/>
          <w:color w:val="000000"/>
          <w:sz w:val="24"/>
          <w:szCs w:val="24"/>
        </w:rPr>
      </w:pP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2. Срок проведения публичных слушаний по проекту внесения изменений в Правила с момента оповещения жителей сельского поселения </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rPr>
        <w:t xml:space="preserve"> сельсовет муниципального района </w:t>
      </w:r>
      <w:r w:rsidR="005073EF">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5. Срок проведения публичных слушаний по проектам планировки территорий и проектам межевания территорий с момента оповещения жителей сельского поселения </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rPr>
        <w:t>сельсовет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D142EE" w:rsidRPr="00D40D33" w:rsidRDefault="00D142EE" w:rsidP="00D142EE">
      <w:pPr>
        <w:pStyle w:val="ConsNormal"/>
        <w:widowControl/>
        <w:ind w:firstLine="360"/>
        <w:jc w:val="center"/>
        <w:rPr>
          <w:rFonts w:ascii="Times New Roman" w:hAnsi="Times New Roman" w:cs="Times New Roman"/>
          <w:b/>
          <w:color w:val="000000"/>
          <w:sz w:val="24"/>
          <w:szCs w:val="24"/>
        </w:rPr>
      </w:pPr>
    </w:p>
    <w:p w:rsidR="00D142EE" w:rsidRPr="00D40D33" w:rsidRDefault="00D142EE" w:rsidP="00D142EE">
      <w:pPr>
        <w:pStyle w:val="ConsNormal"/>
        <w:widowControl/>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Статья</w:t>
      </w:r>
      <w:r w:rsidR="00FA1277" w:rsidRPr="00D40D33">
        <w:rPr>
          <w:rFonts w:ascii="Times New Roman" w:hAnsi="Times New Roman" w:cs="Times New Roman"/>
          <w:b/>
          <w:noProof/>
          <w:color w:val="000000"/>
          <w:sz w:val="24"/>
          <w:szCs w:val="24"/>
        </w:rPr>
        <w:t>3</w:t>
      </w:r>
      <w:r w:rsidR="00115257" w:rsidRPr="00D40D33">
        <w:rPr>
          <w:rFonts w:ascii="Times New Roman" w:hAnsi="Times New Roman" w:cs="Times New Roman"/>
          <w:b/>
          <w:noProof/>
          <w:color w:val="000000"/>
          <w:sz w:val="24"/>
          <w:szCs w:val="24"/>
        </w:rPr>
        <w:t>6</w:t>
      </w:r>
      <w:r w:rsidRPr="00D40D33">
        <w:rPr>
          <w:rFonts w:ascii="Times New Roman" w:hAnsi="Times New Roman" w:cs="Times New Roman"/>
          <w:b/>
          <w:noProof/>
          <w:color w:val="000000"/>
          <w:sz w:val="24"/>
          <w:szCs w:val="24"/>
        </w:rPr>
        <w:t xml:space="preserve">. </w:t>
      </w:r>
      <w:r w:rsidRPr="00D40D33">
        <w:rPr>
          <w:rFonts w:ascii="Times New Roman" w:hAnsi="Times New Roman" w:cs="Times New Roman"/>
          <w:b/>
          <w:color w:val="000000"/>
          <w:sz w:val="24"/>
          <w:szCs w:val="24"/>
        </w:rPr>
        <w:t>Финансирование проведения публичных слушаний</w:t>
      </w:r>
    </w:p>
    <w:p w:rsidR="00D142EE" w:rsidRPr="00D40D33" w:rsidRDefault="00D142EE" w:rsidP="00D142EE">
      <w:pPr>
        <w:pStyle w:val="ConsNormal"/>
        <w:widowControl/>
        <w:ind w:firstLine="360"/>
        <w:rPr>
          <w:rFonts w:ascii="Times New Roman" w:hAnsi="Times New Roman" w:cs="Times New Roman"/>
          <w:color w:val="000000"/>
          <w:sz w:val="24"/>
          <w:szCs w:val="24"/>
        </w:rPr>
      </w:pPr>
    </w:p>
    <w:p w:rsidR="00D142EE" w:rsidRPr="00D40D33" w:rsidRDefault="00D142EE" w:rsidP="00D142EE">
      <w:pPr>
        <w:pStyle w:val="Con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D142EE" w:rsidRPr="00D40D33" w:rsidRDefault="00D142EE" w:rsidP="00D142EE">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2.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
    <w:p w:rsidR="00D142EE" w:rsidRPr="00D40D33" w:rsidRDefault="00D142EE" w:rsidP="00956C0E">
      <w:pPr>
        <w:pStyle w:val="ConsNormal"/>
        <w:widowControl/>
        <w:ind w:firstLine="360"/>
        <w:jc w:val="both"/>
        <w:rPr>
          <w:rFonts w:ascii="Times New Roman" w:hAnsi="Times New Roman" w:cs="Times New Roman"/>
          <w:b/>
          <w:color w:val="000000"/>
          <w:sz w:val="24"/>
          <w:szCs w:val="24"/>
        </w:rPr>
      </w:pPr>
    </w:p>
    <w:p w:rsidR="00EF1DB3" w:rsidRPr="00D40D33" w:rsidRDefault="00416B13" w:rsidP="00E118E6">
      <w:pPr>
        <w:pStyle w:val="ConsNormal"/>
        <w:widowControl/>
        <w:ind w:firstLine="360"/>
        <w:jc w:val="center"/>
        <w:rPr>
          <w:rFonts w:ascii="Times New Roman" w:hAnsi="Times New Roman" w:cs="Times New Roman"/>
          <w:color w:val="000000"/>
          <w:sz w:val="24"/>
          <w:szCs w:val="24"/>
        </w:rPr>
      </w:pPr>
      <w:r w:rsidRPr="00D40D33">
        <w:rPr>
          <w:rFonts w:ascii="Times New Roman" w:hAnsi="Times New Roman" w:cs="Times New Roman"/>
          <w:b/>
          <w:color w:val="000000"/>
          <w:sz w:val="24"/>
          <w:szCs w:val="24"/>
        </w:rPr>
        <w:t xml:space="preserve">ГЛАВА </w:t>
      </w:r>
      <w:r w:rsidRPr="00D40D33">
        <w:rPr>
          <w:rFonts w:ascii="Times New Roman" w:hAnsi="Times New Roman" w:cs="Times New Roman"/>
          <w:b/>
          <w:color w:val="000000"/>
          <w:sz w:val="24"/>
          <w:szCs w:val="24"/>
          <w:lang w:val="en-US"/>
        </w:rPr>
        <w:t>VI</w:t>
      </w:r>
      <w:r w:rsidR="00FA1277" w:rsidRPr="00D40D33">
        <w:rPr>
          <w:rFonts w:ascii="Times New Roman" w:hAnsi="Times New Roman" w:cs="Times New Roman"/>
          <w:b/>
          <w:color w:val="000000"/>
          <w:sz w:val="24"/>
          <w:szCs w:val="24"/>
          <w:lang w:val="en-US"/>
        </w:rPr>
        <w:t>I</w:t>
      </w:r>
      <w:r w:rsidRPr="00D40D33">
        <w:rPr>
          <w:rFonts w:ascii="Times New Roman" w:hAnsi="Times New Roman" w:cs="Times New Roman"/>
          <w:b/>
          <w:color w:val="000000"/>
          <w:sz w:val="24"/>
          <w:szCs w:val="24"/>
        </w:rPr>
        <w:t>.  ПОРЯДОК ВНЕСЕНИЯ ИЗМЕНЕНИЙ В ПРАВИЛА</w:t>
      </w:r>
    </w:p>
    <w:p w:rsidR="00416B13" w:rsidRPr="00D40D33" w:rsidRDefault="00416B13" w:rsidP="00956C0E">
      <w:pPr>
        <w:pStyle w:val="1"/>
        <w:numPr>
          <w:ilvl w:val="0"/>
          <w:numId w:val="0"/>
        </w:numPr>
        <w:tabs>
          <w:tab w:val="left" w:pos="708"/>
        </w:tabs>
        <w:ind w:firstLine="357"/>
        <w:rPr>
          <w:color w:val="000000"/>
          <w:sz w:val="24"/>
          <w:szCs w:val="24"/>
        </w:rPr>
      </w:pPr>
    </w:p>
    <w:p w:rsidR="000A295D" w:rsidRPr="00D40D33" w:rsidRDefault="000A295D" w:rsidP="00956C0E">
      <w:pPr>
        <w:pStyle w:val="1"/>
        <w:numPr>
          <w:ilvl w:val="0"/>
          <w:numId w:val="0"/>
        </w:numPr>
        <w:tabs>
          <w:tab w:val="left" w:pos="708"/>
        </w:tabs>
        <w:ind w:firstLine="357"/>
        <w:rPr>
          <w:color w:val="000000"/>
          <w:sz w:val="24"/>
          <w:szCs w:val="24"/>
        </w:rPr>
      </w:pPr>
      <w:r w:rsidRPr="00D40D33">
        <w:rPr>
          <w:color w:val="000000"/>
          <w:sz w:val="24"/>
          <w:szCs w:val="24"/>
        </w:rPr>
        <w:t>Статья</w:t>
      </w:r>
      <w:r w:rsidR="00FA1277" w:rsidRPr="00D40D33">
        <w:rPr>
          <w:noProof/>
          <w:color w:val="000000"/>
          <w:sz w:val="24"/>
          <w:szCs w:val="24"/>
        </w:rPr>
        <w:t>3</w:t>
      </w:r>
      <w:r w:rsidR="00115257" w:rsidRPr="00D40D33">
        <w:rPr>
          <w:noProof/>
          <w:color w:val="000000"/>
          <w:sz w:val="24"/>
          <w:szCs w:val="24"/>
        </w:rPr>
        <w:t>7</w:t>
      </w:r>
      <w:r w:rsidRPr="00D40D33">
        <w:rPr>
          <w:noProof/>
          <w:color w:val="000000"/>
          <w:sz w:val="24"/>
          <w:szCs w:val="24"/>
        </w:rPr>
        <w:t xml:space="preserve">. Основания для внесения изменений в Правила </w:t>
      </w:r>
      <w:r w:rsidRPr="00D40D33">
        <w:rPr>
          <w:color w:val="000000"/>
          <w:sz w:val="24"/>
          <w:szCs w:val="24"/>
        </w:rPr>
        <w:t>и перечень субъектов, обладающих правом внесения таких изменений</w:t>
      </w:r>
    </w:p>
    <w:p w:rsidR="000A295D" w:rsidRPr="00D40D33" w:rsidRDefault="000A295D" w:rsidP="00956C0E">
      <w:pPr>
        <w:spacing w:line="240" w:lineRule="auto"/>
        <w:ind w:firstLine="357"/>
        <w:rPr>
          <w:rFonts w:ascii="Times New Roman" w:hAnsi="Times New Roman" w:cs="Times New Roman"/>
          <w:color w:val="000000"/>
          <w:sz w:val="24"/>
          <w:szCs w:val="24"/>
        </w:rPr>
      </w:pPr>
    </w:p>
    <w:p w:rsidR="000A295D" w:rsidRPr="00D40D33" w:rsidRDefault="000A295D" w:rsidP="00956C0E">
      <w:pPr>
        <w:pStyle w:val="FR2"/>
        <w:spacing w:line="240" w:lineRule="auto"/>
        <w:ind w:firstLine="357"/>
        <w:rPr>
          <w:color w:val="000000"/>
          <w:sz w:val="24"/>
          <w:szCs w:val="24"/>
        </w:rPr>
      </w:pPr>
      <w:r w:rsidRPr="00D40D33">
        <w:rPr>
          <w:color w:val="000000"/>
          <w:sz w:val="24"/>
          <w:szCs w:val="24"/>
        </w:rPr>
        <w:t>1. Основаниями для внесения изменений в Правила являются:</w:t>
      </w:r>
    </w:p>
    <w:p w:rsidR="000A295D" w:rsidRPr="00D40D33" w:rsidRDefault="000A295D" w:rsidP="00956C0E">
      <w:pPr>
        <w:pStyle w:val="FR2"/>
        <w:spacing w:line="240" w:lineRule="auto"/>
        <w:ind w:firstLine="357"/>
        <w:rPr>
          <w:color w:val="000000"/>
          <w:sz w:val="24"/>
          <w:szCs w:val="24"/>
        </w:rPr>
      </w:pPr>
      <w:r w:rsidRPr="00D40D33">
        <w:rPr>
          <w:color w:val="000000"/>
          <w:sz w:val="24"/>
          <w:szCs w:val="24"/>
        </w:rPr>
        <w:t>1) несоответствие Правил Генеральному плану, возникшее в результате внесения изменений в Генеральный план;</w:t>
      </w:r>
    </w:p>
    <w:p w:rsidR="000A295D" w:rsidRPr="00D40D33" w:rsidRDefault="000A295D" w:rsidP="00956C0E">
      <w:pPr>
        <w:pStyle w:val="FR2"/>
        <w:spacing w:line="240" w:lineRule="auto"/>
        <w:ind w:firstLine="357"/>
        <w:rPr>
          <w:color w:val="000000"/>
          <w:sz w:val="24"/>
          <w:szCs w:val="24"/>
        </w:rPr>
      </w:pPr>
      <w:r w:rsidRPr="00D40D33">
        <w:rPr>
          <w:color w:val="000000"/>
          <w:sz w:val="24"/>
          <w:szCs w:val="24"/>
        </w:rPr>
        <w:t>2) поступление предложений об изменении границ территориальных зон, изменении градостроительных регламентов.</w:t>
      </w:r>
    </w:p>
    <w:p w:rsidR="000A295D" w:rsidRPr="00D40D33" w:rsidRDefault="000A295D" w:rsidP="00956C0E">
      <w:pPr>
        <w:pStyle w:val="FR2"/>
        <w:spacing w:line="240" w:lineRule="auto"/>
        <w:ind w:firstLine="357"/>
        <w:rPr>
          <w:color w:val="000000"/>
          <w:sz w:val="24"/>
          <w:szCs w:val="24"/>
        </w:rPr>
      </w:pPr>
      <w:r w:rsidRPr="00D40D33">
        <w:rPr>
          <w:color w:val="000000"/>
          <w:sz w:val="24"/>
          <w:szCs w:val="24"/>
        </w:rPr>
        <w:t>2. Правом инициативы внесения изменений в Правила обладают:</w:t>
      </w:r>
    </w:p>
    <w:p w:rsidR="000A295D" w:rsidRPr="00D40D33" w:rsidRDefault="000A295D" w:rsidP="00956C0E">
      <w:pPr>
        <w:pStyle w:val="FR2"/>
        <w:spacing w:line="240" w:lineRule="auto"/>
        <w:ind w:firstLine="357"/>
        <w:rPr>
          <w:color w:val="000000"/>
          <w:sz w:val="24"/>
          <w:szCs w:val="24"/>
        </w:rPr>
      </w:pPr>
      <w:r w:rsidRPr="00D40D33">
        <w:rPr>
          <w:color w:val="000000"/>
          <w:sz w:val="24"/>
          <w:szCs w:val="24"/>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0A295D" w:rsidRPr="00D40D33" w:rsidRDefault="000A295D" w:rsidP="00956C0E">
      <w:pPr>
        <w:pStyle w:val="FR2"/>
        <w:spacing w:line="240" w:lineRule="auto"/>
        <w:ind w:firstLine="357"/>
        <w:rPr>
          <w:color w:val="000000"/>
          <w:sz w:val="24"/>
          <w:szCs w:val="24"/>
        </w:rPr>
      </w:pPr>
      <w:r w:rsidRPr="00D40D33">
        <w:rPr>
          <w:color w:val="000000"/>
          <w:sz w:val="24"/>
          <w:szCs w:val="24"/>
        </w:rPr>
        <w:t xml:space="preserve">2) органы исполнительной власти Республики Башкортостан, </w:t>
      </w:r>
      <w:r w:rsidR="00B530D6">
        <w:rPr>
          <w:color w:val="000000"/>
          <w:sz w:val="24"/>
          <w:szCs w:val="24"/>
        </w:rPr>
        <w:t>Илишевского</w:t>
      </w:r>
      <w:r w:rsidR="002D2516" w:rsidRPr="00D40D33">
        <w:rPr>
          <w:color w:val="000000"/>
          <w:sz w:val="24"/>
          <w:szCs w:val="24"/>
        </w:rPr>
        <w:t xml:space="preserve"> района</w:t>
      </w:r>
      <w:r w:rsidRPr="00D40D33">
        <w:rPr>
          <w:color w:val="000000"/>
          <w:sz w:val="24"/>
          <w:szCs w:val="24"/>
        </w:rPr>
        <w:t xml:space="preserve">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0A295D" w:rsidRPr="00D40D33" w:rsidRDefault="000A295D" w:rsidP="00956C0E">
      <w:pPr>
        <w:pStyle w:val="FR2"/>
        <w:spacing w:line="240" w:lineRule="auto"/>
        <w:ind w:firstLine="357"/>
        <w:rPr>
          <w:color w:val="000000"/>
          <w:sz w:val="24"/>
          <w:szCs w:val="24"/>
        </w:rPr>
      </w:pPr>
      <w:r w:rsidRPr="00D40D33">
        <w:rPr>
          <w:color w:val="000000"/>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0A295D" w:rsidRPr="00D40D33" w:rsidRDefault="000A295D" w:rsidP="00956C0E">
      <w:pPr>
        <w:pStyle w:val="FR2"/>
        <w:spacing w:line="240" w:lineRule="auto"/>
        <w:ind w:firstLine="357"/>
        <w:rPr>
          <w:color w:val="000000"/>
          <w:sz w:val="24"/>
          <w:szCs w:val="24"/>
        </w:rPr>
      </w:pPr>
      <w:r w:rsidRPr="00D40D33">
        <w:rPr>
          <w:color w:val="000000"/>
          <w:sz w:val="24"/>
          <w:szCs w:val="24"/>
        </w:rPr>
        <w:t xml:space="preserve">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w:t>
      </w:r>
      <w:r w:rsidR="00D240BA" w:rsidRPr="00D40D33">
        <w:rPr>
          <w:color w:val="000000"/>
          <w:sz w:val="24"/>
          <w:szCs w:val="24"/>
        </w:rPr>
        <w:t>сельского поселения</w:t>
      </w:r>
      <w:r w:rsidR="00FC496B">
        <w:rPr>
          <w:color w:val="000000"/>
          <w:sz w:val="24"/>
          <w:szCs w:val="24"/>
        </w:rPr>
        <w:t>Аккузевский</w:t>
      </w:r>
      <w:r w:rsidR="00F5301A" w:rsidRPr="00D40D33">
        <w:rPr>
          <w:color w:val="000000"/>
          <w:spacing w:val="-1"/>
          <w:sz w:val="24"/>
          <w:szCs w:val="24"/>
        </w:rPr>
        <w:t xml:space="preserve"> сельсовет</w:t>
      </w:r>
      <w:r w:rsidRPr="00D40D33">
        <w:rPr>
          <w:color w:val="000000"/>
          <w:sz w:val="24"/>
          <w:szCs w:val="24"/>
        </w:rPr>
        <w:t>;</w:t>
      </w:r>
    </w:p>
    <w:p w:rsidR="000A295D" w:rsidRPr="00D40D33" w:rsidRDefault="000A295D" w:rsidP="00956C0E">
      <w:pPr>
        <w:pStyle w:val="FR2"/>
        <w:spacing w:line="240" w:lineRule="auto"/>
        <w:ind w:firstLine="357"/>
        <w:rPr>
          <w:color w:val="000000"/>
          <w:sz w:val="24"/>
          <w:szCs w:val="24"/>
        </w:rPr>
      </w:pPr>
      <w:r w:rsidRPr="00D40D33">
        <w:rPr>
          <w:color w:val="000000"/>
          <w:sz w:val="24"/>
          <w:szCs w:val="24"/>
        </w:rPr>
        <w:t>5)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A295D" w:rsidRPr="00D40D33" w:rsidRDefault="000A295D" w:rsidP="00956C0E">
      <w:pPr>
        <w:pStyle w:val="FR2"/>
        <w:spacing w:line="240" w:lineRule="auto"/>
        <w:ind w:firstLine="357"/>
        <w:rPr>
          <w:color w:val="000000"/>
          <w:sz w:val="24"/>
          <w:szCs w:val="24"/>
        </w:rPr>
      </w:pPr>
      <w:r w:rsidRPr="00D40D33">
        <w:rPr>
          <w:color w:val="000000"/>
          <w:sz w:val="24"/>
          <w:szCs w:val="24"/>
        </w:rPr>
        <w:t>3. Предложения о внесении изменений в Правила направляются в Комиссию.</w:t>
      </w:r>
    </w:p>
    <w:p w:rsidR="000A295D" w:rsidRPr="00D40D33" w:rsidRDefault="000A295D" w:rsidP="00956C0E">
      <w:pPr>
        <w:pStyle w:val="FR2"/>
        <w:spacing w:line="240" w:lineRule="auto"/>
        <w:ind w:firstLine="357"/>
        <w:rPr>
          <w:color w:val="000000"/>
          <w:sz w:val="24"/>
          <w:szCs w:val="24"/>
        </w:rPr>
      </w:pPr>
    </w:p>
    <w:p w:rsidR="00D823F4" w:rsidRPr="00D40D33" w:rsidRDefault="00D823F4" w:rsidP="00956C0E">
      <w:pPr>
        <w:pStyle w:val="FR2"/>
        <w:spacing w:line="240" w:lineRule="auto"/>
        <w:ind w:firstLine="357"/>
        <w:rPr>
          <w:color w:val="000000"/>
          <w:sz w:val="24"/>
          <w:szCs w:val="24"/>
        </w:rPr>
      </w:pPr>
    </w:p>
    <w:p w:rsidR="000A295D" w:rsidRPr="00D40D33" w:rsidRDefault="000A295D" w:rsidP="00956C0E">
      <w:pPr>
        <w:pStyle w:val="FR2"/>
        <w:spacing w:line="240" w:lineRule="auto"/>
        <w:ind w:firstLine="360"/>
        <w:jc w:val="center"/>
        <w:rPr>
          <w:b/>
          <w:color w:val="000000"/>
          <w:sz w:val="24"/>
          <w:szCs w:val="24"/>
        </w:rPr>
      </w:pPr>
      <w:r w:rsidRPr="00D40D33">
        <w:rPr>
          <w:b/>
          <w:color w:val="000000"/>
          <w:sz w:val="24"/>
          <w:szCs w:val="24"/>
        </w:rPr>
        <w:t>Статья</w:t>
      </w:r>
      <w:r w:rsidR="00FA1277" w:rsidRPr="00D40D33">
        <w:rPr>
          <w:b/>
          <w:noProof/>
          <w:color w:val="000000"/>
          <w:sz w:val="24"/>
          <w:szCs w:val="24"/>
        </w:rPr>
        <w:t>3</w:t>
      </w:r>
      <w:r w:rsidR="00115257" w:rsidRPr="00D40D33">
        <w:rPr>
          <w:b/>
          <w:noProof/>
          <w:color w:val="000000"/>
          <w:sz w:val="24"/>
          <w:szCs w:val="24"/>
        </w:rPr>
        <w:t>8</w:t>
      </w:r>
      <w:r w:rsidRPr="00D40D33">
        <w:rPr>
          <w:b/>
          <w:noProof/>
          <w:color w:val="000000"/>
          <w:sz w:val="24"/>
          <w:szCs w:val="24"/>
        </w:rPr>
        <w:t xml:space="preserve">. Порядок внесения изменений в Правила </w:t>
      </w:r>
      <w:r w:rsidRPr="00D40D33">
        <w:rPr>
          <w:b/>
          <w:color w:val="000000"/>
          <w:sz w:val="24"/>
          <w:szCs w:val="24"/>
        </w:rPr>
        <w:t>в случае размещения, реконструкции объектов капитального строительства федерального значения</w:t>
      </w:r>
    </w:p>
    <w:p w:rsidR="000A295D" w:rsidRPr="00D40D33" w:rsidRDefault="000A295D" w:rsidP="00956C0E">
      <w:pPr>
        <w:pStyle w:val="FR2"/>
        <w:spacing w:line="240" w:lineRule="auto"/>
        <w:ind w:firstLine="360"/>
        <w:rPr>
          <w:b/>
          <w:i/>
          <w:color w:val="000000"/>
          <w:sz w:val="24"/>
          <w:szCs w:val="24"/>
        </w:rPr>
      </w:pPr>
    </w:p>
    <w:p w:rsidR="000A295D" w:rsidRPr="00D40D33" w:rsidRDefault="000A295D" w:rsidP="00956C0E">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color w:val="000000"/>
          <w:sz w:val="24"/>
          <w:szCs w:val="24"/>
        </w:rPr>
        <w:t xml:space="preserve">1. </w:t>
      </w:r>
      <w:r w:rsidRPr="00D40D33">
        <w:rPr>
          <w:rFonts w:ascii="Times New Roman" w:hAnsi="Times New Roman" w:cs="Times New Roman"/>
          <w:iCs/>
          <w:color w:val="000000"/>
          <w:sz w:val="24"/>
          <w:szCs w:val="24"/>
        </w:rPr>
        <w:t>Основанием для размещения объектов капитального строительства федерального значения является:</w:t>
      </w:r>
    </w:p>
    <w:p w:rsidR="000A295D" w:rsidRPr="00D40D33" w:rsidRDefault="000A295D" w:rsidP="00956C0E">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0A295D" w:rsidRPr="00D40D33" w:rsidRDefault="000A295D" w:rsidP="00956C0E">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0A295D" w:rsidRPr="00D40D33" w:rsidRDefault="000A295D" w:rsidP="00956C0E">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0A295D" w:rsidRPr="00D40D33" w:rsidRDefault="000A295D" w:rsidP="00956C0E">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г)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rsidR="000A295D" w:rsidRPr="00D40D33" w:rsidRDefault="000A295D" w:rsidP="00956C0E">
      <w:pPr>
        <w:pStyle w:val="FR2"/>
        <w:spacing w:line="240" w:lineRule="auto"/>
        <w:ind w:firstLine="360"/>
        <w:rPr>
          <w:color w:val="000000"/>
          <w:sz w:val="24"/>
          <w:szCs w:val="24"/>
        </w:rPr>
      </w:pPr>
      <w:r w:rsidRPr="00D40D33">
        <w:rPr>
          <w:color w:val="000000"/>
          <w:sz w:val="24"/>
          <w:szCs w:val="24"/>
        </w:rPr>
        <w:t>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0A295D" w:rsidRPr="00D40D33" w:rsidRDefault="000A295D" w:rsidP="00956C0E">
      <w:pPr>
        <w:pStyle w:val="FR2"/>
        <w:spacing w:line="240" w:lineRule="auto"/>
        <w:ind w:firstLine="360"/>
        <w:rPr>
          <w:color w:val="000000"/>
          <w:sz w:val="24"/>
          <w:szCs w:val="24"/>
        </w:rPr>
      </w:pPr>
      <w:r w:rsidRPr="00D40D33">
        <w:rPr>
          <w:color w:val="000000"/>
          <w:sz w:val="24"/>
          <w:szCs w:val="24"/>
        </w:rPr>
        <w:t>К заявлению прилагаются:</w:t>
      </w:r>
    </w:p>
    <w:p w:rsidR="000A295D" w:rsidRPr="00D40D33" w:rsidRDefault="000A295D" w:rsidP="00386E6A">
      <w:pPr>
        <w:numPr>
          <w:ilvl w:val="0"/>
          <w:numId w:val="12"/>
        </w:numPr>
        <w:spacing w:line="240" w:lineRule="auto"/>
        <w:ind w:left="0"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0A295D" w:rsidRPr="00D40D33" w:rsidRDefault="000A295D" w:rsidP="00386E6A">
      <w:pPr>
        <w:numPr>
          <w:ilvl w:val="0"/>
          <w:numId w:val="12"/>
        </w:numPr>
        <w:spacing w:line="240" w:lineRule="auto"/>
        <w:ind w:left="0"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0A295D" w:rsidRPr="00D40D33" w:rsidRDefault="000A295D" w:rsidP="00386E6A">
      <w:pPr>
        <w:numPr>
          <w:ilvl w:val="0"/>
          <w:numId w:val="12"/>
        </w:numPr>
        <w:spacing w:line="240" w:lineRule="auto"/>
        <w:ind w:left="0"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утвержденная проектно - сметная документация (обоснование инвестиций);</w:t>
      </w:r>
    </w:p>
    <w:p w:rsidR="000A295D" w:rsidRPr="00D40D33" w:rsidRDefault="000A295D" w:rsidP="00386E6A">
      <w:pPr>
        <w:numPr>
          <w:ilvl w:val="0"/>
          <w:numId w:val="12"/>
        </w:numPr>
        <w:spacing w:line="240" w:lineRule="auto"/>
        <w:ind w:left="0"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0A295D" w:rsidRPr="00D40D33" w:rsidRDefault="000A295D" w:rsidP="00956C0E">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iCs/>
          <w:color w:val="000000"/>
          <w:sz w:val="24"/>
          <w:szCs w:val="24"/>
        </w:rPr>
        <w:t xml:space="preserve">3. </w:t>
      </w:r>
      <w:r w:rsidRPr="00D40D33">
        <w:rPr>
          <w:rFonts w:ascii="Times New Roman" w:hAnsi="Times New Roman" w:cs="Times New Roman"/>
          <w:color w:val="000000"/>
          <w:sz w:val="24"/>
          <w:szCs w:val="24"/>
        </w:rPr>
        <w:t>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A295D" w:rsidRPr="00D40D33" w:rsidRDefault="000A295D" w:rsidP="00956C0E">
      <w:pPr>
        <w:spacing w:line="240" w:lineRule="auto"/>
        <w:ind w:firstLine="360"/>
        <w:rPr>
          <w:rFonts w:ascii="Times New Roman" w:hAnsi="Times New Roman" w:cs="Times New Roman"/>
          <w:bCs/>
          <w:iCs/>
          <w:color w:val="000000"/>
          <w:sz w:val="24"/>
          <w:szCs w:val="24"/>
        </w:rPr>
      </w:pPr>
      <w:r w:rsidRPr="00D40D33">
        <w:rPr>
          <w:rFonts w:ascii="Times New Roman" w:hAnsi="Times New Roman" w:cs="Times New Roman"/>
          <w:color w:val="000000"/>
          <w:sz w:val="24"/>
          <w:szCs w:val="24"/>
        </w:rPr>
        <w:t xml:space="preserve">4. В целях подготовки заключения Комиссия </w:t>
      </w:r>
      <w:r w:rsidRPr="00D40D33">
        <w:rPr>
          <w:rFonts w:ascii="Times New Roman" w:hAnsi="Times New Roman" w:cs="Times New Roman"/>
          <w:bCs/>
          <w:iCs/>
          <w:color w:val="000000"/>
          <w:sz w:val="24"/>
          <w:szCs w:val="24"/>
        </w:rPr>
        <w:t>направляет запросы:</w:t>
      </w:r>
    </w:p>
    <w:p w:rsidR="000A295D" w:rsidRPr="00D40D33" w:rsidRDefault="000A295D" w:rsidP="00386E6A">
      <w:pPr>
        <w:numPr>
          <w:ilvl w:val="0"/>
          <w:numId w:val="13"/>
        </w:numPr>
        <w:spacing w:line="240" w:lineRule="auto"/>
        <w:ind w:left="0" w:firstLine="360"/>
        <w:rPr>
          <w:rFonts w:ascii="Times New Roman" w:hAnsi="Times New Roman" w:cs="Times New Roman"/>
          <w:bCs/>
          <w:iCs/>
          <w:color w:val="000000"/>
          <w:sz w:val="24"/>
          <w:szCs w:val="24"/>
          <w:u w:val="single"/>
        </w:rPr>
      </w:pPr>
      <w:r w:rsidRPr="00D40D33">
        <w:rPr>
          <w:rFonts w:ascii="Times New Roman" w:hAnsi="Times New Roman" w:cs="Times New Roman"/>
          <w:bCs/>
          <w:iCs/>
          <w:color w:val="000000"/>
          <w:sz w:val="24"/>
          <w:szCs w:val="24"/>
        </w:rPr>
        <w:t xml:space="preserve">в  Администрацию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color w:val="000000"/>
          <w:sz w:val="24"/>
          <w:szCs w:val="24"/>
          <w:u w:val="single"/>
        </w:rPr>
        <w:t>:</w:t>
      </w:r>
    </w:p>
    <w:p w:rsidR="000A295D" w:rsidRPr="00D40D33" w:rsidRDefault="000A295D" w:rsidP="00956C0E">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D40D33" w:rsidRDefault="000A295D" w:rsidP="00956C0E">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0A295D" w:rsidRPr="00D40D33" w:rsidRDefault="000A295D" w:rsidP="00F71DA3">
      <w:pPr>
        <w:pStyle w:val="Web1"/>
        <w:spacing w:before="0" w:after="0"/>
        <w:ind w:left="0" w:right="0" w:firstLine="360"/>
        <w:rPr>
          <w:rFonts w:ascii="Times New Roman" w:hAnsi="Times New Roman" w:cs="Times New Roman"/>
          <w:spacing w:val="-2"/>
          <w:sz w:val="24"/>
          <w:szCs w:val="24"/>
        </w:rPr>
      </w:pPr>
      <w:r w:rsidRPr="00D40D33">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A295D" w:rsidRPr="00D40D33" w:rsidRDefault="000A295D" w:rsidP="00F71DA3">
      <w:pPr>
        <w:pStyle w:val="FR2"/>
        <w:spacing w:line="240" w:lineRule="auto"/>
        <w:ind w:firstLine="360"/>
        <w:rPr>
          <w:color w:val="000000"/>
          <w:sz w:val="24"/>
          <w:szCs w:val="24"/>
        </w:rPr>
      </w:pPr>
      <w:r w:rsidRPr="00D40D33">
        <w:rPr>
          <w:color w:val="000000"/>
          <w:sz w:val="24"/>
          <w:szCs w:val="24"/>
        </w:rPr>
        <w:t xml:space="preserve">в предприятия, обслуживающие инженерные сети на территории </w:t>
      </w:r>
      <w:r w:rsidR="00D240BA" w:rsidRPr="00D40D33">
        <w:rPr>
          <w:color w:val="000000"/>
          <w:sz w:val="24"/>
          <w:szCs w:val="24"/>
        </w:rPr>
        <w:t>сельского поселения</w:t>
      </w:r>
      <w:r w:rsidR="00FC496B">
        <w:rPr>
          <w:color w:val="000000"/>
          <w:sz w:val="24"/>
          <w:szCs w:val="24"/>
        </w:rPr>
        <w:t>Аккузевский</w:t>
      </w:r>
      <w:r w:rsidR="00F5301A" w:rsidRPr="00D40D33">
        <w:rPr>
          <w:color w:val="000000"/>
          <w:spacing w:val="-1"/>
          <w:sz w:val="24"/>
          <w:szCs w:val="24"/>
        </w:rPr>
        <w:t xml:space="preserve"> сельсовет</w:t>
      </w:r>
      <w:r w:rsidR="003A1DAF" w:rsidRPr="00D40D33">
        <w:rPr>
          <w:color w:val="000000"/>
          <w:spacing w:val="-1"/>
          <w:sz w:val="24"/>
          <w:szCs w:val="24"/>
        </w:rPr>
        <w:t>;</w:t>
      </w:r>
    </w:p>
    <w:p w:rsidR="000A295D" w:rsidRPr="00D40D33" w:rsidRDefault="000A295D" w:rsidP="00F71DA3">
      <w:pPr>
        <w:pStyle w:val="FR2"/>
        <w:spacing w:line="240" w:lineRule="auto"/>
        <w:ind w:firstLine="360"/>
        <w:rPr>
          <w:bCs/>
          <w:iCs/>
          <w:color w:val="000000"/>
          <w:sz w:val="24"/>
          <w:szCs w:val="24"/>
        </w:rPr>
      </w:pPr>
      <w:r w:rsidRPr="00D40D33">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D40D33">
        <w:rPr>
          <w:bCs/>
          <w:iCs/>
          <w:color w:val="000000"/>
          <w:sz w:val="24"/>
          <w:szCs w:val="24"/>
        </w:rPr>
        <w:t>;</w:t>
      </w:r>
    </w:p>
    <w:p w:rsidR="000A295D" w:rsidRPr="00D40D33" w:rsidRDefault="000A295D" w:rsidP="00386E6A">
      <w:pPr>
        <w:pStyle w:val="Web1"/>
        <w:numPr>
          <w:ilvl w:val="0"/>
          <w:numId w:val="13"/>
        </w:numPr>
        <w:spacing w:before="0" w:after="0"/>
        <w:ind w:left="0" w:right="0" w:firstLine="360"/>
        <w:rPr>
          <w:rFonts w:ascii="Times New Roman" w:hAnsi="Times New Roman" w:cs="Times New Roman"/>
          <w:sz w:val="24"/>
          <w:szCs w:val="24"/>
        </w:rPr>
      </w:pPr>
      <w:r w:rsidRPr="00D40D33">
        <w:rPr>
          <w:rFonts w:ascii="Times New Roman" w:hAnsi="Times New Roman" w:cs="Times New Roman"/>
          <w:spacing w:val="-2"/>
          <w:sz w:val="24"/>
          <w:szCs w:val="24"/>
        </w:rPr>
        <w:t>а так же в следующие федеральные органы:</w:t>
      </w:r>
    </w:p>
    <w:p w:rsidR="000A295D" w:rsidRPr="00D40D33" w:rsidRDefault="000A295D"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0A295D" w:rsidRPr="00D40D33" w:rsidRDefault="000A295D" w:rsidP="00F71DA3">
      <w:pPr>
        <w:pStyle w:val="Web1"/>
        <w:spacing w:before="0" w:after="0"/>
        <w:ind w:left="0" w:right="0" w:firstLine="360"/>
        <w:rPr>
          <w:rFonts w:ascii="Times New Roman" w:hAnsi="Times New Roman" w:cs="Times New Roman"/>
          <w:spacing w:val="-2"/>
          <w:sz w:val="24"/>
          <w:szCs w:val="24"/>
        </w:rPr>
      </w:pPr>
      <w:r w:rsidRPr="00D40D33">
        <w:rPr>
          <w:rFonts w:ascii="Times New Roman" w:hAnsi="Times New Roman" w:cs="Times New Roman"/>
          <w:spacing w:val="-1"/>
          <w:sz w:val="24"/>
          <w:szCs w:val="24"/>
        </w:rPr>
        <w:t xml:space="preserve"> территориальный отдел Управления Россвязьохранкультуры по Республики Башкортостан и департаментом культуры и искусства Республики Башкортостан </w:t>
      </w:r>
      <w:r w:rsidRPr="00D40D33">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0A295D" w:rsidRPr="00D40D33" w:rsidRDefault="000A295D"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spacing w:val="-2"/>
          <w:sz w:val="24"/>
          <w:szCs w:val="24"/>
        </w:rPr>
        <w:t>в Федеральную службу по надзору в сфере природопользования (</w:t>
      </w:r>
      <w:r w:rsidRPr="00D40D33">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0A295D" w:rsidRPr="00D40D33" w:rsidRDefault="000A295D" w:rsidP="00386E6A">
      <w:pPr>
        <w:pStyle w:val="FR2"/>
        <w:numPr>
          <w:ilvl w:val="0"/>
          <w:numId w:val="13"/>
        </w:numPr>
        <w:spacing w:line="240" w:lineRule="auto"/>
        <w:ind w:left="0" w:firstLine="360"/>
        <w:rPr>
          <w:bCs/>
          <w:iCs/>
          <w:color w:val="000000"/>
          <w:sz w:val="24"/>
          <w:szCs w:val="24"/>
        </w:rPr>
      </w:pPr>
      <w:r w:rsidRPr="00D40D33">
        <w:rPr>
          <w:bCs/>
          <w:iCs/>
          <w:color w:val="000000"/>
          <w:sz w:val="24"/>
          <w:szCs w:val="24"/>
        </w:rPr>
        <w:t>в иные органы уполномоченные регулировать землепользо</w:t>
      </w:r>
      <w:r w:rsidR="009F142E" w:rsidRPr="00D40D33">
        <w:rPr>
          <w:bCs/>
          <w:iCs/>
          <w:color w:val="000000"/>
          <w:sz w:val="24"/>
          <w:szCs w:val="24"/>
        </w:rPr>
        <w:t xml:space="preserve">вание и застройку на территории </w:t>
      </w:r>
      <w:r w:rsidR="00D240BA" w:rsidRPr="00D40D33">
        <w:rPr>
          <w:color w:val="000000"/>
          <w:sz w:val="24"/>
          <w:szCs w:val="24"/>
        </w:rPr>
        <w:t>сельского поселения</w:t>
      </w:r>
      <w:r w:rsidR="00FC496B">
        <w:rPr>
          <w:color w:val="000000"/>
          <w:sz w:val="24"/>
          <w:szCs w:val="24"/>
        </w:rPr>
        <w:t>Аккузевский</w:t>
      </w:r>
      <w:r w:rsidR="00F5301A" w:rsidRPr="00D40D33">
        <w:rPr>
          <w:color w:val="000000"/>
          <w:sz w:val="24"/>
          <w:szCs w:val="24"/>
        </w:rPr>
        <w:t xml:space="preserve"> сельсовет</w:t>
      </w:r>
      <w:r w:rsidR="007159A0" w:rsidRPr="00D40D33">
        <w:rPr>
          <w:color w:val="000000"/>
          <w:sz w:val="24"/>
          <w:szCs w:val="24"/>
        </w:rPr>
        <w:t xml:space="preserve">муниципального района </w:t>
      </w:r>
      <w:r w:rsidR="005073EF">
        <w:rPr>
          <w:color w:val="000000"/>
          <w:sz w:val="24"/>
          <w:szCs w:val="24"/>
        </w:rPr>
        <w:t>Илишевский</w:t>
      </w:r>
      <w:r w:rsidR="002D2516" w:rsidRPr="00D40D33">
        <w:rPr>
          <w:color w:val="000000"/>
          <w:sz w:val="24"/>
          <w:szCs w:val="24"/>
        </w:rPr>
        <w:t xml:space="preserve"> район</w:t>
      </w:r>
      <w:r w:rsidR="001674FE" w:rsidRPr="00D40D33">
        <w:rPr>
          <w:color w:val="000000"/>
          <w:sz w:val="24"/>
          <w:szCs w:val="24"/>
        </w:rPr>
        <w:t xml:space="preserve"> Р</w:t>
      </w:r>
      <w:r w:rsidR="00886A8A" w:rsidRPr="00D40D33">
        <w:rPr>
          <w:color w:val="000000"/>
          <w:sz w:val="24"/>
          <w:szCs w:val="24"/>
        </w:rPr>
        <w:t xml:space="preserve">еспублике </w:t>
      </w:r>
      <w:r w:rsidR="001674FE" w:rsidRPr="00D40D33">
        <w:rPr>
          <w:color w:val="000000"/>
          <w:sz w:val="24"/>
          <w:szCs w:val="24"/>
        </w:rPr>
        <w:t>Б</w:t>
      </w:r>
      <w:r w:rsidR="00886A8A" w:rsidRPr="00D40D33">
        <w:rPr>
          <w:color w:val="000000"/>
          <w:sz w:val="24"/>
          <w:szCs w:val="24"/>
        </w:rPr>
        <w:t>ашкортостан</w:t>
      </w:r>
      <w:r w:rsidRPr="00D40D33">
        <w:rPr>
          <w:bCs/>
          <w:iCs/>
          <w:color w:val="000000"/>
          <w:sz w:val="24"/>
          <w:szCs w:val="24"/>
        </w:rPr>
        <w:t>по вопросам, отнесенным к их компетенции.</w:t>
      </w:r>
    </w:p>
    <w:p w:rsidR="000A295D" w:rsidRPr="00D40D33" w:rsidRDefault="000A295D" w:rsidP="00F71DA3">
      <w:pPr>
        <w:spacing w:line="240" w:lineRule="auto"/>
        <w:ind w:firstLine="360"/>
        <w:rPr>
          <w:rFonts w:ascii="Times New Roman" w:hAnsi="Times New Roman" w:cs="Times New Roman"/>
          <w:bCs/>
          <w:iCs/>
          <w:color w:val="000000"/>
          <w:sz w:val="24"/>
          <w:szCs w:val="24"/>
        </w:rPr>
      </w:pPr>
      <w:r w:rsidRPr="00D40D33">
        <w:rPr>
          <w:rFonts w:ascii="Times New Roman" w:hAnsi="Times New Roman" w:cs="Times New Roman"/>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A295D" w:rsidRPr="00D40D33" w:rsidRDefault="000A295D" w:rsidP="00F71DA3">
      <w:pPr>
        <w:tabs>
          <w:tab w:val="left" w:pos="2694"/>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bCs/>
          <w:iCs/>
          <w:color w:val="000000"/>
          <w:sz w:val="24"/>
          <w:szCs w:val="24"/>
        </w:rPr>
        <w:t xml:space="preserve">5. </w:t>
      </w:r>
      <w:r w:rsidRPr="00D40D33">
        <w:rPr>
          <w:rFonts w:ascii="Times New Roman" w:hAnsi="Times New Roman" w:cs="Times New Roman"/>
          <w:color w:val="000000"/>
          <w:sz w:val="24"/>
          <w:szCs w:val="24"/>
        </w:rPr>
        <w:t>Глава</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color w:val="000000"/>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color w:val="000000"/>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D40D33">
        <w:rPr>
          <w:rFonts w:ascii="Times New Roman" w:hAnsi="Times New Roman" w:cs="Times New Roman"/>
          <w:iCs/>
          <w:color w:val="000000"/>
          <w:sz w:val="24"/>
          <w:szCs w:val="24"/>
        </w:rPr>
        <w:t>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D40D33">
        <w:rPr>
          <w:rFonts w:ascii="Times New Roman" w:hAnsi="Times New Roman" w:cs="Times New Roman"/>
          <w:color w:val="000000"/>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подготовки документации по планировке </w:t>
      </w:r>
      <w:r w:rsidRPr="00D40D33">
        <w:rPr>
          <w:rFonts w:ascii="Times New Roman" w:hAnsi="Times New Roman" w:cs="Times New Roman"/>
          <w:iCs/>
          <w:color w:val="000000"/>
          <w:sz w:val="24"/>
          <w:szCs w:val="24"/>
        </w:rPr>
        <w:t>территории или внесению изменений в ранее утвержденную документацию по планировке территории.</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6. Глава</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w:t>
      </w:r>
      <w:r w:rsidR="00072417" w:rsidRPr="00D40D33">
        <w:rPr>
          <w:rFonts w:ascii="Times New Roman" w:hAnsi="Times New Roman" w:cs="Times New Roman"/>
          <w:iCs/>
          <w:color w:val="000000"/>
          <w:sz w:val="24"/>
          <w:szCs w:val="24"/>
        </w:rPr>
        <w:t>сайте сельского поселения</w:t>
      </w:r>
      <w:r w:rsidRPr="00D40D33">
        <w:rPr>
          <w:rFonts w:ascii="Times New Roman" w:hAnsi="Times New Roman" w:cs="Times New Roman"/>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 xml:space="preserve">7. Внесение изменений в </w:t>
      </w:r>
      <w:r w:rsidR="00363A0E" w:rsidRPr="00D40D33">
        <w:rPr>
          <w:rFonts w:ascii="Times New Roman" w:hAnsi="Times New Roman" w:cs="Times New Roman"/>
          <w:iCs/>
          <w:color w:val="000000"/>
          <w:sz w:val="24"/>
          <w:szCs w:val="24"/>
        </w:rPr>
        <w:t>г</w:t>
      </w:r>
      <w:r w:rsidRPr="00D40D33">
        <w:rPr>
          <w:rFonts w:ascii="Times New Roman" w:hAnsi="Times New Roman" w:cs="Times New Roman"/>
          <w:iCs/>
          <w:color w:val="000000"/>
          <w:sz w:val="24"/>
          <w:szCs w:val="24"/>
        </w:rPr>
        <w:t>енеральный план</w:t>
      </w:r>
      <w:r w:rsidR="00D240BA" w:rsidRPr="00D40D33">
        <w:rPr>
          <w:rFonts w:ascii="Times New Roman" w:hAnsi="Times New Roman" w:cs="Times New Roman"/>
          <w:iCs/>
          <w:color w:val="000000"/>
          <w:sz w:val="24"/>
          <w:szCs w:val="24"/>
        </w:rPr>
        <w:t>сельского поселения</w:t>
      </w:r>
      <w:r w:rsidR="00FC496B">
        <w:rPr>
          <w:rFonts w:ascii="Times New Roman" w:hAnsi="Times New Roman" w:cs="Times New Roman"/>
          <w:color w:val="000000"/>
          <w:sz w:val="24"/>
          <w:szCs w:val="24"/>
        </w:rPr>
        <w:t>Аккузевский</w:t>
      </w:r>
      <w:r w:rsidR="00F5301A" w:rsidRPr="00D40D33">
        <w:rPr>
          <w:rFonts w:ascii="Times New Roman" w:hAnsi="Times New Roman" w:cs="Times New Roman"/>
          <w:color w:val="000000"/>
          <w:spacing w:val="-1"/>
          <w:sz w:val="24"/>
          <w:szCs w:val="24"/>
        </w:rPr>
        <w:t>сельсовет</w:t>
      </w:r>
      <w:r w:rsidRPr="00D40D33">
        <w:rPr>
          <w:rFonts w:ascii="Times New Roman" w:hAnsi="Times New Roman" w:cs="Times New Roman"/>
          <w:iCs/>
          <w:color w:val="000000"/>
          <w:sz w:val="24"/>
          <w:szCs w:val="24"/>
        </w:rPr>
        <w:t>осуществляется в порядке, предусмотренном статьей 24 Градостроительного кодекса Российской Федерации.</w:t>
      </w:r>
    </w:p>
    <w:p w:rsidR="000A295D" w:rsidRPr="00D40D33" w:rsidRDefault="00306A07"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8</w:t>
      </w:r>
      <w:r w:rsidR="000A295D" w:rsidRPr="00D40D33">
        <w:rPr>
          <w:rFonts w:ascii="Times New Roman" w:hAnsi="Times New Roman" w:cs="Times New Roman"/>
          <w:iCs/>
          <w:color w:val="000000"/>
          <w:sz w:val="24"/>
          <w:szCs w:val="24"/>
        </w:rPr>
        <w:t xml:space="preserve">. </w:t>
      </w:r>
      <w:r w:rsidR="000A295D" w:rsidRPr="00D40D33">
        <w:rPr>
          <w:rFonts w:ascii="Times New Roman" w:hAnsi="Times New Roman" w:cs="Times New Roman"/>
          <w:bCs/>
          <w:iCs/>
          <w:color w:val="000000"/>
          <w:sz w:val="24"/>
          <w:szCs w:val="24"/>
        </w:rPr>
        <w:t xml:space="preserve">Подготовка документации по планировке территории осуществляется в порядке, установленном главой </w:t>
      </w:r>
      <w:r w:rsidR="000A295D" w:rsidRPr="00D40D33">
        <w:rPr>
          <w:rFonts w:ascii="Times New Roman" w:hAnsi="Times New Roman" w:cs="Times New Roman"/>
          <w:bCs/>
          <w:iCs/>
          <w:color w:val="000000"/>
          <w:sz w:val="24"/>
          <w:szCs w:val="24"/>
          <w:lang w:val="en-US"/>
        </w:rPr>
        <w:t>I</w:t>
      </w:r>
      <w:r w:rsidR="00115257" w:rsidRPr="00D40D33">
        <w:rPr>
          <w:rFonts w:ascii="Times New Roman" w:hAnsi="Times New Roman" w:cs="Times New Roman"/>
          <w:bCs/>
          <w:iCs/>
          <w:color w:val="000000"/>
          <w:sz w:val="24"/>
          <w:szCs w:val="24"/>
          <w:lang w:val="en-US"/>
        </w:rPr>
        <w:t>V</w:t>
      </w:r>
      <w:r w:rsidR="000A295D" w:rsidRPr="00D40D33">
        <w:rPr>
          <w:rFonts w:ascii="Times New Roman" w:hAnsi="Times New Roman" w:cs="Times New Roman"/>
          <w:bCs/>
          <w:iCs/>
          <w:color w:val="000000"/>
          <w:sz w:val="24"/>
          <w:szCs w:val="24"/>
        </w:rPr>
        <w:t xml:space="preserve"> настоящих Правил и статьей 46 Градостроительного кодекса Российской Федерации.</w:t>
      </w:r>
    </w:p>
    <w:p w:rsidR="000A295D" w:rsidRPr="00D40D33" w:rsidRDefault="00306A07" w:rsidP="00F71DA3">
      <w:pPr>
        <w:pStyle w:val="ConsPlusNormal"/>
        <w:ind w:firstLine="360"/>
        <w:jc w:val="both"/>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9</w:t>
      </w:r>
      <w:r w:rsidR="000A295D" w:rsidRPr="00D40D33">
        <w:rPr>
          <w:rFonts w:ascii="Times New Roman" w:hAnsi="Times New Roman" w:cs="Times New Roman"/>
          <w:iCs/>
          <w:color w:val="000000"/>
          <w:sz w:val="24"/>
          <w:szCs w:val="24"/>
        </w:rPr>
        <w:t xml:space="preserve">.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00D240BA" w:rsidRPr="00D40D33">
        <w:rPr>
          <w:rFonts w:ascii="Times New Roman" w:hAnsi="Times New Roman" w:cs="Times New Roman"/>
          <w:bCs/>
          <w:iCs/>
          <w:color w:val="000000"/>
          <w:sz w:val="24"/>
          <w:szCs w:val="24"/>
        </w:rPr>
        <w:t>сельского поселения</w:t>
      </w:r>
      <w:r w:rsidR="000A295D" w:rsidRPr="00D40D33">
        <w:rPr>
          <w:rFonts w:ascii="Times New Roman" w:hAnsi="Times New Roman" w:cs="Times New Roman"/>
          <w:iCs/>
          <w:color w:val="000000"/>
          <w:sz w:val="24"/>
          <w:szCs w:val="24"/>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D40D33" w:rsidRDefault="000A295D" w:rsidP="00F71DA3">
      <w:pPr>
        <w:spacing w:line="240" w:lineRule="auto"/>
        <w:ind w:firstLine="360"/>
        <w:rPr>
          <w:rFonts w:ascii="Times New Roman" w:hAnsi="Times New Roman" w:cs="Times New Roman"/>
          <w:bCs/>
          <w:iCs/>
          <w:color w:val="000000"/>
          <w:sz w:val="24"/>
          <w:szCs w:val="24"/>
        </w:rPr>
      </w:pPr>
      <w:r w:rsidRPr="00D40D33">
        <w:rPr>
          <w:rFonts w:ascii="Times New Roman" w:hAnsi="Times New Roman" w:cs="Times New Roman"/>
          <w:iCs/>
          <w:color w:val="000000"/>
          <w:sz w:val="24"/>
          <w:szCs w:val="24"/>
        </w:rPr>
        <w:t>1</w:t>
      </w:r>
      <w:r w:rsidR="00306A07" w:rsidRPr="00D40D33">
        <w:rPr>
          <w:rFonts w:ascii="Times New Roman" w:hAnsi="Times New Roman" w:cs="Times New Roman"/>
          <w:iCs/>
          <w:color w:val="000000"/>
          <w:sz w:val="24"/>
          <w:szCs w:val="24"/>
        </w:rPr>
        <w:t>0</w:t>
      </w:r>
      <w:r w:rsidRPr="00D40D33">
        <w:rPr>
          <w:rFonts w:ascii="Times New Roman" w:hAnsi="Times New Roman" w:cs="Times New Roman"/>
          <w:iCs/>
          <w:color w:val="000000"/>
          <w:sz w:val="24"/>
          <w:szCs w:val="24"/>
        </w:rPr>
        <w:t xml:space="preserve">. Глава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iCs/>
          <w:color w:val="000000"/>
          <w:sz w:val="24"/>
          <w:szCs w:val="24"/>
        </w:rPr>
        <w:t xml:space="preserve">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w:t>
      </w:r>
      <w:r w:rsidRPr="00905030">
        <w:rPr>
          <w:rFonts w:ascii="Times New Roman" w:hAnsi="Times New Roman" w:cs="Times New Roman"/>
          <w:iCs/>
          <w:color w:val="000000"/>
          <w:sz w:val="24"/>
          <w:szCs w:val="24"/>
        </w:rPr>
        <w:t>вуполномоченный</w:t>
      </w:r>
      <w:r w:rsidRPr="00D40D33">
        <w:rPr>
          <w:rFonts w:ascii="Times New Roman" w:hAnsi="Times New Roman" w:cs="Times New Roman"/>
          <w:iCs/>
          <w:color w:val="000000"/>
          <w:sz w:val="24"/>
          <w:szCs w:val="24"/>
        </w:rPr>
        <w:t xml:space="preserve">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bCs/>
          <w:iCs/>
          <w:color w:val="000000"/>
          <w:sz w:val="24"/>
          <w:szCs w:val="24"/>
        </w:rPr>
        <w:t>1</w:t>
      </w:r>
      <w:r w:rsidR="00306A07" w:rsidRPr="00D40D33">
        <w:rPr>
          <w:rFonts w:ascii="Times New Roman" w:hAnsi="Times New Roman" w:cs="Times New Roman"/>
          <w:bCs/>
          <w:iCs/>
          <w:color w:val="000000"/>
          <w:sz w:val="24"/>
          <w:szCs w:val="24"/>
        </w:rPr>
        <w:t>1</w:t>
      </w:r>
      <w:r w:rsidRPr="00D40D33">
        <w:rPr>
          <w:rFonts w:ascii="Times New Roman" w:hAnsi="Times New Roman" w:cs="Times New Roman"/>
          <w:bCs/>
          <w:iCs/>
          <w:color w:val="000000"/>
          <w:sz w:val="24"/>
          <w:szCs w:val="24"/>
        </w:rPr>
        <w:t xml:space="preserve">. </w:t>
      </w:r>
      <w:r w:rsidRPr="00D40D33">
        <w:rPr>
          <w:rFonts w:ascii="Times New Roman" w:hAnsi="Times New Roman" w:cs="Times New Roman"/>
          <w:iCs/>
          <w:color w:val="000000"/>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iCs/>
          <w:color w:val="000000"/>
          <w:sz w:val="24"/>
          <w:szCs w:val="24"/>
        </w:rPr>
        <w:t>на доработку в соответствии с результатами публичных слушаний по указанному проекту.</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color w:val="000000"/>
          <w:sz w:val="24"/>
          <w:szCs w:val="24"/>
        </w:rPr>
        <w:t>1</w:t>
      </w:r>
      <w:r w:rsidR="00306A07" w:rsidRPr="00D40D33">
        <w:rPr>
          <w:rFonts w:ascii="Times New Roman" w:hAnsi="Times New Roman" w:cs="Times New Roman"/>
          <w:color w:val="000000"/>
          <w:sz w:val="24"/>
          <w:szCs w:val="24"/>
        </w:rPr>
        <w:t>2</w:t>
      </w:r>
      <w:r w:rsidRPr="00D40D33">
        <w:rPr>
          <w:rFonts w:ascii="Times New Roman" w:hAnsi="Times New Roman" w:cs="Times New Roman"/>
          <w:color w:val="000000"/>
          <w:sz w:val="24"/>
          <w:szCs w:val="24"/>
        </w:rPr>
        <w:t xml:space="preserve">. </w:t>
      </w:r>
      <w:r w:rsidRPr="00D40D33">
        <w:rPr>
          <w:rFonts w:ascii="Times New Roman" w:hAnsi="Times New Roman" w:cs="Times New Roman"/>
          <w:iCs/>
          <w:color w:val="000000"/>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iCs/>
          <w:color w:val="000000"/>
          <w:sz w:val="24"/>
          <w:szCs w:val="24"/>
        </w:rPr>
        <w:t>в сети "Интернет", в случае наличия такого сайта.</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iCs/>
          <w:color w:val="000000"/>
          <w:sz w:val="24"/>
          <w:szCs w:val="24"/>
        </w:rPr>
        <w:t>1</w:t>
      </w:r>
      <w:r w:rsidR="00306A07" w:rsidRPr="00D40D33">
        <w:rPr>
          <w:rFonts w:ascii="Times New Roman" w:hAnsi="Times New Roman" w:cs="Times New Roman"/>
          <w:iCs/>
          <w:color w:val="000000"/>
          <w:sz w:val="24"/>
          <w:szCs w:val="24"/>
        </w:rPr>
        <w:t>3</w:t>
      </w:r>
      <w:r w:rsidRPr="00D40D33">
        <w:rPr>
          <w:rFonts w:ascii="Times New Roman" w:hAnsi="Times New Roman" w:cs="Times New Roman"/>
          <w:iCs/>
          <w:color w:val="000000"/>
          <w:sz w:val="24"/>
          <w:szCs w:val="24"/>
        </w:rPr>
        <w:t>. Физические и юридические лица вправе оспорить решение об утверждении изменений внесенных в Правила в судебном порядке.</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1</w:t>
      </w:r>
      <w:r w:rsidR="00306A07" w:rsidRPr="00D40D33">
        <w:rPr>
          <w:rFonts w:ascii="Times New Roman" w:hAnsi="Times New Roman" w:cs="Times New Roman"/>
          <w:iCs/>
          <w:color w:val="000000"/>
          <w:sz w:val="24"/>
          <w:szCs w:val="24"/>
        </w:rPr>
        <w:t>4</w:t>
      </w:r>
      <w:r w:rsidRPr="00D40D33">
        <w:rPr>
          <w:rFonts w:ascii="Times New Roman" w:hAnsi="Times New Roman" w:cs="Times New Roman"/>
          <w:iCs/>
          <w:color w:val="000000"/>
          <w:sz w:val="24"/>
          <w:szCs w:val="24"/>
        </w:rPr>
        <w:t xml:space="preserve">. Органы государственной власти Российской Федерации, органы государственной власти Республики Башкортостан, </w:t>
      </w:r>
      <w:r w:rsidR="00905030">
        <w:rPr>
          <w:rFonts w:ascii="Times New Roman" w:hAnsi="Times New Roman" w:cs="Times New Roman"/>
          <w:iCs/>
          <w:color w:val="000000"/>
          <w:sz w:val="24"/>
          <w:szCs w:val="24"/>
        </w:rPr>
        <w:t>Илишевского</w:t>
      </w:r>
      <w:r w:rsidR="002D2516" w:rsidRPr="00D40D33">
        <w:rPr>
          <w:rFonts w:ascii="Times New Roman" w:hAnsi="Times New Roman" w:cs="Times New Roman"/>
          <w:iCs/>
          <w:color w:val="000000"/>
          <w:sz w:val="24"/>
          <w:szCs w:val="24"/>
        </w:rPr>
        <w:t xml:space="preserve"> района</w:t>
      </w:r>
      <w:r w:rsidRPr="00D40D33">
        <w:rPr>
          <w:rFonts w:ascii="Times New Roman" w:hAnsi="Times New Roman" w:cs="Times New Roman"/>
          <w:iCs/>
          <w:color w:val="000000"/>
          <w:sz w:val="24"/>
          <w:szCs w:val="24"/>
        </w:rPr>
        <w:t xml:space="preserve"> Республики Башкортостан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714C4D" w:rsidRPr="00D40D33" w:rsidRDefault="00714C4D" w:rsidP="00F71DA3">
      <w:pPr>
        <w:pStyle w:val="FR2"/>
        <w:spacing w:line="240" w:lineRule="auto"/>
        <w:ind w:firstLine="360"/>
        <w:jc w:val="center"/>
        <w:rPr>
          <w:b/>
          <w:color w:val="000000"/>
          <w:sz w:val="24"/>
          <w:szCs w:val="24"/>
        </w:rPr>
      </w:pPr>
    </w:p>
    <w:p w:rsidR="000A295D" w:rsidRPr="00D40D33" w:rsidRDefault="000A295D" w:rsidP="00F71DA3">
      <w:pPr>
        <w:pStyle w:val="FR2"/>
        <w:spacing w:line="240" w:lineRule="auto"/>
        <w:ind w:firstLine="360"/>
        <w:jc w:val="center"/>
        <w:rPr>
          <w:b/>
          <w:color w:val="000000"/>
          <w:sz w:val="24"/>
          <w:szCs w:val="24"/>
        </w:rPr>
      </w:pPr>
      <w:r w:rsidRPr="00D40D33">
        <w:rPr>
          <w:b/>
          <w:color w:val="000000"/>
          <w:sz w:val="24"/>
          <w:szCs w:val="24"/>
        </w:rPr>
        <w:t>Статья</w:t>
      </w:r>
      <w:r w:rsidR="00115257" w:rsidRPr="00D40D33">
        <w:rPr>
          <w:b/>
          <w:noProof/>
          <w:color w:val="000000"/>
          <w:sz w:val="24"/>
          <w:szCs w:val="24"/>
        </w:rPr>
        <w:t>39</w:t>
      </w:r>
      <w:r w:rsidRPr="00D40D33">
        <w:rPr>
          <w:b/>
          <w:noProof/>
          <w:color w:val="000000"/>
          <w:sz w:val="24"/>
          <w:szCs w:val="24"/>
        </w:rPr>
        <w:t xml:space="preserve">. Порядок внесения изменений в Правила </w:t>
      </w:r>
      <w:r w:rsidRPr="00D40D33">
        <w:rPr>
          <w:b/>
          <w:color w:val="000000"/>
          <w:sz w:val="24"/>
          <w:szCs w:val="24"/>
        </w:rPr>
        <w:t>в случае размещения, реконструкции объектов капитального строительства регионального значения</w:t>
      </w:r>
    </w:p>
    <w:p w:rsidR="000A295D" w:rsidRPr="00D40D33" w:rsidRDefault="000A295D" w:rsidP="00F71DA3">
      <w:pPr>
        <w:pStyle w:val="FR2"/>
        <w:spacing w:line="240" w:lineRule="auto"/>
        <w:ind w:firstLine="360"/>
        <w:rPr>
          <w:b/>
          <w:i/>
          <w:color w:val="000000"/>
          <w:sz w:val="24"/>
          <w:szCs w:val="24"/>
        </w:rPr>
      </w:pP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color w:val="000000"/>
          <w:sz w:val="24"/>
          <w:szCs w:val="24"/>
        </w:rPr>
        <w:t xml:space="preserve">1. </w:t>
      </w:r>
      <w:r w:rsidRPr="00D40D33">
        <w:rPr>
          <w:rFonts w:ascii="Times New Roman" w:hAnsi="Times New Roman" w:cs="Times New Roman"/>
          <w:iCs/>
          <w:color w:val="000000"/>
          <w:sz w:val="24"/>
          <w:szCs w:val="24"/>
        </w:rPr>
        <w:t>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0A295D" w:rsidRPr="00D40D33" w:rsidRDefault="009F142E" w:rsidP="00F71DA3">
      <w:pPr>
        <w:pStyle w:val="FR2"/>
        <w:spacing w:line="240" w:lineRule="auto"/>
        <w:ind w:firstLine="360"/>
        <w:rPr>
          <w:color w:val="000000"/>
          <w:sz w:val="24"/>
          <w:szCs w:val="24"/>
        </w:rPr>
      </w:pPr>
      <w:r w:rsidRPr="00D40D33">
        <w:rPr>
          <w:color w:val="000000"/>
          <w:sz w:val="24"/>
          <w:szCs w:val="24"/>
        </w:rPr>
        <w:t xml:space="preserve">2. </w:t>
      </w:r>
      <w:r w:rsidR="000A295D" w:rsidRPr="00D40D33">
        <w:rPr>
          <w:color w:val="000000"/>
          <w:sz w:val="24"/>
          <w:szCs w:val="24"/>
        </w:rPr>
        <w:t>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0A295D" w:rsidRPr="00D40D33" w:rsidRDefault="000A295D" w:rsidP="00F71DA3">
      <w:pPr>
        <w:pStyle w:val="FR2"/>
        <w:spacing w:line="240" w:lineRule="auto"/>
        <w:ind w:firstLine="360"/>
        <w:rPr>
          <w:color w:val="000000"/>
          <w:sz w:val="24"/>
          <w:szCs w:val="24"/>
        </w:rPr>
      </w:pPr>
      <w:r w:rsidRPr="00D40D33">
        <w:rPr>
          <w:color w:val="000000"/>
          <w:sz w:val="24"/>
          <w:szCs w:val="24"/>
        </w:rPr>
        <w:t>К заявлению прилагаются:</w:t>
      </w:r>
    </w:p>
    <w:p w:rsidR="000A295D" w:rsidRPr="00D40D33" w:rsidRDefault="000A295D" w:rsidP="00386E6A">
      <w:pPr>
        <w:numPr>
          <w:ilvl w:val="0"/>
          <w:numId w:val="14"/>
        </w:numPr>
        <w:tabs>
          <w:tab w:val="num" w:pos="1040"/>
        </w:tabs>
        <w:spacing w:line="240" w:lineRule="auto"/>
        <w:ind w:left="0"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0A295D" w:rsidRPr="00D40D33" w:rsidRDefault="000A295D" w:rsidP="00386E6A">
      <w:pPr>
        <w:numPr>
          <w:ilvl w:val="0"/>
          <w:numId w:val="14"/>
        </w:numPr>
        <w:tabs>
          <w:tab w:val="num" w:pos="1040"/>
        </w:tabs>
        <w:spacing w:line="240" w:lineRule="auto"/>
        <w:ind w:left="0"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0A295D" w:rsidRPr="00D40D33" w:rsidRDefault="000A295D" w:rsidP="00386E6A">
      <w:pPr>
        <w:numPr>
          <w:ilvl w:val="0"/>
          <w:numId w:val="14"/>
        </w:numPr>
        <w:tabs>
          <w:tab w:val="num" w:pos="1040"/>
        </w:tabs>
        <w:spacing w:line="240" w:lineRule="auto"/>
        <w:ind w:left="0"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утвержденная проектно - сметная документация (обоснование инвестиций);</w:t>
      </w:r>
    </w:p>
    <w:p w:rsidR="000A295D" w:rsidRPr="00D40D33" w:rsidRDefault="000A295D" w:rsidP="00386E6A">
      <w:pPr>
        <w:numPr>
          <w:ilvl w:val="0"/>
          <w:numId w:val="14"/>
        </w:numPr>
        <w:tabs>
          <w:tab w:val="num" w:pos="1040"/>
        </w:tabs>
        <w:spacing w:line="240" w:lineRule="auto"/>
        <w:ind w:left="0"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iCs/>
          <w:color w:val="000000"/>
          <w:sz w:val="24"/>
          <w:szCs w:val="24"/>
        </w:rPr>
        <w:t xml:space="preserve">3. </w:t>
      </w:r>
      <w:r w:rsidRPr="00D40D33">
        <w:rPr>
          <w:rFonts w:ascii="Times New Roman" w:hAnsi="Times New Roman" w:cs="Times New Roman"/>
          <w:color w:val="000000"/>
          <w:sz w:val="24"/>
          <w:szCs w:val="24"/>
        </w:rPr>
        <w:t xml:space="preserve">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0A295D" w:rsidRPr="00D40D33" w:rsidRDefault="000A295D" w:rsidP="00F71DA3">
      <w:pPr>
        <w:spacing w:line="240" w:lineRule="auto"/>
        <w:ind w:firstLine="360"/>
        <w:rPr>
          <w:rFonts w:ascii="Times New Roman" w:hAnsi="Times New Roman" w:cs="Times New Roman"/>
          <w:bCs/>
          <w:iCs/>
          <w:color w:val="000000"/>
          <w:sz w:val="24"/>
          <w:szCs w:val="24"/>
        </w:rPr>
      </w:pPr>
      <w:r w:rsidRPr="00D40D33">
        <w:rPr>
          <w:rFonts w:ascii="Times New Roman" w:hAnsi="Times New Roman" w:cs="Times New Roman"/>
          <w:color w:val="000000"/>
          <w:sz w:val="24"/>
          <w:szCs w:val="24"/>
        </w:rPr>
        <w:t xml:space="preserve">4. В целях подготовки заключения Комиссия </w:t>
      </w:r>
      <w:r w:rsidRPr="00D40D33">
        <w:rPr>
          <w:rFonts w:ascii="Times New Roman" w:hAnsi="Times New Roman" w:cs="Times New Roman"/>
          <w:bCs/>
          <w:iCs/>
          <w:color w:val="000000"/>
          <w:sz w:val="24"/>
          <w:szCs w:val="24"/>
        </w:rPr>
        <w:t>направляет запросы:</w:t>
      </w:r>
    </w:p>
    <w:p w:rsidR="000A295D" w:rsidRPr="00D40D33" w:rsidRDefault="000A295D" w:rsidP="00386E6A">
      <w:pPr>
        <w:numPr>
          <w:ilvl w:val="0"/>
          <w:numId w:val="15"/>
        </w:numPr>
        <w:tabs>
          <w:tab w:val="num" w:pos="1040"/>
        </w:tabs>
        <w:spacing w:line="240" w:lineRule="auto"/>
        <w:ind w:left="0" w:firstLine="360"/>
        <w:rPr>
          <w:rFonts w:ascii="Times New Roman" w:hAnsi="Times New Roman" w:cs="Times New Roman"/>
          <w:iCs/>
          <w:color w:val="000000"/>
          <w:sz w:val="24"/>
          <w:szCs w:val="24"/>
        </w:rPr>
      </w:pPr>
      <w:r w:rsidRPr="00D40D33">
        <w:rPr>
          <w:rFonts w:ascii="Times New Roman" w:hAnsi="Times New Roman" w:cs="Times New Roman"/>
          <w:bCs/>
          <w:iCs/>
          <w:color w:val="000000"/>
          <w:sz w:val="24"/>
          <w:szCs w:val="24"/>
        </w:rPr>
        <w:t>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D40D33" w:rsidRDefault="000A295D" w:rsidP="00386E6A">
      <w:pPr>
        <w:pStyle w:val="Web1"/>
        <w:numPr>
          <w:ilvl w:val="0"/>
          <w:numId w:val="15"/>
        </w:numPr>
        <w:tabs>
          <w:tab w:val="num" w:pos="1040"/>
        </w:tabs>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в уполномоченный орган об имущественно – правовом статусе территории и расположенных на ней объектах недвижимости;</w:t>
      </w:r>
    </w:p>
    <w:p w:rsidR="000A295D" w:rsidRPr="00D40D33" w:rsidRDefault="000A295D" w:rsidP="00386E6A">
      <w:pPr>
        <w:pStyle w:val="Web1"/>
        <w:numPr>
          <w:ilvl w:val="0"/>
          <w:numId w:val="15"/>
        </w:numPr>
        <w:tabs>
          <w:tab w:val="num" w:pos="780"/>
        </w:tabs>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0A295D" w:rsidRPr="00D40D33" w:rsidRDefault="000A295D" w:rsidP="00386E6A">
      <w:pPr>
        <w:pStyle w:val="Web1"/>
        <w:numPr>
          <w:ilvl w:val="0"/>
          <w:numId w:val="15"/>
        </w:numPr>
        <w:tabs>
          <w:tab w:val="num" w:pos="780"/>
        </w:tabs>
        <w:spacing w:before="0" w:after="0"/>
        <w:ind w:left="0" w:right="0" w:firstLine="360"/>
        <w:rPr>
          <w:rFonts w:ascii="Times New Roman" w:hAnsi="Times New Roman" w:cs="Times New Roman"/>
          <w:spacing w:val="-2"/>
          <w:sz w:val="24"/>
          <w:szCs w:val="24"/>
        </w:rPr>
      </w:pPr>
      <w:r w:rsidRPr="00D40D33">
        <w:rPr>
          <w:rFonts w:ascii="Times New Roman" w:hAnsi="Times New Roman" w:cs="Times New Roman"/>
          <w:sz w:val="24"/>
          <w:szCs w:val="24"/>
        </w:rPr>
        <w:t>в</w:t>
      </w:r>
      <w:r w:rsidRPr="00D40D33">
        <w:rPr>
          <w:rFonts w:ascii="Times New Roman" w:hAnsi="Times New Roman" w:cs="Times New Roman"/>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D40D33">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0A295D" w:rsidRPr="00D40D33" w:rsidRDefault="000A295D" w:rsidP="00386E6A">
      <w:pPr>
        <w:pStyle w:val="Web1"/>
        <w:numPr>
          <w:ilvl w:val="0"/>
          <w:numId w:val="15"/>
        </w:numPr>
        <w:tabs>
          <w:tab w:val="num" w:pos="780"/>
        </w:tabs>
        <w:spacing w:before="0" w:after="0"/>
        <w:ind w:left="0" w:right="0" w:firstLine="360"/>
        <w:rPr>
          <w:rFonts w:ascii="Times New Roman" w:hAnsi="Times New Roman" w:cs="Times New Roman"/>
          <w:sz w:val="24"/>
          <w:szCs w:val="24"/>
        </w:rPr>
      </w:pPr>
      <w:r w:rsidRPr="00D40D33">
        <w:rPr>
          <w:rFonts w:ascii="Times New Roman" w:hAnsi="Times New Roman" w:cs="Times New Roman"/>
          <w:spacing w:val="-2"/>
          <w:sz w:val="24"/>
          <w:szCs w:val="24"/>
        </w:rPr>
        <w:t>в Федеральную службу по надзору в сфере природопользования (</w:t>
      </w:r>
      <w:r w:rsidRPr="00D40D33">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0A295D" w:rsidRPr="00D40D33" w:rsidRDefault="000A295D" w:rsidP="00386E6A">
      <w:pPr>
        <w:pStyle w:val="Web1"/>
        <w:numPr>
          <w:ilvl w:val="0"/>
          <w:numId w:val="15"/>
        </w:numPr>
        <w:tabs>
          <w:tab w:val="num" w:pos="780"/>
        </w:tabs>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в Отдел по делам гражданской обороны и ч</w:t>
      </w:r>
      <w:r w:rsidRPr="00D40D33">
        <w:rPr>
          <w:rFonts w:ascii="Times New Roman" w:hAnsi="Times New Roman" w:cs="Times New Roman"/>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0A295D" w:rsidRPr="00D40D33" w:rsidRDefault="000A295D" w:rsidP="00386E6A">
      <w:pPr>
        <w:pStyle w:val="FR2"/>
        <w:numPr>
          <w:ilvl w:val="0"/>
          <w:numId w:val="15"/>
        </w:numPr>
        <w:tabs>
          <w:tab w:val="num" w:pos="780"/>
        </w:tabs>
        <w:spacing w:line="240" w:lineRule="auto"/>
        <w:ind w:left="0" w:firstLine="360"/>
        <w:rPr>
          <w:bCs/>
          <w:iCs/>
          <w:color w:val="000000"/>
          <w:sz w:val="24"/>
          <w:szCs w:val="24"/>
        </w:rPr>
      </w:pPr>
      <w:r w:rsidRPr="00D40D33">
        <w:rPr>
          <w:color w:val="000000"/>
          <w:sz w:val="24"/>
          <w:szCs w:val="24"/>
        </w:rPr>
        <w:t xml:space="preserve">в предприятия, обслуживающие инженерные сети на территории </w:t>
      </w:r>
      <w:r w:rsidR="00D240BA" w:rsidRPr="00D40D33">
        <w:rPr>
          <w:color w:val="000000"/>
          <w:sz w:val="24"/>
          <w:szCs w:val="24"/>
        </w:rPr>
        <w:t>сельского поселения</w:t>
      </w:r>
      <w:r w:rsidR="00FC496B">
        <w:rPr>
          <w:color w:val="000000"/>
          <w:sz w:val="24"/>
          <w:szCs w:val="24"/>
        </w:rPr>
        <w:t>Аккузевский</w:t>
      </w:r>
      <w:r w:rsidR="00F5301A" w:rsidRPr="00D40D33">
        <w:rPr>
          <w:color w:val="000000"/>
          <w:spacing w:val="-1"/>
          <w:sz w:val="24"/>
          <w:szCs w:val="24"/>
        </w:rPr>
        <w:t>сельсовет</w:t>
      </w:r>
      <w:r w:rsidRPr="00D40D33">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D40D33">
        <w:rPr>
          <w:bCs/>
          <w:iCs/>
          <w:color w:val="000000"/>
          <w:sz w:val="24"/>
          <w:szCs w:val="24"/>
        </w:rPr>
        <w:t>;</w:t>
      </w:r>
    </w:p>
    <w:p w:rsidR="000A295D" w:rsidRPr="00D40D33" w:rsidRDefault="000A295D" w:rsidP="00386E6A">
      <w:pPr>
        <w:pStyle w:val="FR2"/>
        <w:numPr>
          <w:ilvl w:val="0"/>
          <w:numId w:val="15"/>
        </w:numPr>
        <w:tabs>
          <w:tab w:val="num" w:pos="780"/>
        </w:tabs>
        <w:spacing w:line="240" w:lineRule="auto"/>
        <w:ind w:left="0" w:firstLine="360"/>
        <w:rPr>
          <w:bCs/>
          <w:iCs/>
          <w:color w:val="000000"/>
          <w:sz w:val="24"/>
          <w:szCs w:val="24"/>
        </w:rPr>
      </w:pPr>
      <w:r w:rsidRPr="00D40D33">
        <w:rPr>
          <w:bCs/>
          <w:iCs/>
          <w:color w:val="000000"/>
          <w:sz w:val="24"/>
          <w:szCs w:val="24"/>
        </w:rPr>
        <w:t>в иные органы уполномоченные регулировать землепользо</w:t>
      </w:r>
      <w:r w:rsidR="009F142E" w:rsidRPr="00D40D33">
        <w:rPr>
          <w:bCs/>
          <w:iCs/>
          <w:color w:val="000000"/>
          <w:sz w:val="24"/>
          <w:szCs w:val="24"/>
        </w:rPr>
        <w:t>вание и застройку на территории</w:t>
      </w:r>
      <w:r w:rsidR="00D240BA" w:rsidRPr="00D40D33">
        <w:rPr>
          <w:color w:val="000000"/>
          <w:sz w:val="24"/>
          <w:szCs w:val="24"/>
        </w:rPr>
        <w:t>сельского поселения</w:t>
      </w:r>
      <w:r w:rsidR="00FC496B">
        <w:rPr>
          <w:color w:val="000000"/>
          <w:sz w:val="24"/>
          <w:szCs w:val="24"/>
        </w:rPr>
        <w:t>Аккузевский</w:t>
      </w:r>
      <w:r w:rsidR="00F5301A" w:rsidRPr="00D40D33">
        <w:rPr>
          <w:color w:val="000000"/>
          <w:sz w:val="24"/>
          <w:szCs w:val="24"/>
        </w:rPr>
        <w:t xml:space="preserve"> сельсовет</w:t>
      </w:r>
      <w:r w:rsidR="007159A0" w:rsidRPr="00D40D33">
        <w:rPr>
          <w:color w:val="000000"/>
          <w:sz w:val="24"/>
          <w:szCs w:val="24"/>
        </w:rPr>
        <w:t xml:space="preserve">муниципального района </w:t>
      </w:r>
      <w:r w:rsidR="005073EF">
        <w:rPr>
          <w:color w:val="000000"/>
          <w:sz w:val="24"/>
          <w:szCs w:val="24"/>
        </w:rPr>
        <w:t>Илишевский</w:t>
      </w:r>
      <w:r w:rsidR="002D2516" w:rsidRPr="00D40D33">
        <w:rPr>
          <w:color w:val="000000"/>
          <w:sz w:val="24"/>
          <w:szCs w:val="24"/>
        </w:rPr>
        <w:t xml:space="preserve"> район</w:t>
      </w:r>
      <w:r w:rsidR="001674FE" w:rsidRPr="00D40D33">
        <w:rPr>
          <w:color w:val="000000"/>
          <w:sz w:val="24"/>
          <w:szCs w:val="24"/>
        </w:rPr>
        <w:t xml:space="preserve"> Р</w:t>
      </w:r>
      <w:r w:rsidR="00886A8A" w:rsidRPr="00D40D33">
        <w:rPr>
          <w:color w:val="000000"/>
          <w:sz w:val="24"/>
          <w:szCs w:val="24"/>
        </w:rPr>
        <w:t xml:space="preserve">еспублике </w:t>
      </w:r>
      <w:r w:rsidR="001674FE" w:rsidRPr="00D40D33">
        <w:rPr>
          <w:color w:val="000000"/>
          <w:sz w:val="24"/>
          <w:szCs w:val="24"/>
        </w:rPr>
        <w:t>Б</w:t>
      </w:r>
      <w:r w:rsidR="00886A8A" w:rsidRPr="00D40D33">
        <w:rPr>
          <w:color w:val="000000"/>
          <w:sz w:val="24"/>
          <w:szCs w:val="24"/>
        </w:rPr>
        <w:t>ашкортостан</w:t>
      </w:r>
      <w:r w:rsidRPr="00D40D33">
        <w:rPr>
          <w:bCs/>
          <w:iCs/>
          <w:color w:val="000000"/>
          <w:sz w:val="24"/>
          <w:szCs w:val="24"/>
        </w:rPr>
        <w:t xml:space="preserve"> по вопросам, отнесенным к их компетенции.</w:t>
      </w:r>
    </w:p>
    <w:p w:rsidR="000A295D" w:rsidRPr="00D40D33" w:rsidRDefault="000A295D" w:rsidP="00F71DA3">
      <w:pPr>
        <w:spacing w:line="240" w:lineRule="auto"/>
        <w:ind w:firstLine="360"/>
        <w:rPr>
          <w:rFonts w:ascii="Times New Roman" w:hAnsi="Times New Roman" w:cs="Times New Roman"/>
          <w:bCs/>
          <w:iCs/>
          <w:color w:val="000000"/>
          <w:sz w:val="24"/>
          <w:szCs w:val="24"/>
        </w:rPr>
      </w:pPr>
      <w:r w:rsidRPr="00D40D33">
        <w:rPr>
          <w:rFonts w:ascii="Times New Roman" w:hAnsi="Times New Roman" w:cs="Times New Roman"/>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bCs/>
          <w:iCs/>
          <w:color w:val="000000"/>
          <w:sz w:val="24"/>
          <w:szCs w:val="24"/>
        </w:rPr>
        <w:t xml:space="preserve">5. </w:t>
      </w:r>
      <w:r w:rsidR="00DA4355" w:rsidRPr="00D40D33">
        <w:rPr>
          <w:rFonts w:ascii="Times New Roman" w:hAnsi="Times New Roman" w:cs="Times New Roman"/>
          <w:color w:val="000000"/>
          <w:sz w:val="24"/>
          <w:szCs w:val="24"/>
        </w:rPr>
        <w:t xml:space="preserve">Глава </w:t>
      </w:r>
      <w:r w:rsidR="00D240BA" w:rsidRPr="00D40D33">
        <w:rPr>
          <w:rFonts w:ascii="Times New Roman" w:hAnsi="Times New Roman" w:cs="Times New Roman"/>
          <w:color w:val="000000"/>
          <w:sz w:val="24"/>
          <w:szCs w:val="24"/>
        </w:rPr>
        <w:t>сельского поселения</w:t>
      </w:r>
      <w:r w:rsidRPr="00D40D33">
        <w:rPr>
          <w:rFonts w:ascii="Times New Roman" w:hAnsi="Times New Roman" w:cs="Times New Roman"/>
          <w:color w:val="000000"/>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color w:val="000000"/>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D40D33">
        <w:rPr>
          <w:rFonts w:ascii="Times New Roman" w:hAnsi="Times New Roman" w:cs="Times New Roman"/>
          <w:iCs/>
          <w:color w:val="000000"/>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D40D33">
        <w:rPr>
          <w:rFonts w:ascii="Times New Roman" w:hAnsi="Times New Roman" w:cs="Times New Roman"/>
          <w:color w:val="000000"/>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подготовки документации по планировке </w:t>
      </w:r>
      <w:r w:rsidRPr="00D40D33">
        <w:rPr>
          <w:rFonts w:ascii="Times New Roman" w:hAnsi="Times New Roman" w:cs="Times New Roman"/>
          <w:iCs/>
          <w:color w:val="000000"/>
          <w:sz w:val="24"/>
          <w:szCs w:val="24"/>
        </w:rPr>
        <w:t>территории или внесению изменений в ранее утвержденную документацию по планировке территории.</w:t>
      </w:r>
    </w:p>
    <w:p w:rsidR="000A295D" w:rsidRPr="00D40D33" w:rsidRDefault="000A295D" w:rsidP="00F71DA3">
      <w:pPr>
        <w:tabs>
          <w:tab w:val="left" w:pos="6521"/>
        </w:tabs>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 xml:space="preserve">В случае, если предполагаемое размещение объекта капитального строительства регионального значения не предусмотрено в </w:t>
      </w:r>
      <w:r w:rsidR="00363A0E" w:rsidRPr="00D40D33">
        <w:rPr>
          <w:rFonts w:ascii="Times New Roman" w:hAnsi="Times New Roman" w:cs="Times New Roman"/>
          <w:iCs/>
          <w:color w:val="000000"/>
          <w:sz w:val="24"/>
          <w:szCs w:val="24"/>
        </w:rPr>
        <w:t>г</w:t>
      </w:r>
      <w:r w:rsidRPr="00D40D33">
        <w:rPr>
          <w:rFonts w:ascii="Times New Roman" w:hAnsi="Times New Roman" w:cs="Times New Roman"/>
          <w:iCs/>
          <w:color w:val="000000"/>
          <w:sz w:val="24"/>
          <w:szCs w:val="24"/>
        </w:rPr>
        <w:t>енеральном плане</w:t>
      </w:r>
      <w:r w:rsidR="00D240BA" w:rsidRPr="00D40D33">
        <w:rPr>
          <w:rFonts w:ascii="Times New Roman" w:hAnsi="Times New Roman" w:cs="Times New Roman"/>
          <w:iCs/>
          <w:color w:val="000000"/>
          <w:sz w:val="24"/>
          <w:szCs w:val="24"/>
        </w:rPr>
        <w:t>сельского поселения</w:t>
      </w:r>
      <w:r w:rsidR="00FC496B">
        <w:rPr>
          <w:rFonts w:ascii="Times New Roman" w:hAnsi="Times New Roman" w:cs="Times New Roman"/>
          <w:color w:val="000000"/>
          <w:sz w:val="24"/>
          <w:szCs w:val="24"/>
        </w:rPr>
        <w:t>Аккузевский</w:t>
      </w:r>
      <w:r w:rsidR="00F5301A" w:rsidRPr="00D40D33">
        <w:rPr>
          <w:rFonts w:ascii="Times New Roman" w:hAnsi="Times New Roman" w:cs="Times New Roman"/>
          <w:color w:val="000000"/>
          <w:spacing w:val="-1"/>
          <w:sz w:val="24"/>
          <w:szCs w:val="24"/>
        </w:rPr>
        <w:t xml:space="preserve"> сельсовет</w:t>
      </w:r>
      <w:r w:rsidRPr="00D40D33">
        <w:rPr>
          <w:rFonts w:ascii="Times New Roman" w:hAnsi="Times New Roman" w:cs="Times New Roman"/>
          <w:iCs/>
          <w:color w:val="000000"/>
          <w:sz w:val="24"/>
          <w:szCs w:val="24"/>
        </w:rPr>
        <w:t>,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 xml:space="preserve">6. Глава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w:t>
      </w:r>
      <w:r w:rsidR="00072417" w:rsidRPr="00D40D33">
        <w:rPr>
          <w:rFonts w:ascii="Times New Roman" w:hAnsi="Times New Roman" w:cs="Times New Roman"/>
          <w:iCs/>
          <w:color w:val="000000"/>
          <w:sz w:val="24"/>
          <w:szCs w:val="24"/>
        </w:rPr>
        <w:t>сайте сельского поселения</w:t>
      </w:r>
      <w:r w:rsidRPr="00D40D33">
        <w:rPr>
          <w:rFonts w:ascii="Times New Roman" w:hAnsi="Times New Roman" w:cs="Times New Roman"/>
          <w:iCs/>
          <w:color w:val="000000"/>
          <w:sz w:val="24"/>
          <w:szCs w:val="24"/>
        </w:rPr>
        <w:t>. Сообщение о принятии такого решения также может быть распространено по радио и телевидению.</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7. Внесение изменений в Генеральный план осуществляется в порядке, предусмотренном статьей 24 Градостроительного кодекса Российской Федерации.</w:t>
      </w:r>
    </w:p>
    <w:p w:rsidR="000A295D" w:rsidRPr="00D40D33" w:rsidRDefault="000212F7"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8</w:t>
      </w:r>
      <w:r w:rsidR="000A295D" w:rsidRPr="00D40D33">
        <w:rPr>
          <w:rFonts w:ascii="Times New Roman" w:hAnsi="Times New Roman" w:cs="Times New Roman"/>
          <w:iCs/>
          <w:color w:val="000000"/>
          <w:sz w:val="24"/>
          <w:szCs w:val="24"/>
        </w:rPr>
        <w:t xml:space="preserve">. </w:t>
      </w:r>
      <w:r w:rsidR="000A295D" w:rsidRPr="00D40D33">
        <w:rPr>
          <w:rFonts w:ascii="Times New Roman" w:hAnsi="Times New Roman" w:cs="Times New Roman"/>
          <w:bCs/>
          <w:iCs/>
          <w:color w:val="000000"/>
          <w:sz w:val="24"/>
          <w:szCs w:val="24"/>
        </w:rPr>
        <w:t xml:space="preserve">Подготовка документации по планировке территории осуществляется в порядке, установленном главой </w:t>
      </w:r>
      <w:r w:rsidR="000A295D" w:rsidRPr="00D40D33">
        <w:rPr>
          <w:rFonts w:ascii="Times New Roman" w:hAnsi="Times New Roman" w:cs="Times New Roman"/>
          <w:bCs/>
          <w:iCs/>
          <w:color w:val="000000"/>
          <w:sz w:val="24"/>
          <w:szCs w:val="24"/>
          <w:lang w:val="en-US"/>
        </w:rPr>
        <w:t>I</w:t>
      </w:r>
      <w:r w:rsidR="00DF49C3" w:rsidRPr="00D40D33">
        <w:rPr>
          <w:rFonts w:ascii="Times New Roman" w:hAnsi="Times New Roman" w:cs="Times New Roman"/>
          <w:bCs/>
          <w:iCs/>
          <w:color w:val="000000"/>
          <w:sz w:val="24"/>
          <w:szCs w:val="24"/>
          <w:lang w:val="en-US"/>
        </w:rPr>
        <w:t>V</w:t>
      </w:r>
      <w:r w:rsidR="000A295D" w:rsidRPr="00D40D33">
        <w:rPr>
          <w:rFonts w:ascii="Times New Roman" w:hAnsi="Times New Roman" w:cs="Times New Roman"/>
          <w:bCs/>
          <w:iCs/>
          <w:color w:val="000000"/>
          <w:sz w:val="24"/>
          <w:szCs w:val="24"/>
        </w:rPr>
        <w:t xml:space="preserve"> настоящих Правил и статьей 46 Градостроительного кодекса Российской Федерации.</w:t>
      </w:r>
    </w:p>
    <w:p w:rsidR="000A295D" w:rsidRPr="00D40D33" w:rsidRDefault="000212F7" w:rsidP="00F71DA3">
      <w:pPr>
        <w:pStyle w:val="ConsPlusNormal"/>
        <w:ind w:firstLine="360"/>
        <w:jc w:val="both"/>
        <w:rPr>
          <w:rFonts w:ascii="Times New Roman" w:hAnsi="Times New Roman" w:cs="Times New Roman"/>
          <w:color w:val="000000"/>
          <w:sz w:val="24"/>
          <w:szCs w:val="24"/>
        </w:rPr>
      </w:pPr>
      <w:r w:rsidRPr="00D40D33">
        <w:rPr>
          <w:rFonts w:ascii="Times New Roman" w:hAnsi="Times New Roman" w:cs="Times New Roman"/>
          <w:iCs/>
          <w:color w:val="000000"/>
          <w:sz w:val="24"/>
          <w:szCs w:val="24"/>
        </w:rPr>
        <w:t>9</w:t>
      </w:r>
      <w:r w:rsidR="000A295D" w:rsidRPr="00D40D33">
        <w:rPr>
          <w:rFonts w:ascii="Times New Roman" w:hAnsi="Times New Roman" w:cs="Times New Roman"/>
          <w:iCs/>
          <w:color w:val="000000"/>
          <w:sz w:val="24"/>
          <w:szCs w:val="24"/>
        </w:rPr>
        <w:t xml:space="preserve">. Комиссия на основании внесенных и утвержденных в установленном законом порядке изменений в </w:t>
      </w:r>
      <w:r w:rsidR="00363A0E" w:rsidRPr="00D40D33">
        <w:rPr>
          <w:rFonts w:ascii="Times New Roman" w:hAnsi="Times New Roman" w:cs="Times New Roman"/>
          <w:iCs/>
          <w:color w:val="000000"/>
          <w:sz w:val="24"/>
          <w:szCs w:val="24"/>
        </w:rPr>
        <w:t>г</w:t>
      </w:r>
      <w:r w:rsidR="000A295D" w:rsidRPr="00D40D33">
        <w:rPr>
          <w:rFonts w:ascii="Times New Roman" w:hAnsi="Times New Roman" w:cs="Times New Roman"/>
          <w:iCs/>
          <w:color w:val="000000"/>
          <w:sz w:val="24"/>
          <w:szCs w:val="24"/>
        </w:rPr>
        <w:t xml:space="preserve">енеральный план </w:t>
      </w:r>
      <w:r w:rsidR="00D240BA" w:rsidRPr="00D40D33">
        <w:rPr>
          <w:rFonts w:ascii="Times New Roman" w:hAnsi="Times New Roman" w:cs="Times New Roman"/>
          <w:iCs/>
          <w:color w:val="000000"/>
          <w:sz w:val="24"/>
          <w:szCs w:val="24"/>
        </w:rPr>
        <w:t>сельского поселения</w:t>
      </w:r>
      <w:r w:rsidR="00FC496B">
        <w:rPr>
          <w:rFonts w:ascii="Times New Roman" w:hAnsi="Times New Roman" w:cs="Times New Roman"/>
          <w:color w:val="000000"/>
          <w:sz w:val="24"/>
          <w:szCs w:val="24"/>
        </w:rPr>
        <w:t>Аккузевский</w:t>
      </w:r>
      <w:r w:rsidR="00F5301A" w:rsidRPr="00D40D33">
        <w:rPr>
          <w:rFonts w:ascii="Times New Roman" w:hAnsi="Times New Roman" w:cs="Times New Roman"/>
          <w:color w:val="000000"/>
          <w:spacing w:val="-1"/>
          <w:sz w:val="24"/>
          <w:szCs w:val="24"/>
        </w:rPr>
        <w:t xml:space="preserve"> сельсовет</w:t>
      </w:r>
      <w:r w:rsidR="000A295D" w:rsidRPr="00D40D33">
        <w:rPr>
          <w:rFonts w:ascii="Times New Roman" w:hAnsi="Times New Roman" w:cs="Times New Roman"/>
          <w:iCs/>
          <w:color w:val="000000"/>
          <w:sz w:val="24"/>
          <w:szCs w:val="24"/>
        </w:rPr>
        <w:t xml:space="preserve">,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00D240BA" w:rsidRPr="00D40D33">
        <w:rPr>
          <w:rFonts w:ascii="Times New Roman" w:hAnsi="Times New Roman" w:cs="Times New Roman"/>
          <w:iCs/>
          <w:color w:val="000000"/>
          <w:sz w:val="24"/>
          <w:szCs w:val="24"/>
        </w:rPr>
        <w:t>сельского поселения</w:t>
      </w:r>
      <w:r w:rsidR="00FC496B">
        <w:rPr>
          <w:rFonts w:ascii="Times New Roman" w:hAnsi="Times New Roman" w:cs="Times New Roman"/>
          <w:color w:val="000000"/>
          <w:sz w:val="24"/>
          <w:szCs w:val="24"/>
        </w:rPr>
        <w:t>Аккузевский</w:t>
      </w:r>
      <w:r w:rsidR="00F5301A" w:rsidRPr="00D40D33">
        <w:rPr>
          <w:rFonts w:ascii="Times New Roman" w:hAnsi="Times New Roman" w:cs="Times New Roman"/>
          <w:color w:val="000000"/>
          <w:spacing w:val="-1"/>
          <w:sz w:val="24"/>
          <w:szCs w:val="24"/>
        </w:rPr>
        <w:t xml:space="preserve"> сельсовет</w:t>
      </w:r>
      <w:r w:rsidR="000A295D" w:rsidRPr="00D40D33">
        <w:rPr>
          <w:rFonts w:ascii="Times New Roman" w:hAnsi="Times New Roman" w:cs="Times New Roman"/>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D40D33" w:rsidRDefault="000A295D" w:rsidP="00F71DA3">
      <w:pPr>
        <w:spacing w:line="240" w:lineRule="auto"/>
        <w:ind w:firstLine="360"/>
        <w:rPr>
          <w:rFonts w:ascii="Times New Roman" w:hAnsi="Times New Roman" w:cs="Times New Roman"/>
          <w:bCs/>
          <w:iCs/>
          <w:color w:val="000000"/>
          <w:sz w:val="24"/>
          <w:szCs w:val="24"/>
        </w:rPr>
      </w:pPr>
      <w:r w:rsidRPr="00D40D33">
        <w:rPr>
          <w:rFonts w:ascii="Times New Roman" w:hAnsi="Times New Roman" w:cs="Times New Roman"/>
          <w:iCs/>
          <w:color w:val="000000"/>
          <w:sz w:val="24"/>
          <w:szCs w:val="24"/>
        </w:rPr>
        <w:t>1</w:t>
      </w:r>
      <w:r w:rsidR="000212F7" w:rsidRPr="00D40D33">
        <w:rPr>
          <w:rFonts w:ascii="Times New Roman" w:hAnsi="Times New Roman" w:cs="Times New Roman"/>
          <w:iCs/>
          <w:color w:val="000000"/>
          <w:sz w:val="24"/>
          <w:szCs w:val="24"/>
        </w:rPr>
        <w:t>0</w:t>
      </w:r>
      <w:r w:rsidRPr="00D40D33">
        <w:rPr>
          <w:rFonts w:ascii="Times New Roman" w:hAnsi="Times New Roman" w:cs="Times New Roman"/>
          <w:iCs/>
          <w:color w:val="000000"/>
          <w:sz w:val="24"/>
          <w:szCs w:val="24"/>
        </w:rPr>
        <w:t xml:space="preserve">. Глава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iCs/>
          <w:color w:val="000000"/>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bCs/>
          <w:iCs/>
          <w:color w:val="000000"/>
          <w:sz w:val="24"/>
          <w:szCs w:val="24"/>
        </w:rPr>
        <w:t>1</w:t>
      </w:r>
      <w:r w:rsidR="000212F7" w:rsidRPr="00D40D33">
        <w:rPr>
          <w:rFonts w:ascii="Times New Roman" w:hAnsi="Times New Roman" w:cs="Times New Roman"/>
          <w:bCs/>
          <w:iCs/>
          <w:color w:val="000000"/>
          <w:sz w:val="24"/>
          <w:szCs w:val="24"/>
        </w:rPr>
        <w:t>1</w:t>
      </w:r>
      <w:r w:rsidRPr="00D40D33">
        <w:rPr>
          <w:rFonts w:ascii="Times New Roman" w:hAnsi="Times New Roman" w:cs="Times New Roman"/>
          <w:bCs/>
          <w:iCs/>
          <w:color w:val="000000"/>
          <w:sz w:val="24"/>
          <w:szCs w:val="24"/>
        </w:rPr>
        <w:t xml:space="preserve">. </w:t>
      </w:r>
      <w:r w:rsidRPr="00D40D33">
        <w:rPr>
          <w:rFonts w:ascii="Times New Roman" w:hAnsi="Times New Roman" w:cs="Times New Roman"/>
          <w:iCs/>
          <w:color w:val="000000"/>
          <w:sz w:val="24"/>
          <w:szCs w:val="24"/>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00D240BA" w:rsidRPr="00D40D33">
        <w:rPr>
          <w:rFonts w:ascii="Times New Roman" w:hAnsi="Times New Roman" w:cs="Times New Roman"/>
          <w:bCs/>
          <w:iCs/>
          <w:color w:val="000000"/>
          <w:sz w:val="24"/>
          <w:szCs w:val="24"/>
        </w:rPr>
        <w:t>сельского поселения</w:t>
      </w:r>
      <w:r w:rsidR="00FC496B">
        <w:rPr>
          <w:rFonts w:ascii="Times New Roman" w:hAnsi="Times New Roman" w:cs="Times New Roman"/>
          <w:color w:val="000000"/>
          <w:sz w:val="24"/>
          <w:szCs w:val="24"/>
        </w:rPr>
        <w:t>Аккузевский</w:t>
      </w:r>
      <w:r w:rsidR="00F5301A" w:rsidRPr="00D40D33">
        <w:rPr>
          <w:rFonts w:ascii="Times New Roman" w:hAnsi="Times New Roman" w:cs="Times New Roman"/>
          <w:color w:val="000000"/>
          <w:spacing w:val="-1"/>
          <w:sz w:val="24"/>
          <w:szCs w:val="24"/>
        </w:rPr>
        <w:t>сельсовет</w:t>
      </w:r>
      <w:r w:rsidRPr="00D40D33">
        <w:rPr>
          <w:rFonts w:ascii="Times New Roman" w:hAnsi="Times New Roman" w:cs="Times New Roman"/>
          <w:iCs/>
          <w:color w:val="000000"/>
          <w:sz w:val="24"/>
          <w:szCs w:val="24"/>
        </w:rPr>
        <w:t>на доработку в соответствии с результатами публичных слушаний по указанному проекту.</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color w:val="000000"/>
          <w:sz w:val="24"/>
          <w:szCs w:val="24"/>
        </w:rPr>
        <w:t>1</w:t>
      </w:r>
      <w:r w:rsidR="000212F7" w:rsidRPr="00D40D33">
        <w:rPr>
          <w:rFonts w:ascii="Times New Roman" w:hAnsi="Times New Roman" w:cs="Times New Roman"/>
          <w:color w:val="000000"/>
          <w:sz w:val="24"/>
          <w:szCs w:val="24"/>
        </w:rPr>
        <w:t>2</w:t>
      </w:r>
      <w:r w:rsidRPr="00D40D33">
        <w:rPr>
          <w:rFonts w:ascii="Times New Roman" w:hAnsi="Times New Roman" w:cs="Times New Roman"/>
          <w:color w:val="000000"/>
          <w:sz w:val="24"/>
          <w:szCs w:val="24"/>
        </w:rPr>
        <w:t xml:space="preserve">. </w:t>
      </w:r>
      <w:r w:rsidRPr="00D40D33">
        <w:rPr>
          <w:rFonts w:ascii="Times New Roman" w:hAnsi="Times New Roman" w:cs="Times New Roman"/>
          <w:iCs/>
          <w:color w:val="000000"/>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iCs/>
          <w:color w:val="000000"/>
          <w:sz w:val="24"/>
          <w:szCs w:val="24"/>
        </w:rPr>
        <w:t xml:space="preserve"> в сети "Интернет", в случае наличия такого сайта.</w:t>
      </w:r>
    </w:p>
    <w:p w:rsidR="000A295D" w:rsidRPr="00D40D33" w:rsidRDefault="000A295D"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1</w:t>
      </w:r>
      <w:r w:rsidR="000212F7" w:rsidRPr="00D40D33">
        <w:rPr>
          <w:rFonts w:ascii="Times New Roman" w:hAnsi="Times New Roman" w:cs="Times New Roman"/>
          <w:sz w:val="24"/>
          <w:szCs w:val="24"/>
        </w:rPr>
        <w:t>3</w:t>
      </w:r>
      <w:r w:rsidRPr="00D40D33">
        <w:rPr>
          <w:rFonts w:ascii="Times New Roman" w:hAnsi="Times New Roman" w:cs="Times New Roman"/>
          <w:sz w:val="24"/>
          <w:szCs w:val="24"/>
        </w:rPr>
        <w:t xml:space="preserve">. </w:t>
      </w:r>
      <w:r w:rsidRPr="00D40D33">
        <w:rPr>
          <w:rFonts w:ascii="Times New Roman" w:hAnsi="Times New Roman" w:cs="Times New Roman"/>
          <w:iCs/>
          <w:sz w:val="24"/>
          <w:szCs w:val="24"/>
        </w:rPr>
        <w:t>Физические и юридические лица вправе оспорить решение об утверждении изменений внесенных в Правила в судебном порядке.</w:t>
      </w:r>
    </w:p>
    <w:p w:rsidR="000A295D" w:rsidRPr="00D40D33" w:rsidRDefault="000A295D" w:rsidP="00F71DA3">
      <w:pPr>
        <w:pStyle w:val="Web1"/>
        <w:spacing w:before="0" w:after="0"/>
        <w:ind w:left="0" w:right="0" w:firstLine="360"/>
        <w:rPr>
          <w:rFonts w:ascii="Times New Roman" w:hAnsi="Times New Roman" w:cs="Times New Roman"/>
          <w:iCs/>
          <w:sz w:val="24"/>
          <w:szCs w:val="24"/>
        </w:rPr>
      </w:pPr>
      <w:r w:rsidRPr="00D40D33">
        <w:rPr>
          <w:rFonts w:ascii="Times New Roman" w:hAnsi="Times New Roman" w:cs="Times New Roman"/>
          <w:sz w:val="24"/>
          <w:szCs w:val="24"/>
        </w:rPr>
        <w:t>1</w:t>
      </w:r>
      <w:r w:rsidR="000212F7" w:rsidRPr="00D40D33">
        <w:rPr>
          <w:rFonts w:ascii="Times New Roman" w:hAnsi="Times New Roman" w:cs="Times New Roman"/>
          <w:sz w:val="24"/>
          <w:szCs w:val="24"/>
        </w:rPr>
        <w:t>4</w:t>
      </w:r>
      <w:r w:rsidRPr="00D40D33">
        <w:rPr>
          <w:rFonts w:ascii="Times New Roman" w:hAnsi="Times New Roman" w:cs="Times New Roman"/>
          <w:sz w:val="24"/>
          <w:szCs w:val="24"/>
        </w:rPr>
        <w:t xml:space="preserve">. </w:t>
      </w:r>
      <w:r w:rsidRPr="00D40D33">
        <w:rPr>
          <w:rFonts w:ascii="Times New Roman" w:hAnsi="Times New Roman" w:cs="Times New Roman"/>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0A295D" w:rsidRPr="00D40D33" w:rsidRDefault="000A295D" w:rsidP="00F71DA3">
      <w:pPr>
        <w:pStyle w:val="Web1"/>
        <w:spacing w:before="0" w:after="0"/>
        <w:ind w:left="0" w:right="0" w:firstLine="360"/>
        <w:jc w:val="center"/>
        <w:rPr>
          <w:rFonts w:ascii="Times New Roman" w:hAnsi="Times New Roman" w:cs="Times New Roman"/>
          <w:sz w:val="24"/>
          <w:szCs w:val="24"/>
        </w:rPr>
      </w:pPr>
    </w:p>
    <w:p w:rsidR="000A295D" w:rsidRPr="00D40D33" w:rsidRDefault="000A295D"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00FA1277" w:rsidRPr="00D40D33">
        <w:rPr>
          <w:rFonts w:ascii="Times New Roman" w:hAnsi="Times New Roman" w:cs="Times New Roman"/>
          <w:b/>
          <w:color w:val="000000"/>
          <w:sz w:val="24"/>
          <w:szCs w:val="24"/>
        </w:rPr>
        <w:t>4</w:t>
      </w:r>
      <w:r w:rsidR="00DF49C3" w:rsidRPr="00D40D33">
        <w:rPr>
          <w:rFonts w:ascii="Times New Roman" w:hAnsi="Times New Roman" w:cs="Times New Roman"/>
          <w:b/>
          <w:color w:val="000000"/>
          <w:sz w:val="24"/>
          <w:szCs w:val="24"/>
        </w:rPr>
        <w:t>0</w:t>
      </w:r>
      <w:r w:rsidRPr="00D40D33">
        <w:rPr>
          <w:rFonts w:ascii="Times New Roman" w:hAnsi="Times New Roman" w:cs="Times New Roman"/>
          <w:b/>
          <w:noProof/>
          <w:color w:val="000000"/>
          <w:sz w:val="24"/>
          <w:szCs w:val="24"/>
        </w:rPr>
        <w:t xml:space="preserve">. Порядок внесения изменений в Правила </w:t>
      </w:r>
      <w:r w:rsidRPr="00D40D33">
        <w:rPr>
          <w:rFonts w:ascii="Times New Roman" w:hAnsi="Times New Roman" w:cs="Times New Roman"/>
          <w:b/>
          <w:color w:val="000000"/>
          <w:sz w:val="24"/>
          <w:szCs w:val="24"/>
        </w:rPr>
        <w:t>в случае выявления на территории</w:t>
      </w:r>
      <w:r w:rsidR="00D240BA" w:rsidRPr="00D40D33">
        <w:rPr>
          <w:rFonts w:ascii="Times New Roman" w:hAnsi="Times New Roman" w:cs="Times New Roman"/>
          <w:b/>
          <w:color w:val="000000"/>
          <w:sz w:val="24"/>
          <w:szCs w:val="24"/>
        </w:rPr>
        <w:t>сельского поселения</w:t>
      </w:r>
      <w:r w:rsidR="00FC496B">
        <w:rPr>
          <w:rFonts w:ascii="Times New Roman" w:hAnsi="Times New Roman" w:cs="Times New Roman"/>
          <w:b/>
          <w:color w:val="000000"/>
          <w:sz w:val="24"/>
          <w:szCs w:val="24"/>
        </w:rPr>
        <w:t>Аккузевский</w:t>
      </w:r>
      <w:r w:rsidR="00F5301A" w:rsidRPr="00D40D33">
        <w:rPr>
          <w:rFonts w:ascii="Times New Roman" w:hAnsi="Times New Roman" w:cs="Times New Roman"/>
          <w:b/>
          <w:color w:val="000000"/>
          <w:spacing w:val="-1"/>
          <w:sz w:val="24"/>
          <w:szCs w:val="24"/>
        </w:rPr>
        <w:t>сельсовет</w:t>
      </w:r>
      <w:r w:rsidRPr="00D40D33">
        <w:rPr>
          <w:rFonts w:ascii="Times New Roman" w:hAnsi="Times New Roman" w:cs="Times New Roman"/>
          <w:b/>
          <w:color w:val="000000"/>
          <w:sz w:val="24"/>
          <w:szCs w:val="24"/>
        </w:rPr>
        <w:t>объектов культурного наследия</w:t>
      </w:r>
    </w:p>
    <w:p w:rsidR="000A295D" w:rsidRPr="00D40D33" w:rsidRDefault="000A295D" w:rsidP="00F71DA3">
      <w:pPr>
        <w:spacing w:line="240" w:lineRule="auto"/>
        <w:ind w:firstLine="360"/>
        <w:rPr>
          <w:rFonts w:ascii="Times New Roman" w:hAnsi="Times New Roman" w:cs="Times New Roman"/>
          <w:b/>
          <w:color w:val="000000"/>
          <w:sz w:val="24"/>
          <w:szCs w:val="24"/>
        </w:rPr>
      </w:pPr>
    </w:p>
    <w:p w:rsidR="000A295D" w:rsidRPr="00D40D33" w:rsidRDefault="000A295D" w:rsidP="00F71DA3">
      <w:pPr>
        <w:pStyle w:val="FR2"/>
        <w:spacing w:line="240" w:lineRule="auto"/>
        <w:ind w:firstLine="360"/>
        <w:rPr>
          <w:color w:val="000000"/>
          <w:sz w:val="24"/>
          <w:szCs w:val="24"/>
        </w:rPr>
      </w:pPr>
      <w:r w:rsidRPr="00D40D33">
        <w:rPr>
          <w:color w:val="000000"/>
          <w:sz w:val="24"/>
          <w:szCs w:val="24"/>
        </w:rPr>
        <w:t xml:space="preserve">1. 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
    <w:p w:rsidR="000A295D" w:rsidRPr="00D40D33" w:rsidRDefault="000A295D" w:rsidP="00F71DA3">
      <w:pPr>
        <w:pStyle w:val="FR2"/>
        <w:spacing w:line="240" w:lineRule="auto"/>
        <w:ind w:firstLine="360"/>
        <w:rPr>
          <w:color w:val="000000"/>
          <w:sz w:val="24"/>
          <w:szCs w:val="24"/>
        </w:rPr>
      </w:pPr>
      <w:r w:rsidRPr="00D40D33">
        <w:rPr>
          <w:color w:val="000000"/>
          <w:sz w:val="24"/>
          <w:szCs w:val="24"/>
        </w:rPr>
        <w:t>К заявлению прилагаются следующие документы:</w:t>
      </w:r>
    </w:p>
    <w:p w:rsidR="000A295D" w:rsidRPr="00D40D33" w:rsidRDefault="000A295D" w:rsidP="00386E6A">
      <w:pPr>
        <w:pStyle w:val="FR2"/>
        <w:numPr>
          <w:ilvl w:val="0"/>
          <w:numId w:val="16"/>
        </w:numPr>
        <w:tabs>
          <w:tab w:val="num" w:pos="1040"/>
        </w:tabs>
        <w:spacing w:line="240" w:lineRule="auto"/>
        <w:ind w:left="0" w:firstLine="360"/>
        <w:rPr>
          <w:color w:val="000000"/>
          <w:sz w:val="24"/>
          <w:szCs w:val="24"/>
        </w:rPr>
      </w:pPr>
      <w:r w:rsidRPr="00D40D33">
        <w:rPr>
          <w:color w:val="000000"/>
          <w:sz w:val="24"/>
          <w:szCs w:val="24"/>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0A295D" w:rsidRPr="00D40D33" w:rsidRDefault="000A295D" w:rsidP="00386E6A">
      <w:pPr>
        <w:pStyle w:val="FR2"/>
        <w:numPr>
          <w:ilvl w:val="0"/>
          <w:numId w:val="16"/>
        </w:numPr>
        <w:tabs>
          <w:tab w:val="num" w:pos="1040"/>
        </w:tabs>
        <w:spacing w:line="240" w:lineRule="auto"/>
        <w:ind w:left="0" w:firstLine="360"/>
        <w:rPr>
          <w:color w:val="000000"/>
          <w:sz w:val="24"/>
          <w:szCs w:val="24"/>
        </w:rPr>
      </w:pPr>
      <w:r w:rsidRPr="00D40D33">
        <w:rPr>
          <w:color w:val="000000"/>
          <w:sz w:val="24"/>
          <w:szCs w:val="24"/>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0A295D" w:rsidRPr="00D40D33" w:rsidRDefault="000A295D" w:rsidP="00386E6A">
      <w:pPr>
        <w:pStyle w:val="FR2"/>
        <w:numPr>
          <w:ilvl w:val="0"/>
          <w:numId w:val="16"/>
        </w:numPr>
        <w:tabs>
          <w:tab w:val="num" w:pos="1040"/>
        </w:tabs>
        <w:spacing w:line="240" w:lineRule="auto"/>
        <w:ind w:left="0" w:firstLine="360"/>
        <w:rPr>
          <w:color w:val="000000"/>
          <w:sz w:val="24"/>
          <w:szCs w:val="24"/>
        </w:rPr>
      </w:pPr>
      <w:r w:rsidRPr="00D40D33">
        <w:rPr>
          <w:color w:val="000000"/>
          <w:sz w:val="24"/>
          <w:szCs w:val="24"/>
        </w:rPr>
        <w:t>схему границ территории выявленного объекта культурного наследия;</w:t>
      </w:r>
    </w:p>
    <w:p w:rsidR="000A295D" w:rsidRPr="00D40D33" w:rsidRDefault="000A295D" w:rsidP="00386E6A">
      <w:pPr>
        <w:pStyle w:val="FR2"/>
        <w:numPr>
          <w:ilvl w:val="0"/>
          <w:numId w:val="16"/>
        </w:numPr>
        <w:tabs>
          <w:tab w:val="num" w:pos="1040"/>
        </w:tabs>
        <w:spacing w:line="240" w:lineRule="auto"/>
        <w:ind w:left="0" w:firstLine="360"/>
        <w:rPr>
          <w:color w:val="000000"/>
          <w:sz w:val="24"/>
          <w:szCs w:val="24"/>
        </w:rPr>
      </w:pPr>
      <w:r w:rsidRPr="00D40D33">
        <w:rPr>
          <w:color w:val="000000"/>
          <w:sz w:val="24"/>
          <w:szCs w:val="24"/>
        </w:rPr>
        <w:t>карты-схемы границ охранных зон выявленного объекта культурного наследия;</w:t>
      </w:r>
    </w:p>
    <w:p w:rsidR="000A295D" w:rsidRPr="00D40D33" w:rsidRDefault="000A295D" w:rsidP="00386E6A">
      <w:pPr>
        <w:pStyle w:val="FR2"/>
        <w:numPr>
          <w:ilvl w:val="0"/>
          <w:numId w:val="16"/>
        </w:numPr>
        <w:tabs>
          <w:tab w:val="num" w:pos="1170"/>
        </w:tabs>
        <w:spacing w:line="240" w:lineRule="auto"/>
        <w:ind w:left="0" w:firstLine="360"/>
        <w:rPr>
          <w:color w:val="000000"/>
          <w:sz w:val="24"/>
          <w:szCs w:val="24"/>
        </w:rPr>
      </w:pPr>
      <w:r w:rsidRPr="00D40D33">
        <w:rPr>
          <w:color w:val="000000"/>
          <w:sz w:val="24"/>
          <w:szCs w:val="24"/>
        </w:rPr>
        <w:t>иные, предусмотренные законодательством документы.</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iCs/>
          <w:color w:val="000000"/>
          <w:sz w:val="24"/>
          <w:szCs w:val="24"/>
        </w:rPr>
        <w:t xml:space="preserve">2. </w:t>
      </w:r>
      <w:r w:rsidRPr="00D40D33">
        <w:rPr>
          <w:rFonts w:ascii="Times New Roman" w:hAnsi="Times New Roman" w:cs="Times New Roman"/>
          <w:color w:val="000000"/>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A295D" w:rsidRPr="00D40D33" w:rsidRDefault="000A295D" w:rsidP="00F71DA3">
      <w:pPr>
        <w:tabs>
          <w:tab w:val="left" w:pos="650"/>
        </w:tabs>
        <w:spacing w:line="240" w:lineRule="auto"/>
        <w:ind w:firstLine="360"/>
        <w:rPr>
          <w:rFonts w:ascii="Times New Roman" w:hAnsi="Times New Roman" w:cs="Times New Roman"/>
          <w:bCs/>
          <w:iCs/>
          <w:color w:val="000000"/>
          <w:sz w:val="24"/>
          <w:szCs w:val="24"/>
        </w:rPr>
      </w:pPr>
      <w:r w:rsidRPr="00D40D33">
        <w:rPr>
          <w:rFonts w:ascii="Times New Roman" w:hAnsi="Times New Roman" w:cs="Times New Roman"/>
          <w:color w:val="000000"/>
          <w:sz w:val="24"/>
          <w:szCs w:val="24"/>
        </w:rPr>
        <w:t xml:space="preserve">         3. В целях подготовки заключения Комиссия </w:t>
      </w:r>
      <w:r w:rsidRPr="00D40D33">
        <w:rPr>
          <w:rFonts w:ascii="Times New Roman" w:hAnsi="Times New Roman" w:cs="Times New Roman"/>
          <w:bCs/>
          <w:iCs/>
          <w:color w:val="000000"/>
          <w:sz w:val="24"/>
          <w:szCs w:val="24"/>
        </w:rPr>
        <w:t xml:space="preserve">направляет запросы в Администрацию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bCs/>
          <w:iCs/>
          <w:color w:val="000000"/>
          <w:sz w:val="24"/>
          <w:szCs w:val="24"/>
        </w:rPr>
        <w:t>:</w:t>
      </w:r>
    </w:p>
    <w:p w:rsidR="000A295D" w:rsidRPr="00D40D33" w:rsidRDefault="000A295D" w:rsidP="00386E6A">
      <w:pPr>
        <w:numPr>
          <w:ilvl w:val="0"/>
          <w:numId w:val="17"/>
        </w:numPr>
        <w:tabs>
          <w:tab w:val="num" w:pos="1040"/>
        </w:tabs>
        <w:spacing w:line="240" w:lineRule="auto"/>
        <w:ind w:left="0" w:firstLine="360"/>
        <w:rPr>
          <w:rFonts w:ascii="Times New Roman" w:hAnsi="Times New Roman" w:cs="Times New Roman"/>
          <w:iCs/>
          <w:color w:val="000000"/>
          <w:sz w:val="24"/>
          <w:szCs w:val="24"/>
        </w:rPr>
      </w:pPr>
      <w:r w:rsidRPr="00D40D33">
        <w:rPr>
          <w:rFonts w:ascii="Times New Roman" w:hAnsi="Times New Roman" w:cs="Times New Roman"/>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D40D33" w:rsidRDefault="000A295D" w:rsidP="00386E6A">
      <w:pPr>
        <w:pStyle w:val="Web1"/>
        <w:numPr>
          <w:ilvl w:val="0"/>
          <w:numId w:val="17"/>
        </w:numPr>
        <w:tabs>
          <w:tab w:val="num" w:pos="1040"/>
        </w:tabs>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0A295D" w:rsidRPr="00D40D33" w:rsidRDefault="000A295D" w:rsidP="00386E6A">
      <w:pPr>
        <w:pStyle w:val="Web1"/>
        <w:numPr>
          <w:ilvl w:val="0"/>
          <w:numId w:val="17"/>
        </w:numPr>
        <w:tabs>
          <w:tab w:val="num" w:pos="1040"/>
        </w:tabs>
        <w:spacing w:before="0" w:after="0"/>
        <w:ind w:left="0" w:right="0" w:firstLine="360"/>
        <w:rPr>
          <w:rFonts w:ascii="Times New Roman" w:hAnsi="Times New Roman" w:cs="Times New Roman"/>
          <w:spacing w:val="-2"/>
          <w:sz w:val="24"/>
          <w:szCs w:val="24"/>
        </w:rPr>
      </w:pPr>
      <w:r w:rsidRPr="00D40D33">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A295D" w:rsidRPr="00D40D33" w:rsidRDefault="000A295D" w:rsidP="00386E6A">
      <w:pPr>
        <w:pStyle w:val="FR2"/>
        <w:numPr>
          <w:ilvl w:val="0"/>
          <w:numId w:val="17"/>
        </w:numPr>
        <w:tabs>
          <w:tab w:val="num" w:pos="1040"/>
        </w:tabs>
        <w:spacing w:line="240" w:lineRule="auto"/>
        <w:ind w:left="0" w:firstLine="360"/>
        <w:rPr>
          <w:color w:val="000000"/>
          <w:sz w:val="24"/>
          <w:szCs w:val="24"/>
        </w:rPr>
      </w:pPr>
      <w:r w:rsidRPr="00D40D33">
        <w:rPr>
          <w:color w:val="000000"/>
          <w:sz w:val="24"/>
          <w:szCs w:val="24"/>
        </w:rPr>
        <w:t xml:space="preserve">в предприятия, обслуживающие инженерные сети на </w:t>
      </w:r>
      <w:r w:rsidR="00D240BA" w:rsidRPr="00D40D33">
        <w:rPr>
          <w:color w:val="000000"/>
          <w:sz w:val="24"/>
          <w:szCs w:val="24"/>
        </w:rPr>
        <w:t>сельского поселения</w:t>
      </w:r>
      <w:r w:rsidR="00FC496B">
        <w:rPr>
          <w:color w:val="000000"/>
          <w:sz w:val="24"/>
          <w:szCs w:val="24"/>
        </w:rPr>
        <w:t>Аккузевский</w:t>
      </w:r>
      <w:r w:rsidR="00F5301A" w:rsidRPr="00D40D33">
        <w:rPr>
          <w:color w:val="000000"/>
          <w:spacing w:val="-1"/>
          <w:sz w:val="24"/>
          <w:szCs w:val="24"/>
        </w:rPr>
        <w:t xml:space="preserve"> сельсовет</w:t>
      </w:r>
      <w:r w:rsidRPr="00D40D33">
        <w:rPr>
          <w:color w:val="000000"/>
          <w:sz w:val="24"/>
          <w:szCs w:val="24"/>
        </w:rPr>
        <w:t>:</w:t>
      </w:r>
    </w:p>
    <w:p w:rsidR="000A295D" w:rsidRPr="00D40D33" w:rsidRDefault="000A295D" w:rsidP="00386E6A">
      <w:pPr>
        <w:pStyle w:val="FR2"/>
        <w:numPr>
          <w:ilvl w:val="0"/>
          <w:numId w:val="17"/>
        </w:numPr>
        <w:tabs>
          <w:tab w:val="num" w:pos="1040"/>
        </w:tabs>
        <w:spacing w:line="240" w:lineRule="auto"/>
        <w:ind w:left="0" w:firstLine="360"/>
        <w:rPr>
          <w:bCs/>
          <w:iCs/>
          <w:color w:val="000000"/>
          <w:sz w:val="24"/>
          <w:szCs w:val="24"/>
        </w:rPr>
      </w:pPr>
      <w:r w:rsidRPr="00D40D33">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D40D33">
        <w:rPr>
          <w:bCs/>
          <w:iCs/>
          <w:color w:val="000000"/>
          <w:sz w:val="24"/>
          <w:szCs w:val="24"/>
        </w:rPr>
        <w:t>;</w:t>
      </w:r>
    </w:p>
    <w:p w:rsidR="000A295D" w:rsidRPr="00D40D33" w:rsidRDefault="000A295D" w:rsidP="00F71DA3">
      <w:pPr>
        <w:pStyle w:val="Web1"/>
        <w:tabs>
          <w:tab w:val="num" w:pos="1040"/>
        </w:tabs>
        <w:spacing w:before="0" w:after="0"/>
        <w:ind w:left="0" w:right="0" w:firstLine="360"/>
        <w:rPr>
          <w:rFonts w:ascii="Times New Roman" w:hAnsi="Times New Roman" w:cs="Times New Roman"/>
          <w:spacing w:val="-2"/>
          <w:sz w:val="24"/>
          <w:szCs w:val="24"/>
        </w:rPr>
      </w:pPr>
      <w:r w:rsidRPr="00D40D33">
        <w:rPr>
          <w:rFonts w:ascii="Times New Roman" w:hAnsi="Times New Roman" w:cs="Times New Roman"/>
          <w:spacing w:val="-2"/>
          <w:sz w:val="24"/>
          <w:szCs w:val="24"/>
        </w:rPr>
        <w:t>а так же в следующие федеральные органы:</w:t>
      </w:r>
    </w:p>
    <w:p w:rsidR="000A295D" w:rsidRPr="00D40D33" w:rsidRDefault="000A295D" w:rsidP="00386E6A">
      <w:pPr>
        <w:pStyle w:val="Web1"/>
        <w:numPr>
          <w:ilvl w:val="0"/>
          <w:numId w:val="17"/>
        </w:numPr>
        <w:tabs>
          <w:tab w:val="num" w:pos="1040"/>
        </w:tabs>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0A295D" w:rsidRPr="00D40D33" w:rsidRDefault="000A295D" w:rsidP="00386E6A">
      <w:pPr>
        <w:pStyle w:val="Web1"/>
        <w:numPr>
          <w:ilvl w:val="0"/>
          <w:numId w:val="17"/>
        </w:numPr>
        <w:tabs>
          <w:tab w:val="num" w:pos="1040"/>
        </w:tabs>
        <w:spacing w:before="0" w:after="0"/>
        <w:ind w:left="0" w:right="0" w:firstLine="360"/>
        <w:rPr>
          <w:rFonts w:ascii="Times New Roman" w:hAnsi="Times New Roman" w:cs="Times New Roman"/>
          <w:sz w:val="24"/>
          <w:szCs w:val="24"/>
        </w:rPr>
      </w:pPr>
      <w:r w:rsidRPr="00D40D33">
        <w:rPr>
          <w:rFonts w:ascii="Times New Roman" w:hAnsi="Times New Roman" w:cs="Times New Roman"/>
          <w:spacing w:val="-2"/>
          <w:sz w:val="24"/>
          <w:szCs w:val="24"/>
        </w:rPr>
        <w:t>в Федеральную службу по надзору в сфере природопользования (</w:t>
      </w:r>
      <w:r w:rsidRPr="00D40D33">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0A295D" w:rsidRPr="00D40D33" w:rsidRDefault="000A295D" w:rsidP="00386E6A">
      <w:pPr>
        <w:pStyle w:val="FR2"/>
        <w:numPr>
          <w:ilvl w:val="0"/>
          <w:numId w:val="17"/>
        </w:numPr>
        <w:tabs>
          <w:tab w:val="num" w:pos="1040"/>
        </w:tabs>
        <w:spacing w:line="240" w:lineRule="auto"/>
        <w:ind w:left="0" w:firstLine="360"/>
        <w:rPr>
          <w:bCs/>
          <w:iCs/>
          <w:color w:val="000000"/>
          <w:sz w:val="24"/>
          <w:szCs w:val="24"/>
        </w:rPr>
      </w:pPr>
      <w:r w:rsidRPr="00D40D33">
        <w:rPr>
          <w:bCs/>
          <w:iCs/>
          <w:color w:val="000000"/>
          <w:sz w:val="24"/>
          <w:szCs w:val="24"/>
        </w:rPr>
        <w:t>в иные органы уполномоченные регулировать землепользование и застройку на территории</w:t>
      </w:r>
      <w:r w:rsidR="00D240BA" w:rsidRPr="00D40D33">
        <w:rPr>
          <w:color w:val="000000"/>
          <w:sz w:val="24"/>
          <w:szCs w:val="24"/>
        </w:rPr>
        <w:t>сельского поселения</w:t>
      </w:r>
      <w:r w:rsidR="00FC496B">
        <w:rPr>
          <w:color w:val="000000"/>
          <w:sz w:val="24"/>
          <w:szCs w:val="24"/>
        </w:rPr>
        <w:t>Аккузевский</w:t>
      </w:r>
      <w:r w:rsidR="00F5301A" w:rsidRPr="00D40D33">
        <w:rPr>
          <w:color w:val="000000"/>
          <w:sz w:val="24"/>
          <w:szCs w:val="24"/>
        </w:rPr>
        <w:t xml:space="preserve"> сельсовет</w:t>
      </w:r>
      <w:r w:rsidR="007159A0" w:rsidRPr="00D40D33">
        <w:rPr>
          <w:color w:val="000000"/>
          <w:sz w:val="24"/>
          <w:szCs w:val="24"/>
        </w:rPr>
        <w:t xml:space="preserve">муниципального района </w:t>
      </w:r>
      <w:r w:rsidR="005073EF">
        <w:rPr>
          <w:color w:val="000000"/>
          <w:sz w:val="24"/>
          <w:szCs w:val="24"/>
        </w:rPr>
        <w:t>Илишевский</w:t>
      </w:r>
      <w:r w:rsidR="002D2516" w:rsidRPr="00D40D33">
        <w:rPr>
          <w:color w:val="000000"/>
          <w:sz w:val="24"/>
          <w:szCs w:val="24"/>
        </w:rPr>
        <w:t xml:space="preserve"> район</w:t>
      </w:r>
      <w:r w:rsidR="001674FE" w:rsidRPr="00D40D33">
        <w:rPr>
          <w:color w:val="000000"/>
          <w:sz w:val="24"/>
          <w:szCs w:val="24"/>
        </w:rPr>
        <w:t xml:space="preserve"> Р</w:t>
      </w:r>
      <w:r w:rsidR="00D86BDD" w:rsidRPr="00D40D33">
        <w:rPr>
          <w:color w:val="000000"/>
          <w:sz w:val="24"/>
          <w:szCs w:val="24"/>
        </w:rPr>
        <w:t xml:space="preserve">еспублики </w:t>
      </w:r>
      <w:r w:rsidR="001674FE" w:rsidRPr="00D40D33">
        <w:rPr>
          <w:color w:val="000000"/>
          <w:sz w:val="24"/>
          <w:szCs w:val="24"/>
        </w:rPr>
        <w:t>Б</w:t>
      </w:r>
      <w:r w:rsidR="00D86BDD" w:rsidRPr="00D40D33">
        <w:rPr>
          <w:color w:val="000000"/>
          <w:sz w:val="24"/>
          <w:szCs w:val="24"/>
        </w:rPr>
        <w:t>ашкортостан</w:t>
      </w:r>
      <w:r w:rsidRPr="00D40D33">
        <w:rPr>
          <w:bCs/>
          <w:iCs/>
          <w:color w:val="000000"/>
          <w:sz w:val="24"/>
          <w:szCs w:val="24"/>
        </w:rPr>
        <w:t xml:space="preserve"> по вопросам, отнесенным к их компетенции.</w:t>
      </w:r>
    </w:p>
    <w:p w:rsidR="000A295D" w:rsidRPr="00D40D33" w:rsidRDefault="000A295D" w:rsidP="00F71DA3">
      <w:pPr>
        <w:pStyle w:val="FR2"/>
        <w:spacing w:line="240" w:lineRule="auto"/>
        <w:ind w:firstLine="360"/>
        <w:rPr>
          <w:bCs/>
          <w:iCs/>
          <w:color w:val="000000"/>
          <w:sz w:val="24"/>
          <w:szCs w:val="24"/>
        </w:rPr>
      </w:pPr>
      <w:r w:rsidRPr="00D40D33">
        <w:rPr>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bCs/>
          <w:iCs/>
          <w:color w:val="000000"/>
          <w:sz w:val="24"/>
          <w:szCs w:val="24"/>
        </w:rPr>
        <w:t xml:space="preserve">4. </w:t>
      </w:r>
      <w:r w:rsidRPr="00D40D33">
        <w:rPr>
          <w:rFonts w:ascii="Times New Roman" w:hAnsi="Times New Roman" w:cs="Times New Roman"/>
          <w:color w:val="000000"/>
          <w:sz w:val="24"/>
          <w:szCs w:val="24"/>
        </w:rPr>
        <w:t xml:space="preserve">Глава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color w:val="000000"/>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департамент культуры Республики Башкортостан.</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w:t>
      </w:r>
      <w:r w:rsidR="007E7597" w:rsidRPr="00D40D33">
        <w:rPr>
          <w:rFonts w:ascii="Times New Roman" w:hAnsi="Times New Roman" w:cs="Times New Roman"/>
          <w:color w:val="000000"/>
          <w:sz w:val="24"/>
          <w:szCs w:val="24"/>
        </w:rPr>
        <w:t>г</w:t>
      </w:r>
      <w:r w:rsidRPr="00D40D33">
        <w:rPr>
          <w:rFonts w:ascii="Times New Roman" w:hAnsi="Times New Roman" w:cs="Times New Roman"/>
          <w:color w:val="000000"/>
          <w:sz w:val="24"/>
          <w:szCs w:val="24"/>
        </w:rPr>
        <w:t xml:space="preserve">енеральный план </w:t>
      </w:r>
      <w:r w:rsidR="00D240BA" w:rsidRPr="00D40D33">
        <w:rPr>
          <w:rFonts w:ascii="Times New Roman" w:hAnsi="Times New Roman" w:cs="Times New Roman"/>
          <w:color w:val="000000"/>
          <w:sz w:val="24"/>
          <w:szCs w:val="24"/>
        </w:rPr>
        <w:t>сельского поселения</w:t>
      </w:r>
      <w:r w:rsidR="00FC496B">
        <w:rPr>
          <w:rFonts w:ascii="Times New Roman" w:hAnsi="Times New Roman" w:cs="Times New Roman"/>
          <w:color w:val="000000"/>
          <w:sz w:val="24"/>
          <w:szCs w:val="24"/>
        </w:rPr>
        <w:t>Аккузевский</w:t>
      </w:r>
      <w:r w:rsidR="00F5301A" w:rsidRPr="00D40D33">
        <w:rPr>
          <w:rFonts w:ascii="Times New Roman" w:hAnsi="Times New Roman" w:cs="Times New Roman"/>
          <w:color w:val="000000"/>
          <w:spacing w:val="-1"/>
          <w:sz w:val="24"/>
          <w:szCs w:val="24"/>
        </w:rPr>
        <w:t xml:space="preserve"> сельсовет</w:t>
      </w:r>
      <w:r w:rsidRPr="00D40D33">
        <w:rPr>
          <w:rFonts w:ascii="Times New Roman" w:hAnsi="Times New Roman" w:cs="Times New Roman"/>
          <w:color w:val="000000"/>
          <w:sz w:val="24"/>
          <w:szCs w:val="24"/>
        </w:rPr>
        <w:t>.</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color w:val="000000"/>
          <w:sz w:val="24"/>
          <w:szCs w:val="24"/>
        </w:rPr>
        <w:t xml:space="preserve">5. </w:t>
      </w:r>
      <w:r w:rsidR="00DA4355" w:rsidRPr="00D40D33">
        <w:rPr>
          <w:rFonts w:ascii="Times New Roman" w:hAnsi="Times New Roman" w:cs="Times New Roman"/>
          <w:iCs/>
          <w:color w:val="000000"/>
          <w:sz w:val="24"/>
          <w:szCs w:val="24"/>
        </w:rPr>
        <w:t xml:space="preserve">Глава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w:t>
      </w:r>
      <w:r w:rsidR="00072417" w:rsidRPr="00D40D33">
        <w:rPr>
          <w:rFonts w:ascii="Times New Roman" w:hAnsi="Times New Roman" w:cs="Times New Roman"/>
          <w:iCs/>
          <w:color w:val="000000"/>
          <w:sz w:val="24"/>
          <w:szCs w:val="24"/>
        </w:rPr>
        <w:t>сайте сельского поселения</w:t>
      </w:r>
      <w:r w:rsidRPr="00D40D33">
        <w:rPr>
          <w:rFonts w:ascii="Times New Roman" w:hAnsi="Times New Roman" w:cs="Times New Roman"/>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6. Внесение изменений в </w:t>
      </w:r>
      <w:r w:rsidR="007E7597" w:rsidRPr="00D40D33">
        <w:rPr>
          <w:rFonts w:ascii="Times New Roman" w:hAnsi="Times New Roman" w:cs="Times New Roman"/>
          <w:color w:val="000000"/>
          <w:sz w:val="24"/>
          <w:szCs w:val="24"/>
        </w:rPr>
        <w:t>г</w:t>
      </w:r>
      <w:r w:rsidRPr="00D40D33">
        <w:rPr>
          <w:rFonts w:ascii="Times New Roman" w:hAnsi="Times New Roman" w:cs="Times New Roman"/>
          <w:color w:val="000000"/>
          <w:sz w:val="24"/>
          <w:szCs w:val="24"/>
        </w:rPr>
        <w:t>енеральный план осуществляется в порядке, предусмотренном статьей 24 Градостроительного кодекса Российской Федерации.</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7. </w:t>
      </w:r>
      <w:r w:rsidRPr="00D40D33">
        <w:rPr>
          <w:rFonts w:ascii="Times New Roman" w:hAnsi="Times New Roman" w:cs="Times New Roman"/>
          <w:iCs/>
          <w:color w:val="000000"/>
          <w:sz w:val="24"/>
          <w:szCs w:val="24"/>
        </w:rPr>
        <w:t xml:space="preserve">Комиссия на основании внесенных и утвержденных в установленном законом порядке изменений в </w:t>
      </w:r>
      <w:r w:rsidR="007E7597" w:rsidRPr="00D40D33">
        <w:rPr>
          <w:rFonts w:ascii="Times New Roman" w:hAnsi="Times New Roman" w:cs="Times New Roman"/>
          <w:iCs/>
          <w:color w:val="000000"/>
          <w:sz w:val="24"/>
          <w:szCs w:val="24"/>
        </w:rPr>
        <w:t>г</w:t>
      </w:r>
      <w:r w:rsidRPr="00D40D33">
        <w:rPr>
          <w:rFonts w:ascii="Times New Roman" w:hAnsi="Times New Roman" w:cs="Times New Roman"/>
          <w:iCs/>
          <w:color w:val="000000"/>
          <w:sz w:val="24"/>
          <w:szCs w:val="24"/>
        </w:rPr>
        <w:t xml:space="preserve">енеральный плани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 xml:space="preserve">8. Глава </w:t>
      </w:r>
      <w:r w:rsidR="00E052DC" w:rsidRPr="00D40D33">
        <w:rPr>
          <w:rFonts w:ascii="Times New Roman" w:hAnsi="Times New Roman" w:cs="Times New Roman"/>
          <w:iCs/>
          <w:color w:val="000000"/>
          <w:sz w:val="24"/>
          <w:szCs w:val="24"/>
        </w:rPr>
        <w:t>с</w:t>
      </w:r>
      <w:r w:rsidR="00D240BA" w:rsidRPr="00D40D33">
        <w:rPr>
          <w:rFonts w:ascii="Times New Roman" w:hAnsi="Times New Roman" w:cs="Times New Roman"/>
          <w:bCs/>
          <w:iCs/>
          <w:color w:val="000000"/>
          <w:sz w:val="24"/>
          <w:szCs w:val="24"/>
        </w:rPr>
        <w:t>ельского поселения</w:t>
      </w:r>
      <w:r w:rsidRPr="00D40D33">
        <w:rPr>
          <w:rFonts w:ascii="Times New Roman" w:hAnsi="Times New Roman" w:cs="Times New Roman"/>
          <w:iCs/>
          <w:color w:val="000000"/>
          <w:sz w:val="24"/>
          <w:szCs w:val="24"/>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iCs/>
          <w:color w:val="000000"/>
          <w:sz w:val="24"/>
          <w:szCs w:val="24"/>
        </w:rPr>
        <w:t>на доработку в соответствии с результатами публичных слушаний по указанному проекту.</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 xml:space="preserve">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iCs/>
          <w:color w:val="000000"/>
          <w:sz w:val="24"/>
          <w:szCs w:val="24"/>
        </w:rPr>
        <w:t>в сети "Интернет", в случае наличия такого сайта.</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11. Физические и юридические лица вправе оспорить решение об утверждении изменений внесенных в Правила в судебном порядке.</w:t>
      </w:r>
    </w:p>
    <w:p w:rsidR="000A295D" w:rsidRPr="00D40D33" w:rsidRDefault="000A295D" w:rsidP="00F71DA3">
      <w:pPr>
        <w:pStyle w:val="FR2"/>
        <w:spacing w:line="240" w:lineRule="auto"/>
        <w:ind w:firstLine="360"/>
        <w:rPr>
          <w:iCs/>
          <w:color w:val="000000"/>
          <w:sz w:val="24"/>
          <w:szCs w:val="24"/>
        </w:rPr>
      </w:pPr>
      <w:r w:rsidRPr="00D40D33">
        <w:rPr>
          <w:iCs/>
          <w:color w:val="000000"/>
          <w:sz w:val="24"/>
          <w:szCs w:val="24"/>
        </w:rPr>
        <w:t xml:space="preserve">12.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1620E1" w:rsidRPr="00D40D33" w:rsidRDefault="001620E1" w:rsidP="00F71DA3">
      <w:pPr>
        <w:pStyle w:val="1"/>
        <w:numPr>
          <w:ilvl w:val="0"/>
          <w:numId w:val="0"/>
        </w:numPr>
        <w:tabs>
          <w:tab w:val="left" w:pos="708"/>
        </w:tabs>
        <w:ind w:firstLine="360"/>
        <w:rPr>
          <w:color w:val="000000"/>
          <w:sz w:val="24"/>
          <w:szCs w:val="24"/>
        </w:rPr>
      </w:pPr>
    </w:p>
    <w:p w:rsidR="000A295D" w:rsidRPr="00D40D33" w:rsidRDefault="000A295D" w:rsidP="00F71DA3">
      <w:pPr>
        <w:pStyle w:val="1"/>
        <w:numPr>
          <w:ilvl w:val="0"/>
          <w:numId w:val="0"/>
        </w:numPr>
        <w:tabs>
          <w:tab w:val="left" w:pos="708"/>
        </w:tabs>
        <w:ind w:firstLine="360"/>
        <w:rPr>
          <w:noProof/>
          <w:color w:val="000000"/>
          <w:sz w:val="24"/>
          <w:szCs w:val="24"/>
        </w:rPr>
      </w:pPr>
      <w:r w:rsidRPr="00D40D33">
        <w:rPr>
          <w:color w:val="000000"/>
          <w:sz w:val="24"/>
          <w:szCs w:val="24"/>
        </w:rPr>
        <w:t xml:space="preserve">Статья </w:t>
      </w:r>
      <w:r w:rsidR="00FA1277" w:rsidRPr="00D40D33">
        <w:rPr>
          <w:color w:val="000000"/>
          <w:sz w:val="24"/>
          <w:szCs w:val="24"/>
        </w:rPr>
        <w:t>4</w:t>
      </w:r>
      <w:r w:rsidR="00DF49C3" w:rsidRPr="00D40D33">
        <w:rPr>
          <w:color w:val="000000"/>
          <w:sz w:val="24"/>
          <w:szCs w:val="24"/>
        </w:rPr>
        <w:t>1</w:t>
      </w:r>
      <w:r w:rsidRPr="00D40D33">
        <w:rPr>
          <w:noProof/>
          <w:color w:val="000000"/>
          <w:sz w:val="24"/>
          <w:szCs w:val="24"/>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00D240BA" w:rsidRPr="00D40D33">
        <w:rPr>
          <w:bCs/>
          <w:iCs/>
          <w:color w:val="000000"/>
          <w:sz w:val="24"/>
          <w:szCs w:val="24"/>
        </w:rPr>
        <w:t>сельского поселения</w:t>
      </w:r>
      <w:r w:rsidRPr="00D40D33">
        <w:rPr>
          <w:noProof/>
          <w:color w:val="000000"/>
          <w:sz w:val="24"/>
          <w:szCs w:val="24"/>
        </w:rPr>
        <w:t>.</w:t>
      </w:r>
    </w:p>
    <w:p w:rsidR="00287BC1" w:rsidRPr="00D40D33" w:rsidRDefault="00287BC1" w:rsidP="00F71DA3">
      <w:pPr>
        <w:spacing w:line="240" w:lineRule="auto"/>
        <w:ind w:firstLine="360"/>
        <w:rPr>
          <w:rFonts w:ascii="Times New Roman" w:hAnsi="Times New Roman" w:cs="Times New Roman"/>
          <w:color w:val="000000"/>
          <w:sz w:val="24"/>
          <w:szCs w:val="24"/>
        </w:rPr>
      </w:pPr>
    </w:p>
    <w:p w:rsidR="000A295D" w:rsidRPr="00D40D33" w:rsidRDefault="000A295D" w:rsidP="00F71DA3">
      <w:pPr>
        <w:pStyle w:val="1"/>
        <w:numPr>
          <w:ilvl w:val="0"/>
          <w:numId w:val="0"/>
        </w:numPr>
        <w:tabs>
          <w:tab w:val="left" w:pos="708"/>
        </w:tabs>
        <w:ind w:firstLine="360"/>
        <w:jc w:val="both"/>
        <w:rPr>
          <w:b w:val="0"/>
          <w:noProof/>
          <w:color w:val="000000"/>
          <w:sz w:val="24"/>
          <w:szCs w:val="24"/>
        </w:rPr>
      </w:pPr>
      <w:r w:rsidRPr="00D40D33">
        <w:rPr>
          <w:b w:val="0"/>
          <w:iCs/>
          <w:color w:val="000000"/>
          <w:sz w:val="24"/>
          <w:szCs w:val="24"/>
        </w:rPr>
        <w:tab/>
        <w:t>1. Предложения о внесении изменений</w:t>
      </w:r>
      <w:r w:rsidRPr="00D40D33">
        <w:rPr>
          <w:b w:val="0"/>
          <w:noProof/>
          <w:color w:val="000000"/>
          <w:sz w:val="24"/>
          <w:szCs w:val="24"/>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w:t>
      </w:r>
      <w:r w:rsidR="001858A9" w:rsidRPr="00D40D33">
        <w:rPr>
          <w:b w:val="0"/>
          <w:noProof/>
          <w:color w:val="000000"/>
          <w:sz w:val="24"/>
          <w:szCs w:val="24"/>
        </w:rPr>
        <w:t xml:space="preserve">территории, утвержденной главой </w:t>
      </w:r>
      <w:r w:rsidR="00D240BA" w:rsidRPr="00D40D33">
        <w:rPr>
          <w:b w:val="0"/>
          <w:bCs/>
          <w:iCs/>
          <w:color w:val="000000"/>
          <w:sz w:val="24"/>
          <w:szCs w:val="24"/>
        </w:rPr>
        <w:t>сельского поселения</w:t>
      </w:r>
      <w:r w:rsidRPr="00D40D33">
        <w:rPr>
          <w:b w:val="0"/>
          <w:noProof/>
          <w:color w:val="000000"/>
          <w:sz w:val="24"/>
          <w:szCs w:val="24"/>
        </w:rPr>
        <w:t xml:space="preserve">, направляются </w:t>
      </w:r>
      <w:r w:rsidRPr="00D40D33">
        <w:rPr>
          <w:b w:val="0"/>
          <w:bCs/>
          <w:iCs/>
          <w:color w:val="000000"/>
          <w:sz w:val="24"/>
          <w:szCs w:val="24"/>
        </w:rPr>
        <w:t>уполномоченным органом в области архитектуры</w:t>
      </w:r>
      <w:r w:rsidRPr="00D40D33">
        <w:rPr>
          <w:b w:val="0"/>
          <w:noProof/>
          <w:color w:val="000000"/>
          <w:sz w:val="24"/>
          <w:szCs w:val="24"/>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00D240BA" w:rsidRPr="00D40D33">
        <w:rPr>
          <w:b w:val="0"/>
          <w:bCs/>
          <w:iCs/>
          <w:color w:val="000000"/>
          <w:sz w:val="24"/>
          <w:szCs w:val="24"/>
        </w:rPr>
        <w:t>сельского поселения</w:t>
      </w:r>
      <w:r w:rsidRPr="00D40D33">
        <w:rPr>
          <w:b w:val="0"/>
          <w:noProof/>
          <w:color w:val="000000"/>
          <w:sz w:val="24"/>
          <w:szCs w:val="24"/>
        </w:rPr>
        <w:t>.</w:t>
      </w:r>
    </w:p>
    <w:p w:rsidR="000A295D" w:rsidRPr="00D40D33" w:rsidRDefault="000A295D" w:rsidP="00F71DA3">
      <w:pPr>
        <w:tabs>
          <w:tab w:val="num" w:pos="-23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iCs/>
          <w:color w:val="000000"/>
          <w:sz w:val="24"/>
          <w:szCs w:val="24"/>
        </w:rPr>
        <w:t xml:space="preserve">2. </w:t>
      </w:r>
      <w:r w:rsidRPr="00D40D33">
        <w:rPr>
          <w:rFonts w:ascii="Times New Roman" w:hAnsi="Times New Roman" w:cs="Times New Roman"/>
          <w:color w:val="000000"/>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A295D" w:rsidRPr="00D40D33" w:rsidRDefault="000A295D" w:rsidP="00F71DA3">
      <w:pPr>
        <w:spacing w:line="240" w:lineRule="auto"/>
        <w:ind w:firstLine="360"/>
        <w:rPr>
          <w:rFonts w:ascii="Times New Roman" w:hAnsi="Times New Roman" w:cs="Times New Roman"/>
          <w:bCs/>
          <w:iCs/>
          <w:color w:val="000000"/>
          <w:sz w:val="24"/>
          <w:szCs w:val="24"/>
        </w:rPr>
      </w:pPr>
      <w:r w:rsidRPr="00D40D33">
        <w:rPr>
          <w:rFonts w:ascii="Times New Roman" w:hAnsi="Times New Roman" w:cs="Times New Roman"/>
          <w:color w:val="000000"/>
          <w:sz w:val="24"/>
          <w:szCs w:val="24"/>
        </w:rPr>
        <w:t xml:space="preserve">3. В целях подготовки заключения Комиссия </w:t>
      </w:r>
      <w:r w:rsidRPr="00D40D33">
        <w:rPr>
          <w:rFonts w:ascii="Times New Roman" w:hAnsi="Times New Roman" w:cs="Times New Roman"/>
          <w:bCs/>
          <w:iCs/>
          <w:color w:val="000000"/>
          <w:sz w:val="24"/>
          <w:szCs w:val="24"/>
        </w:rPr>
        <w:t xml:space="preserve">направляет запросы в Администрацию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bCs/>
          <w:iCs/>
          <w:color w:val="000000"/>
          <w:sz w:val="24"/>
          <w:szCs w:val="24"/>
        </w:rPr>
        <w:t>:</w:t>
      </w:r>
    </w:p>
    <w:p w:rsidR="000A295D" w:rsidRPr="00D40D33" w:rsidRDefault="000A295D" w:rsidP="00386E6A">
      <w:pPr>
        <w:numPr>
          <w:ilvl w:val="0"/>
          <w:numId w:val="18"/>
        </w:numPr>
        <w:tabs>
          <w:tab w:val="clear" w:pos="720"/>
          <w:tab w:val="num" w:pos="1134"/>
        </w:tabs>
        <w:spacing w:line="240" w:lineRule="auto"/>
        <w:ind w:left="0" w:firstLine="360"/>
        <w:rPr>
          <w:rFonts w:ascii="Times New Roman" w:hAnsi="Times New Roman" w:cs="Times New Roman"/>
          <w:iCs/>
          <w:color w:val="000000"/>
          <w:sz w:val="24"/>
          <w:szCs w:val="24"/>
        </w:rPr>
      </w:pPr>
      <w:r w:rsidRPr="00D40D33">
        <w:rPr>
          <w:rFonts w:ascii="Times New Roman" w:hAnsi="Times New Roman" w:cs="Times New Roman"/>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D40D33" w:rsidRDefault="000A295D" w:rsidP="00386E6A">
      <w:pPr>
        <w:pStyle w:val="Web1"/>
        <w:numPr>
          <w:ilvl w:val="0"/>
          <w:numId w:val="18"/>
        </w:numPr>
        <w:tabs>
          <w:tab w:val="clear" w:pos="720"/>
          <w:tab w:val="num" w:pos="1134"/>
        </w:tabs>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0A295D" w:rsidRPr="00D40D33" w:rsidRDefault="000A295D" w:rsidP="00386E6A">
      <w:pPr>
        <w:pStyle w:val="Web1"/>
        <w:numPr>
          <w:ilvl w:val="0"/>
          <w:numId w:val="18"/>
        </w:numPr>
        <w:tabs>
          <w:tab w:val="clear" w:pos="720"/>
          <w:tab w:val="num" w:pos="1134"/>
        </w:tabs>
        <w:spacing w:before="0" w:after="0"/>
        <w:ind w:left="0" w:right="0" w:firstLine="360"/>
        <w:rPr>
          <w:rFonts w:ascii="Times New Roman" w:hAnsi="Times New Roman" w:cs="Times New Roman"/>
          <w:spacing w:val="-2"/>
          <w:sz w:val="24"/>
          <w:szCs w:val="24"/>
        </w:rPr>
      </w:pPr>
      <w:r w:rsidRPr="00D40D33">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A295D" w:rsidRPr="00D40D33" w:rsidRDefault="000A295D" w:rsidP="00386E6A">
      <w:pPr>
        <w:pStyle w:val="FR2"/>
        <w:numPr>
          <w:ilvl w:val="0"/>
          <w:numId w:val="18"/>
        </w:numPr>
        <w:tabs>
          <w:tab w:val="clear" w:pos="720"/>
          <w:tab w:val="num" w:pos="1134"/>
        </w:tabs>
        <w:spacing w:line="240" w:lineRule="auto"/>
        <w:ind w:left="0" w:firstLine="360"/>
        <w:rPr>
          <w:color w:val="000000"/>
          <w:sz w:val="24"/>
          <w:szCs w:val="24"/>
        </w:rPr>
      </w:pPr>
      <w:r w:rsidRPr="00D40D33">
        <w:rPr>
          <w:color w:val="000000"/>
          <w:sz w:val="24"/>
          <w:szCs w:val="24"/>
        </w:rPr>
        <w:t xml:space="preserve">в предприятия, обслуживающие инженерные сети на территории </w:t>
      </w:r>
      <w:r w:rsidR="00D240BA" w:rsidRPr="00D40D33">
        <w:rPr>
          <w:color w:val="000000"/>
          <w:sz w:val="24"/>
          <w:szCs w:val="24"/>
        </w:rPr>
        <w:t>сельского поселения</w:t>
      </w:r>
      <w:r w:rsidR="00FC496B">
        <w:rPr>
          <w:color w:val="000000"/>
          <w:sz w:val="24"/>
          <w:szCs w:val="24"/>
        </w:rPr>
        <w:t>Аккузевский</w:t>
      </w:r>
      <w:r w:rsidR="00F5301A" w:rsidRPr="00D40D33">
        <w:rPr>
          <w:color w:val="000000"/>
          <w:spacing w:val="-1"/>
          <w:sz w:val="24"/>
          <w:szCs w:val="24"/>
        </w:rPr>
        <w:t>сельсовет</w:t>
      </w:r>
      <w:r w:rsidRPr="00D40D33">
        <w:rPr>
          <w:color w:val="000000"/>
          <w:sz w:val="24"/>
          <w:szCs w:val="24"/>
        </w:rPr>
        <w:t>:</w:t>
      </w:r>
    </w:p>
    <w:p w:rsidR="000A295D" w:rsidRPr="00D40D33" w:rsidRDefault="000A295D" w:rsidP="00386E6A">
      <w:pPr>
        <w:pStyle w:val="FR2"/>
        <w:numPr>
          <w:ilvl w:val="0"/>
          <w:numId w:val="18"/>
        </w:numPr>
        <w:tabs>
          <w:tab w:val="clear" w:pos="720"/>
          <w:tab w:val="num" w:pos="1134"/>
        </w:tabs>
        <w:spacing w:line="240" w:lineRule="auto"/>
        <w:ind w:left="0" w:firstLine="360"/>
        <w:rPr>
          <w:bCs/>
          <w:iCs/>
          <w:color w:val="000000"/>
          <w:sz w:val="24"/>
          <w:szCs w:val="24"/>
        </w:rPr>
      </w:pPr>
      <w:r w:rsidRPr="00D40D33">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D40D33">
        <w:rPr>
          <w:bCs/>
          <w:iCs/>
          <w:color w:val="000000"/>
          <w:sz w:val="24"/>
          <w:szCs w:val="24"/>
        </w:rPr>
        <w:t>;</w:t>
      </w:r>
    </w:p>
    <w:p w:rsidR="000A295D" w:rsidRPr="00D40D33" w:rsidRDefault="000A295D"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spacing w:val="-2"/>
          <w:sz w:val="24"/>
          <w:szCs w:val="24"/>
        </w:rPr>
        <w:t>а так же в следующие федеральные органы:</w:t>
      </w:r>
    </w:p>
    <w:p w:rsidR="000A295D" w:rsidRPr="00D40D33" w:rsidRDefault="000A295D" w:rsidP="00386E6A">
      <w:pPr>
        <w:pStyle w:val="Web1"/>
        <w:numPr>
          <w:ilvl w:val="0"/>
          <w:numId w:val="18"/>
        </w:numPr>
        <w:tabs>
          <w:tab w:val="clear" w:pos="720"/>
          <w:tab w:val="num" w:pos="1134"/>
        </w:tabs>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0A295D" w:rsidRPr="00D40D33" w:rsidRDefault="000A295D" w:rsidP="00386E6A">
      <w:pPr>
        <w:pStyle w:val="Web1"/>
        <w:numPr>
          <w:ilvl w:val="0"/>
          <w:numId w:val="18"/>
        </w:numPr>
        <w:tabs>
          <w:tab w:val="clear" w:pos="720"/>
          <w:tab w:val="num" w:pos="1134"/>
        </w:tabs>
        <w:spacing w:before="0" w:after="0"/>
        <w:ind w:left="0" w:right="0" w:firstLine="360"/>
        <w:rPr>
          <w:rFonts w:ascii="Times New Roman" w:hAnsi="Times New Roman" w:cs="Times New Roman"/>
          <w:spacing w:val="-2"/>
          <w:sz w:val="24"/>
          <w:szCs w:val="24"/>
        </w:rPr>
      </w:pPr>
      <w:r w:rsidRPr="00D40D33">
        <w:rPr>
          <w:rFonts w:ascii="Times New Roman" w:hAnsi="Times New Roman" w:cs="Times New Roman"/>
          <w:sz w:val="24"/>
          <w:szCs w:val="24"/>
        </w:rPr>
        <w:t>в</w:t>
      </w:r>
      <w:r w:rsidRPr="00D40D33">
        <w:rPr>
          <w:rFonts w:ascii="Times New Roman" w:hAnsi="Times New Roman" w:cs="Times New Roman"/>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D40D33">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0A295D" w:rsidRPr="00D40D33" w:rsidRDefault="000A295D" w:rsidP="00386E6A">
      <w:pPr>
        <w:pStyle w:val="Web1"/>
        <w:numPr>
          <w:ilvl w:val="0"/>
          <w:numId w:val="18"/>
        </w:numPr>
        <w:tabs>
          <w:tab w:val="clear" w:pos="720"/>
          <w:tab w:val="num" w:pos="1134"/>
        </w:tabs>
        <w:spacing w:before="0" w:after="0"/>
        <w:ind w:left="0" w:right="0" w:firstLine="360"/>
        <w:rPr>
          <w:rFonts w:ascii="Times New Roman" w:hAnsi="Times New Roman" w:cs="Times New Roman"/>
          <w:sz w:val="24"/>
          <w:szCs w:val="24"/>
        </w:rPr>
      </w:pPr>
      <w:r w:rsidRPr="00D40D33">
        <w:rPr>
          <w:rFonts w:ascii="Times New Roman" w:hAnsi="Times New Roman" w:cs="Times New Roman"/>
          <w:spacing w:val="-2"/>
          <w:sz w:val="24"/>
          <w:szCs w:val="24"/>
        </w:rPr>
        <w:t>в Федеральную службу по надзору в сфере природопользования (</w:t>
      </w:r>
      <w:r w:rsidRPr="00D40D33">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0A295D" w:rsidRPr="00D40D33" w:rsidRDefault="000A295D" w:rsidP="00386E6A">
      <w:pPr>
        <w:pStyle w:val="FR2"/>
        <w:numPr>
          <w:ilvl w:val="0"/>
          <w:numId w:val="18"/>
        </w:numPr>
        <w:tabs>
          <w:tab w:val="clear" w:pos="720"/>
          <w:tab w:val="num" w:pos="1134"/>
        </w:tabs>
        <w:spacing w:line="240" w:lineRule="auto"/>
        <w:ind w:left="0" w:firstLine="360"/>
        <w:rPr>
          <w:bCs/>
          <w:iCs/>
          <w:color w:val="000000"/>
          <w:sz w:val="24"/>
          <w:szCs w:val="24"/>
        </w:rPr>
      </w:pPr>
      <w:r w:rsidRPr="00D40D33">
        <w:rPr>
          <w:bCs/>
          <w:iCs/>
          <w:color w:val="000000"/>
          <w:sz w:val="24"/>
          <w:szCs w:val="24"/>
        </w:rPr>
        <w:t>в иные органы уполномоченные регулировать землепользование и застройку на территории</w:t>
      </w:r>
      <w:r w:rsidR="00D240BA" w:rsidRPr="00D40D33">
        <w:rPr>
          <w:color w:val="000000"/>
          <w:sz w:val="24"/>
          <w:szCs w:val="24"/>
        </w:rPr>
        <w:t>сельского поселения</w:t>
      </w:r>
      <w:r w:rsidR="00FC496B">
        <w:rPr>
          <w:color w:val="000000"/>
          <w:sz w:val="24"/>
          <w:szCs w:val="24"/>
        </w:rPr>
        <w:t>Аккузевский</w:t>
      </w:r>
      <w:r w:rsidR="00F5301A" w:rsidRPr="00D40D33">
        <w:rPr>
          <w:color w:val="000000"/>
          <w:sz w:val="24"/>
          <w:szCs w:val="24"/>
        </w:rPr>
        <w:t>сельсовет</w:t>
      </w:r>
      <w:r w:rsidR="007159A0" w:rsidRPr="00D40D33">
        <w:rPr>
          <w:color w:val="000000"/>
          <w:sz w:val="24"/>
          <w:szCs w:val="24"/>
        </w:rPr>
        <w:t xml:space="preserve">муниципального района </w:t>
      </w:r>
      <w:r w:rsidR="005073EF">
        <w:rPr>
          <w:color w:val="000000"/>
          <w:sz w:val="24"/>
          <w:szCs w:val="24"/>
        </w:rPr>
        <w:t>Илишевский</w:t>
      </w:r>
      <w:r w:rsidR="002D2516" w:rsidRPr="00D40D33">
        <w:rPr>
          <w:color w:val="000000"/>
          <w:sz w:val="24"/>
          <w:szCs w:val="24"/>
        </w:rPr>
        <w:t xml:space="preserve"> район</w:t>
      </w:r>
      <w:r w:rsidR="001674FE" w:rsidRPr="00D40D33">
        <w:rPr>
          <w:color w:val="000000"/>
          <w:sz w:val="24"/>
          <w:szCs w:val="24"/>
        </w:rPr>
        <w:t xml:space="preserve"> Р</w:t>
      </w:r>
      <w:r w:rsidR="008035C5" w:rsidRPr="00D40D33">
        <w:rPr>
          <w:color w:val="000000"/>
          <w:sz w:val="24"/>
          <w:szCs w:val="24"/>
        </w:rPr>
        <w:t xml:space="preserve">еспублики </w:t>
      </w:r>
      <w:r w:rsidR="001674FE" w:rsidRPr="00D40D33">
        <w:rPr>
          <w:color w:val="000000"/>
          <w:sz w:val="24"/>
          <w:szCs w:val="24"/>
        </w:rPr>
        <w:t>Б</w:t>
      </w:r>
      <w:r w:rsidR="008035C5" w:rsidRPr="00D40D33">
        <w:rPr>
          <w:color w:val="000000"/>
          <w:sz w:val="24"/>
          <w:szCs w:val="24"/>
        </w:rPr>
        <w:t>ашкортостан</w:t>
      </w:r>
      <w:r w:rsidRPr="00D40D33">
        <w:rPr>
          <w:bCs/>
          <w:iCs/>
          <w:color w:val="000000"/>
          <w:sz w:val="24"/>
          <w:szCs w:val="24"/>
        </w:rPr>
        <w:t xml:space="preserve"> по вопросам, отнесенным к их компетенции.</w:t>
      </w:r>
    </w:p>
    <w:p w:rsidR="000A295D" w:rsidRPr="00D40D33" w:rsidRDefault="000A295D" w:rsidP="00F71DA3">
      <w:pPr>
        <w:spacing w:line="240" w:lineRule="auto"/>
        <w:ind w:firstLine="360"/>
        <w:rPr>
          <w:rFonts w:ascii="Times New Roman" w:hAnsi="Times New Roman" w:cs="Times New Roman"/>
          <w:bCs/>
          <w:iCs/>
          <w:color w:val="000000"/>
          <w:sz w:val="24"/>
          <w:szCs w:val="24"/>
        </w:rPr>
      </w:pPr>
      <w:r w:rsidRPr="00D40D33">
        <w:rPr>
          <w:rFonts w:ascii="Times New Roman" w:hAnsi="Times New Roman" w:cs="Times New Roman"/>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bCs/>
          <w:iCs/>
          <w:color w:val="000000"/>
          <w:sz w:val="24"/>
          <w:szCs w:val="24"/>
        </w:rPr>
        <w:t xml:space="preserve">4. </w:t>
      </w:r>
      <w:r w:rsidRPr="00D40D33">
        <w:rPr>
          <w:rFonts w:ascii="Times New Roman" w:hAnsi="Times New Roman" w:cs="Times New Roman"/>
          <w:color w:val="000000"/>
          <w:sz w:val="24"/>
          <w:szCs w:val="24"/>
        </w:rPr>
        <w:t xml:space="preserve">Глава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color w:val="000000"/>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D40D33">
        <w:rPr>
          <w:rFonts w:ascii="Times New Roman" w:hAnsi="Times New Roman" w:cs="Times New Roman"/>
          <w:bCs/>
          <w:iCs/>
          <w:color w:val="000000"/>
          <w:sz w:val="24"/>
          <w:szCs w:val="24"/>
        </w:rPr>
        <w:t>уполномоченный орган в области градостроительной деятельности.</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 xml:space="preserve">5. Глава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w:t>
      </w:r>
      <w:r w:rsidR="00072417" w:rsidRPr="00D40D33">
        <w:rPr>
          <w:rFonts w:ascii="Times New Roman" w:hAnsi="Times New Roman" w:cs="Times New Roman"/>
          <w:iCs/>
          <w:color w:val="000000"/>
          <w:sz w:val="24"/>
          <w:szCs w:val="24"/>
        </w:rPr>
        <w:t>сайте сельского поселения</w:t>
      </w:r>
      <w:r w:rsidRPr="00D40D33">
        <w:rPr>
          <w:rFonts w:ascii="Times New Roman" w:hAnsi="Times New Roman" w:cs="Times New Roman"/>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6. Комиссия с учетом результатов публичных слушаний по проекту о внесении изменений в Правила обеспечивает внесение изменений в Правила и пред</w:t>
      </w:r>
      <w:r w:rsidR="00120092" w:rsidRPr="00D40D33">
        <w:rPr>
          <w:rFonts w:ascii="Times New Roman" w:hAnsi="Times New Roman" w:cs="Times New Roman"/>
          <w:iCs/>
          <w:color w:val="000000"/>
          <w:sz w:val="24"/>
          <w:szCs w:val="24"/>
        </w:rPr>
        <w:t xml:space="preserve">ставляет указанный проект главе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 xml:space="preserve">7. Глава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iCs/>
          <w:color w:val="000000"/>
          <w:sz w:val="24"/>
          <w:szCs w:val="24"/>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 xml:space="preserve">8.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iCs/>
          <w:color w:val="000000"/>
          <w:sz w:val="24"/>
          <w:szCs w:val="24"/>
        </w:rPr>
        <w:t>на доработку в соответствии с результатами публичных слушаний по указанному проекту.</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 xml:space="preserve">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iCs/>
          <w:color w:val="000000"/>
          <w:sz w:val="24"/>
          <w:szCs w:val="24"/>
        </w:rPr>
        <w:t>в сети "Интернет", в случае наличия такого сайта.</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10. Физические и юридические лица вправе оспорить решение об утверждении изменений внесенных в Правила в судебном порядке.</w:t>
      </w:r>
    </w:p>
    <w:p w:rsidR="000A295D" w:rsidRPr="00D40D33" w:rsidRDefault="000A295D" w:rsidP="00F71DA3">
      <w:pPr>
        <w:pStyle w:val="FR2"/>
        <w:spacing w:line="240" w:lineRule="auto"/>
        <w:ind w:firstLine="360"/>
        <w:rPr>
          <w:iCs/>
          <w:color w:val="000000"/>
          <w:sz w:val="24"/>
          <w:szCs w:val="24"/>
        </w:rPr>
      </w:pPr>
      <w:r w:rsidRPr="00D40D33">
        <w:rPr>
          <w:iCs/>
          <w:color w:val="000000"/>
          <w:sz w:val="24"/>
          <w:szCs w:val="24"/>
        </w:rPr>
        <w:t>11.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7808F3" w:rsidRPr="00D40D33" w:rsidRDefault="007808F3" w:rsidP="00F71DA3">
      <w:pPr>
        <w:pStyle w:val="FR2"/>
        <w:spacing w:line="240" w:lineRule="auto"/>
        <w:ind w:firstLine="360"/>
        <w:jc w:val="center"/>
        <w:rPr>
          <w:b/>
          <w:color w:val="000000"/>
          <w:sz w:val="24"/>
          <w:szCs w:val="24"/>
        </w:rPr>
      </w:pPr>
    </w:p>
    <w:p w:rsidR="000A295D" w:rsidRPr="00D40D33" w:rsidRDefault="000A295D" w:rsidP="00F71DA3">
      <w:pPr>
        <w:pStyle w:val="FR2"/>
        <w:spacing w:line="240" w:lineRule="auto"/>
        <w:ind w:firstLine="360"/>
        <w:jc w:val="center"/>
        <w:rPr>
          <w:b/>
          <w:color w:val="000000"/>
          <w:sz w:val="24"/>
          <w:szCs w:val="24"/>
        </w:rPr>
      </w:pPr>
      <w:r w:rsidRPr="00D40D33">
        <w:rPr>
          <w:b/>
          <w:color w:val="000000"/>
          <w:sz w:val="24"/>
          <w:szCs w:val="24"/>
        </w:rPr>
        <w:t>Статья</w:t>
      </w:r>
      <w:r w:rsidR="00FA1277" w:rsidRPr="00D40D33">
        <w:rPr>
          <w:b/>
          <w:noProof/>
          <w:color w:val="000000"/>
          <w:sz w:val="24"/>
          <w:szCs w:val="24"/>
        </w:rPr>
        <w:t>4</w:t>
      </w:r>
      <w:r w:rsidR="00DF49C3" w:rsidRPr="00D40D33">
        <w:rPr>
          <w:b/>
          <w:noProof/>
          <w:color w:val="000000"/>
          <w:sz w:val="24"/>
          <w:szCs w:val="24"/>
        </w:rPr>
        <w:t>2</w:t>
      </w:r>
      <w:r w:rsidRPr="00D40D33">
        <w:rPr>
          <w:b/>
          <w:noProof/>
          <w:color w:val="000000"/>
          <w:sz w:val="24"/>
          <w:szCs w:val="24"/>
        </w:rPr>
        <w:t xml:space="preserve">. Порядок внесения изменений в Правила </w:t>
      </w:r>
      <w:r w:rsidRPr="00D40D33">
        <w:rPr>
          <w:b/>
          <w:color w:val="000000"/>
          <w:sz w:val="24"/>
          <w:szCs w:val="24"/>
        </w:rPr>
        <w:t>по заявлениям физических или юридических лиц</w:t>
      </w:r>
    </w:p>
    <w:p w:rsidR="000A295D" w:rsidRPr="00D40D33" w:rsidRDefault="000A295D" w:rsidP="00F71DA3">
      <w:pPr>
        <w:pStyle w:val="FR2"/>
        <w:spacing w:line="240" w:lineRule="auto"/>
        <w:ind w:firstLine="360"/>
        <w:rPr>
          <w:b/>
          <w:i/>
          <w:color w:val="000000"/>
          <w:sz w:val="24"/>
          <w:szCs w:val="24"/>
        </w:rPr>
      </w:pP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color w:val="000000"/>
          <w:sz w:val="24"/>
          <w:szCs w:val="24"/>
        </w:rPr>
        <w:t xml:space="preserve">1. Физические или юридические лица вправе обратиться в Комиссию с предложением о внесении изменений в Правила, </w:t>
      </w:r>
      <w:r w:rsidRPr="00D40D33">
        <w:rPr>
          <w:rFonts w:ascii="Times New Roman" w:hAnsi="Times New Roman" w:cs="Times New Roman"/>
          <w:iCs/>
          <w:color w:val="000000"/>
          <w:sz w:val="24"/>
          <w:szCs w:val="24"/>
        </w:rPr>
        <w:t>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A295D" w:rsidRPr="00D40D33" w:rsidRDefault="000A295D" w:rsidP="00F71DA3">
      <w:pPr>
        <w:pStyle w:val="FR2"/>
        <w:spacing w:line="240" w:lineRule="auto"/>
        <w:ind w:firstLine="360"/>
        <w:rPr>
          <w:color w:val="000000"/>
          <w:sz w:val="24"/>
          <w:szCs w:val="24"/>
        </w:rPr>
      </w:pPr>
      <w:r w:rsidRPr="00D40D33">
        <w:rPr>
          <w:color w:val="000000"/>
          <w:sz w:val="24"/>
          <w:szCs w:val="24"/>
        </w:rPr>
        <w:t>2. Предложения о внесении изменений в Правила в связи с размещением объекта капитального строительства на предназначенном для строительства земельном участке, направляются в Комиссию в форме заявления.</w:t>
      </w:r>
    </w:p>
    <w:p w:rsidR="000A295D" w:rsidRPr="00D40D33" w:rsidRDefault="000A295D" w:rsidP="00F71DA3">
      <w:pPr>
        <w:pStyle w:val="FR2"/>
        <w:spacing w:line="240" w:lineRule="auto"/>
        <w:ind w:firstLine="360"/>
        <w:rPr>
          <w:color w:val="000000"/>
          <w:sz w:val="24"/>
          <w:szCs w:val="24"/>
        </w:rPr>
      </w:pPr>
      <w:r w:rsidRPr="00D40D33">
        <w:rPr>
          <w:color w:val="000000"/>
          <w:sz w:val="24"/>
          <w:szCs w:val="24"/>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0A295D" w:rsidRPr="00D40D33" w:rsidRDefault="000A295D" w:rsidP="00F71DA3">
      <w:pPr>
        <w:pStyle w:val="FR2"/>
        <w:spacing w:line="240" w:lineRule="auto"/>
        <w:ind w:firstLine="360"/>
        <w:rPr>
          <w:color w:val="000000"/>
          <w:sz w:val="24"/>
          <w:szCs w:val="24"/>
        </w:rPr>
      </w:pPr>
      <w:r w:rsidRPr="00D40D33">
        <w:rPr>
          <w:color w:val="000000"/>
          <w:sz w:val="24"/>
          <w:szCs w:val="24"/>
        </w:rPr>
        <w:t>3. 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
    <w:p w:rsidR="000A295D" w:rsidRPr="00D40D33" w:rsidRDefault="000A295D" w:rsidP="00F71DA3">
      <w:pPr>
        <w:pStyle w:val="FR2"/>
        <w:spacing w:line="240" w:lineRule="auto"/>
        <w:ind w:firstLine="360"/>
        <w:rPr>
          <w:color w:val="000000"/>
          <w:sz w:val="24"/>
          <w:szCs w:val="24"/>
        </w:rPr>
      </w:pPr>
      <w:r w:rsidRPr="00D40D33">
        <w:rPr>
          <w:color w:val="000000"/>
          <w:sz w:val="24"/>
          <w:szCs w:val="24"/>
        </w:rPr>
        <w:t>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A295D" w:rsidRPr="00D40D33" w:rsidRDefault="000A295D" w:rsidP="00F71DA3">
      <w:pPr>
        <w:spacing w:line="240" w:lineRule="auto"/>
        <w:ind w:firstLine="360"/>
        <w:rPr>
          <w:rFonts w:ascii="Times New Roman" w:hAnsi="Times New Roman" w:cs="Times New Roman"/>
          <w:bCs/>
          <w:iCs/>
          <w:color w:val="000000"/>
          <w:sz w:val="24"/>
          <w:szCs w:val="24"/>
        </w:rPr>
      </w:pPr>
      <w:r w:rsidRPr="00D40D33">
        <w:rPr>
          <w:rFonts w:ascii="Times New Roman" w:hAnsi="Times New Roman" w:cs="Times New Roman"/>
          <w:color w:val="000000"/>
          <w:sz w:val="24"/>
          <w:szCs w:val="24"/>
        </w:rPr>
        <w:t xml:space="preserve">5. В целях подготовки заключения Комиссия </w:t>
      </w:r>
      <w:r w:rsidRPr="00D40D33">
        <w:rPr>
          <w:rFonts w:ascii="Times New Roman" w:hAnsi="Times New Roman" w:cs="Times New Roman"/>
          <w:bCs/>
          <w:iCs/>
          <w:color w:val="000000"/>
          <w:sz w:val="24"/>
          <w:szCs w:val="24"/>
        </w:rPr>
        <w:t xml:space="preserve">направляет запросы в Администрацию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bCs/>
          <w:iCs/>
          <w:color w:val="000000"/>
          <w:sz w:val="24"/>
          <w:szCs w:val="24"/>
        </w:rPr>
        <w:t>:</w:t>
      </w:r>
    </w:p>
    <w:p w:rsidR="000A295D" w:rsidRPr="00D40D33" w:rsidRDefault="000A295D" w:rsidP="00386E6A">
      <w:pPr>
        <w:numPr>
          <w:ilvl w:val="0"/>
          <w:numId w:val="19"/>
        </w:numPr>
        <w:tabs>
          <w:tab w:val="num" w:pos="1170"/>
        </w:tabs>
        <w:spacing w:line="240" w:lineRule="auto"/>
        <w:ind w:left="0" w:firstLine="360"/>
        <w:rPr>
          <w:rFonts w:ascii="Times New Roman" w:hAnsi="Times New Roman" w:cs="Times New Roman"/>
          <w:iCs/>
          <w:color w:val="000000"/>
          <w:sz w:val="24"/>
          <w:szCs w:val="24"/>
        </w:rPr>
      </w:pPr>
      <w:r w:rsidRPr="00D40D33">
        <w:rPr>
          <w:rFonts w:ascii="Times New Roman" w:hAnsi="Times New Roman" w:cs="Times New Roman"/>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D40D33" w:rsidRDefault="000A295D" w:rsidP="00386E6A">
      <w:pPr>
        <w:pStyle w:val="Web1"/>
        <w:numPr>
          <w:ilvl w:val="0"/>
          <w:numId w:val="19"/>
        </w:numPr>
        <w:tabs>
          <w:tab w:val="num" w:pos="1170"/>
        </w:tabs>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0A295D" w:rsidRPr="00D40D33" w:rsidRDefault="000A295D" w:rsidP="00386E6A">
      <w:pPr>
        <w:pStyle w:val="Web1"/>
        <w:numPr>
          <w:ilvl w:val="0"/>
          <w:numId w:val="19"/>
        </w:numPr>
        <w:tabs>
          <w:tab w:val="num" w:pos="1170"/>
        </w:tabs>
        <w:spacing w:before="0" w:after="0"/>
        <w:ind w:left="0" w:right="0" w:firstLine="360"/>
        <w:rPr>
          <w:rFonts w:ascii="Times New Roman" w:hAnsi="Times New Roman" w:cs="Times New Roman"/>
          <w:spacing w:val="-2"/>
          <w:sz w:val="24"/>
          <w:szCs w:val="24"/>
        </w:rPr>
      </w:pPr>
      <w:r w:rsidRPr="00D40D33">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A295D" w:rsidRPr="00D40D33" w:rsidRDefault="000A295D" w:rsidP="00386E6A">
      <w:pPr>
        <w:pStyle w:val="FR2"/>
        <w:numPr>
          <w:ilvl w:val="0"/>
          <w:numId w:val="19"/>
        </w:numPr>
        <w:tabs>
          <w:tab w:val="num" w:pos="1170"/>
        </w:tabs>
        <w:spacing w:line="240" w:lineRule="auto"/>
        <w:ind w:left="0" w:firstLine="360"/>
        <w:rPr>
          <w:color w:val="000000"/>
          <w:sz w:val="24"/>
          <w:szCs w:val="24"/>
        </w:rPr>
      </w:pPr>
      <w:r w:rsidRPr="00D40D33">
        <w:rPr>
          <w:color w:val="000000"/>
          <w:sz w:val="24"/>
          <w:szCs w:val="24"/>
        </w:rPr>
        <w:t xml:space="preserve">в предприятия, обслуживающие инженерные сети на территории </w:t>
      </w:r>
      <w:r w:rsidR="00D240BA" w:rsidRPr="00D40D33">
        <w:rPr>
          <w:color w:val="000000"/>
          <w:sz w:val="24"/>
          <w:szCs w:val="24"/>
        </w:rPr>
        <w:t>сельского поселения</w:t>
      </w:r>
      <w:r w:rsidR="00FC496B">
        <w:rPr>
          <w:color w:val="000000"/>
          <w:sz w:val="24"/>
          <w:szCs w:val="24"/>
        </w:rPr>
        <w:t>Аккузевский</w:t>
      </w:r>
      <w:r w:rsidR="00F5301A" w:rsidRPr="00D40D33">
        <w:rPr>
          <w:color w:val="000000"/>
          <w:spacing w:val="-1"/>
          <w:sz w:val="24"/>
          <w:szCs w:val="24"/>
        </w:rPr>
        <w:t>сельсовет</w:t>
      </w:r>
      <w:r w:rsidRPr="00D40D33">
        <w:rPr>
          <w:color w:val="000000"/>
          <w:sz w:val="24"/>
          <w:szCs w:val="24"/>
        </w:rPr>
        <w:t>:</w:t>
      </w:r>
    </w:p>
    <w:p w:rsidR="000A295D" w:rsidRPr="00D40D33" w:rsidRDefault="000A295D" w:rsidP="00386E6A">
      <w:pPr>
        <w:pStyle w:val="FR2"/>
        <w:numPr>
          <w:ilvl w:val="0"/>
          <w:numId w:val="19"/>
        </w:numPr>
        <w:tabs>
          <w:tab w:val="num" w:pos="1170"/>
        </w:tabs>
        <w:spacing w:line="240" w:lineRule="auto"/>
        <w:ind w:left="0" w:firstLine="360"/>
        <w:rPr>
          <w:bCs/>
          <w:iCs/>
          <w:color w:val="000000"/>
          <w:sz w:val="24"/>
          <w:szCs w:val="24"/>
        </w:rPr>
      </w:pPr>
      <w:r w:rsidRPr="00D40D33">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D40D33">
        <w:rPr>
          <w:bCs/>
          <w:iCs/>
          <w:color w:val="000000"/>
          <w:sz w:val="24"/>
          <w:szCs w:val="24"/>
        </w:rPr>
        <w:t>;</w:t>
      </w:r>
    </w:p>
    <w:p w:rsidR="000A295D" w:rsidRPr="00D40D33" w:rsidRDefault="000A295D" w:rsidP="00F71DA3">
      <w:pPr>
        <w:pStyle w:val="Web1"/>
        <w:spacing w:before="0" w:after="0"/>
        <w:ind w:left="0" w:right="0" w:firstLine="360"/>
        <w:rPr>
          <w:rFonts w:ascii="Times New Roman" w:hAnsi="Times New Roman" w:cs="Times New Roman"/>
          <w:sz w:val="24"/>
          <w:szCs w:val="24"/>
        </w:rPr>
      </w:pPr>
      <w:r w:rsidRPr="00D40D33">
        <w:rPr>
          <w:rFonts w:ascii="Times New Roman" w:hAnsi="Times New Roman" w:cs="Times New Roman"/>
          <w:spacing w:val="-2"/>
          <w:sz w:val="24"/>
          <w:szCs w:val="24"/>
        </w:rPr>
        <w:t xml:space="preserve">  а так же в следующие федеральные органы:</w:t>
      </w:r>
    </w:p>
    <w:p w:rsidR="000A295D" w:rsidRPr="00D40D33" w:rsidRDefault="000A295D" w:rsidP="00386E6A">
      <w:pPr>
        <w:pStyle w:val="Web1"/>
        <w:numPr>
          <w:ilvl w:val="0"/>
          <w:numId w:val="19"/>
        </w:numPr>
        <w:tabs>
          <w:tab w:val="num" w:pos="1170"/>
        </w:tabs>
        <w:spacing w:before="0" w:after="0"/>
        <w:ind w:left="0" w:right="0" w:firstLine="360"/>
        <w:rPr>
          <w:rFonts w:ascii="Times New Roman" w:hAnsi="Times New Roman" w:cs="Times New Roman"/>
          <w:sz w:val="24"/>
          <w:szCs w:val="24"/>
        </w:rPr>
      </w:pPr>
      <w:r w:rsidRPr="00D40D33">
        <w:rPr>
          <w:rFonts w:ascii="Times New Roman" w:hAnsi="Times New Roman" w:cs="Times New Roman"/>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0A295D" w:rsidRPr="00D40D33" w:rsidRDefault="000A295D" w:rsidP="00386E6A">
      <w:pPr>
        <w:pStyle w:val="Web1"/>
        <w:numPr>
          <w:ilvl w:val="0"/>
          <w:numId w:val="19"/>
        </w:numPr>
        <w:tabs>
          <w:tab w:val="num" w:pos="1170"/>
        </w:tabs>
        <w:spacing w:before="0" w:after="0"/>
        <w:ind w:left="0" w:right="0" w:firstLine="360"/>
        <w:rPr>
          <w:rFonts w:ascii="Times New Roman" w:hAnsi="Times New Roman" w:cs="Times New Roman"/>
          <w:spacing w:val="-2"/>
          <w:sz w:val="24"/>
          <w:szCs w:val="24"/>
        </w:rPr>
      </w:pPr>
      <w:r w:rsidRPr="00D40D33">
        <w:rPr>
          <w:rFonts w:ascii="Times New Roman" w:hAnsi="Times New Roman" w:cs="Times New Roman"/>
          <w:sz w:val="24"/>
          <w:szCs w:val="24"/>
        </w:rPr>
        <w:t>в</w:t>
      </w:r>
      <w:r w:rsidRPr="00D40D33">
        <w:rPr>
          <w:rFonts w:ascii="Times New Roman" w:hAnsi="Times New Roman" w:cs="Times New Roman"/>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D40D33">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0A295D" w:rsidRPr="00D40D33" w:rsidRDefault="000A295D" w:rsidP="00386E6A">
      <w:pPr>
        <w:pStyle w:val="Web1"/>
        <w:numPr>
          <w:ilvl w:val="0"/>
          <w:numId w:val="19"/>
        </w:numPr>
        <w:tabs>
          <w:tab w:val="num" w:pos="1170"/>
        </w:tabs>
        <w:spacing w:before="0" w:after="0"/>
        <w:ind w:left="0" w:right="0" w:firstLine="360"/>
        <w:rPr>
          <w:rFonts w:ascii="Times New Roman" w:hAnsi="Times New Roman" w:cs="Times New Roman"/>
          <w:sz w:val="24"/>
          <w:szCs w:val="24"/>
        </w:rPr>
      </w:pPr>
      <w:r w:rsidRPr="00D40D33">
        <w:rPr>
          <w:rFonts w:ascii="Times New Roman" w:hAnsi="Times New Roman" w:cs="Times New Roman"/>
          <w:spacing w:val="-2"/>
          <w:sz w:val="24"/>
          <w:szCs w:val="24"/>
        </w:rPr>
        <w:t>в Федеральную службу по надзору в сфере природопользования (</w:t>
      </w:r>
      <w:r w:rsidRPr="00D40D33">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0A295D" w:rsidRPr="00D40D33" w:rsidRDefault="000A295D" w:rsidP="00386E6A">
      <w:pPr>
        <w:pStyle w:val="FR2"/>
        <w:numPr>
          <w:ilvl w:val="0"/>
          <w:numId w:val="19"/>
        </w:numPr>
        <w:tabs>
          <w:tab w:val="num" w:pos="1170"/>
        </w:tabs>
        <w:spacing w:line="240" w:lineRule="auto"/>
        <w:ind w:left="0" w:firstLine="360"/>
        <w:rPr>
          <w:bCs/>
          <w:iCs/>
          <w:color w:val="000000"/>
          <w:sz w:val="24"/>
          <w:szCs w:val="24"/>
        </w:rPr>
      </w:pPr>
      <w:r w:rsidRPr="00D40D33">
        <w:rPr>
          <w:bCs/>
          <w:iCs/>
          <w:color w:val="000000"/>
          <w:sz w:val="24"/>
          <w:szCs w:val="24"/>
        </w:rPr>
        <w:t>в иные органы уполномоченные регулировать землепользование и застройку на территории</w:t>
      </w:r>
      <w:r w:rsidR="00D240BA" w:rsidRPr="00D40D33">
        <w:rPr>
          <w:color w:val="000000"/>
          <w:sz w:val="24"/>
          <w:szCs w:val="24"/>
        </w:rPr>
        <w:t>сельского поселения</w:t>
      </w:r>
      <w:r w:rsidR="00FC496B">
        <w:rPr>
          <w:color w:val="000000"/>
          <w:sz w:val="24"/>
          <w:szCs w:val="24"/>
        </w:rPr>
        <w:t>Аккузевский</w:t>
      </w:r>
      <w:r w:rsidR="00F5301A" w:rsidRPr="00D40D33">
        <w:rPr>
          <w:color w:val="000000"/>
          <w:sz w:val="24"/>
          <w:szCs w:val="24"/>
        </w:rPr>
        <w:t xml:space="preserve"> сельсовет</w:t>
      </w:r>
      <w:r w:rsidR="007159A0" w:rsidRPr="00D40D33">
        <w:rPr>
          <w:color w:val="000000"/>
          <w:sz w:val="24"/>
          <w:szCs w:val="24"/>
        </w:rPr>
        <w:t xml:space="preserve">муниципального района </w:t>
      </w:r>
      <w:r w:rsidR="005073EF">
        <w:rPr>
          <w:color w:val="000000"/>
          <w:sz w:val="24"/>
          <w:szCs w:val="24"/>
        </w:rPr>
        <w:t>Илишевский</w:t>
      </w:r>
      <w:r w:rsidR="002D2516" w:rsidRPr="00D40D33">
        <w:rPr>
          <w:color w:val="000000"/>
          <w:sz w:val="24"/>
          <w:szCs w:val="24"/>
        </w:rPr>
        <w:t xml:space="preserve"> район</w:t>
      </w:r>
      <w:r w:rsidR="001674FE" w:rsidRPr="00D40D33">
        <w:rPr>
          <w:color w:val="000000"/>
          <w:sz w:val="24"/>
          <w:szCs w:val="24"/>
        </w:rPr>
        <w:t xml:space="preserve"> Р</w:t>
      </w:r>
      <w:r w:rsidR="008035C5" w:rsidRPr="00D40D33">
        <w:rPr>
          <w:color w:val="000000"/>
          <w:sz w:val="24"/>
          <w:szCs w:val="24"/>
        </w:rPr>
        <w:t xml:space="preserve">еспублики </w:t>
      </w:r>
      <w:r w:rsidR="001674FE" w:rsidRPr="00D40D33">
        <w:rPr>
          <w:color w:val="000000"/>
          <w:sz w:val="24"/>
          <w:szCs w:val="24"/>
        </w:rPr>
        <w:t>Б</w:t>
      </w:r>
      <w:r w:rsidR="008035C5" w:rsidRPr="00D40D33">
        <w:rPr>
          <w:color w:val="000000"/>
          <w:sz w:val="24"/>
          <w:szCs w:val="24"/>
        </w:rPr>
        <w:t>ашкортостан</w:t>
      </w:r>
      <w:r w:rsidRPr="00D40D33">
        <w:rPr>
          <w:bCs/>
          <w:iCs/>
          <w:color w:val="000000"/>
          <w:sz w:val="24"/>
          <w:szCs w:val="24"/>
        </w:rPr>
        <w:t xml:space="preserve"> по вопросам, отнесенным к их компетенции.</w:t>
      </w:r>
    </w:p>
    <w:p w:rsidR="000A295D" w:rsidRPr="00D40D33" w:rsidRDefault="000A295D" w:rsidP="00F71DA3">
      <w:pPr>
        <w:pStyle w:val="FR2"/>
        <w:spacing w:line="240" w:lineRule="auto"/>
        <w:ind w:firstLine="360"/>
        <w:rPr>
          <w:bCs/>
          <w:iCs/>
          <w:color w:val="000000"/>
          <w:sz w:val="24"/>
          <w:szCs w:val="24"/>
        </w:rPr>
      </w:pPr>
      <w:r w:rsidRPr="00D40D33">
        <w:rPr>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bCs/>
          <w:iCs/>
          <w:color w:val="000000"/>
          <w:sz w:val="24"/>
          <w:szCs w:val="24"/>
        </w:rPr>
        <w:t xml:space="preserve">6. </w:t>
      </w:r>
      <w:r w:rsidRPr="00D40D33">
        <w:rPr>
          <w:rFonts w:ascii="Times New Roman" w:hAnsi="Times New Roman" w:cs="Times New Roman"/>
          <w:color w:val="000000"/>
          <w:sz w:val="24"/>
          <w:szCs w:val="24"/>
        </w:rPr>
        <w:t xml:space="preserve">Глава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color w:val="000000"/>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color w:val="000000"/>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D40D33">
        <w:rPr>
          <w:rFonts w:ascii="Times New Roman" w:hAnsi="Times New Roman" w:cs="Times New Roman"/>
          <w:iCs/>
          <w:color w:val="000000"/>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D40D33">
        <w:rPr>
          <w:rFonts w:ascii="Times New Roman" w:hAnsi="Times New Roman" w:cs="Times New Roman"/>
          <w:color w:val="000000"/>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подготовке документации по планировке </w:t>
      </w:r>
      <w:r w:rsidRPr="00D40D33">
        <w:rPr>
          <w:rFonts w:ascii="Times New Roman" w:hAnsi="Times New Roman" w:cs="Times New Roman"/>
          <w:iCs/>
          <w:color w:val="000000"/>
          <w:sz w:val="24"/>
          <w:szCs w:val="24"/>
        </w:rPr>
        <w:t>территории или внесению изменений в ранее утвержденную документацию по планировке территории.</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 xml:space="preserve">7. Глава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w:t>
      </w:r>
      <w:r w:rsidR="00072417" w:rsidRPr="00D40D33">
        <w:rPr>
          <w:rFonts w:ascii="Times New Roman" w:hAnsi="Times New Roman" w:cs="Times New Roman"/>
          <w:iCs/>
          <w:color w:val="000000"/>
          <w:sz w:val="24"/>
          <w:szCs w:val="24"/>
        </w:rPr>
        <w:t>сайте сельского поселения</w:t>
      </w:r>
      <w:r w:rsidRPr="00D40D33">
        <w:rPr>
          <w:rFonts w:ascii="Times New Roman" w:hAnsi="Times New Roman" w:cs="Times New Roman"/>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iCs/>
          <w:color w:val="000000"/>
          <w:sz w:val="24"/>
          <w:szCs w:val="24"/>
        </w:rPr>
        <w:t xml:space="preserve">8. </w:t>
      </w:r>
      <w:r w:rsidRPr="00D40D33">
        <w:rPr>
          <w:rFonts w:ascii="Times New Roman" w:hAnsi="Times New Roman" w:cs="Times New Roman"/>
          <w:bCs/>
          <w:iCs/>
          <w:color w:val="000000"/>
          <w:sz w:val="24"/>
          <w:szCs w:val="24"/>
        </w:rPr>
        <w:t xml:space="preserve">Подготовка документации по планировке территории осуществляется в порядке, установленном главой </w:t>
      </w:r>
      <w:r w:rsidRPr="00D40D33">
        <w:rPr>
          <w:rFonts w:ascii="Times New Roman" w:hAnsi="Times New Roman" w:cs="Times New Roman"/>
          <w:bCs/>
          <w:iCs/>
          <w:color w:val="000000"/>
          <w:sz w:val="24"/>
          <w:szCs w:val="24"/>
          <w:lang w:val="en-US"/>
        </w:rPr>
        <w:t>III</w:t>
      </w:r>
      <w:r w:rsidRPr="00D40D33">
        <w:rPr>
          <w:rFonts w:ascii="Times New Roman" w:hAnsi="Times New Roman" w:cs="Times New Roman"/>
          <w:bCs/>
          <w:iCs/>
          <w:color w:val="000000"/>
          <w:sz w:val="24"/>
          <w:szCs w:val="24"/>
        </w:rPr>
        <w:t xml:space="preserve"> настоящих Правил и статьей 46 Градостроительного кодекса Российской Федерации.</w:t>
      </w:r>
    </w:p>
    <w:p w:rsidR="000A295D" w:rsidRPr="00D40D33" w:rsidRDefault="000A295D" w:rsidP="00F71DA3">
      <w:pPr>
        <w:pStyle w:val="ConsPlusNormal"/>
        <w:ind w:firstLine="360"/>
        <w:jc w:val="both"/>
        <w:rPr>
          <w:rFonts w:ascii="Times New Roman" w:hAnsi="Times New Roman" w:cs="Times New Roman"/>
          <w:color w:val="000000"/>
          <w:sz w:val="24"/>
          <w:szCs w:val="24"/>
        </w:rPr>
      </w:pPr>
      <w:r w:rsidRPr="00D40D33">
        <w:rPr>
          <w:rFonts w:ascii="Times New Roman" w:hAnsi="Times New Roman" w:cs="Times New Roman"/>
          <w:iCs/>
          <w:color w:val="000000"/>
          <w:sz w:val="24"/>
          <w:szCs w:val="24"/>
        </w:rPr>
        <w:t>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D40D33" w:rsidRDefault="000A295D" w:rsidP="00F71DA3">
      <w:pPr>
        <w:pStyle w:val="ConsPlusNorma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10. </w:t>
      </w:r>
      <w:r w:rsidRPr="00D40D33">
        <w:rPr>
          <w:rFonts w:ascii="Times New Roman" w:hAnsi="Times New Roman" w:cs="Times New Roman"/>
          <w:iCs/>
          <w:color w:val="000000"/>
          <w:sz w:val="24"/>
          <w:szCs w:val="24"/>
        </w:rPr>
        <w:t xml:space="preserve">Глава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iCs/>
          <w:color w:val="000000"/>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D40D33" w:rsidRDefault="000A295D" w:rsidP="00F71DA3">
      <w:pPr>
        <w:spacing w:line="240" w:lineRule="auto"/>
        <w:ind w:firstLine="360"/>
        <w:rPr>
          <w:rFonts w:ascii="Times New Roman" w:hAnsi="Times New Roman" w:cs="Times New Roman"/>
          <w:bCs/>
          <w:iCs/>
          <w:color w:val="000000"/>
          <w:sz w:val="24"/>
          <w:szCs w:val="24"/>
        </w:rPr>
      </w:pPr>
      <w:r w:rsidRPr="00D40D33">
        <w:rPr>
          <w:rFonts w:ascii="Times New Roman" w:hAnsi="Times New Roman" w:cs="Times New Roman"/>
          <w:iCs/>
          <w:color w:val="000000"/>
          <w:sz w:val="24"/>
          <w:szCs w:val="24"/>
        </w:rPr>
        <w:t>11.Уполномоченный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iCs/>
          <w:color w:val="000000"/>
          <w:sz w:val="24"/>
          <w:szCs w:val="24"/>
        </w:rPr>
        <w:t>на доработку в соответствии с результатами публичных слушаний по указанному проекту.</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bCs/>
          <w:iCs/>
          <w:color w:val="000000"/>
          <w:sz w:val="24"/>
          <w:szCs w:val="24"/>
        </w:rPr>
        <w:t xml:space="preserve">12. </w:t>
      </w:r>
      <w:r w:rsidRPr="00D40D33">
        <w:rPr>
          <w:rFonts w:ascii="Times New Roman" w:hAnsi="Times New Roman" w:cs="Times New Roman"/>
          <w:iCs/>
          <w:color w:val="000000"/>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00D240BA" w:rsidRPr="00D40D33">
        <w:rPr>
          <w:rFonts w:ascii="Times New Roman" w:hAnsi="Times New Roman" w:cs="Times New Roman"/>
          <w:bCs/>
          <w:iCs/>
          <w:color w:val="000000"/>
          <w:sz w:val="24"/>
          <w:szCs w:val="24"/>
        </w:rPr>
        <w:t>сельского поселения</w:t>
      </w:r>
      <w:r w:rsidRPr="00D40D33">
        <w:rPr>
          <w:rFonts w:ascii="Times New Roman" w:hAnsi="Times New Roman" w:cs="Times New Roman"/>
          <w:iCs/>
          <w:color w:val="000000"/>
          <w:sz w:val="24"/>
          <w:szCs w:val="24"/>
        </w:rPr>
        <w:t>в сети "Интернет", в случае наличия такого сайта.</w:t>
      </w:r>
    </w:p>
    <w:p w:rsidR="000A295D" w:rsidRPr="00D40D33" w:rsidRDefault="000A295D" w:rsidP="00F71DA3">
      <w:pPr>
        <w:spacing w:line="240" w:lineRule="auto"/>
        <w:ind w:firstLine="360"/>
        <w:rPr>
          <w:rFonts w:ascii="Times New Roman" w:hAnsi="Times New Roman" w:cs="Times New Roman"/>
          <w:iCs/>
          <w:color w:val="000000"/>
          <w:sz w:val="24"/>
          <w:szCs w:val="24"/>
        </w:rPr>
      </w:pPr>
      <w:r w:rsidRPr="00D40D33">
        <w:rPr>
          <w:rFonts w:ascii="Times New Roman" w:hAnsi="Times New Roman" w:cs="Times New Roman"/>
          <w:color w:val="000000"/>
          <w:sz w:val="24"/>
          <w:szCs w:val="24"/>
        </w:rPr>
        <w:t xml:space="preserve">13. </w:t>
      </w:r>
      <w:r w:rsidRPr="00D40D33">
        <w:rPr>
          <w:rFonts w:ascii="Times New Roman" w:hAnsi="Times New Roman" w:cs="Times New Roman"/>
          <w:iCs/>
          <w:color w:val="000000"/>
          <w:sz w:val="24"/>
          <w:szCs w:val="24"/>
        </w:rPr>
        <w:t>Физические и юридические лица вправе оспорить решение об утверждении изменений внесенных в Правила в судебном порядке.</w:t>
      </w:r>
    </w:p>
    <w:p w:rsidR="000A295D" w:rsidRPr="00D40D33" w:rsidRDefault="000A295D" w:rsidP="00F71DA3">
      <w:pPr>
        <w:pStyle w:val="Web1"/>
        <w:spacing w:before="0" w:after="0"/>
        <w:ind w:left="0" w:right="0" w:firstLine="360"/>
        <w:rPr>
          <w:rFonts w:ascii="Times New Roman" w:hAnsi="Times New Roman" w:cs="Times New Roman"/>
          <w:iCs/>
          <w:sz w:val="24"/>
          <w:szCs w:val="24"/>
        </w:rPr>
      </w:pPr>
      <w:r w:rsidRPr="00D40D33">
        <w:rPr>
          <w:rFonts w:ascii="Times New Roman" w:hAnsi="Times New Roman" w:cs="Times New Roman"/>
          <w:sz w:val="24"/>
          <w:szCs w:val="24"/>
        </w:rPr>
        <w:t xml:space="preserve">14. </w:t>
      </w:r>
      <w:r w:rsidRPr="00D40D33">
        <w:rPr>
          <w:rFonts w:ascii="Times New Roman" w:hAnsi="Times New Roman" w:cs="Times New Roman"/>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0A295D" w:rsidRPr="00D40D33" w:rsidRDefault="000A295D" w:rsidP="00F71DA3">
      <w:pPr>
        <w:pStyle w:val="Web1"/>
        <w:spacing w:before="0" w:after="0"/>
        <w:ind w:left="0" w:right="0" w:firstLine="360"/>
        <w:rPr>
          <w:rFonts w:ascii="Times New Roman" w:hAnsi="Times New Roman" w:cs="Times New Roman"/>
          <w:iCs/>
          <w:sz w:val="24"/>
          <w:szCs w:val="24"/>
        </w:rPr>
      </w:pPr>
    </w:p>
    <w:p w:rsidR="00421AD7" w:rsidRPr="00D40D33" w:rsidRDefault="00500416" w:rsidP="00421AD7">
      <w:pPr>
        <w:pStyle w:val="1"/>
        <w:numPr>
          <w:ilvl w:val="0"/>
          <w:numId w:val="0"/>
        </w:numPr>
        <w:tabs>
          <w:tab w:val="left" w:pos="708"/>
        </w:tabs>
        <w:ind w:firstLine="360"/>
        <w:rPr>
          <w:b w:val="0"/>
          <w:color w:val="000000"/>
          <w:sz w:val="24"/>
          <w:szCs w:val="24"/>
        </w:rPr>
      </w:pPr>
      <w:r w:rsidRPr="00D40D33">
        <w:rPr>
          <w:b w:val="0"/>
          <w:color w:val="000000"/>
          <w:sz w:val="24"/>
          <w:szCs w:val="24"/>
        </w:rPr>
        <w:t xml:space="preserve">ЧАСТЬ </w:t>
      </w:r>
      <w:r w:rsidRPr="00D40D33">
        <w:rPr>
          <w:b w:val="0"/>
          <w:color w:val="000000"/>
          <w:sz w:val="24"/>
          <w:szCs w:val="24"/>
          <w:lang w:val="en-US"/>
        </w:rPr>
        <w:t>I</w:t>
      </w:r>
      <w:r w:rsidRPr="00D40D33">
        <w:rPr>
          <w:b w:val="0"/>
          <w:color w:val="000000"/>
          <w:sz w:val="24"/>
          <w:szCs w:val="24"/>
        </w:rPr>
        <w:t>.</w:t>
      </w:r>
      <w:r w:rsidRPr="00D40D33">
        <w:rPr>
          <w:b w:val="0"/>
          <w:color w:val="000000"/>
          <w:sz w:val="24"/>
          <w:szCs w:val="24"/>
          <w:lang w:val="en-US"/>
        </w:rPr>
        <w:t>I</w:t>
      </w:r>
      <w:r w:rsidR="00421AD7" w:rsidRPr="00D40D33">
        <w:rPr>
          <w:b w:val="0"/>
          <w:color w:val="000000"/>
          <w:sz w:val="24"/>
          <w:szCs w:val="24"/>
        </w:rPr>
        <w:t xml:space="preserve">О РЕГУЛИРОВАНИИ ИНЫХ ВОПРОСОВ ЗЕМЛЕПОЛЬЗОВАНИЯ </w:t>
      </w:r>
    </w:p>
    <w:p w:rsidR="00421AD7" w:rsidRPr="00D40D33" w:rsidRDefault="00421AD7" w:rsidP="00421AD7">
      <w:pPr>
        <w:pStyle w:val="1"/>
        <w:numPr>
          <w:ilvl w:val="0"/>
          <w:numId w:val="0"/>
        </w:numPr>
        <w:tabs>
          <w:tab w:val="left" w:pos="708"/>
        </w:tabs>
        <w:ind w:firstLine="360"/>
        <w:rPr>
          <w:b w:val="0"/>
          <w:color w:val="000000"/>
          <w:sz w:val="24"/>
          <w:szCs w:val="24"/>
        </w:rPr>
      </w:pPr>
      <w:r w:rsidRPr="00D40D33">
        <w:rPr>
          <w:b w:val="0"/>
          <w:color w:val="000000"/>
          <w:sz w:val="24"/>
          <w:szCs w:val="24"/>
        </w:rPr>
        <w:t xml:space="preserve">И ЗАСТРОЙКИ СЕЛЬСКОГО ПОСЕЛЕНИЯ </w:t>
      </w:r>
      <w:r w:rsidR="00FC496B">
        <w:rPr>
          <w:b w:val="0"/>
          <w:color w:val="000000"/>
          <w:sz w:val="24"/>
          <w:szCs w:val="24"/>
        </w:rPr>
        <w:t>АККУЗЕВСКИЙ</w:t>
      </w:r>
      <w:r w:rsidRPr="00D40D33">
        <w:rPr>
          <w:b w:val="0"/>
          <w:color w:val="000000"/>
          <w:sz w:val="24"/>
          <w:szCs w:val="24"/>
        </w:rPr>
        <w:t xml:space="preserve"> СЕЛЬСОВЕТ МУНИЦИПАЛЬНОГО РАЙОНА </w:t>
      </w:r>
      <w:r w:rsidR="005073EF">
        <w:rPr>
          <w:b w:val="0"/>
          <w:color w:val="000000"/>
          <w:sz w:val="24"/>
          <w:szCs w:val="24"/>
        </w:rPr>
        <w:t>ИЛИШЕВСКИЙ</w:t>
      </w:r>
      <w:r w:rsidRPr="00D40D33">
        <w:rPr>
          <w:b w:val="0"/>
          <w:color w:val="000000"/>
          <w:sz w:val="24"/>
          <w:szCs w:val="24"/>
        </w:rPr>
        <w:t xml:space="preserve"> РАЙОН </w:t>
      </w:r>
    </w:p>
    <w:p w:rsidR="00E118E6" w:rsidRPr="00D40D33" w:rsidRDefault="00421AD7" w:rsidP="00E118E6">
      <w:pPr>
        <w:pStyle w:val="1"/>
        <w:numPr>
          <w:ilvl w:val="0"/>
          <w:numId w:val="0"/>
        </w:numPr>
        <w:tabs>
          <w:tab w:val="left" w:pos="708"/>
        </w:tabs>
        <w:ind w:firstLine="360"/>
        <w:rPr>
          <w:b w:val="0"/>
          <w:color w:val="000000"/>
          <w:sz w:val="24"/>
          <w:szCs w:val="24"/>
        </w:rPr>
      </w:pPr>
      <w:r w:rsidRPr="00D40D33">
        <w:rPr>
          <w:b w:val="0"/>
          <w:color w:val="000000"/>
          <w:sz w:val="24"/>
          <w:szCs w:val="24"/>
        </w:rPr>
        <w:t>РЕСПУБЛИКИ БАШКОРТОСТАН</w:t>
      </w:r>
    </w:p>
    <w:p w:rsidR="00500416" w:rsidRPr="00D40D33" w:rsidRDefault="00500416" w:rsidP="00500416">
      <w:pPr>
        <w:rPr>
          <w:color w:val="000000"/>
        </w:rPr>
      </w:pPr>
    </w:p>
    <w:p w:rsidR="000A295D" w:rsidRPr="00D40D33" w:rsidRDefault="00500416" w:rsidP="00E118E6">
      <w:pPr>
        <w:pStyle w:val="1"/>
        <w:numPr>
          <w:ilvl w:val="0"/>
          <w:numId w:val="0"/>
        </w:numPr>
        <w:tabs>
          <w:tab w:val="left" w:pos="708"/>
        </w:tabs>
        <w:ind w:firstLine="360"/>
        <w:rPr>
          <w:iCs/>
          <w:color w:val="000000"/>
          <w:sz w:val="24"/>
          <w:szCs w:val="24"/>
        </w:rPr>
      </w:pPr>
      <w:r w:rsidRPr="00D40D33">
        <w:rPr>
          <w:color w:val="000000"/>
          <w:sz w:val="24"/>
          <w:szCs w:val="24"/>
        </w:rPr>
        <w:t xml:space="preserve">ГЛАВА </w:t>
      </w:r>
      <w:r w:rsidRPr="00D40D33">
        <w:rPr>
          <w:color w:val="000000"/>
          <w:sz w:val="24"/>
          <w:szCs w:val="24"/>
          <w:lang w:val="en-US"/>
        </w:rPr>
        <w:t>V</w:t>
      </w:r>
      <w:r w:rsidR="00FA1277" w:rsidRPr="00D40D33">
        <w:rPr>
          <w:color w:val="000000"/>
          <w:sz w:val="24"/>
          <w:szCs w:val="24"/>
          <w:lang w:val="en-US"/>
        </w:rPr>
        <w:t>I</w:t>
      </w:r>
      <w:r w:rsidRPr="00D40D33">
        <w:rPr>
          <w:color w:val="000000"/>
          <w:sz w:val="24"/>
          <w:szCs w:val="24"/>
          <w:lang w:val="en-US"/>
        </w:rPr>
        <w:t>II</w:t>
      </w:r>
      <w:r w:rsidRPr="00D40D33">
        <w:rPr>
          <w:color w:val="000000"/>
          <w:sz w:val="24"/>
          <w:szCs w:val="24"/>
        </w:rPr>
        <w:t xml:space="preserve">. </w:t>
      </w:r>
      <w:r w:rsidR="000A295D" w:rsidRPr="00D40D33">
        <w:rPr>
          <w:color w:val="000000"/>
          <w:sz w:val="24"/>
          <w:szCs w:val="24"/>
        </w:rPr>
        <w:t>СТРОИТЕЛЬНЫЕ ИЗМЕНЕНИЯ ОБЪЕКТОВ КАПИТАЛЬНОГО СТРОИТЕЛЬСТВА</w:t>
      </w:r>
    </w:p>
    <w:p w:rsidR="000A295D" w:rsidRPr="00D40D33" w:rsidRDefault="000A295D" w:rsidP="00F71DA3">
      <w:pPr>
        <w:spacing w:line="240" w:lineRule="auto"/>
        <w:ind w:firstLine="360"/>
        <w:jc w:val="left"/>
        <w:rPr>
          <w:rFonts w:ascii="Times New Roman" w:hAnsi="Times New Roman" w:cs="Times New Roman"/>
          <w:b/>
          <w:color w:val="000000"/>
          <w:sz w:val="24"/>
          <w:szCs w:val="24"/>
        </w:rPr>
      </w:pP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0A295D" w:rsidRPr="00D40D33" w:rsidRDefault="000A295D" w:rsidP="00F71DA3">
      <w:pPr>
        <w:spacing w:line="240" w:lineRule="auto"/>
        <w:ind w:firstLine="360"/>
        <w:rPr>
          <w:rFonts w:ascii="Times New Roman" w:hAnsi="Times New Roman" w:cs="Times New Roman"/>
          <w:color w:val="000000"/>
          <w:sz w:val="24"/>
          <w:szCs w:val="24"/>
        </w:rPr>
      </w:pPr>
    </w:p>
    <w:p w:rsidR="00E36B9B" w:rsidRPr="00D40D33" w:rsidRDefault="000A295D"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007C5F96" w:rsidRPr="005073EF">
        <w:rPr>
          <w:rFonts w:ascii="Times New Roman" w:hAnsi="Times New Roman" w:cs="Times New Roman"/>
          <w:b/>
          <w:color w:val="000000"/>
          <w:sz w:val="24"/>
          <w:szCs w:val="24"/>
        </w:rPr>
        <w:t>4</w:t>
      </w:r>
      <w:r w:rsidR="00DF49C3" w:rsidRPr="00D40D33">
        <w:rPr>
          <w:rFonts w:ascii="Times New Roman" w:hAnsi="Times New Roman" w:cs="Times New Roman"/>
          <w:b/>
          <w:color w:val="000000"/>
          <w:sz w:val="24"/>
          <w:szCs w:val="24"/>
        </w:rPr>
        <w:t>3</w:t>
      </w:r>
      <w:r w:rsidRPr="00D40D33">
        <w:rPr>
          <w:rFonts w:ascii="Times New Roman" w:hAnsi="Times New Roman" w:cs="Times New Roman"/>
          <w:b/>
          <w:color w:val="000000"/>
          <w:sz w:val="24"/>
          <w:szCs w:val="24"/>
        </w:rPr>
        <w:t xml:space="preserve">. Право на строительные изменения объектов капитального строительства и основания для его реализации. Виды строительных изменений объектов </w:t>
      </w:r>
    </w:p>
    <w:p w:rsidR="000A295D" w:rsidRPr="00D40D33" w:rsidRDefault="000A295D"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капитального строительства</w:t>
      </w:r>
    </w:p>
    <w:p w:rsidR="000A295D" w:rsidRPr="00D40D33" w:rsidRDefault="000A295D" w:rsidP="00F71DA3">
      <w:pPr>
        <w:spacing w:line="240" w:lineRule="auto"/>
        <w:ind w:firstLine="360"/>
        <w:rPr>
          <w:rFonts w:ascii="Times New Roman" w:hAnsi="Times New Roman" w:cs="Times New Roman"/>
          <w:b/>
          <w:color w:val="000000"/>
          <w:sz w:val="24"/>
          <w:szCs w:val="24"/>
        </w:rPr>
      </w:pP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2. Выдача разрешения на строительство не требуется в случаях:</w:t>
      </w:r>
    </w:p>
    <w:p w:rsidR="00A61CE7" w:rsidRDefault="00A61CE7" w:rsidP="00386E6A">
      <w:pPr>
        <w:numPr>
          <w:ilvl w:val="0"/>
          <w:numId w:val="32"/>
        </w:numPr>
        <w:tabs>
          <w:tab w:val="clear" w:pos="720"/>
          <w:tab w:val="num" w:pos="780"/>
        </w:tabs>
        <w:spacing w:line="240" w:lineRule="auto"/>
        <w:ind w:left="0" w:firstLine="360"/>
        <w:rPr>
          <w:rFonts w:ascii="Times New Roman" w:hAnsi="Times New Roman" w:cs="Times New Roman"/>
          <w:color w:val="000000"/>
          <w:sz w:val="24"/>
          <w:szCs w:val="24"/>
        </w:rPr>
      </w:pPr>
      <w:r w:rsidRPr="00A61CE7">
        <w:rPr>
          <w:rFonts w:ascii="Times New Roman" w:hAnsi="Times New Roman" w:cs="Times New Roman"/>
          <w:color w:val="000000"/>
          <w:sz w:val="24"/>
          <w:szCs w:val="24"/>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A61CE7" w:rsidRDefault="00A61CE7" w:rsidP="00386E6A">
      <w:pPr>
        <w:numPr>
          <w:ilvl w:val="0"/>
          <w:numId w:val="32"/>
        </w:numPr>
        <w:tabs>
          <w:tab w:val="clear" w:pos="720"/>
          <w:tab w:val="num" w:pos="780"/>
          <w:tab w:val="num" w:pos="1040"/>
        </w:tabs>
        <w:spacing w:line="240" w:lineRule="auto"/>
        <w:ind w:left="0" w:firstLine="360"/>
        <w:rPr>
          <w:rFonts w:ascii="Times New Roman" w:hAnsi="Times New Roman" w:cs="Times New Roman"/>
          <w:color w:val="000000"/>
          <w:sz w:val="24"/>
          <w:szCs w:val="24"/>
        </w:rPr>
      </w:pPr>
      <w:r w:rsidRPr="00A61CE7">
        <w:rPr>
          <w:rFonts w:ascii="Times New Roman" w:hAnsi="Times New Roman" w:cs="Times New Roman"/>
          <w:color w:val="000000"/>
          <w:sz w:val="24"/>
          <w:szCs w:val="24"/>
        </w:rPr>
        <w:t>строительства, реконструкции объектов индивидуального жилищного строительства;</w:t>
      </w:r>
    </w:p>
    <w:p w:rsidR="00A61CE7" w:rsidRDefault="00A61CE7" w:rsidP="00386E6A">
      <w:pPr>
        <w:numPr>
          <w:ilvl w:val="0"/>
          <w:numId w:val="32"/>
        </w:numPr>
        <w:tabs>
          <w:tab w:val="clear" w:pos="720"/>
          <w:tab w:val="num" w:pos="780"/>
          <w:tab w:val="num" w:pos="1040"/>
        </w:tabs>
        <w:spacing w:line="240" w:lineRule="auto"/>
        <w:ind w:left="0" w:firstLine="360"/>
        <w:rPr>
          <w:rFonts w:ascii="Times New Roman" w:hAnsi="Times New Roman" w:cs="Times New Roman"/>
          <w:color w:val="000000"/>
          <w:sz w:val="24"/>
          <w:szCs w:val="24"/>
        </w:rPr>
      </w:pPr>
      <w:r w:rsidRPr="00A61CE7">
        <w:rPr>
          <w:rFonts w:ascii="Times New Roman" w:hAnsi="Times New Roman" w:cs="Times New Roman"/>
          <w:color w:val="000000"/>
          <w:sz w:val="24"/>
          <w:szCs w:val="24"/>
        </w:rPr>
        <w:t>строительства, реконструкции объектов, не являющихся объектами капитального строительства;</w:t>
      </w:r>
    </w:p>
    <w:p w:rsidR="000A295D" w:rsidRPr="00D40D33" w:rsidRDefault="000A295D" w:rsidP="00386E6A">
      <w:pPr>
        <w:numPr>
          <w:ilvl w:val="0"/>
          <w:numId w:val="32"/>
        </w:numPr>
        <w:tabs>
          <w:tab w:val="clear" w:pos="720"/>
          <w:tab w:val="num" w:pos="780"/>
          <w:tab w:val="num" w:pos="104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строительства на земельном участке строений и сооружений вспомогательного</w:t>
      </w:r>
    </w:p>
    <w:p w:rsidR="000A295D" w:rsidRPr="00D40D33" w:rsidRDefault="000A295D" w:rsidP="00F71DA3">
      <w:pPr>
        <w:tabs>
          <w:tab w:val="num" w:pos="10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использования;</w:t>
      </w:r>
    </w:p>
    <w:p w:rsidR="000A295D" w:rsidRPr="00D40D33" w:rsidRDefault="000A295D" w:rsidP="00386E6A">
      <w:pPr>
        <w:numPr>
          <w:ilvl w:val="0"/>
          <w:numId w:val="32"/>
        </w:numPr>
        <w:tabs>
          <w:tab w:val="clear" w:pos="720"/>
          <w:tab w:val="num" w:pos="78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A61CE7" w:rsidRDefault="00A61CE7" w:rsidP="00386E6A">
      <w:pPr>
        <w:numPr>
          <w:ilvl w:val="0"/>
          <w:numId w:val="32"/>
        </w:numPr>
        <w:spacing w:line="240" w:lineRule="auto"/>
        <w:ind w:left="0" w:firstLine="360"/>
        <w:rPr>
          <w:rFonts w:ascii="Times New Roman" w:hAnsi="Times New Roman" w:cs="Times New Roman"/>
          <w:color w:val="000000"/>
          <w:sz w:val="24"/>
          <w:szCs w:val="24"/>
        </w:rPr>
      </w:pPr>
      <w:r w:rsidRPr="00A61CE7">
        <w:rPr>
          <w:rFonts w:ascii="Times New Roman" w:hAnsi="Times New Roman" w:cs="Times New Roman"/>
          <w:color w:val="000000"/>
          <w:sz w:val="24"/>
          <w:szCs w:val="24"/>
        </w:rPr>
        <w:t>капитального ремонта объектов капитального строительства;</w:t>
      </w:r>
    </w:p>
    <w:p w:rsidR="000A295D" w:rsidRPr="00D40D33" w:rsidRDefault="000A295D" w:rsidP="00386E6A">
      <w:pPr>
        <w:numPr>
          <w:ilvl w:val="0"/>
          <w:numId w:val="32"/>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иных случаях, если в соответствии с законодательством о градостроительной деятельности получение разрешения на строительство не требуется.</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Кроме того, разрешения на строительство не требуется также для изменений одного вида разрешенного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0A295D" w:rsidRPr="00D40D33" w:rsidRDefault="000A295D" w:rsidP="00335969">
      <w:pPr>
        <w:numPr>
          <w:ilvl w:val="2"/>
          <w:numId w:val="33"/>
        </w:numPr>
        <w:tabs>
          <w:tab w:val="left" w:pos="104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выбираемый правообладателем объекта капитального строительства вид    разрешенного использования установлен в настоящих Правилахкак основной  или вспомогательный (для соответствующей территориальной зоны, обозначенной на карте градостроительного зонирования);</w:t>
      </w:r>
    </w:p>
    <w:p w:rsidR="000A295D" w:rsidRPr="00D40D33" w:rsidRDefault="000A295D" w:rsidP="00335969">
      <w:pPr>
        <w:numPr>
          <w:ilvl w:val="2"/>
          <w:numId w:val="33"/>
        </w:numPr>
        <w:tabs>
          <w:tab w:val="num" w:pos="1040"/>
          <w:tab w:val="num" w:pos="117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планируемые действия не связаны с изменениями пространственныхпараметров и несущих конструкций и не приведут к нарушениям требований    безопасности (пожарной, санитарно-эпидемиологической и т.д.).</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w:t>
      </w:r>
      <w:r w:rsidR="00D240BA" w:rsidRPr="00D40D33">
        <w:rPr>
          <w:rFonts w:ascii="Times New Roman" w:hAnsi="Times New Roman" w:cs="Times New Roman"/>
          <w:color w:val="000000"/>
          <w:sz w:val="24"/>
          <w:szCs w:val="24"/>
        </w:rPr>
        <w:t>сельского поселения</w:t>
      </w:r>
      <w:r w:rsidR="00FC496B">
        <w:rPr>
          <w:rFonts w:ascii="Times New Roman" w:hAnsi="Times New Roman" w:cs="Times New Roman"/>
          <w:color w:val="000000"/>
          <w:sz w:val="24"/>
          <w:szCs w:val="24"/>
        </w:rPr>
        <w:t>Аккузевский</w:t>
      </w:r>
      <w:r w:rsidR="00F5301A" w:rsidRPr="00D40D33">
        <w:rPr>
          <w:rFonts w:ascii="Times New Roman" w:hAnsi="Times New Roman" w:cs="Times New Roman"/>
          <w:color w:val="000000"/>
          <w:spacing w:val="-1"/>
          <w:sz w:val="24"/>
          <w:szCs w:val="24"/>
        </w:rPr>
        <w:t>сельсовет</w:t>
      </w:r>
      <w:r w:rsidRPr="00D40D33">
        <w:rPr>
          <w:rFonts w:ascii="Times New Roman" w:hAnsi="Times New Roman" w:cs="Times New Roman"/>
          <w:color w:val="000000"/>
          <w:sz w:val="24"/>
          <w:szCs w:val="24"/>
        </w:rPr>
        <w:t xml:space="preserve">, о том, что планируемые ими действия не требуют разрешения на строительство. </w:t>
      </w:r>
    </w:p>
    <w:p w:rsidR="00AE7A23" w:rsidRPr="00D40D33" w:rsidRDefault="00AE7A23" w:rsidP="00F71DA3">
      <w:pPr>
        <w:spacing w:line="240" w:lineRule="auto"/>
        <w:ind w:firstLine="360"/>
        <w:rPr>
          <w:rFonts w:ascii="Times New Roman" w:hAnsi="Times New Roman" w:cs="Times New Roman"/>
          <w:color w:val="000000"/>
          <w:sz w:val="24"/>
          <w:szCs w:val="24"/>
        </w:rPr>
      </w:pPr>
    </w:p>
    <w:p w:rsidR="000A295D" w:rsidRPr="00D40D33" w:rsidRDefault="000A295D"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007C5F96" w:rsidRPr="005073EF">
        <w:rPr>
          <w:rFonts w:ascii="Times New Roman" w:hAnsi="Times New Roman" w:cs="Times New Roman"/>
          <w:b/>
          <w:color w:val="000000"/>
          <w:sz w:val="24"/>
          <w:szCs w:val="24"/>
        </w:rPr>
        <w:t>4</w:t>
      </w:r>
      <w:r w:rsidR="00DF49C3" w:rsidRPr="00D40D33">
        <w:rPr>
          <w:rFonts w:ascii="Times New Roman" w:hAnsi="Times New Roman" w:cs="Times New Roman"/>
          <w:b/>
          <w:color w:val="000000"/>
          <w:sz w:val="24"/>
          <w:szCs w:val="24"/>
        </w:rPr>
        <w:t>4</w:t>
      </w:r>
      <w:r w:rsidRPr="00D40D33">
        <w:rPr>
          <w:rFonts w:ascii="Times New Roman" w:hAnsi="Times New Roman" w:cs="Times New Roman"/>
          <w:b/>
          <w:color w:val="000000"/>
          <w:sz w:val="24"/>
          <w:szCs w:val="24"/>
        </w:rPr>
        <w:t>. Подготовка проектной документации</w:t>
      </w:r>
    </w:p>
    <w:p w:rsidR="000A295D" w:rsidRPr="00D40D33" w:rsidRDefault="000A295D" w:rsidP="00F71DA3">
      <w:pPr>
        <w:spacing w:line="240" w:lineRule="auto"/>
        <w:ind w:firstLine="360"/>
        <w:rPr>
          <w:rFonts w:ascii="Times New Roman" w:hAnsi="Times New Roman" w:cs="Times New Roman"/>
          <w:b/>
          <w:color w:val="000000"/>
          <w:sz w:val="24"/>
          <w:szCs w:val="24"/>
        </w:rPr>
      </w:pP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В соответствии с частью 3 статьи 48 Градостроительного кодекса Российской Федерации подготовка проектной документации не требуется п</w:t>
      </w:r>
      <w:r w:rsidR="006C4744">
        <w:rPr>
          <w:rFonts w:ascii="Times New Roman" w:hAnsi="Times New Roman" w:cs="Times New Roman"/>
          <w:color w:val="000000"/>
          <w:sz w:val="24"/>
          <w:szCs w:val="24"/>
        </w:rPr>
        <w:t>ри строительстве, реконструкции объекта</w:t>
      </w:r>
      <w:r w:rsidRPr="00D40D33">
        <w:rPr>
          <w:rFonts w:ascii="Times New Roman" w:hAnsi="Times New Roman" w:cs="Times New Roman"/>
          <w:color w:val="000000"/>
          <w:sz w:val="24"/>
          <w:szCs w:val="24"/>
        </w:rPr>
        <w:t xml:space="preserve"> индивиду</w:t>
      </w:r>
      <w:r w:rsidR="006C4744">
        <w:rPr>
          <w:rFonts w:ascii="Times New Roman" w:hAnsi="Times New Roman" w:cs="Times New Roman"/>
          <w:color w:val="000000"/>
          <w:sz w:val="24"/>
          <w:szCs w:val="24"/>
        </w:rPr>
        <w:t xml:space="preserve">ального жилищного строительства, </w:t>
      </w:r>
      <w:r w:rsidR="006C4744" w:rsidRPr="006C4744">
        <w:rPr>
          <w:rFonts w:ascii="Times New Roman" w:hAnsi="Times New Roman" w:cs="Times New Roman"/>
          <w:color w:val="000000"/>
          <w:sz w:val="24"/>
          <w:szCs w:val="24"/>
        </w:rPr>
        <w:t>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Отношения между застройщиком (заказчиком) и исполнителями регулируются гражданским законодательством Российской Федерации.</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4. Неотъемлемой частью договора о подготовке проектной документации является задание застройщика (заказчика) исполнителю.</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Задание застройщика (заказчика) исполнителю должно включать:</w:t>
      </w:r>
    </w:p>
    <w:p w:rsidR="009F4BF7" w:rsidRPr="00D40D33" w:rsidRDefault="009F4BF7" w:rsidP="00386E6A">
      <w:pPr>
        <w:numPr>
          <w:ilvl w:val="0"/>
          <w:numId w:val="34"/>
        </w:numPr>
        <w:tabs>
          <w:tab w:val="num" w:pos="130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9F4BF7" w:rsidRPr="00D40D33" w:rsidRDefault="009F4BF7" w:rsidP="00386E6A">
      <w:pPr>
        <w:numPr>
          <w:ilvl w:val="0"/>
          <w:numId w:val="34"/>
        </w:numPr>
        <w:tabs>
          <w:tab w:val="num" w:pos="130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результаты инженерных изысканий, либо задание исполнителю  обеспечить проведение инженерных изысканий;</w:t>
      </w:r>
    </w:p>
    <w:p w:rsidR="009F4BF7" w:rsidRPr="00D40D33" w:rsidRDefault="009F4BF7" w:rsidP="00386E6A">
      <w:pPr>
        <w:numPr>
          <w:ilvl w:val="0"/>
          <w:numId w:val="34"/>
        </w:numPr>
        <w:tabs>
          <w:tab w:val="num" w:pos="130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9F4BF7" w:rsidRPr="00D40D33" w:rsidRDefault="009F4BF7" w:rsidP="00386E6A">
      <w:pPr>
        <w:numPr>
          <w:ilvl w:val="0"/>
          <w:numId w:val="34"/>
        </w:numPr>
        <w:tabs>
          <w:tab w:val="num" w:pos="130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иные определенные законодательством документы и материалы.</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Лица, выполняющие инженерные изыскания, несут в соответствии с действующим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6. Технические условия подготавливаются:</w:t>
      </w:r>
    </w:p>
    <w:p w:rsidR="009F4BF7" w:rsidRPr="00D40D33" w:rsidRDefault="009F4BF7" w:rsidP="00386E6A">
      <w:pPr>
        <w:numPr>
          <w:ilvl w:val="0"/>
          <w:numId w:val="35"/>
        </w:numPr>
        <w:tabs>
          <w:tab w:val="num" w:pos="130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9F4BF7" w:rsidRPr="00D40D33" w:rsidRDefault="009F4BF7" w:rsidP="00386E6A">
      <w:pPr>
        <w:numPr>
          <w:ilvl w:val="0"/>
          <w:numId w:val="35"/>
        </w:numPr>
        <w:tabs>
          <w:tab w:val="num" w:pos="130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Администрации  сельского поселения, или правообладателей земельных участков.</w:t>
      </w:r>
    </w:p>
    <w:p w:rsidR="009F4BF7" w:rsidRPr="00D40D33" w:rsidRDefault="009F4BF7" w:rsidP="009F4BF7">
      <w:pPr>
        <w:tabs>
          <w:tab w:val="left" w:pos="360"/>
          <w:tab w:val="left" w:pos="432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 </w:t>
      </w:r>
    </w:p>
    <w:p w:rsidR="009F4BF7" w:rsidRPr="00D40D33" w:rsidRDefault="009F4BF7" w:rsidP="009F4BF7">
      <w:pPr>
        <w:tabs>
          <w:tab w:val="left" w:pos="36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8. Проектная документация разрабатывается в соответствии с:</w:t>
      </w:r>
    </w:p>
    <w:p w:rsidR="009F4BF7" w:rsidRPr="00D40D33" w:rsidRDefault="009F4BF7" w:rsidP="00386E6A">
      <w:pPr>
        <w:numPr>
          <w:ilvl w:val="0"/>
          <w:numId w:val="36"/>
        </w:numPr>
        <w:tabs>
          <w:tab w:val="num" w:pos="117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9F4BF7" w:rsidRPr="00D40D33" w:rsidRDefault="009F4BF7" w:rsidP="00386E6A">
      <w:pPr>
        <w:numPr>
          <w:ilvl w:val="0"/>
          <w:numId w:val="36"/>
        </w:numPr>
        <w:tabs>
          <w:tab w:val="num" w:pos="117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9F4BF7" w:rsidRPr="00D40D33" w:rsidRDefault="009F4BF7" w:rsidP="00386E6A">
      <w:pPr>
        <w:numPr>
          <w:ilvl w:val="0"/>
          <w:numId w:val="36"/>
        </w:numPr>
        <w:tabs>
          <w:tab w:val="num" w:pos="117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результатами инженерных изысканий;</w:t>
      </w:r>
    </w:p>
    <w:p w:rsidR="009F4BF7" w:rsidRPr="00D40D33" w:rsidRDefault="009F4BF7" w:rsidP="00386E6A">
      <w:pPr>
        <w:numPr>
          <w:ilvl w:val="0"/>
          <w:numId w:val="36"/>
        </w:numPr>
        <w:tabs>
          <w:tab w:val="num" w:pos="117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w:t>
      </w:r>
      <w:r w:rsidR="00905030">
        <w:rPr>
          <w:rFonts w:ascii="Times New Roman" w:hAnsi="Times New Roman" w:cs="Times New Roman"/>
          <w:color w:val="000000"/>
          <w:sz w:val="24"/>
          <w:szCs w:val="24"/>
        </w:rPr>
        <w:t>Илишевского</w:t>
      </w:r>
      <w:r w:rsidRPr="00D40D33">
        <w:rPr>
          <w:rFonts w:ascii="Times New Roman" w:hAnsi="Times New Roman" w:cs="Times New Roman"/>
          <w:color w:val="000000"/>
          <w:sz w:val="24"/>
          <w:szCs w:val="24"/>
        </w:rPr>
        <w:t xml:space="preserve"> района Республики Башкортостан, настоящими Правилами, и иными нормативными правовыми актами сельского поселения </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rPr>
        <w:t xml:space="preserve"> сельсовет муниципального района </w:t>
      </w:r>
      <w:r w:rsidR="005073EF">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принятых  в развитие настоящих Правил.</w:t>
      </w:r>
    </w:p>
    <w:p w:rsidR="009F4BF7" w:rsidRPr="00D40D33" w:rsidRDefault="009F4BF7" w:rsidP="009F4BF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w:t>
      </w:r>
      <w:r w:rsidR="006C4744">
        <w:rPr>
          <w:rFonts w:ascii="Times New Roman" w:hAnsi="Times New Roman" w:cs="Times New Roman"/>
          <w:color w:val="000000"/>
          <w:sz w:val="24"/>
          <w:szCs w:val="24"/>
        </w:rPr>
        <w:t>и и указанных в части 2 статьи 4</w:t>
      </w:r>
      <w:r w:rsidRPr="00D40D33">
        <w:rPr>
          <w:rFonts w:ascii="Times New Roman" w:hAnsi="Times New Roman" w:cs="Times New Roman"/>
          <w:color w:val="000000"/>
          <w:sz w:val="24"/>
          <w:szCs w:val="24"/>
        </w:rPr>
        <w:t xml:space="preserve">3 настоящих Правил. </w:t>
      </w:r>
    </w:p>
    <w:p w:rsidR="009F4BF7" w:rsidRPr="00D40D33" w:rsidRDefault="009F4BF7" w:rsidP="009F4BF7">
      <w:pPr>
        <w:spacing w:line="240" w:lineRule="auto"/>
        <w:ind w:firstLine="360"/>
        <w:rPr>
          <w:rFonts w:ascii="Times New Roman" w:hAnsi="Times New Roman" w:cs="Times New Roman"/>
          <w:b/>
          <w:color w:val="000000"/>
          <w:sz w:val="24"/>
          <w:szCs w:val="24"/>
        </w:rPr>
      </w:pPr>
    </w:p>
    <w:p w:rsidR="009F4BF7" w:rsidRPr="00D40D33" w:rsidRDefault="009F4BF7" w:rsidP="009F4BF7">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007C5F96" w:rsidRPr="005073EF">
        <w:rPr>
          <w:rFonts w:ascii="Times New Roman" w:hAnsi="Times New Roman" w:cs="Times New Roman"/>
          <w:b/>
          <w:color w:val="000000"/>
          <w:sz w:val="24"/>
          <w:szCs w:val="24"/>
        </w:rPr>
        <w:t>4</w:t>
      </w:r>
      <w:r w:rsidR="00DF49C3" w:rsidRPr="00D40D33">
        <w:rPr>
          <w:rFonts w:ascii="Times New Roman" w:hAnsi="Times New Roman" w:cs="Times New Roman"/>
          <w:b/>
          <w:color w:val="000000"/>
          <w:sz w:val="24"/>
          <w:szCs w:val="24"/>
        </w:rPr>
        <w:t>5</w:t>
      </w:r>
      <w:r w:rsidRPr="00D40D33">
        <w:rPr>
          <w:rFonts w:ascii="Times New Roman" w:hAnsi="Times New Roman" w:cs="Times New Roman"/>
          <w:b/>
          <w:color w:val="000000"/>
          <w:sz w:val="24"/>
          <w:szCs w:val="24"/>
        </w:rPr>
        <w:t>. Выдача разрешений на строительство</w:t>
      </w:r>
    </w:p>
    <w:p w:rsidR="009F4BF7" w:rsidRPr="00D40D33" w:rsidRDefault="009F4BF7" w:rsidP="009F4BF7">
      <w:pPr>
        <w:spacing w:line="240" w:lineRule="auto"/>
        <w:ind w:firstLine="360"/>
        <w:rPr>
          <w:rFonts w:ascii="Times New Roman" w:hAnsi="Times New Roman" w:cs="Times New Roman"/>
          <w:b/>
          <w:color w:val="000000"/>
          <w:sz w:val="24"/>
          <w:szCs w:val="24"/>
        </w:rPr>
      </w:pPr>
    </w:p>
    <w:p w:rsidR="008A0D4B" w:rsidRPr="00D40D33" w:rsidRDefault="009F4BF7" w:rsidP="008A0D4B">
      <w:pPr>
        <w:pStyle w:val="a5"/>
        <w:spacing w:before="0" w:beforeAutospacing="0" w:after="0" w:afterAutospacing="0"/>
        <w:jc w:val="both"/>
        <w:rPr>
          <w:color w:val="000000"/>
        </w:rPr>
      </w:pPr>
      <w:r w:rsidRPr="00D40D33">
        <w:rPr>
          <w:color w:val="000000"/>
        </w:rPr>
        <w:t xml:space="preserve">1. </w:t>
      </w:r>
      <w:r w:rsidR="00AB6C97" w:rsidRPr="00D40D33">
        <w:rPr>
          <w:color w:val="000000"/>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r w:rsidR="00520053">
        <w:rPr>
          <w:color w:val="000000"/>
        </w:rPr>
        <w:t>пунктом 2</w:t>
      </w:r>
      <w:r w:rsidR="00AB6C97" w:rsidRPr="00D40D33">
        <w:rPr>
          <w:color w:val="000000"/>
        </w:rP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sidRPr="00D40D33">
        <w:rPr>
          <w:color w:val="000000"/>
        </w:rPr>
        <w:t>Градостроительным кодексом Российской Федерации.</w:t>
      </w:r>
    </w:p>
    <w:p w:rsidR="008A0D4B" w:rsidRPr="00D40D33" w:rsidRDefault="008A0D4B" w:rsidP="008A0D4B">
      <w:pPr>
        <w:pStyle w:val="a5"/>
        <w:spacing w:before="0" w:beforeAutospacing="0" w:after="0" w:afterAutospacing="0"/>
        <w:jc w:val="both"/>
        <w:rPr>
          <w:color w:val="000000"/>
        </w:rPr>
      </w:pPr>
      <w:r w:rsidRPr="00D40D33">
        <w:rPr>
          <w:color w:val="000000"/>
        </w:rPr>
        <w:t>2.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ГК РФ требованиям к назначению, параметрам и размещению объекта капитального строительства на указанном земельном участке</w:t>
      </w:r>
    </w:p>
    <w:p w:rsidR="008A0D4B" w:rsidRPr="00D40D33" w:rsidRDefault="008A0D4B" w:rsidP="008A0D4B">
      <w:pPr>
        <w:pStyle w:val="a5"/>
        <w:spacing w:before="0" w:beforeAutospacing="0" w:after="0" w:afterAutospacing="0"/>
        <w:jc w:val="both"/>
        <w:rPr>
          <w:color w:val="000000"/>
        </w:rPr>
      </w:pPr>
      <w:r w:rsidRPr="00D40D33">
        <w:rPr>
          <w:color w:val="000000"/>
        </w:rPr>
        <w:t xml:space="preserve">2.1. Разрешение на строительство выдается Администрацией муниципального района </w:t>
      </w:r>
      <w:r w:rsidR="005073EF">
        <w:rPr>
          <w:color w:val="000000"/>
        </w:rPr>
        <w:t>Илишевский</w:t>
      </w:r>
      <w:r w:rsidRPr="00D40D33">
        <w:rPr>
          <w:color w:val="000000"/>
        </w:rPr>
        <w:t xml:space="preserve"> район Республики Башкортостан.</w:t>
      </w:r>
    </w:p>
    <w:p w:rsidR="008A0D4B" w:rsidRPr="00D40D33" w:rsidRDefault="008A0D4B" w:rsidP="008A0D4B">
      <w:pPr>
        <w:pStyle w:val="a5"/>
        <w:spacing w:before="0" w:beforeAutospacing="0" w:after="0" w:afterAutospacing="0"/>
        <w:jc w:val="both"/>
        <w:rPr>
          <w:color w:val="000000"/>
        </w:rPr>
      </w:pPr>
      <w:r w:rsidRPr="00D40D33">
        <w:rPr>
          <w:color w:val="000000"/>
        </w:rPr>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8A0D4B" w:rsidRPr="00D40D33" w:rsidRDefault="008A0D4B" w:rsidP="008A0D4B">
      <w:pPr>
        <w:pStyle w:val="a5"/>
        <w:spacing w:before="0" w:beforeAutospacing="0" w:after="0" w:afterAutospacing="0"/>
        <w:jc w:val="both"/>
        <w:rPr>
          <w:color w:val="000000"/>
        </w:rPr>
      </w:pPr>
      <w:r w:rsidRPr="00D40D33">
        <w:rPr>
          <w:color w:val="000000"/>
        </w:rPr>
        <w:t>–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
    <w:p w:rsidR="008A0D4B" w:rsidRPr="00D40D33" w:rsidRDefault="008A0D4B" w:rsidP="008A0D4B">
      <w:pPr>
        <w:pStyle w:val="a5"/>
        <w:spacing w:before="0" w:beforeAutospacing="0" w:after="0" w:afterAutospacing="0"/>
        <w:jc w:val="both"/>
        <w:rPr>
          <w:color w:val="000000"/>
        </w:rPr>
      </w:pPr>
      <w:r w:rsidRPr="00D40D33">
        <w:rPr>
          <w:color w:val="000000"/>
        </w:rPr>
        <w:t xml:space="preserve">– которые определены для размещения объектов капитального строительства для нужд Российской Федерации и Республики Башкортостан, </w:t>
      </w:r>
      <w:r w:rsidR="00905030">
        <w:rPr>
          <w:color w:val="000000"/>
        </w:rPr>
        <w:t>Илишевского</w:t>
      </w:r>
      <w:r w:rsidRPr="00D40D33">
        <w:rPr>
          <w:color w:val="000000"/>
        </w:rPr>
        <w:t xml:space="preserve"> района Республики Башкортостан и для которых, допускается изъятие земельных участков в соответствии с действующим земельным законодательством.</w:t>
      </w:r>
    </w:p>
    <w:p w:rsidR="008A0D4B" w:rsidRPr="00D40D33" w:rsidRDefault="008A0D4B" w:rsidP="008A0D4B">
      <w:pPr>
        <w:pStyle w:val="a5"/>
        <w:spacing w:before="0" w:beforeAutospacing="0" w:after="0" w:afterAutospacing="0"/>
        <w:jc w:val="both"/>
        <w:rPr>
          <w:color w:val="000000"/>
        </w:rPr>
      </w:pPr>
      <w:r w:rsidRPr="00D40D33">
        <w:rPr>
          <w:color w:val="000000"/>
        </w:rPr>
        <w:t>3. В соответствии с Градостроительным кодексом Российской Федерации проектная документация объектов капитального строительства</w:t>
      </w:r>
      <w:r w:rsidR="00520053" w:rsidRPr="00520053">
        <w:rPr>
          <w:color w:val="000000"/>
        </w:rPr>
        <w:t>и результаты инженерных изысканий, выполненных для подготовки такой проектной документации,</w:t>
      </w:r>
      <w:r w:rsidR="00520053">
        <w:rPr>
          <w:color w:val="000000"/>
        </w:rPr>
        <w:t xml:space="preserve"> подлежат экспертизе, </w:t>
      </w:r>
      <w:r w:rsidRPr="00D40D33">
        <w:rPr>
          <w:color w:val="000000"/>
        </w:rPr>
        <w:t>за исключением следующих объектов капитального строительства:</w:t>
      </w:r>
    </w:p>
    <w:p w:rsidR="008A0D4B" w:rsidRPr="00D40D33" w:rsidRDefault="008A0D4B" w:rsidP="008A0D4B">
      <w:pPr>
        <w:pStyle w:val="a5"/>
        <w:spacing w:before="0" w:beforeAutospacing="0" w:after="0" w:afterAutospacing="0"/>
        <w:jc w:val="both"/>
        <w:rPr>
          <w:color w:val="000000"/>
        </w:rPr>
      </w:pPr>
      <w:r w:rsidRPr="00D40D33">
        <w:rPr>
          <w:color w:val="000000"/>
        </w:rPr>
        <w:t xml:space="preserve">1) </w:t>
      </w:r>
      <w:r w:rsidR="00520053" w:rsidRPr="00520053">
        <w:rPr>
          <w:color w:val="000000"/>
        </w:rPr>
        <w:t>объекты индивидуального жилищного строительства, садовые дома;</w:t>
      </w:r>
    </w:p>
    <w:p w:rsidR="008A0D4B" w:rsidRPr="00D40D33" w:rsidRDefault="008A0D4B" w:rsidP="008A0D4B">
      <w:pPr>
        <w:pStyle w:val="a5"/>
        <w:spacing w:before="0" w:beforeAutospacing="0" w:after="0" w:afterAutospacing="0"/>
        <w:jc w:val="both"/>
        <w:rPr>
          <w:color w:val="000000"/>
        </w:rPr>
      </w:pPr>
      <w:r w:rsidRPr="00D40D33">
        <w:rPr>
          <w:color w:val="000000"/>
        </w:rPr>
        <w:t xml:space="preserve">2) </w:t>
      </w:r>
      <w:r w:rsidR="00520053">
        <w:rPr>
          <w:rFonts w:ascii="Arial" w:hAnsi="Arial" w:cs="Arial"/>
          <w:color w:val="333333"/>
          <w:sz w:val="19"/>
          <w:szCs w:val="19"/>
          <w:shd w:val="clear" w:color="auto" w:fill="FFFFFF"/>
        </w:rPr>
        <w:t> </w:t>
      </w:r>
      <w:r w:rsidR="00520053" w:rsidRPr="00520053">
        <w:rPr>
          <w:color w:val="000000"/>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8A0D4B" w:rsidRPr="00D40D33" w:rsidRDefault="00520053" w:rsidP="008A0D4B">
      <w:pPr>
        <w:pStyle w:val="a5"/>
        <w:spacing w:before="0" w:beforeAutospacing="0" w:after="0" w:afterAutospacing="0"/>
        <w:jc w:val="both"/>
        <w:rPr>
          <w:color w:val="000000"/>
        </w:rPr>
      </w:pPr>
      <w:r>
        <w:rPr>
          <w:color w:val="000000"/>
        </w:rPr>
        <w:t>3</w:t>
      </w:r>
      <w:r w:rsidR="008A0D4B" w:rsidRPr="00D40D33">
        <w:rPr>
          <w:color w:val="000000"/>
        </w:rPr>
        <w:t>)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8A0D4B" w:rsidRPr="00D40D33" w:rsidRDefault="00520053" w:rsidP="008A0D4B">
      <w:pPr>
        <w:pStyle w:val="a5"/>
        <w:spacing w:before="0" w:beforeAutospacing="0" w:after="0" w:afterAutospacing="0"/>
        <w:jc w:val="both"/>
        <w:rPr>
          <w:color w:val="000000"/>
        </w:rPr>
      </w:pPr>
      <w:r>
        <w:rPr>
          <w:color w:val="000000"/>
        </w:rPr>
        <w:t>4</w:t>
      </w:r>
      <w:r w:rsidR="008A0D4B" w:rsidRPr="00D40D33">
        <w:rPr>
          <w:color w:val="000000"/>
        </w:rPr>
        <w:t>)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8A0D4B" w:rsidRPr="00D40D33" w:rsidRDefault="008A0D4B" w:rsidP="008A0D4B">
      <w:pPr>
        <w:pStyle w:val="a5"/>
        <w:spacing w:before="0" w:beforeAutospacing="0" w:after="0" w:afterAutospacing="0"/>
        <w:jc w:val="both"/>
        <w:rPr>
          <w:color w:val="000000"/>
        </w:rPr>
      </w:pPr>
      <w:r w:rsidRPr="00D40D33">
        <w:rPr>
          <w:color w:val="000000"/>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w:t>
      </w:r>
    </w:p>
    <w:p w:rsidR="008A0D4B" w:rsidRPr="00D40D33" w:rsidRDefault="008A0D4B" w:rsidP="008A0D4B">
      <w:pPr>
        <w:pStyle w:val="a5"/>
        <w:spacing w:before="0" w:beforeAutospacing="0" w:after="0" w:afterAutospacing="0"/>
        <w:jc w:val="both"/>
        <w:rPr>
          <w:color w:val="000000"/>
        </w:rPr>
      </w:pPr>
      <w:r w:rsidRPr="00D40D33">
        <w:rPr>
          <w:color w:val="000000"/>
        </w:rPr>
        <w:t>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8A0D4B" w:rsidRPr="00D40D33" w:rsidRDefault="008A0D4B" w:rsidP="008A0D4B">
      <w:pPr>
        <w:pStyle w:val="a5"/>
        <w:spacing w:before="0" w:beforeAutospacing="0" w:after="0" w:afterAutospacing="0"/>
        <w:jc w:val="both"/>
        <w:rPr>
          <w:color w:val="000000"/>
        </w:rPr>
      </w:pPr>
      <w:r w:rsidRPr="00D40D33">
        <w:rPr>
          <w:color w:val="000000"/>
        </w:rPr>
        <w:t>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8A0D4B" w:rsidRPr="00D40D33" w:rsidRDefault="008A0D4B" w:rsidP="008A0D4B">
      <w:pPr>
        <w:pStyle w:val="a5"/>
        <w:spacing w:before="0" w:beforeAutospacing="0" w:after="0" w:afterAutospacing="0"/>
        <w:jc w:val="both"/>
        <w:rPr>
          <w:color w:val="000000"/>
        </w:rPr>
      </w:pPr>
      <w:r w:rsidRPr="00D40D33">
        <w:rPr>
          <w:color w:val="000000"/>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8A0D4B" w:rsidRPr="00D40D33" w:rsidRDefault="008A0D4B" w:rsidP="008A0D4B">
      <w:pPr>
        <w:pStyle w:val="a5"/>
        <w:spacing w:before="0" w:beforeAutospacing="0" w:after="0" w:afterAutospacing="0"/>
        <w:jc w:val="both"/>
        <w:rPr>
          <w:color w:val="000000"/>
        </w:rPr>
      </w:pPr>
      <w:r w:rsidRPr="00D40D33">
        <w:rPr>
          <w:color w:val="000000"/>
        </w:rPr>
        <w:t xml:space="preserve">5. Застройщик утверждает проектную документацию и направляет заявление на имя главы Администрации муниципального района </w:t>
      </w:r>
      <w:r w:rsidR="005073EF">
        <w:rPr>
          <w:color w:val="000000"/>
        </w:rPr>
        <w:t>Илишевский</w:t>
      </w:r>
      <w:r w:rsidRPr="00D40D33">
        <w:rPr>
          <w:color w:val="000000"/>
        </w:rPr>
        <w:t xml:space="preserve"> район Республики Башкортостан о выдаче разрешения на строительство, к которому прилагаются документы, предусмотренные ч. 7 ст.51 ГК РФ.</w:t>
      </w:r>
    </w:p>
    <w:p w:rsidR="008A0D4B" w:rsidRPr="00D40D33" w:rsidRDefault="00F97FB0" w:rsidP="008A0D4B">
      <w:pPr>
        <w:pStyle w:val="a5"/>
        <w:spacing w:before="0" w:beforeAutospacing="0" w:after="0" w:afterAutospacing="0"/>
        <w:jc w:val="both"/>
        <w:rPr>
          <w:color w:val="000000"/>
        </w:rPr>
      </w:pPr>
      <w:r>
        <w:rPr>
          <w:color w:val="000000"/>
        </w:rPr>
        <w:t>6</w:t>
      </w:r>
      <w:r w:rsidR="008A0D4B" w:rsidRPr="00D40D33">
        <w:rPr>
          <w:color w:val="000000"/>
        </w:rPr>
        <w:t xml:space="preserve">. </w:t>
      </w:r>
      <w:r w:rsidR="006E636B" w:rsidRPr="00D40D33">
        <w:rPr>
          <w:color w:val="000000"/>
        </w:rPr>
        <w:t xml:space="preserve">Орган, уполномоченный в сфере градостроительства и архитектуры, </w:t>
      </w:r>
      <w:r w:rsidR="008A0D4B" w:rsidRPr="00D40D33">
        <w:rPr>
          <w:color w:val="000000"/>
        </w:rPr>
        <w:t xml:space="preserve">Администрация муниципального района </w:t>
      </w:r>
      <w:r w:rsidR="005073EF">
        <w:rPr>
          <w:color w:val="000000"/>
        </w:rPr>
        <w:t>Илишевский</w:t>
      </w:r>
      <w:r w:rsidR="008A0D4B" w:rsidRPr="00D40D33">
        <w:rPr>
          <w:color w:val="000000"/>
        </w:rPr>
        <w:t xml:space="preserve"> район Республики Башкортостан, проводит проверку:</w:t>
      </w:r>
    </w:p>
    <w:p w:rsidR="008A0D4B" w:rsidRPr="00D40D33" w:rsidRDefault="008A0D4B" w:rsidP="008A0D4B">
      <w:pPr>
        <w:pStyle w:val="a5"/>
        <w:spacing w:before="0" w:beforeAutospacing="0" w:after="0" w:afterAutospacing="0"/>
        <w:jc w:val="both"/>
        <w:rPr>
          <w:color w:val="000000"/>
        </w:rPr>
      </w:pPr>
      <w:r w:rsidRPr="00D40D33">
        <w:rPr>
          <w:color w:val="000000"/>
        </w:rPr>
        <w:t>– надлежащего оформления документов, прилагаемых к заявлению;</w:t>
      </w:r>
    </w:p>
    <w:p w:rsidR="00970F42" w:rsidRPr="00D40D33" w:rsidRDefault="008A0D4B" w:rsidP="008A0D4B">
      <w:pPr>
        <w:pStyle w:val="a5"/>
        <w:spacing w:before="0" w:beforeAutospacing="0" w:after="0" w:afterAutospacing="0"/>
        <w:jc w:val="both"/>
        <w:rPr>
          <w:color w:val="000000"/>
        </w:rPr>
      </w:pPr>
      <w:r w:rsidRPr="00D40D33">
        <w:rPr>
          <w:color w:val="000000"/>
        </w:rPr>
        <w:t xml:space="preserve">– </w:t>
      </w:r>
      <w:r w:rsidR="007861D3" w:rsidRPr="00D40D33">
        <w:rPr>
          <w:color w:val="000000"/>
        </w:rPr>
        <w:t>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8A0D4B" w:rsidRPr="00D40D33" w:rsidRDefault="00F97FB0" w:rsidP="008A0D4B">
      <w:pPr>
        <w:pStyle w:val="a5"/>
        <w:spacing w:before="0" w:beforeAutospacing="0" w:after="0" w:afterAutospacing="0"/>
        <w:jc w:val="both"/>
        <w:rPr>
          <w:color w:val="000000"/>
        </w:rPr>
      </w:pPr>
      <w:r>
        <w:rPr>
          <w:color w:val="000000"/>
        </w:rPr>
        <w:t>7</w:t>
      </w:r>
      <w:r w:rsidR="008A0D4B" w:rsidRPr="00D40D33">
        <w:rPr>
          <w:color w:val="000000"/>
        </w:rPr>
        <w:t xml:space="preserve">. Администрация муниципального района </w:t>
      </w:r>
      <w:r w:rsidR="005073EF">
        <w:rPr>
          <w:color w:val="000000"/>
        </w:rPr>
        <w:t>Илишевский</w:t>
      </w:r>
      <w:r w:rsidR="008A0D4B" w:rsidRPr="00D40D33">
        <w:rPr>
          <w:color w:val="000000"/>
        </w:rPr>
        <w:t xml:space="preserve"> район Республики Башкортостан, уполномоченный в сфере градостроительства и архитектуры в течение </w:t>
      </w:r>
      <w:r w:rsidR="00562641">
        <w:rPr>
          <w:color w:val="000000"/>
        </w:rPr>
        <w:t>пяти</w:t>
      </w:r>
      <w:bookmarkStart w:id="9" w:name="_GoBack"/>
      <w:bookmarkEnd w:id="9"/>
      <w:r w:rsidR="008A0D4B" w:rsidRPr="00D40D33">
        <w:rPr>
          <w:color w:val="000000"/>
        </w:rPr>
        <w:t xml:space="preserve">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
    <w:p w:rsidR="008A0D4B" w:rsidRPr="00D40D33" w:rsidRDefault="008A0D4B" w:rsidP="008A0D4B">
      <w:pPr>
        <w:pStyle w:val="a5"/>
        <w:spacing w:before="0" w:beforeAutospacing="0" w:after="0" w:afterAutospacing="0"/>
        <w:jc w:val="both"/>
        <w:rPr>
          <w:color w:val="000000"/>
        </w:rPr>
      </w:pPr>
      <w:r w:rsidRPr="00D40D33">
        <w:rPr>
          <w:color w:val="000000"/>
        </w:rPr>
        <w:t>По заявлению застройщика может быть выдано разрешение на отдельные этапы строительства, реконструкции.</w:t>
      </w:r>
    </w:p>
    <w:p w:rsidR="008A0D4B" w:rsidRPr="00D40D33" w:rsidRDefault="00F97FB0" w:rsidP="008A0D4B">
      <w:pPr>
        <w:pStyle w:val="a5"/>
        <w:spacing w:before="0" w:beforeAutospacing="0" w:after="0" w:afterAutospacing="0"/>
        <w:jc w:val="both"/>
        <w:rPr>
          <w:color w:val="000000"/>
        </w:rPr>
      </w:pPr>
      <w:r>
        <w:rPr>
          <w:color w:val="000000"/>
        </w:rPr>
        <w:t>8</w:t>
      </w:r>
      <w:r w:rsidR="008A0D4B" w:rsidRPr="00D40D33">
        <w:rPr>
          <w:color w:val="000000"/>
        </w:rPr>
        <w:t>. Отказ в выдаче разрешения на строительство может быть обжалован застройщиком в судебном порядке.</w:t>
      </w:r>
    </w:p>
    <w:p w:rsidR="008A0D4B" w:rsidRPr="00D40D33" w:rsidRDefault="00F97FB0" w:rsidP="008A0D4B">
      <w:pPr>
        <w:pStyle w:val="a5"/>
        <w:spacing w:before="0" w:beforeAutospacing="0" w:after="0" w:afterAutospacing="0"/>
        <w:jc w:val="both"/>
        <w:rPr>
          <w:color w:val="000000"/>
        </w:rPr>
      </w:pPr>
      <w:r>
        <w:rPr>
          <w:color w:val="000000"/>
        </w:rPr>
        <w:t>9</w:t>
      </w:r>
      <w:r w:rsidR="008A0D4B" w:rsidRPr="00D40D33">
        <w:rPr>
          <w:color w:val="000000"/>
        </w:rPr>
        <w:t xml:space="preserve">. Застройщик в течение 10 календарных дней со дня получения разрешения на строительство обязан безвозмездно передать в орган исполнительной власти муниципального района </w:t>
      </w:r>
      <w:r w:rsidR="005073EF">
        <w:rPr>
          <w:color w:val="000000"/>
        </w:rPr>
        <w:t>Илишевский</w:t>
      </w:r>
      <w:r w:rsidR="008A0D4B" w:rsidRPr="00D40D33">
        <w:rPr>
          <w:color w:val="000000"/>
        </w:rPr>
        <w:t xml:space="preserve"> район Республики Башкортостан, уполномоченный в сфере градостроительства и архитектуры, </w:t>
      </w:r>
      <w:r>
        <w:rPr>
          <w:color w:val="000000"/>
        </w:rPr>
        <w:t xml:space="preserve">один экземпляр </w:t>
      </w:r>
      <w:r w:rsidR="008A0D4B" w:rsidRPr="00D40D33">
        <w:rPr>
          <w:color w:val="000000"/>
        </w:rPr>
        <w:t>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F97FB0" w:rsidRDefault="00F97FB0" w:rsidP="008A0D4B">
      <w:pPr>
        <w:pStyle w:val="a5"/>
        <w:spacing w:before="0" w:beforeAutospacing="0" w:after="0" w:afterAutospacing="0"/>
        <w:jc w:val="both"/>
        <w:rPr>
          <w:color w:val="000000"/>
        </w:rPr>
      </w:pPr>
      <w:r>
        <w:rPr>
          <w:color w:val="000000"/>
        </w:rPr>
        <w:t>10</w:t>
      </w:r>
      <w:r w:rsidR="008A0D4B" w:rsidRPr="00D40D33">
        <w:rPr>
          <w:color w:val="000000"/>
        </w:rPr>
        <w:t xml:space="preserve">. Разрешение на строительство выдается на срок, предусмотренный проектом организации строительства объекта капитального строительства. </w:t>
      </w:r>
    </w:p>
    <w:p w:rsidR="008A0D4B" w:rsidRPr="00D40D33" w:rsidRDefault="00F97FB0" w:rsidP="008A0D4B">
      <w:pPr>
        <w:pStyle w:val="a5"/>
        <w:spacing w:before="0" w:beforeAutospacing="0" w:after="0" w:afterAutospacing="0"/>
        <w:jc w:val="both"/>
        <w:rPr>
          <w:color w:val="000000"/>
        </w:rPr>
      </w:pPr>
      <w:r>
        <w:rPr>
          <w:color w:val="000000"/>
        </w:rPr>
        <w:t>11</w:t>
      </w:r>
      <w:r w:rsidR="008A0D4B" w:rsidRPr="00D40D33">
        <w:rPr>
          <w:color w:val="000000"/>
        </w:rPr>
        <w:t>. Срок действия разрешения на строительство при переходе прав на земельный участок и объекты капитального строительства сохраняется.</w:t>
      </w:r>
    </w:p>
    <w:p w:rsidR="008A0D4B" w:rsidRPr="00D40D33" w:rsidRDefault="00F97FB0" w:rsidP="008A0D4B">
      <w:pPr>
        <w:pStyle w:val="a5"/>
        <w:spacing w:before="0" w:beforeAutospacing="0" w:after="0" w:afterAutospacing="0"/>
        <w:jc w:val="both"/>
        <w:rPr>
          <w:color w:val="000000"/>
        </w:rPr>
      </w:pPr>
      <w:r>
        <w:rPr>
          <w:color w:val="000000"/>
        </w:rPr>
        <w:t>12</w:t>
      </w:r>
      <w:r w:rsidR="008A0D4B" w:rsidRPr="00D40D33">
        <w:rPr>
          <w:color w:val="000000"/>
        </w:rPr>
        <w:t>.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8A0D4B" w:rsidRPr="00D40D33" w:rsidRDefault="00F97FB0" w:rsidP="008A0D4B">
      <w:pPr>
        <w:pStyle w:val="a5"/>
        <w:spacing w:before="0" w:beforeAutospacing="0" w:after="0" w:afterAutospacing="0"/>
        <w:jc w:val="both"/>
        <w:rPr>
          <w:color w:val="000000"/>
        </w:rPr>
      </w:pPr>
      <w:r>
        <w:rPr>
          <w:color w:val="000000"/>
        </w:rPr>
        <w:t>13</w:t>
      </w:r>
      <w:r w:rsidR="008A0D4B" w:rsidRPr="00D40D33">
        <w:rPr>
          <w:color w:val="000000"/>
        </w:rPr>
        <w:t>.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8A0D4B" w:rsidRPr="00D40D33" w:rsidRDefault="00F97FB0" w:rsidP="008A0D4B">
      <w:pPr>
        <w:pStyle w:val="a5"/>
        <w:spacing w:before="0" w:beforeAutospacing="0" w:after="0" w:afterAutospacing="0"/>
        <w:jc w:val="both"/>
        <w:rPr>
          <w:color w:val="000000"/>
        </w:rPr>
      </w:pPr>
      <w:r>
        <w:rPr>
          <w:color w:val="000000"/>
        </w:rPr>
        <w:t>13</w:t>
      </w:r>
      <w:r w:rsidR="008A0D4B" w:rsidRPr="00D40D33">
        <w:rPr>
          <w:color w:val="000000"/>
        </w:rPr>
        <w:t>.1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9F4BF7" w:rsidRPr="00D40D33" w:rsidRDefault="009F4BF7" w:rsidP="008A0D4B">
      <w:pPr>
        <w:spacing w:line="240" w:lineRule="auto"/>
        <w:ind w:firstLine="360"/>
        <w:rPr>
          <w:rFonts w:ascii="Times New Roman" w:hAnsi="Times New Roman" w:cs="Times New Roman"/>
          <w:color w:val="000000"/>
          <w:sz w:val="24"/>
          <w:szCs w:val="24"/>
        </w:rPr>
      </w:pPr>
    </w:p>
    <w:p w:rsidR="000A295D" w:rsidRPr="00D40D33" w:rsidRDefault="000A295D"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007C5F96" w:rsidRPr="005073EF">
        <w:rPr>
          <w:rFonts w:ascii="Times New Roman" w:hAnsi="Times New Roman" w:cs="Times New Roman"/>
          <w:b/>
          <w:color w:val="000000"/>
          <w:sz w:val="24"/>
          <w:szCs w:val="24"/>
        </w:rPr>
        <w:t>4</w:t>
      </w:r>
      <w:r w:rsidR="00DF49C3" w:rsidRPr="00D40D33">
        <w:rPr>
          <w:rFonts w:ascii="Times New Roman" w:hAnsi="Times New Roman" w:cs="Times New Roman"/>
          <w:b/>
          <w:color w:val="000000"/>
          <w:sz w:val="24"/>
          <w:szCs w:val="24"/>
        </w:rPr>
        <w:t>6</w:t>
      </w:r>
      <w:r w:rsidRPr="00D40D33">
        <w:rPr>
          <w:rFonts w:ascii="Times New Roman" w:hAnsi="Times New Roman" w:cs="Times New Roman"/>
          <w:b/>
          <w:color w:val="000000"/>
          <w:sz w:val="24"/>
          <w:szCs w:val="24"/>
        </w:rPr>
        <w:t>. Строительство</w:t>
      </w:r>
      <w:r w:rsidR="00CF4161">
        <w:rPr>
          <w:rFonts w:ascii="Times New Roman" w:hAnsi="Times New Roman" w:cs="Times New Roman"/>
          <w:b/>
          <w:color w:val="000000"/>
          <w:sz w:val="24"/>
          <w:szCs w:val="24"/>
        </w:rPr>
        <w:t xml:space="preserve"> и реконструкция</w:t>
      </w:r>
    </w:p>
    <w:p w:rsidR="000A295D" w:rsidRPr="00D40D33" w:rsidRDefault="000A295D" w:rsidP="00F71DA3">
      <w:pPr>
        <w:spacing w:line="240" w:lineRule="auto"/>
        <w:ind w:firstLine="360"/>
        <w:rPr>
          <w:rFonts w:ascii="Times New Roman" w:hAnsi="Times New Roman" w:cs="Times New Roman"/>
          <w:color w:val="000000"/>
          <w:sz w:val="24"/>
          <w:szCs w:val="24"/>
        </w:rPr>
      </w:pP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2. При осуществлени</w:t>
      </w:r>
      <w:r w:rsidR="00CF4161">
        <w:rPr>
          <w:rFonts w:ascii="Times New Roman" w:hAnsi="Times New Roman" w:cs="Times New Roman"/>
          <w:color w:val="000000"/>
          <w:sz w:val="24"/>
          <w:szCs w:val="24"/>
        </w:rPr>
        <w:t xml:space="preserve">и строительства, реконструкции </w:t>
      </w:r>
      <w:r w:rsidRPr="00D40D33">
        <w:rPr>
          <w:rFonts w:ascii="Times New Roman" w:hAnsi="Times New Roman" w:cs="Times New Roman"/>
          <w:color w:val="000000"/>
          <w:sz w:val="24"/>
          <w:szCs w:val="24"/>
        </w:rPr>
        <w:t>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3. В случае если в соответствии с Градостроительным кодексом Российской Федерации при осуществлении строительства, реконструкции объекта капитального строительства предусмотрен государственный строительный надзор, застройщик или зака</w:t>
      </w:r>
      <w:r w:rsidR="00487874" w:rsidRPr="00D40D33">
        <w:rPr>
          <w:rFonts w:ascii="Times New Roman" w:hAnsi="Times New Roman" w:cs="Times New Roman"/>
          <w:color w:val="000000"/>
          <w:sz w:val="24"/>
          <w:szCs w:val="24"/>
        </w:rPr>
        <w:t>зчик заблаговременно, но не позд</w:t>
      </w:r>
      <w:r w:rsidRPr="00D40D33">
        <w:rPr>
          <w:rFonts w:ascii="Times New Roman" w:hAnsi="Times New Roman" w:cs="Times New Roman"/>
          <w:color w:val="000000"/>
          <w:sz w:val="24"/>
          <w:szCs w:val="24"/>
        </w:rPr>
        <w:t>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0A295D" w:rsidRPr="00D40D33" w:rsidRDefault="000A295D" w:rsidP="00386E6A">
      <w:pPr>
        <w:numPr>
          <w:ilvl w:val="0"/>
          <w:numId w:val="37"/>
        </w:numPr>
        <w:tabs>
          <w:tab w:val="num" w:pos="117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копия разрешения на строительство;</w:t>
      </w:r>
    </w:p>
    <w:p w:rsidR="000A295D" w:rsidRPr="00D40D33" w:rsidRDefault="000A295D" w:rsidP="00386E6A">
      <w:pPr>
        <w:numPr>
          <w:ilvl w:val="0"/>
          <w:numId w:val="37"/>
        </w:numPr>
        <w:tabs>
          <w:tab w:val="num" w:pos="117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0A295D" w:rsidRPr="00D40D33" w:rsidRDefault="000A295D" w:rsidP="00386E6A">
      <w:pPr>
        <w:numPr>
          <w:ilvl w:val="0"/>
          <w:numId w:val="37"/>
        </w:numPr>
        <w:tabs>
          <w:tab w:val="num" w:pos="117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копия документа о вынесении на местность линий отступа от красных линий (разбивочный чертеж);</w:t>
      </w:r>
    </w:p>
    <w:p w:rsidR="000A295D" w:rsidRPr="00D40D33" w:rsidRDefault="000A295D" w:rsidP="00386E6A">
      <w:pPr>
        <w:numPr>
          <w:ilvl w:val="0"/>
          <w:numId w:val="37"/>
        </w:numPr>
        <w:tabs>
          <w:tab w:val="num" w:pos="117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общий и специальный журналы, в которых ведется учет выполнение работ.</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4. Лицо, осуществляющее строительство, обязано осуществлять строительство, реконструкцию объекта капитального строительства в соответствии с заданием заказчика или застройщика (в случае если строительство, реконструкция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Лицо, осуществляющее строительство, также обязано обеспечить доступ на территорию, на которой  осуществляется строительство, реконструкция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6. В случаях обнаружения объекта, обладающего признаками объекта культурного наследия, в процессе строительства, реконструкции</w:t>
      </w:r>
      <w:r w:rsidR="00F87EA9">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лицо, осуществляющее строительство, реконстр</w:t>
      </w:r>
      <w:r w:rsidR="00F87EA9">
        <w:rPr>
          <w:rFonts w:ascii="Times New Roman" w:hAnsi="Times New Roman" w:cs="Times New Roman"/>
          <w:color w:val="000000"/>
          <w:sz w:val="24"/>
          <w:szCs w:val="24"/>
        </w:rPr>
        <w:t xml:space="preserve">укцию </w:t>
      </w:r>
      <w:r w:rsidRPr="00D40D33">
        <w:rPr>
          <w:rFonts w:ascii="Times New Roman" w:hAnsi="Times New Roman" w:cs="Times New Roman"/>
          <w:color w:val="000000"/>
          <w:sz w:val="24"/>
          <w:szCs w:val="24"/>
        </w:rPr>
        <w:t>должно приостановить строительство, реконструкцию,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7. Требования к подготовке земельных участков для строительства и объекта капитального строительства для реконструкции</w:t>
      </w:r>
      <w:r w:rsidR="00F87EA9">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rPr>
        <w:t>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w:t>
      </w:r>
      <w:r w:rsidR="00F87EA9">
        <w:rPr>
          <w:rFonts w:ascii="Times New Roman" w:hAnsi="Times New Roman" w:cs="Times New Roman"/>
          <w:color w:val="000000"/>
          <w:sz w:val="24"/>
          <w:szCs w:val="24"/>
        </w:rPr>
        <w:t>я строительства, реконструкции</w:t>
      </w:r>
      <w:r w:rsidRPr="00D40D33">
        <w:rPr>
          <w:rFonts w:ascii="Times New Roman" w:hAnsi="Times New Roman" w:cs="Times New Roman"/>
          <w:color w:val="000000"/>
          <w:sz w:val="24"/>
          <w:szCs w:val="24"/>
        </w:rPr>
        <w:t xml:space="preserve">, порядок консервации объекта капитального строительства устанавливаются нормативными правовыми актами Российской Федерации.  </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8. Использование в процессе строительства, реконструкции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9. В процессе строительства, реконструкции проводятся:</w:t>
      </w:r>
    </w:p>
    <w:p w:rsidR="000A295D" w:rsidRPr="00D40D33" w:rsidRDefault="000A295D" w:rsidP="00386E6A">
      <w:pPr>
        <w:numPr>
          <w:ilvl w:val="0"/>
          <w:numId w:val="38"/>
        </w:numPr>
        <w:tabs>
          <w:tab w:val="num" w:pos="117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экспертизе, а также применительно к объектам, проектная документация которых является типовой проектной документацией или ее модификацией</w:t>
      </w:r>
    </w:p>
    <w:p w:rsidR="000A295D" w:rsidRPr="00D40D33" w:rsidRDefault="000A295D" w:rsidP="00386E6A">
      <w:pPr>
        <w:numPr>
          <w:ilvl w:val="0"/>
          <w:numId w:val="38"/>
        </w:numPr>
        <w:tabs>
          <w:tab w:val="num" w:pos="1170"/>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строительный контроль применительно ко всем объектам капитального строительства, в процессе строительства, реконструкции лицо, осуществившее подготовку проектной документации</w:t>
      </w:r>
      <w:r w:rsidR="00F1691F">
        <w:rPr>
          <w:rFonts w:ascii="Times New Roman" w:hAnsi="Times New Roman" w:cs="Times New Roman"/>
          <w:color w:val="000000"/>
          <w:sz w:val="24"/>
          <w:szCs w:val="24"/>
        </w:rPr>
        <w:t xml:space="preserve"> строящегося, реконструируемого</w:t>
      </w:r>
      <w:r w:rsidRPr="00D40D33">
        <w:rPr>
          <w:rFonts w:ascii="Times New Roman" w:hAnsi="Times New Roman" w:cs="Times New Roman"/>
          <w:color w:val="000000"/>
          <w:sz w:val="24"/>
          <w:szCs w:val="24"/>
        </w:rPr>
        <w:t xml:space="preserve"> объекта капитального строительства, вправе осуществлять авторский надзор в соответствии с законодательством Российской Федерации.</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10. Государственный строительный надзор осуществляется в соответствии с федеральным законодательством.</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11. Строительный контроль проводится в процесс</w:t>
      </w:r>
      <w:r w:rsidR="00F1691F">
        <w:rPr>
          <w:rFonts w:ascii="Times New Roman" w:hAnsi="Times New Roman" w:cs="Times New Roman"/>
          <w:color w:val="000000"/>
          <w:sz w:val="24"/>
          <w:szCs w:val="24"/>
        </w:rPr>
        <w:t xml:space="preserve">е строительства, реконструкции  </w:t>
      </w:r>
      <w:r w:rsidRPr="00D40D33">
        <w:rPr>
          <w:rFonts w:ascii="Times New Roman" w:hAnsi="Times New Roman" w:cs="Times New Roman"/>
          <w:color w:val="000000"/>
          <w:sz w:val="24"/>
          <w:szCs w:val="24"/>
        </w:rPr>
        <w:t>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Строительный контроль проводится в соответствии с федеральным законодательством.</w:t>
      </w:r>
    </w:p>
    <w:p w:rsidR="003546DB" w:rsidRPr="00D40D33" w:rsidRDefault="003546DB" w:rsidP="00F71DA3">
      <w:pPr>
        <w:spacing w:line="240" w:lineRule="auto"/>
        <w:ind w:firstLine="360"/>
        <w:rPr>
          <w:rFonts w:ascii="Times New Roman" w:hAnsi="Times New Roman" w:cs="Times New Roman"/>
          <w:b/>
          <w:color w:val="000000"/>
          <w:sz w:val="24"/>
          <w:szCs w:val="24"/>
        </w:rPr>
      </w:pPr>
    </w:p>
    <w:p w:rsidR="000A295D" w:rsidRPr="00D40D33" w:rsidRDefault="000A295D" w:rsidP="00F71DA3">
      <w:pPr>
        <w:spacing w:line="240" w:lineRule="auto"/>
        <w:ind w:firstLine="360"/>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007C5F96" w:rsidRPr="005073EF">
        <w:rPr>
          <w:rFonts w:ascii="Times New Roman" w:hAnsi="Times New Roman" w:cs="Times New Roman"/>
          <w:b/>
          <w:color w:val="000000"/>
          <w:sz w:val="24"/>
          <w:szCs w:val="24"/>
        </w:rPr>
        <w:t>4</w:t>
      </w:r>
      <w:r w:rsidR="00DF49C3" w:rsidRPr="00D40D33">
        <w:rPr>
          <w:rFonts w:ascii="Times New Roman" w:hAnsi="Times New Roman" w:cs="Times New Roman"/>
          <w:b/>
          <w:color w:val="000000"/>
          <w:sz w:val="24"/>
          <w:szCs w:val="24"/>
        </w:rPr>
        <w:t>7</w:t>
      </w:r>
      <w:r w:rsidRPr="00D40D33">
        <w:rPr>
          <w:rFonts w:ascii="Times New Roman" w:hAnsi="Times New Roman" w:cs="Times New Roman"/>
          <w:b/>
          <w:color w:val="000000"/>
          <w:sz w:val="24"/>
          <w:szCs w:val="24"/>
        </w:rPr>
        <w:t>. Приемка объекта и выдача разрешения на ввод объекта в эксплуатацию</w:t>
      </w:r>
    </w:p>
    <w:p w:rsidR="000A295D" w:rsidRPr="00D40D33" w:rsidRDefault="000A295D" w:rsidP="00F71DA3">
      <w:pPr>
        <w:spacing w:line="240" w:lineRule="auto"/>
        <w:ind w:firstLine="360"/>
        <w:rPr>
          <w:rFonts w:ascii="Times New Roman" w:hAnsi="Times New Roman" w:cs="Times New Roman"/>
          <w:b/>
          <w:color w:val="000000"/>
          <w:sz w:val="24"/>
          <w:szCs w:val="24"/>
        </w:rPr>
      </w:pPr>
    </w:p>
    <w:p w:rsidR="009F4BF7" w:rsidRPr="00D40D33" w:rsidRDefault="009F4BF7" w:rsidP="009F4BF7">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1. Приемка объекта осуществляется в соответствии с законодательством (в случае осуществления строительства, реконструкции на основании договора).</w:t>
      </w:r>
    </w:p>
    <w:p w:rsidR="009F4BF7" w:rsidRPr="00D40D33" w:rsidRDefault="009F4BF7" w:rsidP="009F4BF7">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2. После подписания акта приемки застройщик или уполномоченное лицо направляет в</w:t>
      </w:r>
      <w:r w:rsidR="00973796" w:rsidRPr="00D40D33">
        <w:rPr>
          <w:rFonts w:ascii="Times New Roman" w:hAnsi="Times New Roman" w:cs="Times New Roman"/>
          <w:color w:val="000000"/>
          <w:sz w:val="24"/>
          <w:szCs w:val="24"/>
        </w:rPr>
        <w:t xml:space="preserve"> Администрацию</w:t>
      </w:r>
      <w:r w:rsidRPr="00D40D33">
        <w:rPr>
          <w:rFonts w:ascii="Times New Roman" w:hAnsi="Times New Roman" w:cs="Times New Roman"/>
          <w:color w:val="000000"/>
          <w:sz w:val="24"/>
          <w:szCs w:val="24"/>
        </w:rPr>
        <w:t xml:space="preserve"> муниципального района </w:t>
      </w:r>
      <w:r w:rsidR="005073EF">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заявление о выдаче разрешения на ввод объекта в эксплуатацию.</w:t>
      </w:r>
      <w:r w:rsidR="006617E7" w:rsidRPr="00D40D33">
        <w:rPr>
          <w:rFonts w:ascii="Times New Roman" w:hAnsi="Times New Roman" w:cs="Times New Roman"/>
          <w:color w:val="000000"/>
          <w:sz w:val="24"/>
          <w:szCs w:val="24"/>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r w:rsidR="00825320" w:rsidRPr="00D40D33">
        <w:rPr>
          <w:rFonts w:ascii="Times New Roman" w:hAnsi="Times New Roman" w:cs="Times New Roman"/>
          <w:color w:val="000000"/>
          <w:sz w:val="24"/>
          <w:szCs w:val="24"/>
        </w:rPr>
        <w:t>.</w:t>
      </w:r>
      <w:r w:rsidR="00E52C36" w:rsidRPr="00D40D33">
        <w:rPr>
          <w:rFonts w:ascii="Times New Roman" w:hAnsi="Times New Roman" w:cs="Times New Roman"/>
          <w:color w:val="000000"/>
          <w:sz w:val="24"/>
          <w:szCs w:val="24"/>
        </w:rPr>
        <w:t xml:space="preserve">Разрешение на строительство выдается Администрацией муниципального района </w:t>
      </w:r>
      <w:r w:rsidR="005073EF">
        <w:rPr>
          <w:rFonts w:ascii="Times New Roman" w:hAnsi="Times New Roman" w:cs="Times New Roman"/>
          <w:color w:val="000000"/>
          <w:sz w:val="24"/>
          <w:szCs w:val="24"/>
        </w:rPr>
        <w:t>Илишевский</w:t>
      </w:r>
      <w:r w:rsidR="00E52C36" w:rsidRPr="00D40D33">
        <w:rPr>
          <w:rFonts w:ascii="Times New Roman" w:hAnsi="Times New Roman" w:cs="Times New Roman"/>
          <w:color w:val="000000"/>
          <w:sz w:val="24"/>
          <w:szCs w:val="24"/>
        </w:rPr>
        <w:t xml:space="preserve"> район Республики Башкортостан.</w:t>
      </w:r>
    </w:p>
    <w:p w:rsidR="009F4BF7" w:rsidRPr="00D40D33" w:rsidRDefault="009F4BF7" w:rsidP="00433BCC">
      <w:pPr>
        <w:tabs>
          <w:tab w:val="num" w:pos="2149"/>
        </w:tabs>
        <w:spacing w:after="20" w:line="240" w:lineRule="auto"/>
        <w:ind w:firstLine="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3. </w:t>
      </w:r>
      <w:r w:rsidR="00E72811" w:rsidRPr="00D40D33">
        <w:rPr>
          <w:rFonts w:ascii="Times New Roman" w:hAnsi="Times New Roman" w:cs="Times New Roman"/>
          <w:color w:val="000000"/>
          <w:sz w:val="24"/>
          <w:szCs w:val="24"/>
        </w:rPr>
        <w:t>К заявлению о выдаче разрешения на ввод объекта в эксплуатацию прилагаются документы в</w:t>
      </w:r>
      <w:r w:rsidRPr="00D40D33">
        <w:rPr>
          <w:rFonts w:ascii="Times New Roman" w:hAnsi="Times New Roman" w:cs="Times New Roman"/>
          <w:color w:val="000000"/>
          <w:sz w:val="24"/>
          <w:szCs w:val="24"/>
        </w:rPr>
        <w:t xml:space="preserve"> соответствии  с частью 3 статьи 55 Градостроительного кодекса Российской Федерации</w:t>
      </w:r>
      <w:r w:rsidR="00433BCC" w:rsidRPr="00D40D33">
        <w:rPr>
          <w:rFonts w:ascii="Times New Roman" w:hAnsi="Times New Roman" w:cs="Times New Roman"/>
          <w:color w:val="000000"/>
          <w:sz w:val="24"/>
          <w:szCs w:val="24"/>
        </w:rPr>
        <w:t>.</w:t>
      </w:r>
    </w:p>
    <w:p w:rsidR="009F4BF7" w:rsidRPr="00D40D33" w:rsidRDefault="009F4BF7" w:rsidP="009F4BF7">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4. Орган исполнительной власти муниципального района </w:t>
      </w:r>
      <w:r w:rsidR="005073EF">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уполномоченный в сфере градостроительства и архитектуры, выдавший разрешение на строительство, в течение </w:t>
      </w:r>
      <w:r w:rsidR="00562641">
        <w:rPr>
          <w:rFonts w:ascii="Times New Roman" w:hAnsi="Times New Roman" w:cs="Times New Roman"/>
          <w:color w:val="000000"/>
          <w:sz w:val="24"/>
          <w:szCs w:val="24"/>
        </w:rPr>
        <w:t>пяти</w:t>
      </w:r>
      <w:r w:rsidR="005C3A8E" w:rsidRPr="00D40D33">
        <w:rPr>
          <w:rFonts w:ascii="Times New Roman" w:hAnsi="Times New Roman" w:cs="Times New Roman"/>
          <w:color w:val="000000"/>
          <w:sz w:val="24"/>
          <w:szCs w:val="24"/>
        </w:rPr>
        <w:t xml:space="preserve"> рабочих</w:t>
      </w:r>
      <w:r w:rsidRPr="00D40D33">
        <w:rPr>
          <w:rFonts w:ascii="Times New Roman" w:hAnsi="Times New Roman" w:cs="Times New Roman"/>
          <w:color w:val="000000"/>
          <w:sz w:val="24"/>
          <w:szCs w:val="24"/>
        </w:rPr>
        <w:t xml:space="preserve">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9F4BF7" w:rsidRPr="00D40D33" w:rsidRDefault="009F4BF7" w:rsidP="009F4BF7">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5. Основанием для принятия решения об отказе в выдаче разрешения на ввод объекта в эксплуатацию является:</w:t>
      </w:r>
    </w:p>
    <w:p w:rsidR="009F4BF7" w:rsidRPr="00D40D33" w:rsidRDefault="009F4BF7" w:rsidP="009F4BF7">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отсутствие документов, указанных в части </w:t>
      </w:r>
      <w:r w:rsidR="007D72B2" w:rsidRPr="00D40D33">
        <w:rPr>
          <w:rFonts w:ascii="Times New Roman" w:hAnsi="Times New Roman" w:cs="Times New Roman"/>
          <w:color w:val="000000"/>
          <w:sz w:val="24"/>
          <w:szCs w:val="24"/>
        </w:rPr>
        <w:t>3</w:t>
      </w:r>
      <w:r w:rsidRPr="00D40D33">
        <w:rPr>
          <w:rFonts w:ascii="Times New Roman" w:hAnsi="Times New Roman" w:cs="Times New Roman"/>
          <w:color w:val="000000"/>
          <w:sz w:val="24"/>
          <w:szCs w:val="24"/>
        </w:rPr>
        <w:t xml:space="preserve"> настоящей статьи;</w:t>
      </w:r>
    </w:p>
    <w:p w:rsidR="009F4BF7" w:rsidRPr="00D40D33" w:rsidRDefault="009F4BF7" w:rsidP="009F4BF7">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–несоответствие объекта капитального строительства требованиям </w:t>
      </w:r>
      <w:r w:rsidR="00973796" w:rsidRPr="00D40D33">
        <w:rPr>
          <w:rFonts w:ascii="Times New Roman" w:hAnsi="Times New Roman" w:cs="Times New Roman"/>
          <w:color w:val="000000"/>
          <w:sz w:val="24"/>
          <w:szCs w:val="24"/>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9F4BF7" w:rsidRPr="00D40D33" w:rsidRDefault="009F4BF7" w:rsidP="009F4BF7">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несоответствие объекта капитального строительства требованиям, установленным в разрешении на строительство;</w:t>
      </w:r>
    </w:p>
    <w:p w:rsidR="009F4BF7" w:rsidRPr="00D40D33" w:rsidRDefault="009F4BF7" w:rsidP="009F4BF7">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–несоответствие параметров построенного, реконструированного объекта капитального строи</w:t>
      </w:r>
      <w:r w:rsidR="0047578C">
        <w:rPr>
          <w:rFonts w:ascii="Times New Roman" w:hAnsi="Times New Roman" w:cs="Times New Roman"/>
          <w:color w:val="000000"/>
          <w:sz w:val="24"/>
          <w:szCs w:val="24"/>
        </w:rPr>
        <w:t>тельства проектной документации;</w:t>
      </w:r>
    </w:p>
    <w:p w:rsidR="00973796" w:rsidRPr="00D40D33" w:rsidRDefault="007D72B2" w:rsidP="009F4BF7">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w:t>
      </w:r>
      <w:r w:rsidR="00973796" w:rsidRPr="00D40D33">
        <w:rPr>
          <w:rFonts w:ascii="Times New Roman" w:hAnsi="Times New Roman" w:cs="Times New Roman"/>
          <w:color w:val="000000"/>
          <w:sz w:val="24"/>
          <w:szCs w:val="24"/>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9F4BF7" w:rsidRPr="00D40D33" w:rsidRDefault="009F4BF7" w:rsidP="009F4BF7">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исполнительной власти муниципального района </w:t>
      </w:r>
      <w:r w:rsidR="005073EF">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w:t>
      </w:r>
      <w:r w:rsidR="0047578C">
        <w:rPr>
          <w:rFonts w:ascii="Times New Roman" w:hAnsi="Times New Roman" w:cs="Times New Roman"/>
          <w:color w:val="000000"/>
          <w:sz w:val="24"/>
          <w:szCs w:val="24"/>
        </w:rPr>
        <w:t>экземпляр</w:t>
      </w:r>
      <w:r w:rsidRPr="00D40D33">
        <w:rPr>
          <w:rFonts w:ascii="Times New Roman" w:hAnsi="Times New Roman" w:cs="Times New Roman"/>
          <w:color w:val="000000"/>
          <w:sz w:val="24"/>
          <w:szCs w:val="24"/>
        </w:rPr>
        <w:t xml:space="preserve">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9F4BF7" w:rsidRPr="00D40D33" w:rsidRDefault="009F4BF7" w:rsidP="009F4BF7">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В таком случае разрешение на ввод объекта в эксплуатацию выдается после передачи безвозмездно в орган исполнительной власти муниципального района </w:t>
      </w:r>
      <w:r w:rsidR="005073EF">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уполномоченный в сфере гр</w:t>
      </w:r>
      <w:r w:rsidR="0047578C">
        <w:rPr>
          <w:rFonts w:ascii="Times New Roman" w:hAnsi="Times New Roman" w:cs="Times New Roman"/>
          <w:color w:val="000000"/>
          <w:sz w:val="24"/>
          <w:szCs w:val="24"/>
        </w:rPr>
        <w:t xml:space="preserve">адостроительства и архитектуры </w:t>
      </w:r>
      <w:r w:rsidRPr="00D40D33">
        <w:rPr>
          <w:rFonts w:ascii="Times New Roman" w:hAnsi="Times New Roman" w:cs="Times New Roman"/>
          <w:color w:val="000000"/>
          <w:sz w:val="24"/>
          <w:szCs w:val="24"/>
        </w:rPr>
        <w:t xml:space="preserve"> материалов инженерных изысканий и проектной документации.</w:t>
      </w:r>
    </w:p>
    <w:p w:rsidR="009F4BF7" w:rsidRPr="00D40D33" w:rsidRDefault="009F4BF7" w:rsidP="009F4BF7">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6. Решение об отказе в выдаче разрешения на ввод объекта в эксплуатацию может быть оспорено в судебном порядке.</w:t>
      </w:r>
    </w:p>
    <w:p w:rsidR="009F4BF7" w:rsidRPr="00D40D33" w:rsidRDefault="009F4BF7" w:rsidP="009F4BF7">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9F4BF7" w:rsidRPr="00D40D33" w:rsidRDefault="009F4BF7" w:rsidP="009F4BF7">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8. Форма разрешения на ввод объекта в эксплуатацию устанавливается Правительством Российской Федерации.</w:t>
      </w:r>
    </w:p>
    <w:p w:rsidR="009F4BF7" w:rsidRPr="00D40D33" w:rsidRDefault="009F4BF7" w:rsidP="009F4BF7">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w:t>
      </w:r>
      <w:r w:rsidR="00905030">
        <w:rPr>
          <w:rFonts w:ascii="Times New Roman" w:hAnsi="Times New Roman" w:cs="Times New Roman"/>
          <w:color w:val="000000"/>
          <w:sz w:val="24"/>
          <w:szCs w:val="24"/>
        </w:rPr>
        <w:t>Илишевского</w:t>
      </w:r>
      <w:r w:rsidRPr="00D40D33">
        <w:rPr>
          <w:rFonts w:ascii="Times New Roman" w:hAnsi="Times New Roman" w:cs="Times New Roman"/>
          <w:color w:val="000000"/>
          <w:sz w:val="24"/>
          <w:szCs w:val="24"/>
        </w:rPr>
        <w:t xml:space="preserve"> района Республики Башкортостан</w:t>
      </w:r>
      <w:r w:rsidRPr="00D40D33">
        <w:rPr>
          <w:rFonts w:ascii="Times New Roman" w:hAnsi="Times New Roman" w:cs="Times New Roman"/>
          <w:b/>
          <w:color w:val="000000"/>
          <w:sz w:val="24"/>
          <w:szCs w:val="24"/>
        </w:rPr>
        <w:t>,</w:t>
      </w:r>
      <w:r w:rsidRPr="00D40D33">
        <w:rPr>
          <w:rFonts w:ascii="Times New Roman" w:hAnsi="Times New Roman" w:cs="Times New Roman"/>
          <w:color w:val="000000"/>
          <w:sz w:val="24"/>
          <w:szCs w:val="24"/>
        </w:rPr>
        <w:t xml:space="preserve"> настоящими Правилами, иными</w:t>
      </w:r>
      <w:r w:rsidRPr="00D40D33">
        <w:rPr>
          <w:rFonts w:ascii="Times New Roman" w:hAnsi="Times New Roman" w:cs="Times New Roman"/>
          <w:bCs/>
          <w:color w:val="000000"/>
          <w:sz w:val="24"/>
          <w:szCs w:val="24"/>
        </w:rPr>
        <w:t xml:space="preserve"> правовыми актами</w:t>
      </w:r>
      <w:r w:rsidRPr="00D40D33">
        <w:rPr>
          <w:rFonts w:ascii="Times New Roman" w:hAnsi="Times New Roman" w:cs="Times New Roman"/>
          <w:color w:val="000000"/>
          <w:sz w:val="24"/>
          <w:szCs w:val="24"/>
        </w:rPr>
        <w:t xml:space="preserve">сельского поселения </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rPr>
        <w:t xml:space="preserve"> сельсовет муниципального района </w:t>
      </w:r>
      <w:r w:rsidR="005073EF">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w:t>
      </w:r>
    </w:p>
    <w:p w:rsidR="009F4BF7" w:rsidRDefault="009F4BF7" w:rsidP="009F4BF7">
      <w:pPr>
        <w:tabs>
          <w:tab w:val="left" w:pos="3360"/>
        </w:tabs>
        <w:spacing w:after="20" w:line="240" w:lineRule="auto"/>
        <w:ind w:firstLine="357"/>
        <w:jc w:val="center"/>
        <w:rPr>
          <w:rFonts w:ascii="Times New Roman" w:hAnsi="Times New Roman" w:cs="Times New Roman"/>
          <w:b/>
          <w:color w:val="000000"/>
          <w:sz w:val="24"/>
          <w:szCs w:val="24"/>
        </w:rPr>
      </w:pPr>
    </w:p>
    <w:p w:rsidR="001068A5" w:rsidRDefault="001068A5" w:rsidP="009F4BF7">
      <w:pPr>
        <w:tabs>
          <w:tab w:val="left" w:pos="3360"/>
        </w:tabs>
        <w:spacing w:after="20" w:line="240" w:lineRule="auto"/>
        <w:ind w:firstLine="357"/>
        <w:jc w:val="center"/>
        <w:rPr>
          <w:rFonts w:ascii="Times New Roman" w:hAnsi="Times New Roman" w:cs="Times New Roman"/>
          <w:b/>
          <w:color w:val="000000"/>
          <w:sz w:val="24"/>
          <w:szCs w:val="24"/>
        </w:rPr>
      </w:pPr>
    </w:p>
    <w:p w:rsidR="001068A5" w:rsidRDefault="001068A5" w:rsidP="009F4BF7">
      <w:pPr>
        <w:tabs>
          <w:tab w:val="left" w:pos="3360"/>
        </w:tabs>
        <w:spacing w:after="20" w:line="240" w:lineRule="auto"/>
        <w:ind w:firstLine="357"/>
        <w:jc w:val="center"/>
        <w:rPr>
          <w:rFonts w:ascii="Times New Roman" w:hAnsi="Times New Roman" w:cs="Times New Roman"/>
          <w:b/>
          <w:color w:val="000000"/>
          <w:sz w:val="24"/>
          <w:szCs w:val="24"/>
        </w:rPr>
      </w:pPr>
    </w:p>
    <w:p w:rsidR="001068A5" w:rsidRDefault="001068A5" w:rsidP="009F4BF7">
      <w:pPr>
        <w:tabs>
          <w:tab w:val="left" w:pos="3360"/>
        </w:tabs>
        <w:spacing w:after="20" w:line="240" w:lineRule="auto"/>
        <w:ind w:firstLine="357"/>
        <w:jc w:val="center"/>
        <w:rPr>
          <w:rFonts w:ascii="Times New Roman" w:hAnsi="Times New Roman" w:cs="Times New Roman"/>
          <w:b/>
          <w:color w:val="000000"/>
          <w:sz w:val="24"/>
          <w:szCs w:val="24"/>
        </w:rPr>
      </w:pPr>
    </w:p>
    <w:p w:rsidR="001068A5" w:rsidRDefault="001068A5" w:rsidP="009F4BF7">
      <w:pPr>
        <w:tabs>
          <w:tab w:val="left" w:pos="3360"/>
        </w:tabs>
        <w:spacing w:after="20" w:line="240" w:lineRule="auto"/>
        <w:ind w:firstLine="357"/>
        <w:jc w:val="center"/>
        <w:rPr>
          <w:rFonts w:ascii="Times New Roman" w:hAnsi="Times New Roman" w:cs="Times New Roman"/>
          <w:b/>
          <w:color w:val="000000"/>
          <w:sz w:val="24"/>
          <w:szCs w:val="24"/>
        </w:rPr>
      </w:pPr>
    </w:p>
    <w:p w:rsidR="001068A5" w:rsidRPr="00D40D33" w:rsidRDefault="001068A5" w:rsidP="009F4BF7">
      <w:pPr>
        <w:tabs>
          <w:tab w:val="left" w:pos="3360"/>
        </w:tabs>
        <w:spacing w:after="20" w:line="240" w:lineRule="auto"/>
        <w:ind w:firstLine="357"/>
        <w:jc w:val="center"/>
        <w:rPr>
          <w:rFonts w:ascii="Times New Roman" w:hAnsi="Times New Roman" w:cs="Times New Roman"/>
          <w:b/>
          <w:color w:val="000000"/>
          <w:sz w:val="24"/>
          <w:szCs w:val="24"/>
        </w:rPr>
      </w:pPr>
    </w:p>
    <w:p w:rsidR="000A295D" w:rsidRPr="00D40D33" w:rsidRDefault="000A295D" w:rsidP="00956C0E">
      <w:pPr>
        <w:tabs>
          <w:tab w:val="left" w:pos="3360"/>
        </w:tabs>
        <w:spacing w:after="20" w:line="240" w:lineRule="auto"/>
        <w:ind w:firstLine="357"/>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ГЛАВА </w:t>
      </w:r>
      <w:r w:rsidR="007C5F96" w:rsidRPr="00D40D33">
        <w:rPr>
          <w:rFonts w:ascii="Times New Roman" w:hAnsi="Times New Roman" w:cs="Times New Roman"/>
          <w:b/>
          <w:color w:val="000000"/>
          <w:sz w:val="24"/>
          <w:szCs w:val="24"/>
          <w:lang w:val="en-US"/>
        </w:rPr>
        <w:t>IX</w:t>
      </w:r>
      <w:r w:rsidRPr="00D40D33">
        <w:rPr>
          <w:rFonts w:ascii="Times New Roman" w:hAnsi="Times New Roman" w:cs="Times New Roman"/>
          <w:b/>
          <w:color w:val="000000"/>
          <w:sz w:val="24"/>
          <w:szCs w:val="24"/>
        </w:rPr>
        <w:t>.ИНФОРМАЦИОННАЯ СИСТЕМА ОБЕСПЕЧЕНИЯ ГРАДОСТРОИТЕЛЬНОЙ  ДЕЯТЕЛЬНОСТИ</w:t>
      </w:r>
      <w:r w:rsidR="00D240BA" w:rsidRPr="00D40D33">
        <w:rPr>
          <w:rFonts w:ascii="Times New Roman" w:hAnsi="Times New Roman" w:cs="Times New Roman"/>
          <w:b/>
          <w:color w:val="000000"/>
          <w:sz w:val="24"/>
          <w:szCs w:val="24"/>
        </w:rPr>
        <w:t>СЕЛЬСКОГО ПОСЕЛЕНИЯ</w:t>
      </w:r>
      <w:r w:rsidR="00FC496B">
        <w:rPr>
          <w:rFonts w:ascii="Times New Roman" w:hAnsi="Times New Roman" w:cs="Times New Roman"/>
          <w:b/>
          <w:color w:val="000000"/>
          <w:sz w:val="24"/>
          <w:szCs w:val="24"/>
        </w:rPr>
        <w:t>АККУЗЕВСКИЙ</w:t>
      </w:r>
      <w:r w:rsidR="00F5301A" w:rsidRPr="00D40D33">
        <w:rPr>
          <w:rFonts w:ascii="Times New Roman" w:hAnsi="Times New Roman" w:cs="Times New Roman"/>
          <w:b/>
          <w:color w:val="000000"/>
          <w:sz w:val="24"/>
          <w:szCs w:val="24"/>
        </w:rPr>
        <w:t xml:space="preserve"> СЕЛЬСОВЕТ</w:t>
      </w:r>
      <w:r w:rsidR="007159A0" w:rsidRPr="00D40D33">
        <w:rPr>
          <w:rFonts w:ascii="Times New Roman" w:hAnsi="Times New Roman" w:cs="Times New Roman"/>
          <w:b/>
          <w:color w:val="000000"/>
          <w:sz w:val="24"/>
          <w:szCs w:val="24"/>
        </w:rPr>
        <w:t xml:space="preserve">МУНИЦИПАЛЬНОГО РАЙОНА </w:t>
      </w:r>
      <w:r w:rsidR="005073EF">
        <w:rPr>
          <w:rFonts w:ascii="Times New Roman" w:hAnsi="Times New Roman" w:cs="Times New Roman"/>
          <w:b/>
          <w:color w:val="000000"/>
          <w:sz w:val="24"/>
          <w:szCs w:val="24"/>
        </w:rPr>
        <w:t>ИЛИШЕВСКИЙ</w:t>
      </w:r>
      <w:r w:rsidR="002D2516" w:rsidRPr="00D40D33">
        <w:rPr>
          <w:rFonts w:ascii="Times New Roman" w:hAnsi="Times New Roman" w:cs="Times New Roman"/>
          <w:b/>
          <w:color w:val="000000"/>
          <w:sz w:val="24"/>
          <w:szCs w:val="24"/>
        </w:rPr>
        <w:t xml:space="preserve"> РАЙОН</w:t>
      </w:r>
      <w:r w:rsidR="00707E77" w:rsidRPr="00D40D33">
        <w:rPr>
          <w:rFonts w:ascii="Times New Roman" w:hAnsi="Times New Roman" w:cs="Times New Roman"/>
          <w:b/>
          <w:color w:val="000000"/>
          <w:sz w:val="24"/>
          <w:szCs w:val="24"/>
        </w:rPr>
        <w:t xml:space="preserve"> Р</w:t>
      </w:r>
      <w:r w:rsidR="00C60AA7" w:rsidRPr="00D40D33">
        <w:rPr>
          <w:rFonts w:ascii="Times New Roman" w:hAnsi="Times New Roman" w:cs="Times New Roman"/>
          <w:b/>
          <w:color w:val="000000"/>
          <w:sz w:val="24"/>
          <w:szCs w:val="24"/>
        </w:rPr>
        <w:t xml:space="preserve">ЕСПУБЛИКИ </w:t>
      </w:r>
      <w:r w:rsidR="00707E77" w:rsidRPr="00D40D33">
        <w:rPr>
          <w:rFonts w:ascii="Times New Roman" w:hAnsi="Times New Roman" w:cs="Times New Roman"/>
          <w:b/>
          <w:color w:val="000000"/>
          <w:sz w:val="24"/>
          <w:szCs w:val="24"/>
        </w:rPr>
        <w:t>Б</w:t>
      </w:r>
      <w:r w:rsidR="00C60AA7" w:rsidRPr="00D40D33">
        <w:rPr>
          <w:rFonts w:ascii="Times New Roman" w:hAnsi="Times New Roman" w:cs="Times New Roman"/>
          <w:b/>
          <w:color w:val="000000"/>
          <w:sz w:val="24"/>
          <w:szCs w:val="24"/>
        </w:rPr>
        <w:t>АШКОРТОСТАН</w:t>
      </w:r>
    </w:p>
    <w:p w:rsidR="000A295D" w:rsidRPr="00D40D33" w:rsidRDefault="000A295D" w:rsidP="00956C0E">
      <w:pPr>
        <w:spacing w:after="20" w:line="240" w:lineRule="auto"/>
        <w:ind w:firstLine="357"/>
        <w:jc w:val="left"/>
        <w:rPr>
          <w:rFonts w:ascii="Times New Roman" w:hAnsi="Times New Roman" w:cs="Times New Roman"/>
          <w:b/>
          <w:color w:val="000000"/>
          <w:sz w:val="24"/>
          <w:szCs w:val="24"/>
        </w:rPr>
      </w:pPr>
    </w:p>
    <w:p w:rsidR="000A295D" w:rsidRPr="00D40D33" w:rsidRDefault="000A295D" w:rsidP="00956C0E">
      <w:pPr>
        <w:spacing w:after="20" w:line="240" w:lineRule="auto"/>
        <w:ind w:firstLine="357"/>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007C5F96" w:rsidRPr="005073EF">
        <w:rPr>
          <w:rFonts w:ascii="Times New Roman" w:hAnsi="Times New Roman" w:cs="Times New Roman"/>
          <w:b/>
          <w:color w:val="000000"/>
          <w:sz w:val="24"/>
          <w:szCs w:val="24"/>
        </w:rPr>
        <w:t>4</w:t>
      </w:r>
      <w:r w:rsidR="00DF49C3" w:rsidRPr="00D40D33">
        <w:rPr>
          <w:rFonts w:ascii="Times New Roman" w:hAnsi="Times New Roman" w:cs="Times New Roman"/>
          <w:b/>
          <w:color w:val="000000"/>
          <w:sz w:val="24"/>
          <w:szCs w:val="24"/>
        </w:rPr>
        <w:t>8</w:t>
      </w:r>
      <w:r w:rsidRPr="00D40D33">
        <w:rPr>
          <w:rFonts w:ascii="Times New Roman" w:hAnsi="Times New Roman" w:cs="Times New Roman"/>
          <w:b/>
          <w:color w:val="000000"/>
          <w:sz w:val="24"/>
          <w:szCs w:val="24"/>
        </w:rPr>
        <w:t>. Общие положения об информационной системе обеспечения градостроительной деятельности</w:t>
      </w:r>
    </w:p>
    <w:p w:rsidR="000A295D" w:rsidRPr="00D40D33" w:rsidRDefault="000A295D" w:rsidP="00956C0E">
      <w:pPr>
        <w:spacing w:after="20" w:line="240" w:lineRule="auto"/>
        <w:ind w:firstLine="357"/>
        <w:jc w:val="left"/>
        <w:rPr>
          <w:rFonts w:ascii="Times New Roman" w:hAnsi="Times New Roman" w:cs="Times New Roman"/>
          <w:b/>
          <w:color w:val="000000"/>
          <w:sz w:val="24"/>
          <w:szCs w:val="24"/>
        </w:rPr>
      </w:pPr>
    </w:p>
    <w:p w:rsidR="000A295D" w:rsidRPr="00D40D33" w:rsidRDefault="000A295D" w:rsidP="00956C0E">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1. Информационная система обеспечения градостроительной деятельности </w:t>
      </w:r>
      <w:r w:rsidR="00D240BA" w:rsidRPr="00D40D33">
        <w:rPr>
          <w:rFonts w:ascii="Times New Roman" w:hAnsi="Times New Roman" w:cs="Times New Roman"/>
          <w:color w:val="000000"/>
          <w:sz w:val="24"/>
          <w:szCs w:val="24"/>
        </w:rPr>
        <w:t>сельского поселения</w:t>
      </w:r>
      <w:r w:rsidR="00FC496B">
        <w:rPr>
          <w:rFonts w:ascii="Times New Roman" w:hAnsi="Times New Roman" w:cs="Times New Roman"/>
          <w:color w:val="000000"/>
          <w:sz w:val="24"/>
          <w:szCs w:val="24"/>
        </w:rPr>
        <w:t>Аккузевский</w:t>
      </w:r>
      <w:r w:rsidR="00F5301A" w:rsidRPr="00D40D33">
        <w:rPr>
          <w:rFonts w:ascii="Times New Roman" w:hAnsi="Times New Roman" w:cs="Times New Roman"/>
          <w:color w:val="000000"/>
          <w:sz w:val="24"/>
          <w:szCs w:val="24"/>
        </w:rPr>
        <w:t xml:space="preserve"> сельсовет</w:t>
      </w:r>
      <w:r w:rsidRPr="00D40D33">
        <w:rPr>
          <w:rFonts w:ascii="Times New Roman" w:hAnsi="Times New Roman" w:cs="Times New Roman"/>
          <w:color w:val="000000"/>
          <w:sz w:val="24"/>
          <w:szCs w:val="24"/>
        </w:rPr>
        <w:t xml:space="preserve">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0A295D" w:rsidRPr="00D40D33" w:rsidRDefault="000A295D" w:rsidP="00956C0E">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0A295D" w:rsidRPr="00D40D33" w:rsidRDefault="000A295D" w:rsidP="00956C0E">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2. Ведение информационной системы обеспечения градостроительной деятельности осуществляет </w:t>
      </w:r>
      <w:r w:rsidR="009A5528" w:rsidRPr="00D40D33">
        <w:rPr>
          <w:rFonts w:ascii="Times New Roman" w:hAnsi="Times New Roman" w:cs="Times New Roman"/>
          <w:color w:val="000000"/>
          <w:sz w:val="24"/>
          <w:szCs w:val="24"/>
        </w:rPr>
        <w:t>А</w:t>
      </w:r>
      <w:r w:rsidRPr="00D40D33">
        <w:rPr>
          <w:rFonts w:ascii="Times New Roman" w:hAnsi="Times New Roman" w:cs="Times New Roman"/>
          <w:color w:val="000000"/>
          <w:sz w:val="24"/>
          <w:szCs w:val="24"/>
        </w:rPr>
        <w:t xml:space="preserve">дминистрация  </w:t>
      </w:r>
      <w:r w:rsidR="00D240BA" w:rsidRPr="00D40D33">
        <w:rPr>
          <w:rFonts w:ascii="Times New Roman" w:hAnsi="Times New Roman" w:cs="Times New Roman"/>
          <w:color w:val="000000"/>
          <w:sz w:val="24"/>
          <w:szCs w:val="24"/>
        </w:rPr>
        <w:t>сельского поселения</w:t>
      </w:r>
      <w:r w:rsidR="00FC496B">
        <w:rPr>
          <w:rFonts w:ascii="Times New Roman" w:hAnsi="Times New Roman" w:cs="Times New Roman"/>
          <w:color w:val="000000"/>
          <w:sz w:val="24"/>
          <w:szCs w:val="24"/>
        </w:rPr>
        <w:t>Аккузевский</w:t>
      </w:r>
      <w:r w:rsidR="00F5301A" w:rsidRPr="00D40D33">
        <w:rPr>
          <w:rFonts w:ascii="Times New Roman" w:hAnsi="Times New Roman" w:cs="Times New Roman"/>
          <w:color w:val="000000"/>
          <w:spacing w:val="-1"/>
          <w:sz w:val="24"/>
          <w:szCs w:val="24"/>
        </w:rPr>
        <w:t xml:space="preserve"> сельсовет</w:t>
      </w:r>
      <w:r w:rsidRPr="00D40D33">
        <w:rPr>
          <w:rFonts w:ascii="Times New Roman" w:hAnsi="Times New Roman" w:cs="Times New Roman"/>
          <w:color w:val="000000"/>
          <w:sz w:val="24"/>
          <w:szCs w:val="24"/>
        </w:rPr>
        <w:t>.</w:t>
      </w:r>
    </w:p>
    <w:p w:rsidR="000A295D" w:rsidRPr="00D40D33" w:rsidRDefault="000A295D" w:rsidP="00956C0E">
      <w:pPr>
        <w:spacing w:after="20"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9A5528" w:rsidRPr="00D40D33" w:rsidRDefault="009A5528" w:rsidP="00956C0E">
      <w:pPr>
        <w:spacing w:after="20" w:line="240" w:lineRule="auto"/>
        <w:ind w:firstLine="357"/>
        <w:jc w:val="center"/>
        <w:rPr>
          <w:rFonts w:ascii="Times New Roman" w:hAnsi="Times New Roman" w:cs="Times New Roman"/>
          <w:b/>
          <w:color w:val="000000"/>
          <w:sz w:val="24"/>
          <w:szCs w:val="24"/>
        </w:rPr>
      </w:pPr>
    </w:p>
    <w:p w:rsidR="000A295D" w:rsidRPr="00D40D33" w:rsidRDefault="000A295D" w:rsidP="00956C0E">
      <w:pPr>
        <w:spacing w:after="20" w:line="240" w:lineRule="auto"/>
        <w:ind w:firstLine="357"/>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00DF49C3" w:rsidRPr="00D40D33">
        <w:rPr>
          <w:rFonts w:ascii="Times New Roman" w:hAnsi="Times New Roman" w:cs="Times New Roman"/>
          <w:b/>
          <w:color w:val="000000"/>
          <w:sz w:val="24"/>
          <w:szCs w:val="24"/>
        </w:rPr>
        <w:t>49</w:t>
      </w:r>
      <w:r w:rsidRPr="00D40D33">
        <w:rPr>
          <w:rFonts w:ascii="Times New Roman" w:hAnsi="Times New Roman" w:cs="Times New Roman"/>
          <w:b/>
          <w:color w:val="000000"/>
          <w:sz w:val="24"/>
          <w:szCs w:val="24"/>
        </w:rPr>
        <w:t>. Состав документов и материалов, направляемых в информационную системуобеспечения градостроительной деятельности и размещаемых в ней</w:t>
      </w:r>
    </w:p>
    <w:p w:rsidR="000A295D" w:rsidRPr="00D40D33" w:rsidRDefault="000A295D" w:rsidP="00956C0E">
      <w:pPr>
        <w:spacing w:after="20" w:line="240" w:lineRule="auto"/>
        <w:ind w:firstLine="357"/>
        <w:rPr>
          <w:rFonts w:ascii="Times New Roman" w:hAnsi="Times New Roman" w:cs="Times New Roman"/>
          <w:b/>
          <w:color w:val="000000"/>
          <w:sz w:val="24"/>
          <w:szCs w:val="24"/>
        </w:rPr>
      </w:pPr>
    </w:p>
    <w:p w:rsidR="000A295D" w:rsidRPr="00D40D33" w:rsidRDefault="000A295D"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0A295D" w:rsidRPr="00D40D33" w:rsidRDefault="000A295D"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1) сведения (в том числе в форме копий соответствующих документов): </w:t>
      </w:r>
    </w:p>
    <w:p w:rsidR="000A295D" w:rsidRPr="00D40D33" w:rsidRDefault="000A295D"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а) о схемах территориального планирования Российской Федерации</w:t>
      </w:r>
      <w:r w:rsidR="00EA292B" w:rsidRPr="00D40D33">
        <w:rPr>
          <w:rFonts w:ascii="Times New Roman" w:hAnsi="Times New Roman" w:cs="Times New Roman"/>
          <w:color w:val="000000"/>
          <w:sz w:val="24"/>
          <w:szCs w:val="24"/>
        </w:rPr>
        <w:t xml:space="preserve"> в части, касающейся территории </w:t>
      </w:r>
      <w:r w:rsidR="00D240BA" w:rsidRPr="00D40D33">
        <w:rPr>
          <w:rFonts w:ascii="Times New Roman" w:hAnsi="Times New Roman" w:cs="Times New Roman"/>
          <w:color w:val="000000"/>
          <w:sz w:val="24"/>
          <w:szCs w:val="24"/>
        </w:rPr>
        <w:t>сельского поселения</w:t>
      </w:r>
      <w:r w:rsidR="00FC496B">
        <w:rPr>
          <w:rFonts w:ascii="Times New Roman" w:hAnsi="Times New Roman" w:cs="Times New Roman"/>
          <w:color w:val="000000"/>
          <w:sz w:val="24"/>
          <w:szCs w:val="24"/>
        </w:rPr>
        <w:t>Аккузевский</w:t>
      </w:r>
      <w:r w:rsidR="00F5301A" w:rsidRPr="00D40D33">
        <w:rPr>
          <w:rFonts w:ascii="Times New Roman" w:hAnsi="Times New Roman" w:cs="Times New Roman"/>
          <w:color w:val="000000"/>
          <w:sz w:val="24"/>
          <w:szCs w:val="24"/>
        </w:rPr>
        <w:t xml:space="preserve"> сельсовет</w:t>
      </w:r>
      <w:r w:rsidR="007159A0" w:rsidRPr="00D40D33">
        <w:rPr>
          <w:rFonts w:ascii="Times New Roman" w:hAnsi="Times New Roman" w:cs="Times New Roman"/>
          <w:color w:val="000000"/>
          <w:sz w:val="24"/>
          <w:szCs w:val="24"/>
        </w:rPr>
        <w:t xml:space="preserve">муниципального района </w:t>
      </w:r>
      <w:r w:rsidR="005073EF">
        <w:rPr>
          <w:rFonts w:ascii="Times New Roman" w:hAnsi="Times New Roman" w:cs="Times New Roman"/>
          <w:color w:val="000000"/>
          <w:sz w:val="24"/>
          <w:szCs w:val="24"/>
        </w:rPr>
        <w:t>Илишевский</w:t>
      </w:r>
      <w:r w:rsidR="002D2516" w:rsidRPr="00D40D33">
        <w:rPr>
          <w:rFonts w:ascii="Times New Roman" w:hAnsi="Times New Roman" w:cs="Times New Roman"/>
          <w:color w:val="000000"/>
          <w:sz w:val="24"/>
          <w:szCs w:val="24"/>
        </w:rPr>
        <w:t xml:space="preserve"> район</w:t>
      </w:r>
      <w:r w:rsidR="00FC6A43" w:rsidRPr="00D40D33">
        <w:rPr>
          <w:rFonts w:ascii="Times New Roman" w:hAnsi="Times New Roman" w:cs="Times New Roman"/>
          <w:color w:val="000000"/>
          <w:sz w:val="24"/>
          <w:szCs w:val="24"/>
        </w:rPr>
        <w:t xml:space="preserve"> Р</w:t>
      </w:r>
      <w:r w:rsidR="00C60AA7" w:rsidRPr="00D40D33">
        <w:rPr>
          <w:rFonts w:ascii="Times New Roman" w:hAnsi="Times New Roman" w:cs="Times New Roman"/>
          <w:color w:val="000000"/>
          <w:sz w:val="24"/>
          <w:szCs w:val="24"/>
        </w:rPr>
        <w:t xml:space="preserve">еспублики </w:t>
      </w:r>
      <w:r w:rsidR="00FC6A43" w:rsidRPr="00D40D33">
        <w:rPr>
          <w:rFonts w:ascii="Times New Roman" w:hAnsi="Times New Roman" w:cs="Times New Roman"/>
          <w:color w:val="000000"/>
          <w:sz w:val="24"/>
          <w:szCs w:val="24"/>
        </w:rPr>
        <w:t>Б</w:t>
      </w:r>
      <w:r w:rsidR="00C60AA7" w:rsidRPr="00D40D33">
        <w:rPr>
          <w:rFonts w:ascii="Times New Roman" w:hAnsi="Times New Roman" w:cs="Times New Roman"/>
          <w:color w:val="000000"/>
          <w:sz w:val="24"/>
          <w:szCs w:val="24"/>
        </w:rPr>
        <w:t>ашкортостан</w:t>
      </w:r>
      <w:r w:rsidRPr="00D40D33">
        <w:rPr>
          <w:rFonts w:ascii="Times New Roman" w:hAnsi="Times New Roman" w:cs="Times New Roman"/>
          <w:color w:val="000000"/>
          <w:sz w:val="24"/>
          <w:szCs w:val="24"/>
        </w:rPr>
        <w:t>;</w:t>
      </w:r>
    </w:p>
    <w:p w:rsidR="000A295D" w:rsidRPr="00D40D33" w:rsidRDefault="000A295D"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б) о схемах территориального планирования Республики Башкортостан, </w:t>
      </w:r>
      <w:r w:rsidR="00905030">
        <w:rPr>
          <w:rFonts w:ascii="Times New Roman" w:hAnsi="Times New Roman" w:cs="Times New Roman"/>
          <w:color w:val="000000"/>
          <w:sz w:val="24"/>
          <w:szCs w:val="24"/>
        </w:rPr>
        <w:t>Илишевского</w:t>
      </w:r>
      <w:r w:rsidR="002D2516" w:rsidRPr="00D40D33">
        <w:rPr>
          <w:rFonts w:ascii="Times New Roman" w:hAnsi="Times New Roman" w:cs="Times New Roman"/>
          <w:color w:val="000000"/>
          <w:sz w:val="24"/>
          <w:szCs w:val="24"/>
        </w:rPr>
        <w:t xml:space="preserve"> района</w:t>
      </w:r>
      <w:r w:rsidRPr="00D40D33">
        <w:rPr>
          <w:rFonts w:ascii="Times New Roman" w:hAnsi="Times New Roman" w:cs="Times New Roman"/>
          <w:color w:val="000000"/>
          <w:sz w:val="24"/>
          <w:szCs w:val="24"/>
        </w:rPr>
        <w:t xml:space="preserve"> Республики Башкортостан в части, касающейся территории </w:t>
      </w:r>
      <w:r w:rsidR="00D240BA" w:rsidRPr="00D40D33">
        <w:rPr>
          <w:rFonts w:ascii="Times New Roman" w:hAnsi="Times New Roman" w:cs="Times New Roman"/>
          <w:color w:val="000000"/>
          <w:sz w:val="24"/>
          <w:szCs w:val="24"/>
        </w:rPr>
        <w:t>сельского поселения</w:t>
      </w:r>
      <w:r w:rsidR="00FC496B">
        <w:rPr>
          <w:rFonts w:ascii="Times New Roman" w:hAnsi="Times New Roman" w:cs="Times New Roman"/>
          <w:color w:val="000000"/>
          <w:sz w:val="24"/>
          <w:szCs w:val="24"/>
        </w:rPr>
        <w:t>Аккузевский</w:t>
      </w:r>
      <w:r w:rsidR="00F5301A" w:rsidRPr="00D40D33">
        <w:rPr>
          <w:rFonts w:ascii="Times New Roman" w:hAnsi="Times New Roman" w:cs="Times New Roman"/>
          <w:color w:val="000000"/>
          <w:sz w:val="24"/>
          <w:szCs w:val="24"/>
        </w:rPr>
        <w:t>сельсовет</w:t>
      </w:r>
      <w:r w:rsidR="007159A0" w:rsidRPr="00D40D33">
        <w:rPr>
          <w:rFonts w:ascii="Times New Roman" w:hAnsi="Times New Roman" w:cs="Times New Roman"/>
          <w:color w:val="000000"/>
          <w:sz w:val="24"/>
          <w:szCs w:val="24"/>
        </w:rPr>
        <w:t xml:space="preserve">муниципального района </w:t>
      </w:r>
      <w:r w:rsidR="005073EF">
        <w:rPr>
          <w:rFonts w:ascii="Times New Roman" w:hAnsi="Times New Roman" w:cs="Times New Roman"/>
          <w:color w:val="000000"/>
          <w:sz w:val="24"/>
          <w:szCs w:val="24"/>
        </w:rPr>
        <w:t>Илишевский</w:t>
      </w:r>
      <w:r w:rsidR="002D2516" w:rsidRPr="00D40D33">
        <w:rPr>
          <w:rFonts w:ascii="Times New Roman" w:hAnsi="Times New Roman" w:cs="Times New Roman"/>
          <w:color w:val="000000"/>
          <w:sz w:val="24"/>
          <w:szCs w:val="24"/>
        </w:rPr>
        <w:t xml:space="preserve"> район</w:t>
      </w:r>
      <w:r w:rsidR="008028DA" w:rsidRPr="00D40D33">
        <w:rPr>
          <w:rFonts w:ascii="Times New Roman" w:hAnsi="Times New Roman" w:cs="Times New Roman"/>
          <w:color w:val="000000"/>
          <w:sz w:val="24"/>
          <w:szCs w:val="24"/>
        </w:rPr>
        <w:t xml:space="preserve"> Р</w:t>
      </w:r>
      <w:r w:rsidR="00C60AA7" w:rsidRPr="00D40D33">
        <w:rPr>
          <w:rFonts w:ascii="Times New Roman" w:hAnsi="Times New Roman" w:cs="Times New Roman"/>
          <w:color w:val="000000"/>
          <w:sz w:val="24"/>
          <w:szCs w:val="24"/>
        </w:rPr>
        <w:t xml:space="preserve">еспублики </w:t>
      </w:r>
      <w:r w:rsidR="008028DA" w:rsidRPr="00D40D33">
        <w:rPr>
          <w:rFonts w:ascii="Times New Roman" w:hAnsi="Times New Roman" w:cs="Times New Roman"/>
          <w:color w:val="000000"/>
          <w:sz w:val="24"/>
          <w:szCs w:val="24"/>
        </w:rPr>
        <w:t>Б</w:t>
      </w:r>
      <w:r w:rsidR="00C60AA7" w:rsidRPr="00D40D33">
        <w:rPr>
          <w:rFonts w:ascii="Times New Roman" w:hAnsi="Times New Roman" w:cs="Times New Roman"/>
          <w:color w:val="000000"/>
          <w:sz w:val="24"/>
          <w:szCs w:val="24"/>
        </w:rPr>
        <w:t>ашкортостан</w:t>
      </w:r>
      <w:r w:rsidRPr="00D40D33">
        <w:rPr>
          <w:rFonts w:ascii="Times New Roman" w:hAnsi="Times New Roman" w:cs="Times New Roman"/>
          <w:color w:val="000000"/>
          <w:sz w:val="24"/>
          <w:szCs w:val="24"/>
        </w:rPr>
        <w:t>;</w:t>
      </w:r>
    </w:p>
    <w:p w:rsidR="000A295D" w:rsidRPr="00D40D33" w:rsidRDefault="000A295D"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в) о </w:t>
      </w:r>
      <w:r w:rsidR="006007C0" w:rsidRPr="00D40D33">
        <w:rPr>
          <w:rFonts w:ascii="Times New Roman" w:hAnsi="Times New Roman" w:cs="Times New Roman"/>
          <w:color w:val="000000"/>
          <w:sz w:val="24"/>
          <w:szCs w:val="24"/>
        </w:rPr>
        <w:t>г</w:t>
      </w:r>
      <w:r w:rsidRPr="00D40D33">
        <w:rPr>
          <w:rFonts w:ascii="Times New Roman" w:hAnsi="Times New Roman" w:cs="Times New Roman"/>
          <w:color w:val="000000"/>
          <w:sz w:val="24"/>
          <w:szCs w:val="24"/>
        </w:rPr>
        <w:t xml:space="preserve">енеральном плане </w:t>
      </w:r>
      <w:r w:rsidR="00D240BA" w:rsidRPr="00D40D33">
        <w:rPr>
          <w:rFonts w:ascii="Times New Roman" w:hAnsi="Times New Roman" w:cs="Times New Roman"/>
          <w:color w:val="000000"/>
          <w:sz w:val="24"/>
          <w:szCs w:val="24"/>
        </w:rPr>
        <w:t>сельского поселения</w:t>
      </w:r>
      <w:r w:rsidR="00FC496B">
        <w:rPr>
          <w:rFonts w:ascii="Times New Roman" w:hAnsi="Times New Roman" w:cs="Times New Roman"/>
          <w:color w:val="000000"/>
          <w:sz w:val="24"/>
          <w:szCs w:val="24"/>
        </w:rPr>
        <w:t>Аккузевский</w:t>
      </w:r>
      <w:r w:rsidR="00F5301A" w:rsidRPr="00D40D33">
        <w:rPr>
          <w:rFonts w:ascii="Times New Roman" w:hAnsi="Times New Roman" w:cs="Times New Roman"/>
          <w:color w:val="000000"/>
          <w:spacing w:val="-1"/>
          <w:sz w:val="24"/>
          <w:szCs w:val="24"/>
        </w:rPr>
        <w:t xml:space="preserve"> сельсовет</w:t>
      </w:r>
      <w:r w:rsidR="0006607B">
        <w:rPr>
          <w:rFonts w:ascii="Times New Roman" w:hAnsi="Times New Roman" w:cs="Times New Roman"/>
          <w:color w:val="000000"/>
          <w:sz w:val="24"/>
          <w:szCs w:val="24"/>
        </w:rPr>
        <w:t>МР Илишевский</w:t>
      </w:r>
      <w:r w:rsidR="002D2516" w:rsidRPr="00D40D33">
        <w:rPr>
          <w:rFonts w:ascii="Times New Roman" w:hAnsi="Times New Roman" w:cs="Times New Roman"/>
          <w:color w:val="000000"/>
          <w:sz w:val="24"/>
          <w:szCs w:val="24"/>
        </w:rPr>
        <w:t xml:space="preserve"> район</w:t>
      </w:r>
      <w:r w:rsidR="006007C0" w:rsidRPr="00D40D33">
        <w:rPr>
          <w:rFonts w:ascii="Times New Roman" w:hAnsi="Times New Roman" w:cs="Times New Roman"/>
          <w:color w:val="000000"/>
          <w:sz w:val="24"/>
          <w:szCs w:val="24"/>
        </w:rPr>
        <w:t xml:space="preserve"> Республики Башкортостан</w:t>
      </w:r>
      <w:r w:rsidRPr="00D40D33">
        <w:rPr>
          <w:rFonts w:ascii="Times New Roman" w:hAnsi="Times New Roman" w:cs="Times New Roman"/>
          <w:color w:val="000000"/>
          <w:sz w:val="24"/>
          <w:szCs w:val="24"/>
        </w:rPr>
        <w:t>;</w:t>
      </w:r>
    </w:p>
    <w:p w:rsidR="000A295D" w:rsidRPr="00D40D33" w:rsidRDefault="000A295D"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г) о настоящих Правилах и внесении в них изменений;</w:t>
      </w:r>
    </w:p>
    <w:p w:rsidR="000A295D" w:rsidRPr="00D40D33" w:rsidRDefault="000A295D"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д) о документации по планировке территории;</w:t>
      </w:r>
    </w:p>
    <w:p w:rsidR="000A295D" w:rsidRPr="00D40D33" w:rsidRDefault="000A295D"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е) об изученности природных и техногенных условий на основании инженерных изысканий;</w:t>
      </w:r>
    </w:p>
    <w:p w:rsidR="000A295D" w:rsidRPr="00D40D33" w:rsidRDefault="000A295D"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ж) о резервировании земель, об изъятии земельных участков для государственных или муниципальных нужд;</w:t>
      </w:r>
    </w:p>
    <w:p w:rsidR="000A295D" w:rsidRPr="00D40D33" w:rsidRDefault="000A295D"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з) о геодезических и картографических материалах;</w:t>
      </w:r>
    </w:p>
    <w:p w:rsidR="000A295D" w:rsidRPr="00D40D33" w:rsidRDefault="000A295D"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2) материалы о застроенных и подлежащих застройке земельных участках, включая:</w:t>
      </w:r>
    </w:p>
    <w:p w:rsidR="000A295D" w:rsidRPr="00D40D33" w:rsidRDefault="000A295D"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а) результаты инженерных изысканий;</w:t>
      </w:r>
    </w:p>
    <w:p w:rsidR="000A295D" w:rsidRPr="00D40D33" w:rsidRDefault="000A295D"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0A295D" w:rsidRPr="00D40D33" w:rsidRDefault="000A295D"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0A295D" w:rsidRPr="00D40D33" w:rsidRDefault="00C60AA7"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г) </w:t>
      </w:r>
      <w:r w:rsidR="000A295D" w:rsidRPr="00D40D33">
        <w:rPr>
          <w:rFonts w:ascii="Times New Roman" w:hAnsi="Times New Roman" w:cs="Times New Roman"/>
          <w:color w:val="000000"/>
          <w:sz w:val="24"/>
          <w:szCs w:val="24"/>
        </w:rPr>
        <w:t>заключение государственной экспертизы проектной документации (при необходимости);</w:t>
      </w:r>
    </w:p>
    <w:p w:rsidR="000A295D" w:rsidRPr="00D40D33" w:rsidRDefault="000A295D"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е) разрешение о предоставлении разрешения на отклонение от предельных параметров разрешенного строительства, </w:t>
      </w:r>
    </w:p>
    <w:p w:rsidR="000A295D" w:rsidRPr="00D40D33" w:rsidRDefault="000A295D"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ж) решение о предоставлении разрешения на условно разрешенный вид использования;</w:t>
      </w:r>
    </w:p>
    <w:p w:rsidR="000A295D" w:rsidRPr="00D40D33" w:rsidRDefault="000A295D"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з) документы, подтверждающие соответствие построенного, реконструированногообъекта капитального строительства проектной документации;</w:t>
      </w:r>
    </w:p>
    <w:p w:rsidR="000A295D" w:rsidRPr="00D40D33" w:rsidRDefault="000A295D"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и) акт приемки объекта капитального строительства;</w:t>
      </w:r>
    </w:p>
    <w:p w:rsidR="000A295D" w:rsidRPr="00D40D33" w:rsidRDefault="000A295D"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к) разрешение на ввод объекта в эксплуатацию;</w:t>
      </w:r>
    </w:p>
    <w:p w:rsidR="000A295D" w:rsidRPr="00D40D33" w:rsidRDefault="00C60AA7"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л) </w:t>
      </w:r>
      <w:r w:rsidR="000A295D" w:rsidRPr="00D40D33">
        <w:rPr>
          <w:rFonts w:ascii="Times New Roman" w:hAnsi="Times New Roman" w:cs="Times New Roman"/>
          <w:color w:val="000000"/>
          <w:sz w:val="24"/>
          <w:szCs w:val="24"/>
        </w:rPr>
        <w:t>схема, отображающая расположение пос</w:t>
      </w:r>
      <w:r w:rsidR="0006607B">
        <w:rPr>
          <w:rFonts w:ascii="Times New Roman" w:hAnsi="Times New Roman" w:cs="Times New Roman"/>
          <w:color w:val="000000"/>
          <w:sz w:val="24"/>
          <w:szCs w:val="24"/>
        </w:rPr>
        <w:t xml:space="preserve">троенного, реконструированного </w:t>
      </w:r>
      <w:r w:rsidR="000A295D" w:rsidRPr="00D40D33">
        <w:rPr>
          <w:rFonts w:ascii="Times New Roman" w:hAnsi="Times New Roman" w:cs="Times New Roman"/>
          <w:color w:val="000000"/>
          <w:sz w:val="24"/>
          <w:szCs w:val="24"/>
        </w:rPr>
        <w:t>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0A295D" w:rsidRPr="00D40D33" w:rsidRDefault="000A295D"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м) иные документы и материалы о застроенных и подлежащих застройке земельных участках;</w:t>
      </w:r>
    </w:p>
    <w:p w:rsidR="000A295D" w:rsidRPr="00D40D33" w:rsidRDefault="000A295D" w:rsidP="00956C0E">
      <w:pPr>
        <w:spacing w:after="2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3) иные документы и материалы, состав которых может определяться законодател</w:t>
      </w:r>
      <w:r w:rsidR="00275BEE" w:rsidRPr="00D40D33">
        <w:rPr>
          <w:rFonts w:ascii="Times New Roman" w:hAnsi="Times New Roman" w:cs="Times New Roman"/>
          <w:color w:val="000000"/>
          <w:sz w:val="24"/>
          <w:szCs w:val="24"/>
        </w:rPr>
        <w:t xml:space="preserve">ьством Республики Башкортостан, </w:t>
      </w:r>
      <w:r w:rsidR="00905030">
        <w:rPr>
          <w:rFonts w:ascii="Times New Roman" w:hAnsi="Times New Roman" w:cs="Times New Roman"/>
          <w:color w:val="000000"/>
          <w:sz w:val="24"/>
          <w:szCs w:val="24"/>
        </w:rPr>
        <w:t>Илишевского</w:t>
      </w:r>
      <w:r w:rsidR="002D2516" w:rsidRPr="00D40D33">
        <w:rPr>
          <w:rFonts w:ascii="Times New Roman" w:hAnsi="Times New Roman" w:cs="Times New Roman"/>
          <w:color w:val="000000"/>
          <w:sz w:val="24"/>
          <w:szCs w:val="24"/>
        </w:rPr>
        <w:t xml:space="preserve"> района</w:t>
      </w:r>
      <w:r w:rsidRPr="00D40D33">
        <w:rPr>
          <w:rFonts w:ascii="Times New Roman" w:hAnsi="Times New Roman" w:cs="Times New Roman"/>
          <w:color w:val="000000"/>
          <w:sz w:val="24"/>
          <w:szCs w:val="24"/>
        </w:rPr>
        <w:t xml:space="preserve"> Республики Башкортостан о градостроительной деятельности, нормативными правовыми актами  </w:t>
      </w:r>
      <w:r w:rsidR="00D240BA" w:rsidRPr="00D40D33">
        <w:rPr>
          <w:rFonts w:ascii="Times New Roman" w:hAnsi="Times New Roman" w:cs="Times New Roman"/>
          <w:color w:val="000000"/>
          <w:sz w:val="24"/>
          <w:szCs w:val="24"/>
        </w:rPr>
        <w:t>сельского поселения</w:t>
      </w:r>
      <w:r w:rsidR="00FC496B">
        <w:rPr>
          <w:rFonts w:ascii="Times New Roman" w:hAnsi="Times New Roman" w:cs="Times New Roman"/>
          <w:color w:val="000000"/>
          <w:sz w:val="24"/>
          <w:szCs w:val="24"/>
        </w:rPr>
        <w:t>Аккузевский</w:t>
      </w:r>
      <w:r w:rsidR="00F5301A" w:rsidRPr="00D40D33">
        <w:rPr>
          <w:rFonts w:ascii="Times New Roman" w:hAnsi="Times New Roman" w:cs="Times New Roman"/>
          <w:color w:val="000000"/>
          <w:spacing w:val="-1"/>
          <w:sz w:val="24"/>
          <w:szCs w:val="24"/>
        </w:rPr>
        <w:t xml:space="preserve"> сельсовет</w:t>
      </w:r>
      <w:r w:rsidRPr="00D40D33">
        <w:rPr>
          <w:rFonts w:ascii="Times New Roman" w:hAnsi="Times New Roman" w:cs="Times New Roman"/>
          <w:color w:val="000000"/>
          <w:sz w:val="24"/>
          <w:szCs w:val="24"/>
        </w:rPr>
        <w:t>.</w:t>
      </w:r>
    </w:p>
    <w:p w:rsidR="007D72B2" w:rsidRPr="00D40D33" w:rsidRDefault="007D72B2" w:rsidP="007D72B2">
      <w:pPr>
        <w:pStyle w:val="ConsPlusNormal"/>
        <w:ind w:firstLine="540"/>
        <w:jc w:val="both"/>
        <w:rPr>
          <w:rFonts w:ascii="Times New Roman" w:hAnsi="Times New Roman" w:cs="Times New Roman"/>
          <w:b/>
          <w:color w:val="000000"/>
          <w:sz w:val="24"/>
          <w:szCs w:val="24"/>
        </w:rPr>
      </w:pPr>
    </w:p>
    <w:p w:rsidR="00BB4AE5" w:rsidRPr="00D40D33" w:rsidRDefault="00BB4AE5" w:rsidP="007D72B2">
      <w:pPr>
        <w:pStyle w:val="ConsPlusNormal"/>
        <w:ind w:firstLine="540"/>
        <w:jc w:val="both"/>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007D72B2" w:rsidRPr="005073EF">
        <w:rPr>
          <w:rFonts w:ascii="Times New Roman" w:hAnsi="Times New Roman" w:cs="Times New Roman"/>
          <w:b/>
          <w:color w:val="000000"/>
          <w:sz w:val="24"/>
          <w:szCs w:val="24"/>
        </w:rPr>
        <w:t>50</w:t>
      </w:r>
      <w:r w:rsidRPr="00D40D33">
        <w:rPr>
          <w:rFonts w:ascii="Times New Roman" w:hAnsi="Times New Roman" w:cs="Times New Roman"/>
          <w:b/>
          <w:color w:val="000000"/>
          <w:sz w:val="24"/>
          <w:szCs w:val="24"/>
        </w:rPr>
        <w:t>. Градостроительный план земельного участка</w:t>
      </w:r>
    </w:p>
    <w:p w:rsidR="00BB4AE5" w:rsidRPr="00D40D33" w:rsidRDefault="00BB4AE5" w:rsidP="007D72B2">
      <w:pPr>
        <w:pStyle w:val="ConsPlusNormal"/>
        <w:jc w:val="both"/>
        <w:rPr>
          <w:rFonts w:ascii="Times New Roman" w:hAnsi="Times New Roman" w:cs="Times New Roman"/>
          <w:b/>
          <w:color w:val="000000"/>
          <w:sz w:val="24"/>
          <w:szCs w:val="24"/>
        </w:rPr>
      </w:pP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3. В градостроительном плане земельного участка содержится информация:</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2) о границах земельного участка и о кадастровом номере земельного участка (при его наличии);</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w:t>
      </w:r>
      <w:r w:rsidR="007D72B2" w:rsidRPr="00D40D33">
        <w:rPr>
          <w:rFonts w:ascii="Times New Roman" w:hAnsi="Times New Roman" w:cs="Times New Roman"/>
          <w:color w:val="000000"/>
          <w:sz w:val="24"/>
          <w:szCs w:val="24"/>
        </w:rPr>
        <w:t>Градостроительного Кодекса Российской Федерации</w:t>
      </w:r>
      <w:r w:rsidRPr="00D40D33">
        <w:rPr>
          <w:rFonts w:ascii="Times New Roman" w:hAnsi="Times New Roman" w:cs="Times New Roman"/>
          <w:color w:val="000000"/>
          <w:sz w:val="24"/>
          <w:szCs w:val="24"/>
        </w:rPr>
        <w:t>,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11) о границах зон действия публичных сервитутов;</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12) о номере и (или) наименовании элемента планировочной структуры, в границах которого расположен земельный участок;</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17) о красных линиях.</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4. В случае, если в соответствии с </w:t>
      </w:r>
      <w:r w:rsidR="007D72B2" w:rsidRPr="00D40D33">
        <w:rPr>
          <w:rFonts w:ascii="Times New Roman" w:hAnsi="Times New Roman" w:cs="Times New Roman"/>
          <w:color w:val="000000"/>
          <w:sz w:val="24"/>
          <w:szCs w:val="24"/>
        </w:rPr>
        <w:t>Градостроительным Кодексом Российской Федерации</w:t>
      </w:r>
      <w:r w:rsidRPr="00D40D33">
        <w:rPr>
          <w:rFonts w:ascii="Times New Roman" w:hAnsi="Times New Roman" w:cs="Times New Roman"/>
          <w:color w:val="000000"/>
          <w:sz w:val="24"/>
          <w:szCs w:val="24"/>
        </w:rPr>
        <w:t xml:space="preserve">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6. Орган местного самоуправления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w:t>
      </w:r>
      <w:r w:rsidR="007D72B2" w:rsidRPr="00D40D33">
        <w:rPr>
          <w:rFonts w:ascii="Times New Roman" w:hAnsi="Times New Roman" w:cs="Times New Roman"/>
          <w:color w:val="000000"/>
          <w:sz w:val="24"/>
          <w:szCs w:val="24"/>
        </w:rPr>
        <w:t>Градостроительного Кодекса Российской Федерации</w:t>
      </w:r>
      <w:r w:rsidRPr="00D40D33">
        <w:rPr>
          <w:rFonts w:ascii="Times New Roman" w:hAnsi="Times New Roman" w:cs="Times New Roman"/>
          <w:color w:val="000000"/>
          <w:sz w:val="24"/>
          <w:szCs w:val="24"/>
        </w:rPr>
        <w:t>.</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BB4AE5" w:rsidRPr="00D40D33" w:rsidRDefault="00BB4AE5" w:rsidP="007D72B2">
      <w:pPr>
        <w:pStyle w:val="ConsPlusNormal"/>
        <w:ind w:firstLine="54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r w:rsidR="007D72B2" w:rsidRPr="00D40D33">
        <w:rPr>
          <w:rFonts w:ascii="Times New Roman" w:hAnsi="Times New Roman" w:cs="Times New Roman"/>
          <w:color w:val="000000"/>
          <w:sz w:val="24"/>
          <w:szCs w:val="24"/>
        </w:rPr>
        <w:t>.</w:t>
      </w:r>
    </w:p>
    <w:p w:rsidR="00BB4AE5" w:rsidRPr="00D40D33" w:rsidRDefault="00BB4AE5" w:rsidP="007D72B2">
      <w:pPr>
        <w:spacing w:line="240" w:lineRule="auto"/>
        <w:ind w:firstLine="360"/>
        <w:rPr>
          <w:rFonts w:ascii="Times New Roman" w:hAnsi="Times New Roman" w:cs="Times New Roman"/>
          <w:color w:val="000000"/>
          <w:sz w:val="24"/>
          <w:szCs w:val="24"/>
        </w:rPr>
      </w:pPr>
    </w:p>
    <w:p w:rsidR="000A295D" w:rsidRPr="00D40D33" w:rsidRDefault="000A295D"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ГЛАВА </w:t>
      </w:r>
      <w:r w:rsidR="00395DF2" w:rsidRPr="00D40D33">
        <w:rPr>
          <w:rFonts w:ascii="Times New Roman" w:hAnsi="Times New Roman" w:cs="Times New Roman"/>
          <w:b/>
          <w:color w:val="000000"/>
          <w:sz w:val="24"/>
          <w:szCs w:val="24"/>
        </w:rPr>
        <w:t>Х</w:t>
      </w:r>
      <w:r w:rsidRPr="00D40D33">
        <w:rPr>
          <w:rFonts w:ascii="Times New Roman" w:hAnsi="Times New Roman" w:cs="Times New Roman"/>
          <w:b/>
          <w:color w:val="000000"/>
          <w:sz w:val="24"/>
          <w:szCs w:val="24"/>
        </w:rPr>
        <w:t>.  КОНТРОЛЬ ЗА ИСПОЛЬЗОВАНИЕМ ЗЕМЕЛЬНЫХ УЧАСТКОВ И ОБЪЕКТОВ КАПИТАЛЬНОГО СТРОИТЕЛЬСТВА. ОТВЕТСТВЕННОСТЬ ЗА НАРУШЕНИЕ ПРАВИЛ</w:t>
      </w:r>
    </w:p>
    <w:p w:rsidR="000A295D" w:rsidRPr="00D40D33" w:rsidRDefault="000A295D" w:rsidP="00F71DA3">
      <w:pPr>
        <w:spacing w:line="240" w:lineRule="auto"/>
        <w:ind w:firstLine="360"/>
        <w:rPr>
          <w:rFonts w:ascii="Times New Roman" w:hAnsi="Times New Roman" w:cs="Times New Roman"/>
          <w:b/>
          <w:color w:val="000000"/>
          <w:sz w:val="24"/>
          <w:szCs w:val="24"/>
        </w:rPr>
      </w:pPr>
    </w:p>
    <w:p w:rsidR="000A295D" w:rsidRPr="00D40D33" w:rsidRDefault="000A295D"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007C5F96" w:rsidRPr="00D40D33">
        <w:rPr>
          <w:rFonts w:ascii="Times New Roman" w:hAnsi="Times New Roman" w:cs="Times New Roman"/>
          <w:b/>
          <w:color w:val="000000"/>
          <w:sz w:val="24"/>
          <w:szCs w:val="24"/>
        </w:rPr>
        <w:t>5</w:t>
      </w:r>
      <w:r w:rsidR="00C3161F" w:rsidRPr="00D40D33">
        <w:rPr>
          <w:rFonts w:ascii="Times New Roman" w:hAnsi="Times New Roman" w:cs="Times New Roman"/>
          <w:b/>
          <w:color w:val="000000"/>
          <w:sz w:val="24"/>
          <w:szCs w:val="24"/>
        </w:rPr>
        <w:t>1</w:t>
      </w:r>
      <w:r w:rsidRPr="00D40D33">
        <w:rPr>
          <w:rFonts w:ascii="Times New Roman" w:hAnsi="Times New Roman" w:cs="Times New Roman"/>
          <w:b/>
          <w:color w:val="000000"/>
          <w:sz w:val="24"/>
          <w:szCs w:val="24"/>
        </w:rPr>
        <w:t>. Контроль за использованием земельных участков и объектов капитального строительства</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0A295D" w:rsidRPr="00D40D33" w:rsidRDefault="000A295D" w:rsidP="00386E6A">
      <w:pPr>
        <w:numPr>
          <w:ilvl w:val="0"/>
          <w:numId w:val="39"/>
        </w:numPr>
        <w:tabs>
          <w:tab w:val="num" w:pos="113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осуществляет контроль за использованием по назначению и сохранностью  земельных участков на территории</w:t>
      </w:r>
      <w:r w:rsidR="00D240BA" w:rsidRPr="00D40D33">
        <w:rPr>
          <w:rFonts w:ascii="Times New Roman" w:hAnsi="Times New Roman" w:cs="Times New Roman"/>
          <w:color w:val="000000"/>
          <w:sz w:val="24"/>
          <w:szCs w:val="24"/>
        </w:rPr>
        <w:t>сельского поселения</w:t>
      </w:r>
      <w:r w:rsidR="00FC496B">
        <w:rPr>
          <w:rFonts w:ascii="Times New Roman" w:hAnsi="Times New Roman" w:cs="Times New Roman"/>
          <w:color w:val="000000"/>
          <w:sz w:val="24"/>
          <w:szCs w:val="24"/>
        </w:rPr>
        <w:t>Аккузевский</w:t>
      </w:r>
      <w:r w:rsidR="00F5301A" w:rsidRPr="00D40D33">
        <w:rPr>
          <w:rFonts w:ascii="Times New Roman" w:hAnsi="Times New Roman" w:cs="Times New Roman"/>
          <w:color w:val="000000"/>
          <w:sz w:val="24"/>
          <w:szCs w:val="24"/>
        </w:rPr>
        <w:t xml:space="preserve"> сельсовет</w:t>
      </w:r>
      <w:r w:rsidR="007159A0" w:rsidRPr="00D40D33">
        <w:rPr>
          <w:rFonts w:ascii="Times New Roman" w:hAnsi="Times New Roman" w:cs="Times New Roman"/>
          <w:color w:val="000000"/>
          <w:sz w:val="24"/>
          <w:szCs w:val="24"/>
        </w:rPr>
        <w:t xml:space="preserve">муниципального района </w:t>
      </w:r>
      <w:r w:rsidR="005073EF">
        <w:rPr>
          <w:rFonts w:ascii="Times New Roman" w:hAnsi="Times New Roman" w:cs="Times New Roman"/>
          <w:color w:val="000000"/>
          <w:sz w:val="24"/>
          <w:szCs w:val="24"/>
        </w:rPr>
        <w:t>Илишевский</w:t>
      </w:r>
      <w:r w:rsidR="002D2516" w:rsidRPr="00D40D33">
        <w:rPr>
          <w:rFonts w:ascii="Times New Roman" w:hAnsi="Times New Roman" w:cs="Times New Roman"/>
          <w:color w:val="000000"/>
          <w:sz w:val="24"/>
          <w:szCs w:val="24"/>
        </w:rPr>
        <w:t xml:space="preserve"> район</w:t>
      </w:r>
      <w:r w:rsidR="002D43A6" w:rsidRPr="00D40D33">
        <w:rPr>
          <w:rFonts w:ascii="Times New Roman" w:hAnsi="Times New Roman" w:cs="Times New Roman"/>
          <w:color w:val="000000"/>
          <w:sz w:val="24"/>
          <w:szCs w:val="24"/>
        </w:rPr>
        <w:t xml:space="preserve"> Р</w:t>
      </w:r>
      <w:r w:rsidR="00C60AA7" w:rsidRPr="00D40D33">
        <w:rPr>
          <w:rFonts w:ascii="Times New Roman" w:hAnsi="Times New Roman" w:cs="Times New Roman"/>
          <w:color w:val="000000"/>
          <w:sz w:val="24"/>
          <w:szCs w:val="24"/>
        </w:rPr>
        <w:t xml:space="preserve">еспублики </w:t>
      </w:r>
      <w:r w:rsidR="002D43A6" w:rsidRPr="00D40D33">
        <w:rPr>
          <w:rFonts w:ascii="Times New Roman" w:hAnsi="Times New Roman" w:cs="Times New Roman"/>
          <w:color w:val="000000"/>
          <w:sz w:val="24"/>
          <w:szCs w:val="24"/>
        </w:rPr>
        <w:t>Б</w:t>
      </w:r>
      <w:r w:rsidR="00C60AA7" w:rsidRPr="00D40D33">
        <w:rPr>
          <w:rFonts w:ascii="Times New Roman" w:hAnsi="Times New Roman" w:cs="Times New Roman"/>
          <w:color w:val="000000"/>
          <w:sz w:val="24"/>
          <w:szCs w:val="24"/>
        </w:rPr>
        <w:t>ашкортостан</w:t>
      </w:r>
      <w:r w:rsidRPr="00D40D33">
        <w:rPr>
          <w:rFonts w:ascii="Times New Roman" w:hAnsi="Times New Roman" w:cs="Times New Roman"/>
          <w:color w:val="000000"/>
          <w:sz w:val="24"/>
          <w:szCs w:val="24"/>
        </w:rPr>
        <w:t xml:space="preserve">  (муниципальный земельный контроль);</w:t>
      </w:r>
    </w:p>
    <w:p w:rsidR="000A295D" w:rsidRPr="00D40D33" w:rsidRDefault="000A295D" w:rsidP="00386E6A">
      <w:pPr>
        <w:numPr>
          <w:ilvl w:val="0"/>
          <w:numId w:val="39"/>
        </w:numPr>
        <w:tabs>
          <w:tab w:val="num" w:pos="113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0A295D" w:rsidRPr="00D40D33" w:rsidRDefault="000A295D" w:rsidP="00386E6A">
      <w:pPr>
        <w:numPr>
          <w:ilvl w:val="0"/>
          <w:numId w:val="39"/>
        </w:numPr>
        <w:tabs>
          <w:tab w:val="num" w:pos="1134"/>
        </w:tabs>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обеспечивает в рамках имеющейся компетенции защиту интересов </w:t>
      </w:r>
      <w:r w:rsidR="00D240BA" w:rsidRPr="00D40D33">
        <w:rPr>
          <w:rFonts w:ascii="Times New Roman" w:hAnsi="Times New Roman" w:cs="Times New Roman"/>
          <w:color w:val="000000"/>
          <w:sz w:val="24"/>
          <w:szCs w:val="24"/>
        </w:rPr>
        <w:t>сельского поселения</w:t>
      </w:r>
      <w:r w:rsidR="00FC496B">
        <w:rPr>
          <w:rFonts w:ascii="Times New Roman" w:hAnsi="Times New Roman" w:cs="Times New Roman"/>
          <w:color w:val="000000"/>
          <w:sz w:val="24"/>
          <w:szCs w:val="24"/>
        </w:rPr>
        <w:t>Аккузевский</w:t>
      </w:r>
      <w:r w:rsidR="00F5301A" w:rsidRPr="00D40D33">
        <w:rPr>
          <w:rFonts w:ascii="Times New Roman" w:hAnsi="Times New Roman" w:cs="Times New Roman"/>
          <w:color w:val="000000"/>
          <w:sz w:val="24"/>
          <w:szCs w:val="24"/>
        </w:rPr>
        <w:t xml:space="preserve"> сельсовет</w:t>
      </w:r>
      <w:r w:rsidR="007159A0" w:rsidRPr="00D40D33">
        <w:rPr>
          <w:rFonts w:ascii="Times New Roman" w:hAnsi="Times New Roman" w:cs="Times New Roman"/>
          <w:color w:val="000000"/>
          <w:sz w:val="24"/>
          <w:szCs w:val="24"/>
        </w:rPr>
        <w:t xml:space="preserve">муниципального района </w:t>
      </w:r>
      <w:r w:rsidR="005073EF">
        <w:rPr>
          <w:rFonts w:ascii="Times New Roman" w:hAnsi="Times New Roman" w:cs="Times New Roman"/>
          <w:color w:val="000000"/>
          <w:sz w:val="24"/>
          <w:szCs w:val="24"/>
        </w:rPr>
        <w:t>Илишевский</w:t>
      </w:r>
      <w:r w:rsidR="002D2516" w:rsidRPr="00D40D33">
        <w:rPr>
          <w:rFonts w:ascii="Times New Roman" w:hAnsi="Times New Roman" w:cs="Times New Roman"/>
          <w:color w:val="000000"/>
          <w:sz w:val="24"/>
          <w:szCs w:val="24"/>
        </w:rPr>
        <w:t xml:space="preserve"> район</w:t>
      </w:r>
      <w:r w:rsidR="000570A3" w:rsidRPr="00D40D33">
        <w:rPr>
          <w:rFonts w:ascii="Times New Roman" w:hAnsi="Times New Roman" w:cs="Times New Roman"/>
          <w:color w:val="000000"/>
          <w:sz w:val="24"/>
          <w:szCs w:val="24"/>
        </w:rPr>
        <w:t xml:space="preserve"> Р</w:t>
      </w:r>
      <w:r w:rsidR="00C60AA7" w:rsidRPr="00D40D33">
        <w:rPr>
          <w:rFonts w:ascii="Times New Roman" w:hAnsi="Times New Roman" w:cs="Times New Roman"/>
          <w:color w:val="000000"/>
          <w:sz w:val="24"/>
          <w:szCs w:val="24"/>
        </w:rPr>
        <w:t xml:space="preserve">еспублики </w:t>
      </w:r>
      <w:r w:rsidR="000570A3" w:rsidRPr="00D40D33">
        <w:rPr>
          <w:rFonts w:ascii="Times New Roman" w:hAnsi="Times New Roman" w:cs="Times New Roman"/>
          <w:color w:val="000000"/>
          <w:sz w:val="24"/>
          <w:szCs w:val="24"/>
        </w:rPr>
        <w:t>Б</w:t>
      </w:r>
      <w:r w:rsidR="00C60AA7" w:rsidRPr="00D40D33">
        <w:rPr>
          <w:rFonts w:ascii="Times New Roman" w:hAnsi="Times New Roman" w:cs="Times New Roman"/>
          <w:color w:val="000000"/>
          <w:sz w:val="24"/>
          <w:szCs w:val="24"/>
        </w:rPr>
        <w:t>ашкортостан</w:t>
      </w:r>
      <w:r w:rsidRPr="00D40D33">
        <w:rPr>
          <w:rFonts w:ascii="Times New Roman" w:hAnsi="Times New Roman" w:cs="Times New Roman"/>
          <w:color w:val="000000"/>
          <w:sz w:val="24"/>
          <w:szCs w:val="24"/>
        </w:rPr>
        <w:t xml:space="preserve"> в судах, в том числе путем направления заявлений, исковых заявлений и жалоб.</w:t>
      </w:r>
    </w:p>
    <w:p w:rsidR="000A295D" w:rsidRPr="00D40D33" w:rsidRDefault="000A295D" w:rsidP="00F71DA3">
      <w:pPr>
        <w:spacing w:line="240" w:lineRule="auto"/>
        <w:ind w:firstLine="360"/>
        <w:jc w:val="center"/>
        <w:rPr>
          <w:rFonts w:ascii="Times New Roman" w:hAnsi="Times New Roman" w:cs="Times New Roman"/>
          <w:b/>
          <w:color w:val="000000"/>
          <w:sz w:val="24"/>
          <w:szCs w:val="24"/>
        </w:rPr>
      </w:pPr>
    </w:p>
    <w:p w:rsidR="000A295D" w:rsidRPr="00D40D33" w:rsidRDefault="000A295D" w:rsidP="00F71DA3">
      <w:pPr>
        <w:pStyle w:val="1"/>
        <w:numPr>
          <w:ilvl w:val="0"/>
          <w:numId w:val="0"/>
        </w:numPr>
        <w:tabs>
          <w:tab w:val="left" w:pos="708"/>
        </w:tabs>
        <w:ind w:firstLine="360"/>
        <w:rPr>
          <w:noProof/>
          <w:color w:val="000000"/>
          <w:sz w:val="24"/>
          <w:szCs w:val="24"/>
        </w:rPr>
      </w:pPr>
      <w:r w:rsidRPr="00D40D33">
        <w:rPr>
          <w:color w:val="000000"/>
          <w:sz w:val="24"/>
          <w:szCs w:val="24"/>
        </w:rPr>
        <w:t>Статья</w:t>
      </w:r>
      <w:r w:rsidR="007C5F96" w:rsidRPr="00D40D33">
        <w:rPr>
          <w:noProof/>
          <w:color w:val="000000"/>
          <w:sz w:val="24"/>
          <w:szCs w:val="24"/>
        </w:rPr>
        <w:t>5</w:t>
      </w:r>
      <w:r w:rsidR="00C3161F" w:rsidRPr="00D40D33">
        <w:rPr>
          <w:noProof/>
          <w:color w:val="000000"/>
          <w:sz w:val="24"/>
          <w:szCs w:val="24"/>
        </w:rPr>
        <w:t>2</w:t>
      </w:r>
      <w:r w:rsidRPr="00D40D33">
        <w:rPr>
          <w:noProof/>
          <w:color w:val="000000"/>
          <w:sz w:val="24"/>
          <w:szCs w:val="24"/>
        </w:rPr>
        <w:t>. Ответственность за нарушение Правил</w:t>
      </w:r>
    </w:p>
    <w:p w:rsidR="000A295D" w:rsidRPr="00D40D33" w:rsidRDefault="000A295D" w:rsidP="00F71DA3">
      <w:pPr>
        <w:spacing w:line="240" w:lineRule="auto"/>
        <w:ind w:firstLine="360"/>
        <w:jc w:val="left"/>
        <w:rPr>
          <w:rFonts w:ascii="Times New Roman" w:hAnsi="Times New Roman" w:cs="Times New Roman"/>
          <w:color w:val="000000"/>
          <w:sz w:val="24"/>
          <w:szCs w:val="24"/>
        </w:rPr>
      </w:pPr>
    </w:p>
    <w:p w:rsidR="000A295D" w:rsidRPr="00D40D33" w:rsidRDefault="000A295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956C0E" w:rsidRPr="00D40D33" w:rsidRDefault="00956C0E" w:rsidP="00F71DA3">
      <w:pPr>
        <w:spacing w:line="240" w:lineRule="auto"/>
        <w:ind w:firstLine="360"/>
        <w:rPr>
          <w:rFonts w:ascii="Times New Roman" w:hAnsi="Times New Roman" w:cs="Times New Roman"/>
          <w:color w:val="000000"/>
          <w:sz w:val="24"/>
          <w:szCs w:val="24"/>
        </w:rPr>
      </w:pPr>
    </w:p>
    <w:p w:rsidR="00D823F4" w:rsidRPr="00D40D33" w:rsidRDefault="00D823F4" w:rsidP="00F71DA3">
      <w:pPr>
        <w:pStyle w:val="1"/>
        <w:numPr>
          <w:ilvl w:val="0"/>
          <w:numId w:val="0"/>
        </w:numPr>
        <w:ind w:right="141" w:firstLine="360"/>
        <w:rPr>
          <w:b w:val="0"/>
          <w:color w:val="000000"/>
          <w:sz w:val="24"/>
          <w:szCs w:val="24"/>
        </w:rPr>
      </w:pPr>
    </w:p>
    <w:p w:rsidR="00D823F4" w:rsidRPr="00D40D33" w:rsidRDefault="00D823F4" w:rsidP="00F71DA3">
      <w:pPr>
        <w:pStyle w:val="1"/>
        <w:numPr>
          <w:ilvl w:val="0"/>
          <w:numId w:val="0"/>
        </w:numPr>
        <w:ind w:right="141" w:firstLine="360"/>
        <w:rPr>
          <w:b w:val="0"/>
          <w:color w:val="000000"/>
          <w:sz w:val="24"/>
          <w:szCs w:val="24"/>
        </w:rPr>
      </w:pPr>
    </w:p>
    <w:p w:rsidR="00D823F4" w:rsidRPr="00D40D33" w:rsidRDefault="00D823F4" w:rsidP="00D823F4">
      <w:pPr>
        <w:rPr>
          <w:color w:val="000000"/>
        </w:rPr>
      </w:pPr>
    </w:p>
    <w:p w:rsidR="002A48B1" w:rsidRPr="00D40D33" w:rsidRDefault="002A48B1" w:rsidP="00F71DA3">
      <w:pPr>
        <w:pStyle w:val="1"/>
        <w:numPr>
          <w:ilvl w:val="0"/>
          <w:numId w:val="0"/>
        </w:numPr>
        <w:ind w:right="141" w:firstLine="360"/>
        <w:rPr>
          <w:b w:val="0"/>
          <w:color w:val="000000"/>
          <w:sz w:val="24"/>
          <w:szCs w:val="24"/>
        </w:rPr>
      </w:pPr>
      <w:r w:rsidRPr="00D40D33">
        <w:rPr>
          <w:b w:val="0"/>
          <w:color w:val="000000"/>
          <w:sz w:val="24"/>
          <w:szCs w:val="24"/>
        </w:rPr>
        <w:t xml:space="preserve">ЧАСТЬ </w:t>
      </w:r>
      <w:r w:rsidRPr="00D40D33">
        <w:rPr>
          <w:b w:val="0"/>
          <w:color w:val="000000"/>
          <w:sz w:val="24"/>
          <w:szCs w:val="24"/>
          <w:lang w:val="en-US"/>
        </w:rPr>
        <w:t>II</w:t>
      </w:r>
      <w:r w:rsidRPr="00D40D33">
        <w:rPr>
          <w:b w:val="0"/>
          <w:color w:val="000000"/>
          <w:sz w:val="24"/>
          <w:szCs w:val="24"/>
        </w:rPr>
        <w:t>.</w:t>
      </w:r>
    </w:p>
    <w:p w:rsidR="002A48B1" w:rsidRPr="00D40D33" w:rsidRDefault="002A48B1" w:rsidP="00F71DA3">
      <w:pPr>
        <w:pStyle w:val="1"/>
        <w:numPr>
          <w:ilvl w:val="0"/>
          <w:numId w:val="0"/>
        </w:numPr>
        <w:ind w:right="141" w:firstLine="360"/>
        <w:rPr>
          <w:b w:val="0"/>
          <w:color w:val="000000"/>
          <w:sz w:val="24"/>
          <w:szCs w:val="24"/>
        </w:rPr>
      </w:pPr>
      <w:r w:rsidRPr="00D40D33">
        <w:rPr>
          <w:b w:val="0"/>
          <w:color w:val="000000"/>
          <w:sz w:val="24"/>
          <w:szCs w:val="24"/>
        </w:rPr>
        <w:t xml:space="preserve">КАРТА ГРАДОСТРОИТЕЛЬНОГО ЗОНИРОВАНИЯ </w:t>
      </w:r>
      <w:r w:rsidR="00D240BA" w:rsidRPr="00D40D33">
        <w:rPr>
          <w:b w:val="0"/>
          <w:color w:val="000000"/>
          <w:sz w:val="24"/>
          <w:szCs w:val="24"/>
        </w:rPr>
        <w:t>СЕЛЬСКОГО ПОСЕЛЕНИЯ</w:t>
      </w:r>
      <w:r w:rsidR="00FC496B">
        <w:rPr>
          <w:b w:val="0"/>
          <w:color w:val="000000"/>
          <w:sz w:val="24"/>
          <w:szCs w:val="24"/>
        </w:rPr>
        <w:t>АККУЗЕВСКИЙ</w:t>
      </w:r>
      <w:r w:rsidR="00F5301A" w:rsidRPr="00D40D33">
        <w:rPr>
          <w:b w:val="0"/>
          <w:color w:val="000000"/>
          <w:sz w:val="24"/>
          <w:szCs w:val="24"/>
        </w:rPr>
        <w:t xml:space="preserve"> СЕЛЬСОВЕТ</w:t>
      </w:r>
      <w:r w:rsidR="007159A0" w:rsidRPr="00D40D33">
        <w:rPr>
          <w:b w:val="0"/>
          <w:color w:val="000000"/>
          <w:sz w:val="24"/>
          <w:szCs w:val="24"/>
        </w:rPr>
        <w:t xml:space="preserve">МУНИЦИПАЛЬНОГО РАЙОНА </w:t>
      </w:r>
      <w:r w:rsidR="005073EF">
        <w:rPr>
          <w:b w:val="0"/>
          <w:color w:val="000000"/>
          <w:sz w:val="24"/>
          <w:szCs w:val="24"/>
        </w:rPr>
        <w:t>ИЛИШЕВСКИЙ</w:t>
      </w:r>
      <w:r w:rsidR="002D2516" w:rsidRPr="00D40D33">
        <w:rPr>
          <w:b w:val="0"/>
          <w:color w:val="000000"/>
          <w:sz w:val="24"/>
          <w:szCs w:val="24"/>
        </w:rPr>
        <w:t xml:space="preserve"> РАЙОН</w:t>
      </w:r>
      <w:r w:rsidR="00707E77" w:rsidRPr="00D40D33">
        <w:rPr>
          <w:b w:val="0"/>
          <w:color w:val="000000"/>
          <w:sz w:val="24"/>
          <w:szCs w:val="24"/>
        </w:rPr>
        <w:t xml:space="preserve"> Р</w:t>
      </w:r>
      <w:r w:rsidR="00C60AA7" w:rsidRPr="00D40D33">
        <w:rPr>
          <w:b w:val="0"/>
          <w:color w:val="000000"/>
          <w:sz w:val="24"/>
          <w:szCs w:val="24"/>
        </w:rPr>
        <w:t xml:space="preserve">ЕСПУБЛИКИ </w:t>
      </w:r>
      <w:r w:rsidR="00707E77" w:rsidRPr="00D40D33">
        <w:rPr>
          <w:b w:val="0"/>
          <w:color w:val="000000"/>
          <w:sz w:val="24"/>
          <w:szCs w:val="24"/>
        </w:rPr>
        <w:t>Б</w:t>
      </w:r>
      <w:r w:rsidR="00C60AA7" w:rsidRPr="00D40D33">
        <w:rPr>
          <w:b w:val="0"/>
          <w:color w:val="000000"/>
          <w:sz w:val="24"/>
          <w:szCs w:val="24"/>
        </w:rPr>
        <w:t>АШКОРТОСТАН</w:t>
      </w:r>
    </w:p>
    <w:p w:rsidR="002A48B1" w:rsidRPr="00D40D33" w:rsidRDefault="002A48B1" w:rsidP="00F71DA3">
      <w:pPr>
        <w:pStyle w:val="1"/>
        <w:numPr>
          <w:ilvl w:val="0"/>
          <w:numId w:val="0"/>
        </w:numPr>
        <w:ind w:right="141" w:firstLine="360"/>
        <w:rPr>
          <w:color w:val="000000"/>
          <w:sz w:val="24"/>
          <w:szCs w:val="24"/>
        </w:rPr>
      </w:pPr>
    </w:p>
    <w:p w:rsidR="002A48B1" w:rsidRPr="00D40D33" w:rsidRDefault="002A48B1" w:rsidP="00F71DA3">
      <w:pPr>
        <w:pStyle w:val="1"/>
        <w:numPr>
          <w:ilvl w:val="0"/>
          <w:numId w:val="0"/>
        </w:numPr>
        <w:ind w:right="141" w:firstLine="360"/>
        <w:rPr>
          <w:color w:val="000000"/>
          <w:sz w:val="24"/>
          <w:szCs w:val="24"/>
        </w:rPr>
      </w:pPr>
      <w:r w:rsidRPr="00D40D33">
        <w:rPr>
          <w:color w:val="000000"/>
          <w:sz w:val="24"/>
          <w:szCs w:val="24"/>
        </w:rPr>
        <w:t xml:space="preserve">ГЛАВА </w:t>
      </w:r>
      <w:r w:rsidRPr="00D40D33">
        <w:rPr>
          <w:color w:val="000000"/>
          <w:sz w:val="24"/>
          <w:szCs w:val="24"/>
          <w:lang w:val="en-US"/>
        </w:rPr>
        <w:t>X</w:t>
      </w:r>
      <w:r w:rsidR="007C5F96" w:rsidRPr="00D40D33">
        <w:rPr>
          <w:color w:val="000000"/>
          <w:sz w:val="24"/>
          <w:szCs w:val="24"/>
          <w:lang w:val="en-US"/>
        </w:rPr>
        <w:t>I</w:t>
      </w:r>
      <w:r w:rsidRPr="00D40D33">
        <w:rPr>
          <w:color w:val="000000"/>
          <w:sz w:val="24"/>
          <w:szCs w:val="24"/>
        </w:rPr>
        <w:t xml:space="preserve">. КАРТА ГРАДОСТРОИТЕЛЬНОГО ЗОНИРОВАНИЯ </w:t>
      </w:r>
      <w:r w:rsidR="00D240BA" w:rsidRPr="00D40D33">
        <w:rPr>
          <w:color w:val="000000"/>
          <w:sz w:val="24"/>
          <w:szCs w:val="24"/>
        </w:rPr>
        <w:t>СЕЛЬСКОГО ПОСЕЛЕНИЯ</w:t>
      </w:r>
      <w:r w:rsidR="00FC496B">
        <w:rPr>
          <w:color w:val="000000"/>
          <w:sz w:val="24"/>
          <w:szCs w:val="24"/>
        </w:rPr>
        <w:t>АККУЗЕВСКИЙ</w:t>
      </w:r>
      <w:r w:rsidR="00F5301A" w:rsidRPr="00D40D33">
        <w:rPr>
          <w:color w:val="000000"/>
          <w:sz w:val="24"/>
          <w:szCs w:val="24"/>
        </w:rPr>
        <w:t xml:space="preserve"> СЕЛЬСОВЕТ</w:t>
      </w:r>
      <w:r w:rsidR="007159A0" w:rsidRPr="00D40D33">
        <w:rPr>
          <w:color w:val="000000"/>
          <w:sz w:val="24"/>
          <w:szCs w:val="24"/>
        </w:rPr>
        <w:t xml:space="preserve">МУНИЦИПАЛЬНОГО РАЙОНА </w:t>
      </w:r>
      <w:r w:rsidR="005073EF">
        <w:rPr>
          <w:color w:val="000000"/>
          <w:sz w:val="24"/>
          <w:szCs w:val="24"/>
        </w:rPr>
        <w:t>ИЛИШЕВСКИЙ</w:t>
      </w:r>
      <w:r w:rsidR="002D2516" w:rsidRPr="00D40D33">
        <w:rPr>
          <w:color w:val="000000"/>
          <w:sz w:val="24"/>
          <w:szCs w:val="24"/>
        </w:rPr>
        <w:t xml:space="preserve"> РАЙОН</w:t>
      </w:r>
      <w:r w:rsidR="00707E77" w:rsidRPr="00D40D33">
        <w:rPr>
          <w:color w:val="000000"/>
          <w:sz w:val="24"/>
          <w:szCs w:val="24"/>
        </w:rPr>
        <w:t xml:space="preserve"> Р</w:t>
      </w:r>
      <w:r w:rsidR="00C60AA7" w:rsidRPr="00D40D33">
        <w:rPr>
          <w:color w:val="000000"/>
          <w:sz w:val="24"/>
          <w:szCs w:val="24"/>
        </w:rPr>
        <w:t xml:space="preserve">ЕСПУБЛИКИ </w:t>
      </w:r>
      <w:r w:rsidR="00707E77" w:rsidRPr="00D40D33">
        <w:rPr>
          <w:color w:val="000000"/>
          <w:sz w:val="24"/>
          <w:szCs w:val="24"/>
        </w:rPr>
        <w:t>Б</w:t>
      </w:r>
      <w:r w:rsidR="00C60AA7" w:rsidRPr="00D40D33">
        <w:rPr>
          <w:color w:val="000000"/>
          <w:sz w:val="24"/>
          <w:szCs w:val="24"/>
        </w:rPr>
        <w:t>АШКОРТОСТАН</w:t>
      </w:r>
      <w:r w:rsidRPr="00D40D33">
        <w:rPr>
          <w:color w:val="000000"/>
          <w:sz w:val="24"/>
          <w:szCs w:val="24"/>
        </w:rPr>
        <w:t xml:space="preserve"> В ЧАСТИ ГРАНИЦ ТЕРРИТОРИАЛЬНЫХ ЗОН</w:t>
      </w:r>
    </w:p>
    <w:p w:rsidR="002A48B1" w:rsidRPr="00D40D33" w:rsidRDefault="002A48B1" w:rsidP="00F71DA3">
      <w:pPr>
        <w:spacing w:line="240" w:lineRule="auto"/>
        <w:ind w:right="-57" w:firstLine="360"/>
        <w:rPr>
          <w:rFonts w:ascii="Times New Roman" w:hAnsi="Times New Roman" w:cs="Times New Roman"/>
          <w:bCs/>
          <w:caps/>
          <w:color w:val="000000"/>
          <w:sz w:val="24"/>
          <w:szCs w:val="24"/>
        </w:rPr>
      </w:pPr>
    </w:p>
    <w:p w:rsidR="0004657B" w:rsidRPr="00D40D33" w:rsidRDefault="002A48B1" w:rsidP="00F71DA3">
      <w:pPr>
        <w:keepNext/>
        <w:spacing w:line="240" w:lineRule="auto"/>
        <w:ind w:right="-57" w:firstLine="360"/>
        <w:jc w:val="center"/>
        <w:rPr>
          <w:rFonts w:ascii="Times New Roman" w:hAnsi="Times New Roman" w:cs="Times New Roman"/>
          <w:b/>
          <w:color w:val="000000"/>
          <w:sz w:val="24"/>
          <w:szCs w:val="24"/>
        </w:rPr>
      </w:pPr>
      <w:r w:rsidRPr="00D40D33">
        <w:rPr>
          <w:rFonts w:ascii="Times New Roman" w:hAnsi="Times New Roman" w:cs="Times New Roman"/>
          <w:b/>
          <w:bCs/>
          <w:color w:val="000000"/>
          <w:sz w:val="24"/>
          <w:szCs w:val="24"/>
        </w:rPr>
        <w:t xml:space="preserve">Статья </w:t>
      </w:r>
      <w:r w:rsidR="007C5F96" w:rsidRPr="00D40D33">
        <w:rPr>
          <w:rFonts w:ascii="Times New Roman" w:hAnsi="Times New Roman" w:cs="Times New Roman"/>
          <w:b/>
          <w:bCs/>
          <w:color w:val="000000"/>
          <w:sz w:val="24"/>
          <w:szCs w:val="24"/>
        </w:rPr>
        <w:t>5</w:t>
      </w:r>
      <w:r w:rsidR="00C3161F" w:rsidRPr="00D40D33">
        <w:rPr>
          <w:rFonts w:ascii="Times New Roman" w:hAnsi="Times New Roman" w:cs="Times New Roman"/>
          <w:b/>
          <w:bCs/>
          <w:color w:val="000000"/>
          <w:sz w:val="24"/>
          <w:szCs w:val="24"/>
        </w:rPr>
        <w:t>3</w:t>
      </w:r>
      <w:r w:rsidRPr="00D40D33">
        <w:rPr>
          <w:rFonts w:ascii="Times New Roman" w:hAnsi="Times New Roman" w:cs="Times New Roman"/>
          <w:b/>
          <w:bCs/>
          <w:color w:val="000000"/>
          <w:sz w:val="24"/>
          <w:szCs w:val="24"/>
        </w:rPr>
        <w:t xml:space="preserve">. Карта градостроительного зонирования </w:t>
      </w:r>
      <w:r w:rsidRPr="00D40D33">
        <w:rPr>
          <w:rFonts w:ascii="Times New Roman" w:hAnsi="Times New Roman" w:cs="Times New Roman"/>
          <w:b/>
          <w:color w:val="000000"/>
          <w:sz w:val="24"/>
          <w:szCs w:val="24"/>
        </w:rPr>
        <w:t xml:space="preserve">территории </w:t>
      </w:r>
      <w:r w:rsidR="00D240BA" w:rsidRPr="00D40D33">
        <w:rPr>
          <w:rFonts w:ascii="Times New Roman" w:hAnsi="Times New Roman" w:cs="Times New Roman"/>
          <w:b/>
          <w:color w:val="000000"/>
          <w:sz w:val="24"/>
          <w:szCs w:val="24"/>
        </w:rPr>
        <w:t>сельского поселения</w:t>
      </w:r>
      <w:r w:rsidR="00FC496B">
        <w:rPr>
          <w:rFonts w:ascii="Times New Roman" w:hAnsi="Times New Roman" w:cs="Times New Roman"/>
          <w:b/>
          <w:color w:val="000000"/>
          <w:sz w:val="24"/>
          <w:szCs w:val="24"/>
        </w:rPr>
        <w:t>Аккузевский</w:t>
      </w:r>
      <w:r w:rsidR="00F5301A" w:rsidRPr="00D40D33">
        <w:rPr>
          <w:rFonts w:ascii="Times New Roman" w:hAnsi="Times New Roman" w:cs="Times New Roman"/>
          <w:b/>
          <w:color w:val="000000"/>
          <w:sz w:val="24"/>
          <w:szCs w:val="24"/>
        </w:rPr>
        <w:t xml:space="preserve"> сельсовет</w:t>
      </w:r>
      <w:r w:rsidR="001A36D3" w:rsidRPr="00D40D33">
        <w:rPr>
          <w:rFonts w:ascii="Times New Roman" w:hAnsi="Times New Roman" w:cs="Times New Roman"/>
          <w:b/>
          <w:color w:val="000000"/>
          <w:sz w:val="24"/>
          <w:szCs w:val="24"/>
        </w:rPr>
        <w:t xml:space="preserve"> муниципального района </w:t>
      </w:r>
      <w:r w:rsidR="005073EF">
        <w:rPr>
          <w:rFonts w:ascii="Times New Roman" w:hAnsi="Times New Roman" w:cs="Times New Roman"/>
          <w:b/>
          <w:color w:val="000000"/>
          <w:sz w:val="24"/>
          <w:szCs w:val="24"/>
        </w:rPr>
        <w:t>Илишевский</w:t>
      </w:r>
      <w:r w:rsidR="002D2516" w:rsidRPr="00D40D33">
        <w:rPr>
          <w:rFonts w:ascii="Times New Roman" w:hAnsi="Times New Roman" w:cs="Times New Roman"/>
          <w:b/>
          <w:color w:val="000000"/>
          <w:sz w:val="24"/>
          <w:szCs w:val="24"/>
        </w:rPr>
        <w:t xml:space="preserve"> район</w:t>
      </w:r>
    </w:p>
    <w:p w:rsidR="002A48B1" w:rsidRPr="00D40D33" w:rsidRDefault="001A36D3" w:rsidP="00F71DA3">
      <w:pPr>
        <w:keepNext/>
        <w:spacing w:line="240" w:lineRule="auto"/>
        <w:ind w:right="-57" w:firstLine="360"/>
        <w:jc w:val="center"/>
        <w:rPr>
          <w:rFonts w:ascii="Times New Roman" w:hAnsi="Times New Roman" w:cs="Times New Roman"/>
          <w:b/>
          <w:bCs/>
          <w:color w:val="000000"/>
          <w:sz w:val="24"/>
          <w:szCs w:val="24"/>
        </w:rPr>
      </w:pPr>
      <w:r w:rsidRPr="00D40D33">
        <w:rPr>
          <w:rFonts w:ascii="Times New Roman" w:hAnsi="Times New Roman" w:cs="Times New Roman"/>
          <w:b/>
          <w:color w:val="000000"/>
          <w:sz w:val="24"/>
          <w:szCs w:val="24"/>
        </w:rPr>
        <w:t>Р</w:t>
      </w:r>
      <w:r w:rsidR="00C60AA7" w:rsidRPr="00D40D33">
        <w:rPr>
          <w:rFonts w:ascii="Times New Roman" w:hAnsi="Times New Roman" w:cs="Times New Roman"/>
          <w:b/>
          <w:color w:val="000000"/>
          <w:sz w:val="24"/>
          <w:szCs w:val="24"/>
        </w:rPr>
        <w:t xml:space="preserve">еспублики </w:t>
      </w:r>
      <w:r w:rsidRPr="00D40D33">
        <w:rPr>
          <w:rFonts w:ascii="Times New Roman" w:hAnsi="Times New Roman" w:cs="Times New Roman"/>
          <w:b/>
          <w:color w:val="000000"/>
          <w:sz w:val="24"/>
          <w:szCs w:val="24"/>
        </w:rPr>
        <w:t>Б</w:t>
      </w:r>
      <w:r w:rsidR="00C60AA7" w:rsidRPr="00D40D33">
        <w:rPr>
          <w:rFonts w:ascii="Times New Roman" w:hAnsi="Times New Roman" w:cs="Times New Roman"/>
          <w:b/>
          <w:color w:val="000000"/>
          <w:sz w:val="24"/>
          <w:szCs w:val="24"/>
        </w:rPr>
        <w:t>ашкортостан</w:t>
      </w:r>
      <w:r w:rsidR="002A48B1" w:rsidRPr="00D40D33">
        <w:rPr>
          <w:rFonts w:ascii="Times New Roman" w:hAnsi="Times New Roman" w:cs="Times New Roman"/>
          <w:b/>
          <w:bCs/>
          <w:color w:val="000000"/>
          <w:sz w:val="24"/>
          <w:szCs w:val="24"/>
        </w:rPr>
        <w:t xml:space="preserve"> в части границ территориальных зон</w:t>
      </w:r>
    </w:p>
    <w:p w:rsidR="00D823F4" w:rsidRPr="00D40D33" w:rsidRDefault="00D823F4" w:rsidP="00F71DA3">
      <w:pPr>
        <w:keepNext/>
        <w:spacing w:line="240" w:lineRule="auto"/>
        <w:ind w:right="-57" w:firstLine="360"/>
        <w:jc w:val="center"/>
        <w:rPr>
          <w:rFonts w:ascii="Times New Roman" w:hAnsi="Times New Roman" w:cs="Times New Roman"/>
          <w:b/>
          <w:bCs/>
          <w:color w:val="000000"/>
          <w:sz w:val="24"/>
          <w:szCs w:val="24"/>
        </w:rPr>
      </w:pPr>
    </w:p>
    <w:p w:rsidR="00E90B27" w:rsidRPr="00D40D33" w:rsidRDefault="00E90B27"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Карта градострои</w:t>
      </w:r>
      <w:r w:rsidR="00EA292B" w:rsidRPr="00D40D33">
        <w:rPr>
          <w:rFonts w:ascii="Times New Roman" w:hAnsi="Times New Roman" w:cs="Times New Roman"/>
          <w:color w:val="000000"/>
          <w:sz w:val="24"/>
          <w:szCs w:val="24"/>
        </w:rPr>
        <w:t xml:space="preserve">тельного зонирования территории </w:t>
      </w:r>
      <w:r w:rsidR="00D240BA" w:rsidRPr="00D40D33">
        <w:rPr>
          <w:rFonts w:ascii="Times New Roman" w:hAnsi="Times New Roman" w:cs="Times New Roman"/>
          <w:color w:val="000000"/>
          <w:sz w:val="24"/>
          <w:szCs w:val="24"/>
        </w:rPr>
        <w:t>сельского поселения</w:t>
      </w:r>
      <w:r w:rsidR="00FC496B">
        <w:rPr>
          <w:rFonts w:ascii="Times New Roman" w:hAnsi="Times New Roman" w:cs="Times New Roman"/>
          <w:color w:val="000000"/>
          <w:sz w:val="24"/>
          <w:szCs w:val="24"/>
        </w:rPr>
        <w:t>Аккузевский</w:t>
      </w:r>
      <w:r w:rsidR="00F5301A" w:rsidRPr="00D40D33">
        <w:rPr>
          <w:rFonts w:ascii="Times New Roman" w:hAnsi="Times New Roman" w:cs="Times New Roman"/>
          <w:color w:val="000000"/>
          <w:sz w:val="24"/>
          <w:szCs w:val="24"/>
        </w:rPr>
        <w:t>сельсовет</w:t>
      </w:r>
      <w:r w:rsidR="007159A0" w:rsidRPr="00D40D33">
        <w:rPr>
          <w:rFonts w:ascii="Times New Roman" w:hAnsi="Times New Roman" w:cs="Times New Roman"/>
          <w:color w:val="000000"/>
          <w:sz w:val="24"/>
          <w:szCs w:val="24"/>
        </w:rPr>
        <w:t xml:space="preserve">муниципального района </w:t>
      </w:r>
      <w:r w:rsidR="005073EF">
        <w:rPr>
          <w:rFonts w:ascii="Times New Roman" w:hAnsi="Times New Roman" w:cs="Times New Roman"/>
          <w:color w:val="000000"/>
          <w:sz w:val="24"/>
          <w:szCs w:val="24"/>
        </w:rPr>
        <w:t>Илишевский</w:t>
      </w:r>
      <w:r w:rsidR="002D2516" w:rsidRPr="00D40D33">
        <w:rPr>
          <w:rFonts w:ascii="Times New Roman" w:hAnsi="Times New Roman" w:cs="Times New Roman"/>
          <w:color w:val="000000"/>
          <w:sz w:val="24"/>
          <w:szCs w:val="24"/>
        </w:rPr>
        <w:t xml:space="preserve"> район</w:t>
      </w:r>
      <w:r w:rsidR="00D26271" w:rsidRPr="00D40D33">
        <w:rPr>
          <w:rFonts w:ascii="Times New Roman" w:hAnsi="Times New Roman" w:cs="Times New Roman"/>
          <w:color w:val="000000"/>
          <w:sz w:val="24"/>
          <w:szCs w:val="24"/>
        </w:rPr>
        <w:t xml:space="preserve"> Р</w:t>
      </w:r>
      <w:r w:rsidR="00C60AA7" w:rsidRPr="00D40D33">
        <w:rPr>
          <w:rFonts w:ascii="Times New Roman" w:hAnsi="Times New Roman" w:cs="Times New Roman"/>
          <w:color w:val="000000"/>
          <w:sz w:val="24"/>
          <w:szCs w:val="24"/>
        </w:rPr>
        <w:t xml:space="preserve">еспублики </w:t>
      </w:r>
      <w:r w:rsidR="00D26271" w:rsidRPr="00D40D33">
        <w:rPr>
          <w:rFonts w:ascii="Times New Roman" w:hAnsi="Times New Roman" w:cs="Times New Roman"/>
          <w:color w:val="000000"/>
          <w:sz w:val="24"/>
          <w:szCs w:val="24"/>
        </w:rPr>
        <w:t>Б</w:t>
      </w:r>
      <w:r w:rsidR="00C60AA7" w:rsidRPr="00D40D33">
        <w:rPr>
          <w:rFonts w:ascii="Times New Roman" w:hAnsi="Times New Roman" w:cs="Times New Roman"/>
          <w:color w:val="000000"/>
          <w:sz w:val="24"/>
          <w:szCs w:val="24"/>
        </w:rPr>
        <w:t>ашкортостан</w:t>
      </w:r>
      <w:r w:rsidRPr="00D40D33">
        <w:rPr>
          <w:rFonts w:ascii="Times New Roman" w:hAnsi="Times New Roman" w:cs="Times New Roman"/>
          <w:color w:val="000000"/>
          <w:sz w:val="24"/>
          <w:szCs w:val="24"/>
        </w:rPr>
        <w:t xml:space="preserve"> в части границ территориальных зон представлена в виде картографического документа, прилагаемого к Части </w:t>
      </w:r>
      <w:r w:rsidRPr="00D40D33">
        <w:rPr>
          <w:rFonts w:ascii="Times New Roman" w:hAnsi="Times New Roman" w:cs="Times New Roman"/>
          <w:color w:val="000000"/>
          <w:sz w:val="24"/>
          <w:szCs w:val="24"/>
          <w:lang w:val="en-US"/>
        </w:rPr>
        <w:t>II</w:t>
      </w:r>
      <w:r w:rsidRPr="00D40D33">
        <w:rPr>
          <w:rFonts w:ascii="Times New Roman" w:hAnsi="Times New Roman" w:cs="Times New Roman"/>
          <w:color w:val="000000"/>
          <w:sz w:val="24"/>
          <w:szCs w:val="24"/>
        </w:rPr>
        <w:t xml:space="preserve">, являющегося неотъемлемой частью настоящих Правил (Приложение </w:t>
      </w:r>
      <w:r w:rsidR="00890FEF" w:rsidRPr="00D40D33">
        <w:rPr>
          <w:rFonts w:ascii="Times New Roman" w:hAnsi="Times New Roman" w:cs="Times New Roman"/>
          <w:color w:val="000000"/>
          <w:sz w:val="24"/>
          <w:szCs w:val="24"/>
        </w:rPr>
        <w:t>1</w:t>
      </w:r>
      <w:r w:rsidRPr="00D40D33">
        <w:rPr>
          <w:rFonts w:ascii="Times New Roman" w:hAnsi="Times New Roman" w:cs="Times New Roman"/>
          <w:color w:val="000000"/>
          <w:sz w:val="24"/>
          <w:szCs w:val="24"/>
        </w:rPr>
        <w:t>. Карта градостроительного зонирования). На карте отображены границы следующих территориальных зон:</w:t>
      </w:r>
    </w:p>
    <w:p w:rsidR="00103296" w:rsidRPr="00D40D33" w:rsidRDefault="00103296" w:rsidP="00F71DA3">
      <w:pPr>
        <w:widowControl/>
        <w:spacing w:line="240" w:lineRule="auto"/>
        <w:ind w:firstLine="360"/>
        <w:jc w:val="left"/>
        <w:rPr>
          <w:rFonts w:ascii="Times New Roman" w:hAnsi="Times New Roman" w:cs="Times New Roman"/>
          <w:b/>
          <w:color w:val="000000"/>
          <w:sz w:val="24"/>
          <w:szCs w:val="24"/>
        </w:rPr>
      </w:pPr>
    </w:p>
    <w:p w:rsidR="00E90B27" w:rsidRPr="00D40D33" w:rsidRDefault="007C5F96" w:rsidP="00F71DA3">
      <w:pPr>
        <w:widowControl/>
        <w:spacing w:line="240" w:lineRule="auto"/>
        <w:ind w:firstLine="360"/>
        <w:jc w:val="left"/>
        <w:rPr>
          <w:rFonts w:ascii="Times New Roman" w:hAnsi="Times New Roman" w:cs="Times New Roman"/>
          <w:bCs/>
          <w:color w:val="000000"/>
          <w:sz w:val="24"/>
          <w:szCs w:val="24"/>
        </w:rPr>
      </w:pPr>
      <w:r w:rsidRPr="00D40D33">
        <w:rPr>
          <w:rFonts w:ascii="Times New Roman" w:hAnsi="Times New Roman" w:cs="Times New Roman"/>
          <w:b/>
          <w:color w:val="000000"/>
          <w:sz w:val="24"/>
          <w:szCs w:val="24"/>
        </w:rPr>
        <w:t>5</w:t>
      </w:r>
      <w:r w:rsidR="00C3161F" w:rsidRPr="00D40D33">
        <w:rPr>
          <w:rFonts w:ascii="Times New Roman" w:hAnsi="Times New Roman" w:cs="Times New Roman"/>
          <w:b/>
          <w:color w:val="000000"/>
          <w:sz w:val="24"/>
          <w:szCs w:val="24"/>
        </w:rPr>
        <w:t>3</w:t>
      </w:r>
      <w:r w:rsidR="00E90B27" w:rsidRPr="00D40D33">
        <w:rPr>
          <w:rFonts w:ascii="Times New Roman" w:hAnsi="Times New Roman" w:cs="Times New Roman"/>
          <w:b/>
          <w:color w:val="000000"/>
          <w:sz w:val="24"/>
          <w:szCs w:val="24"/>
        </w:rPr>
        <w:t>.1</w:t>
      </w:r>
      <w:r w:rsidR="00E67B6A" w:rsidRPr="00D40D33">
        <w:rPr>
          <w:rFonts w:ascii="Times New Roman" w:hAnsi="Times New Roman" w:cs="Times New Roman"/>
          <w:b/>
          <w:color w:val="000000"/>
          <w:sz w:val="24"/>
          <w:szCs w:val="24"/>
        </w:rPr>
        <w:t>.</w:t>
      </w:r>
      <w:r w:rsidR="00E90B27" w:rsidRPr="00D40D33">
        <w:rPr>
          <w:rFonts w:ascii="Times New Roman" w:hAnsi="Times New Roman" w:cs="Times New Roman"/>
          <w:b/>
          <w:color w:val="000000"/>
          <w:sz w:val="24"/>
          <w:szCs w:val="24"/>
        </w:rPr>
        <w:t xml:space="preserve">  Жилые зоны (Ж)</w:t>
      </w:r>
    </w:p>
    <w:p w:rsidR="00D823F4" w:rsidRPr="00D40D33" w:rsidRDefault="00D823F4" w:rsidP="00F71DA3">
      <w:pPr>
        <w:spacing w:line="240" w:lineRule="auto"/>
        <w:ind w:firstLine="360"/>
        <w:rPr>
          <w:rFonts w:ascii="Times New Roman" w:hAnsi="Times New Roman" w:cs="Times New Roman"/>
          <w:color w:val="000000"/>
          <w:sz w:val="24"/>
          <w:szCs w:val="24"/>
        </w:rPr>
      </w:pPr>
    </w:p>
    <w:p w:rsidR="00E90B27" w:rsidRPr="00D40D33" w:rsidRDefault="00E90B27" w:rsidP="00F71DA3">
      <w:pPr>
        <w:spacing w:line="240" w:lineRule="auto"/>
        <w:ind w:firstLine="360"/>
        <w:rPr>
          <w:rFonts w:ascii="Times New Roman" w:hAnsi="Times New Roman" w:cs="Times New Roman"/>
          <w:b/>
          <w:bCs/>
          <w:color w:val="000000"/>
          <w:sz w:val="24"/>
          <w:szCs w:val="24"/>
        </w:rPr>
      </w:pPr>
      <w:r w:rsidRPr="00D40D33">
        <w:rPr>
          <w:rFonts w:ascii="Times New Roman" w:hAnsi="Times New Roman" w:cs="Times New Roman"/>
          <w:color w:val="000000"/>
          <w:sz w:val="24"/>
          <w:szCs w:val="24"/>
        </w:rPr>
        <w:t xml:space="preserve">Зона </w:t>
      </w:r>
      <w:r w:rsidRPr="00D40D33">
        <w:rPr>
          <w:rFonts w:ascii="Times New Roman" w:hAnsi="Times New Roman" w:cs="Times New Roman"/>
          <w:b/>
          <w:bCs/>
          <w:color w:val="000000"/>
          <w:sz w:val="24"/>
          <w:szCs w:val="24"/>
        </w:rPr>
        <w:t xml:space="preserve"> «Ж-1»:</w:t>
      </w:r>
    </w:p>
    <w:p w:rsidR="00B13C7D" w:rsidRDefault="00B13C7D" w:rsidP="00B13C7D">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для индивидуального жилищного строительства высотой не выше трех надземных этажей -  площадь земельного участка от 600 кв.м до 1500,0 кв. м</w:t>
      </w:r>
      <w:r>
        <w:rPr>
          <w:rFonts w:ascii="Times New Roman" w:hAnsi="Times New Roman" w:cs="Times New Roman"/>
          <w:color w:val="000000"/>
          <w:sz w:val="24"/>
          <w:szCs w:val="24"/>
        </w:rPr>
        <w:t>;</w:t>
      </w:r>
    </w:p>
    <w:p w:rsidR="00B13C7D" w:rsidRPr="00D40D33" w:rsidRDefault="00B13C7D" w:rsidP="00B13C7D">
      <w:pPr>
        <w:spacing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w:t>
      </w:r>
      <w:r w:rsidRPr="00D40D33">
        <w:rPr>
          <w:rFonts w:ascii="Times New Roman" w:hAnsi="Times New Roman" w:cs="Times New Roman"/>
          <w:color w:val="000000"/>
          <w:sz w:val="24"/>
          <w:szCs w:val="24"/>
        </w:rPr>
        <w:t xml:space="preserve"> для ведения личного подсобного хозяйства (приусадебный земельный участок) – площадь земельного участка от 1000 кв.м до 3000,0 кв. м, не требующими организации санитарно-защитных зон;</w:t>
      </w:r>
    </w:p>
    <w:p w:rsidR="00B13C7D" w:rsidRPr="00D40D33" w:rsidRDefault="00B13C7D" w:rsidP="00B13C7D">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для коттеджной застройки отдельно стоящими жилыми домами коттеджного типа на одну семью в 1 - 3 этажа с придомовыми участками от 600 кв.м до </w:t>
      </w:r>
      <w:smartTag w:uri="urn:schemas-microsoft-com:office:smarttags" w:element="metricconverter">
        <w:smartTagPr>
          <w:attr w:name="ProductID" w:val="1500,0 кв. м"/>
        </w:smartTagPr>
        <w:r w:rsidRPr="00D40D33">
          <w:rPr>
            <w:rFonts w:ascii="Times New Roman" w:hAnsi="Times New Roman" w:cs="Times New Roman"/>
            <w:color w:val="000000"/>
            <w:sz w:val="24"/>
            <w:szCs w:val="24"/>
          </w:rPr>
          <w:t>1500,0 кв. м</w:t>
        </w:r>
      </w:smartTag>
      <w:r w:rsidRPr="00D40D33">
        <w:rPr>
          <w:rFonts w:ascii="Times New Roman" w:hAnsi="Times New Roman" w:cs="Times New Roman"/>
          <w:color w:val="000000"/>
          <w:sz w:val="24"/>
          <w:szCs w:val="24"/>
        </w:rPr>
        <w:t>;</w:t>
      </w:r>
    </w:p>
    <w:p w:rsidR="00B13C7D" w:rsidRDefault="00B13C7D" w:rsidP="00B13C7D">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для блокированной секционной застройки блокированными жилыми домами с блок-квартирами на одну семью до 3-х этажей с придомовыми участками </w:t>
      </w:r>
      <w:r>
        <w:rPr>
          <w:rFonts w:ascii="Times New Roman" w:hAnsi="Times New Roman" w:cs="Times New Roman"/>
          <w:color w:val="000000"/>
          <w:sz w:val="24"/>
          <w:szCs w:val="24"/>
        </w:rPr>
        <w:t>от 45</w:t>
      </w:r>
      <w:r w:rsidRPr="00D40D33">
        <w:rPr>
          <w:rFonts w:ascii="Times New Roman" w:hAnsi="Times New Roman" w:cs="Times New Roman"/>
          <w:color w:val="000000"/>
          <w:sz w:val="24"/>
          <w:szCs w:val="24"/>
        </w:rPr>
        <w:t>0 кв.м до 1500,0 кв. м</w:t>
      </w:r>
      <w:r>
        <w:rPr>
          <w:rFonts w:ascii="Times New Roman" w:hAnsi="Times New Roman" w:cs="Times New Roman"/>
          <w:color w:val="000000"/>
          <w:sz w:val="24"/>
          <w:szCs w:val="24"/>
        </w:rPr>
        <w:t>;</w:t>
      </w:r>
    </w:p>
    <w:p w:rsidR="00B13C7D" w:rsidRPr="00AE0D58" w:rsidRDefault="00B13C7D" w:rsidP="00B13C7D">
      <w:pPr>
        <w:spacing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 для </w:t>
      </w:r>
      <w:r w:rsidRPr="00AE0D58">
        <w:rPr>
          <w:rFonts w:ascii="Times New Roman" w:hAnsi="Times New Roman" w:cs="Times New Roman"/>
          <w:color w:val="000000"/>
          <w:sz w:val="24"/>
          <w:szCs w:val="24"/>
        </w:rPr>
        <w:t>ведения огородничества</w:t>
      </w:r>
      <w:r>
        <w:rPr>
          <w:rFonts w:ascii="Times New Roman" w:hAnsi="Times New Roman" w:cs="Times New Roman"/>
          <w:color w:val="000000"/>
          <w:sz w:val="24"/>
          <w:szCs w:val="24"/>
        </w:rPr>
        <w:t xml:space="preserve"> - </w:t>
      </w:r>
      <w:r w:rsidRPr="00D40D33">
        <w:rPr>
          <w:rFonts w:ascii="Times New Roman" w:hAnsi="Times New Roman" w:cs="Times New Roman"/>
          <w:color w:val="000000"/>
          <w:sz w:val="24"/>
          <w:szCs w:val="24"/>
        </w:rPr>
        <w:t xml:space="preserve">площадь земельного участка </w:t>
      </w:r>
      <w:r>
        <w:rPr>
          <w:rFonts w:ascii="Times New Roman" w:hAnsi="Times New Roman" w:cs="Times New Roman"/>
          <w:color w:val="000000"/>
          <w:sz w:val="24"/>
          <w:szCs w:val="24"/>
        </w:rPr>
        <w:t>от 45</w:t>
      </w:r>
      <w:r w:rsidRPr="00D40D33">
        <w:rPr>
          <w:rFonts w:ascii="Times New Roman" w:hAnsi="Times New Roman" w:cs="Times New Roman"/>
          <w:color w:val="000000"/>
          <w:sz w:val="24"/>
          <w:szCs w:val="24"/>
        </w:rPr>
        <w:t xml:space="preserve">0 кв.м до </w:t>
      </w:r>
      <w:r>
        <w:rPr>
          <w:rFonts w:ascii="Times New Roman" w:hAnsi="Times New Roman" w:cs="Times New Roman"/>
          <w:color w:val="000000"/>
          <w:sz w:val="24"/>
          <w:szCs w:val="24"/>
        </w:rPr>
        <w:t>15</w:t>
      </w:r>
      <w:r w:rsidRPr="00D40D33">
        <w:rPr>
          <w:rFonts w:ascii="Times New Roman" w:hAnsi="Times New Roman" w:cs="Times New Roman"/>
          <w:color w:val="000000"/>
          <w:sz w:val="24"/>
          <w:szCs w:val="24"/>
        </w:rPr>
        <w:t>00,0 кв. м, не требующими организации санитарно-защитных зон</w:t>
      </w:r>
      <w:r w:rsidRPr="00AE0D58">
        <w:rPr>
          <w:rFonts w:ascii="Times New Roman" w:hAnsi="Times New Roman" w:cs="Times New Roman"/>
          <w:color w:val="000000"/>
          <w:sz w:val="24"/>
          <w:szCs w:val="24"/>
        </w:rPr>
        <w:t>;</w:t>
      </w:r>
    </w:p>
    <w:p w:rsidR="00246D8A" w:rsidRPr="00D40D33" w:rsidRDefault="00B13C7D" w:rsidP="00562641">
      <w:pPr>
        <w:spacing w:line="240" w:lineRule="auto"/>
        <w:ind w:firstLine="360"/>
        <w:rPr>
          <w:rFonts w:ascii="Times New Roman" w:hAnsi="Times New Roman" w:cs="Times New Roman"/>
          <w:color w:val="000000"/>
          <w:sz w:val="24"/>
          <w:szCs w:val="24"/>
        </w:rPr>
      </w:pPr>
      <w:r w:rsidRPr="00AE0D58">
        <w:rPr>
          <w:rFonts w:ascii="Times New Roman" w:hAnsi="Times New Roman" w:cs="Times New Roman"/>
          <w:color w:val="000000"/>
          <w:sz w:val="24"/>
          <w:szCs w:val="24"/>
        </w:rPr>
        <w:t>- для ведения садоводства</w:t>
      </w:r>
      <w:r>
        <w:rPr>
          <w:rFonts w:ascii="Times New Roman" w:hAnsi="Times New Roman" w:cs="Times New Roman"/>
          <w:color w:val="000000"/>
          <w:sz w:val="24"/>
          <w:szCs w:val="24"/>
        </w:rPr>
        <w:t xml:space="preserve"> - </w:t>
      </w:r>
      <w:r w:rsidRPr="00D40D33">
        <w:rPr>
          <w:rFonts w:ascii="Times New Roman" w:hAnsi="Times New Roman" w:cs="Times New Roman"/>
          <w:color w:val="000000"/>
          <w:sz w:val="24"/>
          <w:szCs w:val="24"/>
        </w:rPr>
        <w:t xml:space="preserve">площадь земельного участка </w:t>
      </w:r>
      <w:r>
        <w:rPr>
          <w:rFonts w:ascii="Times New Roman" w:hAnsi="Times New Roman" w:cs="Times New Roman"/>
          <w:color w:val="000000"/>
          <w:sz w:val="24"/>
          <w:szCs w:val="24"/>
        </w:rPr>
        <w:t>от 45</w:t>
      </w:r>
      <w:r w:rsidRPr="00D40D33">
        <w:rPr>
          <w:rFonts w:ascii="Times New Roman" w:hAnsi="Times New Roman" w:cs="Times New Roman"/>
          <w:color w:val="000000"/>
          <w:sz w:val="24"/>
          <w:szCs w:val="24"/>
        </w:rPr>
        <w:t xml:space="preserve">0 кв.м до </w:t>
      </w:r>
      <w:r>
        <w:rPr>
          <w:rFonts w:ascii="Times New Roman" w:hAnsi="Times New Roman" w:cs="Times New Roman"/>
          <w:color w:val="000000"/>
          <w:sz w:val="24"/>
          <w:szCs w:val="24"/>
        </w:rPr>
        <w:t>15</w:t>
      </w:r>
      <w:r w:rsidRPr="00D40D33">
        <w:rPr>
          <w:rFonts w:ascii="Times New Roman" w:hAnsi="Times New Roman" w:cs="Times New Roman"/>
          <w:color w:val="000000"/>
          <w:sz w:val="24"/>
          <w:szCs w:val="24"/>
        </w:rPr>
        <w:t>00,0 кв. м, не требующими организации санитарно-защитных зон</w:t>
      </w:r>
      <w:r w:rsidR="00562641">
        <w:rPr>
          <w:rFonts w:ascii="Times New Roman" w:hAnsi="Times New Roman" w:cs="Times New Roman"/>
          <w:color w:val="000000"/>
          <w:sz w:val="24"/>
          <w:szCs w:val="24"/>
        </w:rPr>
        <w:t>.</w:t>
      </w:r>
    </w:p>
    <w:p w:rsidR="00D60C45" w:rsidRPr="00D40D33" w:rsidRDefault="00D60C45" w:rsidP="00F71DA3">
      <w:pPr>
        <w:spacing w:line="240" w:lineRule="auto"/>
        <w:ind w:firstLine="360"/>
        <w:rPr>
          <w:rFonts w:ascii="Times New Roman" w:hAnsi="Times New Roman" w:cs="Times New Roman"/>
          <w:b/>
          <w:color w:val="000000"/>
          <w:sz w:val="24"/>
          <w:szCs w:val="24"/>
        </w:rPr>
      </w:pPr>
    </w:p>
    <w:p w:rsidR="00E90B27" w:rsidRPr="00D40D33" w:rsidRDefault="007C5F96" w:rsidP="00F71DA3">
      <w:pPr>
        <w:spacing w:line="240" w:lineRule="auto"/>
        <w:ind w:firstLine="360"/>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5</w:t>
      </w:r>
      <w:r w:rsidR="00C3161F" w:rsidRPr="00D40D33">
        <w:rPr>
          <w:rFonts w:ascii="Times New Roman" w:hAnsi="Times New Roman" w:cs="Times New Roman"/>
          <w:b/>
          <w:color w:val="000000"/>
          <w:sz w:val="24"/>
          <w:szCs w:val="24"/>
        </w:rPr>
        <w:t>3</w:t>
      </w:r>
      <w:r w:rsidR="00E90B27" w:rsidRPr="00D40D33">
        <w:rPr>
          <w:rFonts w:ascii="Times New Roman" w:hAnsi="Times New Roman" w:cs="Times New Roman"/>
          <w:b/>
          <w:color w:val="000000"/>
          <w:sz w:val="24"/>
          <w:szCs w:val="24"/>
        </w:rPr>
        <w:t>.2</w:t>
      </w:r>
      <w:r w:rsidR="00E67B6A" w:rsidRPr="00D40D33">
        <w:rPr>
          <w:rFonts w:ascii="Times New Roman" w:hAnsi="Times New Roman" w:cs="Times New Roman"/>
          <w:b/>
          <w:color w:val="000000"/>
          <w:sz w:val="24"/>
          <w:szCs w:val="24"/>
        </w:rPr>
        <w:t>.</w:t>
      </w:r>
      <w:r w:rsidR="00E90B27" w:rsidRPr="00D40D33">
        <w:rPr>
          <w:rFonts w:ascii="Times New Roman" w:hAnsi="Times New Roman" w:cs="Times New Roman"/>
          <w:b/>
          <w:color w:val="000000"/>
          <w:sz w:val="24"/>
          <w:szCs w:val="24"/>
        </w:rPr>
        <w:t xml:space="preserve">  Общественно-деловые зоны (ОД) </w:t>
      </w:r>
    </w:p>
    <w:p w:rsidR="00D823F4" w:rsidRPr="00D40D33" w:rsidRDefault="00D823F4" w:rsidP="00F71DA3">
      <w:pPr>
        <w:spacing w:line="240" w:lineRule="auto"/>
        <w:ind w:firstLine="360"/>
        <w:rPr>
          <w:rFonts w:ascii="Times New Roman" w:hAnsi="Times New Roman" w:cs="Times New Roman"/>
          <w:color w:val="000000"/>
          <w:sz w:val="24"/>
          <w:szCs w:val="24"/>
        </w:rPr>
      </w:pPr>
    </w:p>
    <w:p w:rsidR="00E90B27" w:rsidRPr="00D40D33" w:rsidRDefault="00E90B27" w:rsidP="00F71DA3">
      <w:pPr>
        <w:spacing w:line="240" w:lineRule="auto"/>
        <w:ind w:firstLine="360"/>
        <w:rPr>
          <w:rFonts w:ascii="Times New Roman" w:hAnsi="Times New Roman" w:cs="Times New Roman"/>
          <w:b/>
          <w:color w:val="000000"/>
          <w:sz w:val="24"/>
          <w:szCs w:val="24"/>
        </w:rPr>
      </w:pPr>
      <w:r w:rsidRPr="00D40D33">
        <w:rPr>
          <w:rFonts w:ascii="Times New Roman" w:hAnsi="Times New Roman" w:cs="Times New Roman"/>
          <w:color w:val="000000"/>
          <w:sz w:val="24"/>
          <w:szCs w:val="24"/>
        </w:rPr>
        <w:t>Зона</w:t>
      </w:r>
      <w:r w:rsidRPr="00D40D33">
        <w:rPr>
          <w:rFonts w:ascii="Times New Roman" w:hAnsi="Times New Roman" w:cs="Times New Roman"/>
          <w:b/>
          <w:bCs/>
          <w:color w:val="000000"/>
          <w:sz w:val="24"/>
          <w:szCs w:val="24"/>
        </w:rPr>
        <w:t xml:space="preserve"> «ОД-1» </w:t>
      </w:r>
    </w:p>
    <w:p w:rsidR="00E90B27" w:rsidRPr="00D40D33" w:rsidRDefault="00E90B27" w:rsidP="00F71DA3">
      <w:pPr>
        <w:keepNext/>
        <w:tabs>
          <w:tab w:val="left" w:pos="5954"/>
          <w:tab w:val="left" w:pos="9640"/>
        </w:tabs>
        <w:spacing w:line="240" w:lineRule="auto"/>
        <w:ind w:firstLine="360"/>
        <w:rPr>
          <w:rFonts w:ascii="Times New Roman" w:hAnsi="Times New Roman" w:cs="Times New Roman"/>
          <w:b/>
          <w:bCs/>
          <w:color w:val="000000"/>
          <w:sz w:val="24"/>
          <w:szCs w:val="24"/>
        </w:rPr>
      </w:pPr>
      <w:r w:rsidRPr="00D40D33">
        <w:rPr>
          <w:rFonts w:ascii="Times New Roman" w:hAnsi="Times New Roman" w:cs="Times New Roman"/>
          <w:color w:val="000000"/>
          <w:sz w:val="24"/>
          <w:szCs w:val="24"/>
        </w:rPr>
        <w:t>- для широкого спектра коммерческих и обслуживающих функций застройки, формирующей обществ</w:t>
      </w:r>
      <w:r w:rsidR="00112643" w:rsidRPr="00D40D33">
        <w:rPr>
          <w:rFonts w:ascii="Times New Roman" w:hAnsi="Times New Roman" w:cs="Times New Roman"/>
          <w:color w:val="000000"/>
          <w:sz w:val="24"/>
          <w:szCs w:val="24"/>
        </w:rPr>
        <w:t xml:space="preserve">енно-деловую зону на территории </w:t>
      </w:r>
      <w:r w:rsidR="004E4575" w:rsidRPr="00D40D33">
        <w:rPr>
          <w:rFonts w:ascii="Times New Roman" w:hAnsi="Times New Roman" w:cs="Times New Roman"/>
          <w:color w:val="000000"/>
          <w:sz w:val="24"/>
          <w:szCs w:val="24"/>
        </w:rPr>
        <w:t>населенных пунктов</w:t>
      </w:r>
      <w:r w:rsidR="00D240BA" w:rsidRPr="00D40D33">
        <w:rPr>
          <w:rFonts w:ascii="Times New Roman" w:hAnsi="Times New Roman" w:cs="Times New Roman"/>
          <w:color w:val="000000"/>
          <w:sz w:val="24"/>
          <w:szCs w:val="24"/>
        </w:rPr>
        <w:t>сельского поселения</w:t>
      </w:r>
      <w:r w:rsidR="00FC496B">
        <w:rPr>
          <w:rFonts w:ascii="Times New Roman" w:hAnsi="Times New Roman" w:cs="Times New Roman"/>
          <w:color w:val="000000"/>
          <w:sz w:val="24"/>
          <w:szCs w:val="24"/>
        </w:rPr>
        <w:t>Аккузевский</w:t>
      </w:r>
      <w:r w:rsidR="00F5301A" w:rsidRPr="00D40D33">
        <w:rPr>
          <w:rFonts w:ascii="Times New Roman" w:hAnsi="Times New Roman" w:cs="Times New Roman"/>
          <w:color w:val="000000"/>
          <w:sz w:val="24"/>
          <w:szCs w:val="24"/>
        </w:rPr>
        <w:t xml:space="preserve"> сельсовет</w:t>
      </w:r>
      <w:r w:rsidR="007159A0" w:rsidRPr="00D40D33">
        <w:rPr>
          <w:rFonts w:ascii="Times New Roman" w:hAnsi="Times New Roman" w:cs="Times New Roman"/>
          <w:color w:val="000000"/>
          <w:sz w:val="24"/>
          <w:szCs w:val="24"/>
        </w:rPr>
        <w:t xml:space="preserve">муниципального района </w:t>
      </w:r>
      <w:r w:rsidR="005073EF">
        <w:rPr>
          <w:rFonts w:ascii="Times New Roman" w:hAnsi="Times New Roman" w:cs="Times New Roman"/>
          <w:color w:val="000000"/>
          <w:sz w:val="24"/>
          <w:szCs w:val="24"/>
        </w:rPr>
        <w:t>Илишевский</w:t>
      </w:r>
      <w:r w:rsidR="002D2516" w:rsidRPr="00D40D33">
        <w:rPr>
          <w:rFonts w:ascii="Times New Roman" w:hAnsi="Times New Roman" w:cs="Times New Roman"/>
          <w:color w:val="000000"/>
          <w:sz w:val="24"/>
          <w:szCs w:val="24"/>
        </w:rPr>
        <w:t xml:space="preserve"> район</w:t>
      </w:r>
      <w:r w:rsidR="005D0A25" w:rsidRPr="00D40D33">
        <w:rPr>
          <w:rFonts w:ascii="Times New Roman" w:hAnsi="Times New Roman" w:cs="Times New Roman"/>
          <w:color w:val="000000"/>
          <w:sz w:val="24"/>
          <w:szCs w:val="24"/>
        </w:rPr>
        <w:t xml:space="preserve"> Р</w:t>
      </w:r>
      <w:r w:rsidR="00F16FB2" w:rsidRPr="00D40D33">
        <w:rPr>
          <w:rFonts w:ascii="Times New Roman" w:hAnsi="Times New Roman" w:cs="Times New Roman"/>
          <w:color w:val="000000"/>
          <w:sz w:val="24"/>
          <w:szCs w:val="24"/>
        </w:rPr>
        <w:t xml:space="preserve">еспублики </w:t>
      </w:r>
      <w:r w:rsidR="005D0A25" w:rsidRPr="00D40D33">
        <w:rPr>
          <w:rFonts w:ascii="Times New Roman" w:hAnsi="Times New Roman" w:cs="Times New Roman"/>
          <w:color w:val="000000"/>
          <w:sz w:val="24"/>
          <w:szCs w:val="24"/>
        </w:rPr>
        <w:t>Б</w:t>
      </w:r>
      <w:r w:rsidR="00F16FB2" w:rsidRPr="00D40D33">
        <w:rPr>
          <w:rFonts w:ascii="Times New Roman" w:hAnsi="Times New Roman" w:cs="Times New Roman"/>
          <w:color w:val="000000"/>
          <w:sz w:val="24"/>
          <w:szCs w:val="24"/>
        </w:rPr>
        <w:t>ашкортостан</w:t>
      </w:r>
      <w:r w:rsidRPr="00D40D33">
        <w:rPr>
          <w:rFonts w:ascii="Times New Roman" w:hAnsi="Times New Roman" w:cs="Times New Roman"/>
          <w:color w:val="000000"/>
          <w:sz w:val="24"/>
          <w:szCs w:val="24"/>
        </w:rPr>
        <w:t>, включающий объекты социального, культурного, спортивного назначений.</w:t>
      </w:r>
    </w:p>
    <w:p w:rsidR="00DA38F3" w:rsidRPr="00D40D33" w:rsidRDefault="00DA38F3" w:rsidP="00F71DA3">
      <w:pPr>
        <w:pStyle w:val="33"/>
        <w:spacing w:line="240" w:lineRule="auto"/>
        <w:ind w:firstLine="360"/>
        <w:rPr>
          <w:rFonts w:ascii="Times New Roman" w:hAnsi="Times New Roman" w:cs="Times New Roman"/>
          <w:b/>
          <w:color w:val="000000"/>
          <w:sz w:val="24"/>
          <w:szCs w:val="24"/>
        </w:rPr>
      </w:pPr>
    </w:p>
    <w:p w:rsidR="00E90B27" w:rsidRPr="00D40D33" w:rsidRDefault="007C5F96" w:rsidP="00F71DA3">
      <w:pPr>
        <w:pStyle w:val="33"/>
        <w:spacing w:line="240" w:lineRule="auto"/>
        <w:ind w:firstLine="360"/>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5</w:t>
      </w:r>
      <w:r w:rsidR="00C3161F" w:rsidRPr="00D40D33">
        <w:rPr>
          <w:rFonts w:ascii="Times New Roman" w:hAnsi="Times New Roman" w:cs="Times New Roman"/>
          <w:b/>
          <w:color w:val="000000"/>
          <w:sz w:val="24"/>
          <w:szCs w:val="24"/>
        </w:rPr>
        <w:t>3</w:t>
      </w:r>
      <w:r w:rsidR="00E90B27" w:rsidRPr="00D40D33">
        <w:rPr>
          <w:rFonts w:ascii="Times New Roman" w:hAnsi="Times New Roman" w:cs="Times New Roman"/>
          <w:b/>
          <w:color w:val="000000"/>
          <w:sz w:val="24"/>
          <w:szCs w:val="24"/>
        </w:rPr>
        <w:t>.</w:t>
      </w:r>
      <w:r w:rsidR="007F54F5" w:rsidRPr="00D40D33">
        <w:rPr>
          <w:rFonts w:ascii="Times New Roman" w:hAnsi="Times New Roman" w:cs="Times New Roman"/>
          <w:b/>
          <w:color w:val="000000"/>
          <w:sz w:val="24"/>
          <w:szCs w:val="24"/>
        </w:rPr>
        <w:t>3</w:t>
      </w:r>
      <w:r w:rsidR="00E67B6A" w:rsidRPr="00D40D33">
        <w:rPr>
          <w:rFonts w:ascii="Times New Roman" w:hAnsi="Times New Roman" w:cs="Times New Roman"/>
          <w:b/>
          <w:color w:val="000000"/>
          <w:sz w:val="24"/>
          <w:szCs w:val="24"/>
        </w:rPr>
        <w:t>.</w:t>
      </w:r>
      <w:r w:rsidR="00E90B27" w:rsidRPr="00D40D33">
        <w:rPr>
          <w:rFonts w:ascii="Times New Roman" w:hAnsi="Times New Roman" w:cs="Times New Roman"/>
          <w:b/>
          <w:color w:val="000000"/>
          <w:sz w:val="24"/>
          <w:szCs w:val="24"/>
        </w:rPr>
        <w:t xml:space="preserve">  Зона транспортной инфраструктуры (Т)</w:t>
      </w:r>
    </w:p>
    <w:p w:rsidR="00D823F4" w:rsidRPr="00D40D33" w:rsidRDefault="00D823F4" w:rsidP="00584765">
      <w:pPr>
        <w:spacing w:line="240" w:lineRule="auto"/>
        <w:ind w:firstLine="0"/>
        <w:rPr>
          <w:rFonts w:ascii="Times New Roman" w:hAnsi="Times New Roman" w:cs="Times New Roman"/>
          <w:color w:val="000000"/>
          <w:sz w:val="24"/>
          <w:szCs w:val="24"/>
        </w:rPr>
      </w:pPr>
    </w:p>
    <w:p w:rsidR="00584765" w:rsidRPr="00D40D33" w:rsidRDefault="00584765" w:rsidP="00584765">
      <w:pPr>
        <w:spacing w:line="240" w:lineRule="auto"/>
        <w:ind w:firstLine="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Зона </w:t>
      </w:r>
      <w:r w:rsidRPr="00D40D33">
        <w:rPr>
          <w:rFonts w:ascii="Times New Roman" w:hAnsi="Times New Roman" w:cs="Times New Roman"/>
          <w:b/>
          <w:color w:val="000000"/>
          <w:sz w:val="24"/>
          <w:szCs w:val="24"/>
        </w:rPr>
        <w:t>«Т-1»</w:t>
      </w:r>
    </w:p>
    <w:p w:rsidR="00584765" w:rsidRPr="00D40D33" w:rsidRDefault="00584765" w:rsidP="00584765">
      <w:pPr>
        <w:spacing w:line="240" w:lineRule="auto"/>
        <w:ind w:firstLine="0"/>
        <w:rPr>
          <w:rFonts w:ascii="Times New Roman" w:hAnsi="Times New Roman" w:cs="Times New Roman"/>
          <w:color w:val="000000"/>
          <w:sz w:val="24"/>
          <w:szCs w:val="24"/>
        </w:rPr>
      </w:pPr>
      <w:r w:rsidRPr="00D40D33">
        <w:rPr>
          <w:rFonts w:ascii="Times New Roman" w:hAnsi="Times New Roman" w:cs="Times New Roman"/>
          <w:b/>
          <w:bCs/>
          <w:color w:val="000000"/>
          <w:sz w:val="24"/>
          <w:szCs w:val="24"/>
        </w:rPr>
        <w:t xml:space="preserve">– </w:t>
      </w:r>
      <w:r w:rsidRPr="00D40D33">
        <w:rPr>
          <w:rFonts w:ascii="Times New Roman" w:hAnsi="Times New Roman" w:cs="Times New Roman"/>
          <w:bCs/>
          <w:color w:val="000000"/>
          <w:sz w:val="24"/>
          <w:szCs w:val="24"/>
        </w:rPr>
        <w:t xml:space="preserve">для размещения линейных объектов </w:t>
      </w:r>
      <w:r w:rsidRPr="00D40D33">
        <w:rPr>
          <w:rFonts w:ascii="Times New Roman" w:hAnsi="Times New Roman" w:cs="Times New Roman"/>
          <w:color w:val="000000"/>
          <w:sz w:val="24"/>
          <w:szCs w:val="24"/>
        </w:rPr>
        <w:t>автомобильного транспорта и инженерно-транспортной инфраструктуры.</w:t>
      </w:r>
    </w:p>
    <w:p w:rsidR="00E90B27" w:rsidRPr="00D40D33" w:rsidRDefault="00E90B27" w:rsidP="00F71DA3">
      <w:pPr>
        <w:spacing w:line="240" w:lineRule="auto"/>
        <w:ind w:firstLine="360"/>
        <w:rPr>
          <w:rFonts w:ascii="Times New Roman" w:hAnsi="Times New Roman" w:cs="Times New Roman"/>
          <w:color w:val="000000"/>
          <w:sz w:val="24"/>
          <w:szCs w:val="24"/>
        </w:rPr>
      </w:pPr>
    </w:p>
    <w:p w:rsidR="00D60C45" w:rsidRPr="00D40D33" w:rsidRDefault="007C5F96" w:rsidP="00F71DA3">
      <w:pPr>
        <w:spacing w:line="240" w:lineRule="auto"/>
        <w:ind w:firstLine="360"/>
        <w:outlineLvl w:val="5"/>
        <w:rPr>
          <w:rFonts w:ascii="Times New Roman" w:hAnsi="Times New Roman" w:cs="Times New Roman"/>
          <w:b/>
          <w:color w:val="000000"/>
          <w:sz w:val="24"/>
          <w:szCs w:val="24"/>
        </w:rPr>
      </w:pPr>
      <w:r w:rsidRPr="00D40D33">
        <w:rPr>
          <w:rFonts w:ascii="Times New Roman" w:hAnsi="Times New Roman" w:cs="Times New Roman"/>
          <w:b/>
          <w:bCs/>
          <w:color w:val="000000"/>
          <w:sz w:val="24"/>
          <w:szCs w:val="24"/>
        </w:rPr>
        <w:t>5</w:t>
      </w:r>
      <w:r w:rsidR="00C3161F" w:rsidRPr="00D40D33">
        <w:rPr>
          <w:rFonts w:ascii="Times New Roman" w:hAnsi="Times New Roman" w:cs="Times New Roman"/>
          <w:b/>
          <w:bCs/>
          <w:color w:val="000000"/>
          <w:sz w:val="24"/>
          <w:szCs w:val="24"/>
        </w:rPr>
        <w:t>3</w:t>
      </w:r>
      <w:r w:rsidR="00D60C45" w:rsidRPr="00D40D33">
        <w:rPr>
          <w:rFonts w:ascii="Times New Roman" w:hAnsi="Times New Roman" w:cs="Times New Roman"/>
          <w:b/>
          <w:bCs/>
          <w:color w:val="000000"/>
          <w:sz w:val="24"/>
          <w:szCs w:val="24"/>
        </w:rPr>
        <w:t xml:space="preserve">.4. </w:t>
      </w:r>
      <w:r w:rsidR="00D60C45" w:rsidRPr="00D40D33">
        <w:rPr>
          <w:rFonts w:ascii="Times New Roman" w:hAnsi="Times New Roman" w:cs="Times New Roman"/>
          <w:b/>
          <w:color w:val="000000"/>
          <w:sz w:val="24"/>
          <w:szCs w:val="24"/>
        </w:rPr>
        <w:t>Производственные зоны (П)</w:t>
      </w:r>
    </w:p>
    <w:p w:rsidR="00D823F4" w:rsidRPr="00D40D33" w:rsidRDefault="00D823F4" w:rsidP="00F71DA3">
      <w:pPr>
        <w:spacing w:line="240" w:lineRule="auto"/>
        <w:ind w:firstLine="360"/>
        <w:rPr>
          <w:rFonts w:ascii="Times New Roman" w:hAnsi="Times New Roman" w:cs="Times New Roman"/>
          <w:color w:val="000000"/>
          <w:sz w:val="24"/>
          <w:szCs w:val="24"/>
        </w:rPr>
      </w:pPr>
    </w:p>
    <w:p w:rsidR="00D60C45" w:rsidRPr="00D40D33" w:rsidRDefault="00D60C45"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Зона «</w:t>
      </w:r>
      <w:r w:rsidRPr="00D40D33">
        <w:rPr>
          <w:rFonts w:ascii="Times New Roman" w:hAnsi="Times New Roman" w:cs="Times New Roman"/>
          <w:b/>
          <w:color w:val="000000"/>
          <w:sz w:val="24"/>
          <w:szCs w:val="24"/>
        </w:rPr>
        <w:t>П-1</w:t>
      </w:r>
      <w:r w:rsidRPr="00D40D33">
        <w:rPr>
          <w:rFonts w:ascii="Times New Roman" w:hAnsi="Times New Roman" w:cs="Times New Roman"/>
          <w:color w:val="000000"/>
          <w:sz w:val="24"/>
          <w:szCs w:val="24"/>
        </w:rPr>
        <w:t>»</w:t>
      </w:r>
    </w:p>
    <w:p w:rsidR="00D60C45" w:rsidRPr="00D40D33" w:rsidRDefault="00D60C45"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w:t>
      </w:r>
      <w:r w:rsidR="00242EF8" w:rsidRPr="00D40D33">
        <w:rPr>
          <w:rFonts w:ascii="Times New Roman" w:hAnsi="Times New Roman" w:cs="Times New Roman"/>
          <w:color w:val="000000"/>
          <w:sz w:val="24"/>
          <w:szCs w:val="24"/>
        </w:rPr>
        <w:t>для промышленных и коммунальных предприятий</w:t>
      </w:r>
      <w:r w:rsidR="003D7947" w:rsidRPr="00D40D33">
        <w:rPr>
          <w:rFonts w:ascii="Times New Roman" w:hAnsi="Times New Roman" w:cs="Times New Roman"/>
          <w:color w:val="000000"/>
          <w:sz w:val="24"/>
          <w:szCs w:val="24"/>
        </w:rPr>
        <w:t xml:space="preserve"> широкого профиля</w:t>
      </w:r>
      <w:r w:rsidR="00242EF8" w:rsidRPr="00D40D33">
        <w:rPr>
          <w:rFonts w:ascii="Times New Roman" w:hAnsi="Times New Roman" w:cs="Times New Roman"/>
          <w:color w:val="000000"/>
          <w:sz w:val="24"/>
          <w:szCs w:val="24"/>
        </w:rPr>
        <w:t xml:space="preserve">, расположенных </w:t>
      </w:r>
      <w:r w:rsidR="003D7947" w:rsidRPr="00D40D33">
        <w:rPr>
          <w:rFonts w:ascii="Times New Roman" w:hAnsi="Times New Roman" w:cs="Times New Roman"/>
          <w:color w:val="000000"/>
          <w:sz w:val="24"/>
          <w:szCs w:val="24"/>
        </w:rPr>
        <w:t xml:space="preserve">за </w:t>
      </w:r>
      <w:r w:rsidR="00242EF8" w:rsidRPr="00D40D33">
        <w:rPr>
          <w:rFonts w:ascii="Times New Roman" w:hAnsi="Times New Roman" w:cs="Times New Roman"/>
          <w:color w:val="000000"/>
          <w:sz w:val="24"/>
          <w:szCs w:val="24"/>
        </w:rPr>
        <w:t>предела</w:t>
      </w:r>
      <w:r w:rsidR="003D7947" w:rsidRPr="00D40D33">
        <w:rPr>
          <w:rFonts w:ascii="Times New Roman" w:hAnsi="Times New Roman" w:cs="Times New Roman"/>
          <w:color w:val="000000"/>
          <w:sz w:val="24"/>
          <w:szCs w:val="24"/>
        </w:rPr>
        <w:t>ми</w:t>
      </w:r>
      <w:r w:rsidR="00242EF8" w:rsidRPr="00D40D33">
        <w:rPr>
          <w:rFonts w:ascii="Times New Roman" w:hAnsi="Times New Roman" w:cs="Times New Roman"/>
          <w:color w:val="000000"/>
          <w:sz w:val="24"/>
          <w:szCs w:val="24"/>
        </w:rPr>
        <w:t xml:space="preserve"> селитебной территории.</w:t>
      </w:r>
    </w:p>
    <w:p w:rsidR="003D7947" w:rsidRPr="00D40D33" w:rsidRDefault="003D7947"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Зона «</w:t>
      </w:r>
      <w:r w:rsidRPr="00D40D33">
        <w:rPr>
          <w:rFonts w:ascii="Times New Roman" w:hAnsi="Times New Roman" w:cs="Times New Roman"/>
          <w:b/>
          <w:color w:val="000000"/>
          <w:sz w:val="24"/>
          <w:szCs w:val="24"/>
        </w:rPr>
        <w:t>П-2</w:t>
      </w:r>
      <w:r w:rsidRPr="00D40D33">
        <w:rPr>
          <w:rFonts w:ascii="Times New Roman" w:hAnsi="Times New Roman" w:cs="Times New Roman"/>
          <w:color w:val="000000"/>
          <w:sz w:val="24"/>
          <w:szCs w:val="24"/>
        </w:rPr>
        <w:t>»</w:t>
      </w:r>
    </w:p>
    <w:p w:rsidR="003D7947" w:rsidRPr="00D40D33" w:rsidRDefault="003D7947"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для промышленных и коммунальных предприятий, расположенных в пределах селитебной территории, с площадью озеленения не менее 30%.</w:t>
      </w:r>
    </w:p>
    <w:p w:rsidR="003D7947" w:rsidRPr="00D40D33" w:rsidRDefault="003D7947" w:rsidP="00F71DA3">
      <w:pPr>
        <w:pStyle w:val="33"/>
        <w:spacing w:line="240" w:lineRule="auto"/>
        <w:ind w:firstLine="360"/>
        <w:rPr>
          <w:rFonts w:ascii="Times New Roman" w:hAnsi="Times New Roman" w:cs="Times New Roman"/>
          <w:b/>
          <w:color w:val="000000"/>
          <w:sz w:val="24"/>
          <w:szCs w:val="24"/>
        </w:rPr>
      </w:pPr>
    </w:p>
    <w:p w:rsidR="00D60527" w:rsidRPr="00D40D33" w:rsidRDefault="007C5F96" w:rsidP="00F71DA3">
      <w:pPr>
        <w:pStyle w:val="33"/>
        <w:spacing w:line="240" w:lineRule="auto"/>
        <w:ind w:firstLine="360"/>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5</w:t>
      </w:r>
      <w:r w:rsidR="00C3161F" w:rsidRPr="00D40D33">
        <w:rPr>
          <w:rFonts w:ascii="Times New Roman" w:hAnsi="Times New Roman" w:cs="Times New Roman"/>
          <w:b/>
          <w:color w:val="000000"/>
          <w:sz w:val="24"/>
          <w:szCs w:val="24"/>
        </w:rPr>
        <w:t>3</w:t>
      </w:r>
      <w:r w:rsidR="00E90B27" w:rsidRPr="00D40D33">
        <w:rPr>
          <w:rFonts w:ascii="Times New Roman" w:hAnsi="Times New Roman" w:cs="Times New Roman"/>
          <w:b/>
          <w:color w:val="000000"/>
          <w:sz w:val="24"/>
          <w:szCs w:val="24"/>
        </w:rPr>
        <w:t>.</w:t>
      </w:r>
      <w:r w:rsidR="00D60C45" w:rsidRPr="00D40D33">
        <w:rPr>
          <w:rFonts w:ascii="Times New Roman" w:hAnsi="Times New Roman" w:cs="Times New Roman"/>
          <w:b/>
          <w:color w:val="000000"/>
          <w:sz w:val="24"/>
          <w:szCs w:val="24"/>
        </w:rPr>
        <w:t>5</w:t>
      </w:r>
      <w:r w:rsidR="00E67B6A" w:rsidRPr="00D40D33">
        <w:rPr>
          <w:rFonts w:ascii="Times New Roman" w:hAnsi="Times New Roman" w:cs="Times New Roman"/>
          <w:b/>
          <w:color w:val="000000"/>
          <w:sz w:val="24"/>
          <w:szCs w:val="24"/>
        </w:rPr>
        <w:t>.</w:t>
      </w:r>
      <w:r w:rsidR="00D60527" w:rsidRPr="00D40D33">
        <w:rPr>
          <w:rFonts w:ascii="Times New Roman" w:hAnsi="Times New Roman" w:cs="Times New Roman"/>
          <w:b/>
          <w:color w:val="000000"/>
          <w:sz w:val="24"/>
          <w:szCs w:val="24"/>
        </w:rPr>
        <w:t xml:space="preserve">Зоны </w:t>
      </w:r>
      <w:r w:rsidR="00682435" w:rsidRPr="00D40D33">
        <w:rPr>
          <w:rFonts w:ascii="Times New Roman" w:hAnsi="Times New Roman" w:cs="Times New Roman"/>
          <w:b/>
          <w:color w:val="000000"/>
          <w:sz w:val="24"/>
          <w:szCs w:val="24"/>
        </w:rPr>
        <w:t>рекреационного назначения</w:t>
      </w:r>
      <w:r w:rsidR="00B10E02" w:rsidRPr="00D40D33">
        <w:rPr>
          <w:rFonts w:ascii="Times New Roman" w:hAnsi="Times New Roman" w:cs="Times New Roman"/>
          <w:b/>
          <w:color w:val="000000"/>
          <w:sz w:val="24"/>
          <w:szCs w:val="24"/>
        </w:rPr>
        <w:t xml:space="preserve"> (Р)</w:t>
      </w:r>
    </w:p>
    <w:p w:rsidR="00D823F4" w:rsidRPr="00D40D33" w:rsidRDefault="00D823F4" w:rsidP="00F71DA3">
      <w:pPr>
        <w:pStyle w:val="33"/>
        <w:spacing w:line="240" w:lineRule="auto"/>
        <w:ind w:firstLine="360"/>
        <w:rPr>
          <w:rFonts w:ascii="Times New Roman" w:hAnsi="Times New Roman" w:cs="Times New Roman"/>
          <w:color w:val="000000"/>
          <w:sz w:val="24"/>
          <w:szCs w:val="24"/>
        </w:rPr>
      </w:pPr>
    </w:p>
    <w:p w:rsidR="007D78E5" w:rsidRPr="00D40D33" w:rsidRDefault="007D78E5" w:rsidP="00F71DA3">
      <w:pPr>
        <w:pStyle w:val="33"/>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Зона </w:t>
      </w:r>
      <w:r w:rsidRPr="00D40D33">
        <w:rPr>
          <w:rFonts w:ascii="Times New Roman" w:hAnsi="Times New Roman" w:cs="Times New Roman"/>
          <w:b/>
          <w:color w:val="000000"/>
          <w:sz w:val="24"/>
          <w:szCs w:val="24"/>
        </w:rPr>
        <w:t>«Р-1»</w:t>
      </w:r>
    </w:p>
    <w:p w:rsidR="007D78E5" w:rsidRPr="00D40D33" w:rsidRDefault="007D78E5" w:rsidP="00F71DA3">
      <w:pPr>
        <w:pStyle w:val="33"/>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зона сельских парков, лесопарков, скверов, бульваров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7D78E5" w:rsidRPr="00D40D33" w:rsidRDefault="007D78E5"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Зона «</w:t>
      </w:r>
      <w:r w:rsidRPr="00D40D33">
        <w:rPr>
          <w:rFonts w:ascii="Times New Roman" w:hAnsi="Times New Roman" w:cs="Times New Roman"/>
          <w:b/>
          <w:color w:val="000000"/>
          <w:sz w:val="24"/>
          <w:szCs w:val="24"/>
        </w:rPr>
        <w:t>Р-2</w:t>
      </w:r>
      <w:r w:rsidRPr="00D40D33">
        <w:rPr>
          <w:rFonts w:ascii="Times New Roman" w:hAnsi="Times New Roman" w:cs="Times New Roman"/>
          <w:color w:val="000000"/>
          <w:sz w:val="24"/>
          <w:szCs w:val="24"/>
        </w:rPr>
        <w:t>»</w:t>
      </w:r>
    </w:p>
    <w:p w:rsidR="007D78E5" w:rsidRDefault="007D78E5"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зона лесов и отдыха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w:t>
      </w:r>
      <w:r w:rsidR="00562641">
        <w:rPr>
          <w:rFonts w:ascii="Times New Roman" w:hAnsi="Times New Roman" w:cs="Times New Roman"/>
          <w:color w:val="000000"/>
          <w:sz w:val="24"/>
          <w:szCs w:val="24"/>
        </w:rPr>
        <w:t>ведения садоводства и огородничества</w:t>
      </w:r>
      <w:r w:rsidRPr="00D40D33">
        <w:rPr>
          <w:rFonts w:ascii="Times New Roman" w:hAnsi="Times New Roman" w:cs="Times New Roman"/>
          <w:color w:val="000000"/>
          <w:sz w:val="24"/>
          <w:szCs w:val="24"/>
        </w:rPr>
        <w:t>,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на о</w:t>
      </w:r>
      <w:r w:rsidR="00987ED7" w:rsidRPr="00D40D33">
        <w:rPr>
          <w:rFonts w:ascii="Times New Roman" w:hAnsi="Times New Roman" w:cs="Times New Roman"/>
          <w:color w:val="000000"/>
          <w:sz w:val="24"/>
          <w:szCs w:val="24"/>
        </w:rPr>
        <w:t>снове лесного законодательства.</w:t>
      </w:r>
    </w:p>
    <w:p w:rsidR="00D37EF4" w:rsidRDefault="00D37EF4" w:rsidP="00F71DA3">
      <w:pPr>
        <w:spacing w:line="240" w:lineRule="auto"/>
        <w:ind w:firstLine="360"/>
        <w:rPr>
          <w:rFonts w:ascii="Times New Roman" w:hAnsi="Times New Roman" w:cs="Times New Roman"/>
          <w:color w:val="000000"/>
          <w:sz w:val="24"/>
          <w:szCs w:val="24"/>
        </w:rPr>
      </w:pPr>
    </w:p>
    <w:p w:rsidR="00D37EF4" w:rsidRPr="00D40D33" w:rsidRDefault="00D37EF4" w:rsidP="00F71DA3">
      <w:pPr>
        <w:spacing w:line="240" w:lineRule="auto"/>
        <w:ind w:firstLine="360"/>
        <w:rPr>
          <w:rFonts w:ascii="Times New Roman" w:hAnsi="Times New Roman" w:cs="Times New Roman"/>
          <w:color w:val="000000"/>
          <w:sz w:val="24"/>
          <w:szCs w:val="24"/>
        </w:rPr>
      </w:pPr>
    </w:p>
    <w:p w:rsidR="00E90B27" w:rsidRPr="00D40D33" w:rsidRDefault="00E90B27" w:rsidP="00F71DA3">
      <w:pPr>
        <w:pStyle w:val="33"/>
        <w:spacing w:line="240" w:lineRule="auto"/>
        <w:ind w:firstLine="360"/>
        <w:rPr>
          <w:rFonts w:ascii="Times New Roman" w:hAnsi="Times New Roman" w:cs="Times New Roman"/>
          <w:color w:val="000000"/>
          <w:sz w:val="24"/>
          <w:szCs w:val="24"/>
        </w:rPr>
      </w:pPr>
    </w:p>
    <w:p w:rsidR="0034371A" w:rsidRPr="00D40D33" w:rsidRDefault="007C5F96" w:rsidP="00F71DA3">
      <w:pPr>
        <w:spacing w:line="240" w:lineRule="auto"/>
        <w:ind w:firstLine="360"/>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5</w:t>
      </w:r>
      <w:r w:rsidR="00C3161F" w:rsidRPr="00D40D33">
        <w:rPr>
          <w:rFonts w:ascii="Times New Roman" w:hAnsi="Times New Roman" w:cs="Times New Roman"/>
          <w:b/>
          <w:color w:val="000000"/>
          <w:sz w:val="24"/>
          <w:szCs w:val="24"/>
        </w:rPr>
        <w:t>3</w:t>
      </w:r>
      <w:r w:rsidR="0034371A" w:rsidRPr="00D40D33">
        <w:rPr>
          <w:rFonts w:ascii="Times New Roman" w:hAnsi="Times New Roman" w:cs="Times New Roman"/>
          <w:b/>
          <w:color w:val="000000"/>
          <w:sz w:val="24"/>
          <w:szCs w:val="24"/>
        </w:rPr>
        <w:t>.</w:t>
      </w:r>
      <w:r w:rsidR="00D60C45" w:rsidRPr="00D40D33">
        <w:rPr>
          <w:rFonts w:ascii="Times New Roman" w:hAnsi="Times New Roman" w:cs="Times New Roman"/>
          <w:b/>
          <w:color w:val="000000"/>
          <w:sz w:val="24"/>
          <w:szCs w:val="24"/>
        </w:rPr>
        <w:t>6</w:t>
      </w:r>
      <w:r w:rsidR="0034371A" w:rsidRPr="00D40D33">
        <w:rPr>
          <w:rFonts w:ascii="Times New Roman" w:hAnsi="Times New Roman" w:cs="Times New Roman"/>
          <w:b/>
          <w:color w:val="000000"/>
          <w:sz w:val="24"/>
          <w:szCs w:val="24"/>
        </w:rPr>
        <w:t>. Зоны специального назначения (СП)</w:t>
      </w:r>
    </w:p>
    <w:p w:rsidR="00D823F4" w:rsidRPr="00D40D33" w:rsidRDefault="00D823F4" w:rsidP="00F71DA3">
      <w:pPr>
        <w:spacing w:line="240" w:lineRule="auto"/>
        <w:ind w:firstLine="360"/>
        <w:rPr>
          <w:rFonts w:ascii="Times New Roman" w:hAnsi="Times New Roman" w:cs="Times New Roman"/>
          <w:color w:val="000000"/>
          <w:sz w:val="24"/>
          <w:szCs w:val="24"/>
        </w:rPr>
      </w:pPr>
    </w:p>
    <w:p w:rsidR="00F23D1B" w:rsidRPr="00D40D33" w:rsidRDefault="00F23D1B" w:rsidP="00F71DA3">
      <w:pPr>
        <w:spacing w:line="240" w:lineRule="auto"/>
        <w:ind w:firstLine="360"/>
        <w:rPr>
          <w:rFonts w:ascii="Times New Roman" w:hAnsi="Times New Roman" w:cs="Times New Roman"/>
          <w:b/>
          <w:color w:val="000000"/>
          <w:sz w:val="24"/>
          <w:szCs w:val="24"/>
        </w:rPr>
      </w:pPr>
      <w:r w:rsidRPr="00D40D33">
        <w:rPr>
          <w:rFonts w:ascii="Times New Roman" w:hAnsi="Times New Roman" w:cs="Times New Roman"/>
          <w:color w:val="000000"/>
          <w:sz w:val="24"/>
          <w:szCs w:val="24"/>
        </w:rPr>
        <w:t>Зона</w:t>
      </w:r>
      <w:r w:rsidRPr="00D40D33">
        <w:rPr>
          <w:rFonts w:ascii="Times New Roman" w:hAnsi="Times New Roman" w:cs="Times New Roman"/>
          <w:b/>
          <w:color w:val="000000"/>
          <w:sz w:val="24"/>
          <w:szCs w:val="24"/>
        </w:rPr>
        <w:t xml:space="preserve"> «СП-1» </w:t>
      </w:r>
    </w:p>
    <w:p w:rsidR="00F23D1B" w:rsidRPr="00D40D33" w:rsidRDefault="00F23D1B"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b/>
          <w:color w:val="000000"/>
          <w:sz w:val="24"/>
          <w:szCs w:val="24"/>
        </w:rPr>
        <w:t xml:space="preserve">- </w:t>
      </w:r>
      <w:r w:rsidRPr="00D40D33">
        <w:rPr>
          <w:rFonts w:ascii="Times New Roman" w:hAnsi="Times New Roman" w:cs="Times New Roman"/>
          <w:color w:val="000000"/>
          <w:sz w:val="24"/>
          <w:szCs w:val="24"/>
        </w:rPr>
        <w:t>для размещения объектов специального назначения, с площадью озеленения территории не менее 50%</w:t>
      </w:r>
    </w:p>
    <w:p w:rsidR="00F23D1B" w:rsidRPr="00D40D33" w:rsidRDefault="00F23D1B"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Зона «</w:t>
      </w:r>
      <w:r w:rsidRPr="00D40D33">
        <w:rPr>
          <w:rFonts w:ascii="Times New Roman" w:hAnsi="Times New Roman" w:cs="Times New Roman"/>
          <w:b/>
          <w:color w:val="000000"/>
          <w:sz w:val="24"/>
          <w:szCs w:val="24"/>
        </w:rPr>
        <w:t>СП-2</w:t>
      </w:r>
      <w:r w:rsidRPr="00D40D33">
        <w:rPr>
          <w:rFonts w:ascii="Times New Roman" w:hAnsi="Times New Roman" w:cs="Times New Roman"/>
          <w:color w:val="000000"/>
          <w:sz w:val="24"/>
          <w:szCs w:val="24"/>
        </w:rPr>
        <w:t>»</w:t>
      </w:r>
    </w:p>
    <w:p w:rsidR="00F23D1B" w:rsidRPr="00D40D33" w:rsidRDefault="00F23D1B"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для организации санитарно-защитных зон.</w:t>
      </w:r>
    </w:p>
    <w:p w:rsidR="00834DE7" w:rsidRPr="00D40D33" w:rsidRDefault="00834DE7" w:rsidP="00F71DA3">
      <w:pPr>
        <w:spacing w:line="240" w:lineRule="auto"/>
        <w:ind w:firstLine="360"/>
        <w:rPr>
          <w:rFonts w:ascii="Times New Roman" w:hAnsi="Times New Roman" w:cs="Times New Roman"/>
          <w:b/>
          <w:color w:val="000000"/>
          <w:sz w:val="24"/>
          <w:szCs w:val="24"/>
        </w:rPr>
      </w:pPr>
    </w:p>
    <w:p w:rsidR="00834DE7" w:rsidRPr="00D40D33" w:rsidRDefault="007C5F96" w:rsidP="00F71DA3">
      <w:pPr>
        <w:spacing w:line="240" w:lineRule="auto"/>
        <w:ind w:firstLine="360"/>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5</w:t>
      </w:r>
      <w:r w:rsidR="00C3161F" w:rsidRPr="00D40D33">
        <w:rPr>
          <w:rFonts w:ascii="Times New Roman" w:hAnsi="Times New Roman" w:cs="Times New Roman"/>
          <w:b/>
          <w:color w:val="000000"/>
          <w:sz w:val="24"/>
          <w:szCs w:val="24"/>
        </w:rPr>
        <w:t>3</w:t>
      </w:r>
      <w:r w:rsidR="00834DE7" w:rsidRPr="00D40D33">
        <w:rPr>
          <w:rFonts w:ascii="Times New Roman" w:hAnsi="Times New Roman" w:cs="Times New Roman"/>
          <w:b/>
          <w:color w:val="000000"/>
          <w:sz w:val="24"/>
          <w:szCs w:val="24"/>
        </w:rPr>
        <w:t>.7. Сельскохозяйственная  зона (С)</w:t>
      </w:r>
    </w:p>
    <w:p w:rsidR="00D823F4" w:rsidRPr="00D40D33" w:rsidRDefault="00D823F4" w:rsidP="00F71DA3">
      <w:pPr>
        <w:spacing w:line="240" w:lineRule="auto"/>
        <w:ind w:firstLine="360"/>
        <w:rPr>
          <w:rFonts w:ascii="Times New Roman" w:hAnsi="Times New Roman" w:cs="Times New Roman"/>
          <w:color w:val="000000"/>
          <w:sz w:val="24"/>
          <w:szCs w:val="24"/>
        </w:rPr>
      </w:pPr>
    </w:p>
    <w:p w:rsidR="00834DE7" w:rsidRPr="00D40D33" w:rsidRDefault="00834DE7"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 Назначение сельскохозяйственных зон:</w:t>
      </w:r>
    </w:p>
    <w:p w:rsidR="00834DE7" w:rsidRPr="00D40D33" w:rsidRDefault="00834DE7"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Зона </w:t>
      </w:r>
      <w:r w:rsidRPr="00D40D33">
        <w:rPr>
          <w:rFonts w:ascii="Times New Roman" w:hAnsi="Times New Roman" w:cs="Times New Roman"/>
          <w:b/>
          <w:color w:val="000000"/>
          <w:sz w:val="24"/>
          <w:szCs w:val="24"/>
        </w:rPr>
        <w:t>«С-1»</w:t>
      </w:r>
    </w:p>
    <w:p w:rsidR="00834DE7" w:rsidRPr="00D40D33" w:rsidRDefault="00834DE7"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для всех видов сельскохозяйственной деятельности.</w:t>
      </w:r>
    </w:p>
    <w:p w:rsidR="003B7E27" w:rsidRPr="00D40D33" w:rsidRDefault="003B7E27" w:rsidP="00F71DA3">
      <w:pPr>
        <w:pStyle w:val="align-justify1"/>
        <w:shd w:val="clear" w:color="auto" w:fill="FFFFFF"/>
        <w:spacing w:after="0"/>
        <w:ind w:left="0" w:right="0" w:firstLine="360"/>
        <w:rPr>
          <w:rFonts w:ascii="Times New Roman" w:hAnsi="Times New Roman"/>
          <w:b/>
        </w:rPr>
      </w:pPr>
    </w:p>
    <w:p w:rsidR="00B44DC0" w:rsidRPr="00D40D33" w:rsidRDefault="007C5F96" w:rsidP="00B44DC0">
      <w:pPr>
        <w:pStyle w:val="align-justify1"/>
        <w:shd w:val="clear" w:color="auto" w:fill="FFFFFF"/>
        <w:spacing w:after="0"/>
        <w:ind w:left="0" w:right="0" w:firstLine="360"/>
        <w:rPr>
          <w:rFonts w:ascii="Times New Roman" w:hAnsi="Times New Roman"/>
          <w:b/>
        </w:rPr>
      </w:pPr>
      <w:r w:rsidRPr="00D40D33">
        <w:rPr>
          <w:rFonts w:ascii="Times New Roman" w:hAnsi="Times New Roman"/>
          <w:b/>
        </w:rPr>
        <w:t>5</w:t>
      </w:r>
      <w:r w:rsidR="00C3161F" w:rsidRPr="00D40D33">
        <w:rPr>
          <w:rFonts w:ascii="Times New Roman" w:hAnsi="Times New Roman"/>
          <w:b/>
        </w:rPr>
        <w:t>3</w:t>
      </w:r>
      <w:r w:rsidR="00B44DC0" w:rsidRPr="00D40D33">
        <w:rPr>
          <w:rFonts w:ascii="Times New Roman" w:hAnsi="Times New Roman"/>
          <w:b/>
        </w:rPr>
        <w:t>.8. Зоны особо охраняемых территорий (ОХ)</w:t>
      </w:r>
    </w:p>
    <w:p w:rsidR="00D823F4" w:rsidRPr="00D40D33" w:rsidRDefault="00D823F4" w:rsidP="00B44DC0">
      <w:pPr>
        <w:pStyle w:val="align-justify1"/>
        <w:shd w:val="clear" w:color="auto" w:fill="FFFFFF"/>
        <w:spacing w:after="0"/>
        <w:ind w:left="0" w:right="0" w:firstLine="360"/>
        <w:rPr>
          <w:rFonts w:ascii="Times New Roman" w:hAnsi="Times New Roman"/>
        </w:rPr>
      </w:pPr>
    </w:p>
    <w:p w:rsidR="00B44DC0" w:rsidRPr="00D40D33" w:rsidRDefault="00B44DC0" w:rsidP="00B44DC0">
      <w:pPr>
        <w:pStyle w:val="align-justify1"/>
        <w:shd w:val="clear" w:color="auto" w:fill="FFFFFF"/>
        <w:spacing w:after="0"/>
        <w:ind w:left="0" w:right="0" w:firstLine="360"/>
        <w:rPr>
          <w:rFonts w:ascii="Times New Roman" w:hAnsi="Times New Roman"/>
        </w:rPr>
      </w:pPr>
      <w:r w:rsidRPr="00D40D33">
        <w:rPr>
          <w:rFonts w:ascii="Times New Roman" w:hAnsi="Times New Roman"/>
        </w:rPr>
        <w:t>1. Зона «ОХ-1»</w:t>
      </w:r>
    </w:p>
    <w:p w:rsidR="00B44DC0" w:rsidRPr="00D40D33" w:rsidRDefault="00B44DC0" w:rsidP="00B44DC0">
      <w:pPr>
        <w:pStyle w:val="align-justify1"/>
        <w:shd w:val="clear" w:color="auto" w:fill="FFFFFF"/>
        <w:spacing w:after="0"/>
        <w:ind w:left="0" w:right="0" w:firstLine="360"/>
        <w:rPr>
          <w:rFonts w:ascii="Times New Roman" w:hAnsi="Times New Roman"/>
        </w:rPr>
      </w:pPr>
      <w:r w:rsidRPr="00D40D33">
        <w:rPr>
          <w:rFonts w:ascii="Times New Roman" w:hAnsi="Times New Roman"/>
        </w:rPr>
        <w:t>-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D60527" w:rsidRPr="00D40D33" w:rsidRDefault="00D60527" w:rsidP="00F71DA3">
      <w:pPr>
        <w:spacing w:line="240" w:lineRule="auto"/>
        <w:ind w:firstLine="360"/>
        <w:rPr>
          <w:rFonts w:ascii="Times New Roman" w:hAnsi="Times New Roman" w:cs="Times New Roman"/>
          <w:color w:val="000000"/>
          <w:sz w:val="24"/>
          <w:szCs w:val="24"/>
        </w:rPr>
      </w:pPr>
    </w:p>
    <w:p w:rsidR="00E90B27" w:rsidRPr="00D40D33" w:rsidRDefault="00EF0552" w:rsidP="00F71DA3">
      <w:pPr>
        <w:tabs>
          <w:tab w:val="left" w:pos="2340"/>
        </w:tabs>
        <w:spacing w:line="240" w:lineRule="auto"/>
        <w:ind w:firstLine="360"/>
        <w:rPr>
          <w:rFonts w:ascii="Times New Roman" w:hAnsi="Times New Roman" w:cs="Times New Roman"/>
          <w:b/>
          <w:bCs/>
          <w:color w:val="000000"/>
          <w:sz w:val="24"/>
          <w:szCs w:val="24"/>
        </w:rPr>
      </w:pPr>
      <w:r w:rsidRPr="00D40D33">
        <w:rPr>
          <w:rFonts w:ascii="Times New Roman" w:hAnsi="Times New Roman" w:cs="Times New Roman"/>
          <w:color w:val="000000"/>
          <w:sz w:val="24"/>
          <w:szCs w:val="24"/>
        </w:rPr>
        <w:tab/>
      </w:r>
      <w:r w:rsidR="00E90B27" w:rsidRPr="00D40D33">
        <w:rPr>
          <w:rFonts w:ascii="Times New Roman" w:hAnsi="Times New Roman" w:cs="Times New Roman"/>
          <w:b/>
          <w:bCs/>
          <w:color w:val="000000"/>
          <w:sz w:val="24"/>
          <w:szCs w:val="24"/>
        </w:rPr>
        <w:t xml:space="preserve">Статья </w:t>
      </w:r>
      <w:r w:rsidR="007C5F96" w:rsidRPr="00D40D33">
        <w:rPr>
          <w:rFonts w:ascii="Times New Roman" w:hAnsi="Times New Roman" w:cs="Times New Roman"/>
          <w:b/>
          <w:bCs/>
          <w:color w:val="000000"/>
          <w:sz w:val="24"/>
          <w:szCs w:val="24"/>
        </w:rPr>
        <w:t>5</w:t>
      </w:r>
      <w:r w:rsidR="00C3161F" w:rsidRPr="00D40D33">
        <w:rPr>
          <w:rFonts w:ascii="Times New Roman" w:hAnsi="Times New Roman" w:cs="Times New Roman"/>
          <w:b/>
          <w:bCs/>
          <w:color w:val="000000"/>
          <w:sz w:val="24"/>
          <w:szCs w:val="24"/>
        </w:rPr>
        <w:t>4</w:t>
      </w:r>
      <w:r w:rsidR="00E90B27" w:rsidRPr="00D40D33">
        <w:rPr>
          <w:rFonts w:ascii="Times New Roman" w:hAnsi="Times New Roman" w:cs="Times New Roman"/>
          <w:b/>
          <w:bCs/>
          <w:color w:val="000000"/>
          <w:sz w:val="24"/>
          <w:szCs w:val="24"/>
        </w:rPr>
        <w:t>. Описание границ территориальных зон</w:t>
      </w:r>
    </w:p>
    <w:p w:rsidR="0096085A" w:rsidRPr="00D40D33" w:rsidRDefault="0096085A" w:rsidP="00F71DA3">
      <w:pPr>
        <w:tabs>
          <w:tab w:val="left" w:pos="5954"/>
          <w:tab w:val="left" w:pos="9640"/>
        </w:tabs>
        <w:spacing w:line="240" w:lineRule="auto"/>
        <w:ind w:firstLine="360"/>
        <w:jc w:val="center"/>
        <w:rPr>
          <w:rFonts w:ascii="Times New Roman" w:hAnsi="Times New Roman" w:cs="Times New Roman"/>
          <w:b/>
          <w:bCs/>
          <w:color w:val="000000"/>
          <w:sz w:val="24"/>
          <w:szCs w:val="24"/>
        </w:rPr>
      </w:pPr>
    </w:p>
    <w:p w:rsidR="002A48B1" w:rsidRPr="00D40D33" w:rsidRDefault="00E90B27" w:rsidP="00F71DA3">
      <w:pPr>
        <w:tabs>
          <w:tab w:val="left" w:pos="5954"/>
          <w:tab w:val="left" w:pos="96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В пояснител</w:t>
      </w:r>
      <w:r w:rsidR="00700F43" w:rsidRPr="00D40D33">
        <w:rPr>
          <w:rFonts w:ascii="Times New Roman" w:hAnsi="Times New Roman" w:cs="Times New Roman"/>
          <w:color w:val="000000"/>
          <w:sz w:val="24"/>
          <w:szCs w:val="24"/>
        </w:rPr>
        <w:t>ьной записке не приводится. См. к</w:t>
      </w:r>
      <w:r w:rsidRPr="00D40D33">
        <w:rPr>
          <w:rFonts w:ascii="Times New Roman" w:hAnsi="Times New Roman" w:cs="Times New Roman"/>
          <w:color w:val="000000"/>
          <w:sz w:val="24"/>
          <w:szCs w:val="24"/>
        </w:rPr>
        <w:t xml:space="preserve">арту границ территориальных зон </w:t>
      </w:r>
      <w:r w:rsidR="00D240BA" w:rsidRPr="00D40D33">
        <w:rPr>
          <w:rFonts w:ascii="Times New Roman" w:hAnsi="Times New Roman" w:cs="Times New Roman"/>
          <w:color w:val="000000"/>
          <w:sz w:val="24"/>
          <w:szCs w:val="24"/>
        </w:rPr>
        <w:t>сельского поселения</w:t>
      </w:r>
      <w:r w:rsidR="00FC496B">
        <w:rPr>
          <w:rFonts w:ascii="Times New Roman" w:hAnsi="Times New Roman" w:cs="Times New Roman"/>
          <w:color w:val="000000"/>
          <w:sz w:val="24"/>
          <w:szCs w:val="24"/>
        </w:rPr>
        <w:t>Аккузевский</w:t>
      </w:r>
      <w:r w:rsidR="00F5301A" w:rsidRPr="00D40D33">
        <w:rPr>
          <w:rFonts w:ascii="Times New Roman" w:hAnsi="Times New Roman" w:cs="Times New Roman"/>
          <w:color w:val="000000"/>
          <w:sz w:val="24"/>
          <w:szCs w:val="24"/>
        </w:rPr>
        <w:t xml:space="preserve"> сельсовет</w:t>
      </w:r>
      <w:r w:rsidR="007159A0" w:rsidRPr="00D40D33">
        <w:rPr>
          <w:rFonts w:ascii="Times New Roman" w:hAnsi="Times New Roman" w:cs="Times New Roman"/>
          <w:color w:val="000000"/>
          <w:sz w:val="24"/>
          <w:szCs w:val="24"/>
        </w:rPr>
        <w:t xml:space="preserve">муниципального района </w:t>
      </w:r>
      <w:r w:rsidR="005073EF">
        <w:rPr>
          <w:rFonts w:ascii="Times New Roman" w:hAnsi="Times New Roman" w:cs="Times New Roman"/>
          <w:color w:val="000000"/>
          <w:sz w:val="24"/>
          <w:szCs w:val="24"/>
        </w:rPr>
        <w:t>Илишевский</w:t>
      </w:r>
      <w:r w:rsidR="002D2516" w:rsidRPr="00D40D33">
        <w:rPr>
          <w:rFonts w:ascii="Times New Roman" w:hAnsi="Times New Roman" w:cs="Times New Roman"/>
          <w:color w:val="000000"/>
          <w:sz w:val="24"/>
          <w:szCs w:val="24"/>
        </w:rPr>
        <w:t xml:space="preserve"> район</w:t>
      </w:r>
      <w:r w:rsidR="00A50A8F" w:rsidRPr="00D40D33">
        <w:rPr>
          <w:rFonts w:ascii="Times New Roman" w:hAnsi="Times New Roman" w:cs="Times New Roman"/>
          <w:color w:val="000000"/>
          <w:sz w:val="24"/>
          <w:szCs w:val="24"/>
        </w:rPr>
        <w:t xml:space="preserve"> Р</w:t>
      </w:r>
      <w:r w:rsidR="00F16FB2" w:rsidRPr="00D40D33">
        <w:rPr>
          <w:rFonts w:ascii="Times New Roman" w:hAnsi="Times New Roman" w:cs="Times New Roman"/>
          <w:color w:val="000000"/>
          <w:sz w:val="24"/>
          <w:szCs w:val="24"/>
        </w:rPr>
        <w:t xml:space="preserve">еспублики </w:t>
      </w:r>
      <w:r w:rsidR="00A50A8F" w:rsidRPr="00D40D33">
        <w:rPr>
          <w:rFonts w:ascii="Times New Roman" w:hAnsi="Times New Roman" w:cs="Times New Roman"/>
          <w:color w:val="000000"/>
          <w:sz w:val="24"/>
          <w:szCs w:val="24"/>
        </w:rPr>
        <w:t>Б</w:t>
      </w:r>
      <w:r w:rsidR="00F16FB2" w:rsidRPr="00D40D33">
        <w:rPr>
          <w:rFonts w:ascii="Times New Roman" w:hAnsi="Times New Roman" w:cs="Times New Roman"/>
          <w:color w:val="000000"/>
          <w:sz w:val="24"/>
          <w:szCs w:val="24"/>
        </w:rPr>
        <w:t>ашкортостан</w:t>
      </w:r>
      <w:r w:rsidRPr="00D40D33">
        <w:rPr>
          <w:rFonts w:ascii="Times New Roman" w:hAnsi="Times New Roman" w:cs="Times New Roman"/>
          <w:color w:val="000000"/>
          <w:sz w:val="24"/>
          <w:szCs w:val="24"/>
        </w:rPr>
        <w:t>, которая представлена в виде картографического документа, являющегося неотъемлемой частью настоящих Правил.</w:t>
      </w:r>
    </w:p>
    <w:p w:rsidR="00706AED" w:rsidRPr="00D40D33" w:rsidRDefault="00706AED" w:rsidP="00F71DA3">
      <w:pPr>
        <w:spacing w:line="240" w:lineRule="auto"/>
        <w:ind w:firstLine="360"/>
        <w:rPr>
          <w:rFonts w:ascii="Times New Roman" w:hAnsi="Times New Roman" w:cs="Times New Roman"/>
          <w:color w:val="000000"/>
          <w:sz w:val="24"/>
          <w:szCs w:val="24"/>
        </w:rPr>
      </w:pPr>
    </w:p>
    <w:p w:rsidR="00D823F4" w:rsidRPr="00D40D33" w:rsidRDefault="00D823F4" w:rsidP="00D823F4">
      <w:pPr>
        <w:rPr>
          <w:color w:val="000000"/>
        </w:rPr>
      </w:pPr>
    </w:p>
    <w:p w:rsidR="00D823F4" w:rsidRPr="00D40D33" w:rsidRDefault="00D823F4" w:rsidP="002D655B">
      <w:pPr>
        <w:pStyle w:val="1"/>
        <w:numPr>
          <w:ilvl w:val="0"/>
          <w:numId w:val="0"/>
        </w:numPr>
        <w:tabs>
          <w:tab w:val="left" w:pos="1860"/>
        </w:tabs>
        <w:ind w:right="141" w:firstLine="360"/>
        <w:rPr>
          <w:color w:val="000000"/>
          <w:sz w:val="24"/>
          <w:szCs w:val="24"/>
        </w:rPr>
      </w:pPr>
    </w:p>
    <w:p w:rsidR="00942809" w:rsidRPr="00D40D33" w:rsidRDefault="002A48B1" w:rsidP="002D655B">
      <w:pPr>
        <w:pStyle w:val="1"/>
        <w:numPr>
          <w:ilvl w:val="0"/>
          <w:numId w:val="0"/>
        </w:numPr>
        <w:tabs>
          <w:tab w:val="left" w:pos="1860"/>
        </w:tabs>
        <w:ind w:right="141" w:firstLine="360"/>
        <w:rPr>
          <w:color w:val="000000"/>
          <w:sz w:val="24"/>
          <w:szCs w:val="24"/>
        </w:rPr>
      </w:pPr>
      <w:r w:rsidRPr="00D40D33">
        <w:rPr>
          <w:color w:val="000000"/>
          <w:sz w:val="24"/>
          <w:szCs w:val="24"/>
        </w:rPr>
        <w:t xml:space="preserve">ГЛАВА </w:t>
      </w:r>
      <w:r w:rsidRPr="00D40D33">
        <w:rPr>
          <w:color w:val="000000"/>
          <w:sz w:val="24"/>
          <w:szCs w:val="24"/>
          <w:lang w:val="en-US"/>
        </w:rPr>
        <w:t>X</w:t>
      </w:r>
      <w:r w:rsidR="00395DF2" w:rsidRPr="00D40D33">
        <w:rPr>
          <w:color w:val="000000"/>
          <w:sz w:val="24"/>
          <w:szCs w:val="24"/>
          <w:lang w:val="en-US"/>
        </w:rPr>
        <w:t>I</w:t>
      </w:r>
      <w:r w:rsidR="007C5F96" w:rsidRPr="00D40D33">
        <w:rPr>
          <w:color w:val="000000"/>
          <w:sz w:val="24"/>
          <w:szCs w:val="24"/>
          <w:lang w:val="en-US"/>
        </w:rPr>
        <w:t>I</w:t>
      </w:r>
      <w:r w:rsidRPr="00D40D33">
        <w:rPr>
          <w:color w:val="000000"/>
          <w:sz w:val="24"/>
          <w:szCs w:val="24"/>
        </w:rPr>
        <w:t>. КАРТЫ ГРАДОСТРОИТЕЛЬНОГО ЗОНИРОВАНИЯ ТЕРРИТОРИИ</w:t>
      </w:r>
    </w:p>
    <w:p w:rsidR="002A48B1" w:rsidRPr="00D40D33" w:rsidRDefault="00A53DA7" w:rsidP="00F71DA3">
      <w:pPr>
        <w:pStyle w:val="1"/>
        <w:numPr>
          <w:ilvl w:val="0"/>
          <w:numId w:val="0"/>
        </w:numPr>
        <w:ind w:right="141" w:firstLine="360"/>
        <w:rPr>
          <w:bCs/>
          <w:color w:val="000000"/>
          <w:sz w:val="24"/>
          <w:szCs w:val="24"/>
        </w:rPr>
      </w:pPr>
      <w:r w:rsidRPr="00D40D33">
        <w:rPr>
          <w:color w:val="000000"/>
          <w:sz w:val="24"/>
          <w:szCs w:val="24"/>
        </w:rPr>
        <w:t>НАСЕЛЕННЫХ ПУНКТОВ</w:t>
      </w:r>
      <w:r w:rsidR="00D240BA" w:rsidRPr="00D40D33">
        <w:rPr>
          <w:color w:val="000000"/>
          <w:sz w:val="24"/>
          <w:szCs w:val="24"/>
        </w:rPr>
        <w:t>СЕЛЬСКОГО ПОСЕЛЕНИЯ</w:t>
      </w:r>
      <w:r w:rsidR="00FC496B">
        <w:rPr>
          <w:color w:val="000000"/>
          <w:sz w:val="24"/>
          <w:szCs w:val="24"/>
        </w:rPr>
        <w:t>АККУЗЕВСКИЙ</w:t>
      </w:r>
      <w:r w:rsidR="00F5301A" w:rsidRPr="00D40D33">
        <w:rPr>
          <w:color w:val="000000"/>
          <w:sz w:val="24"/>
          <w:szCs w:val="24"/>
        </w:rPr>
        <w:t>СЕЛЬСОВЕТ</w:t>
      </w:r>
      <w:r w:rsidR="007159A0" w:rsidRPr="00D40D33">
        <w:rPr>
          <w:color w:val="000000"/>
          <w:sz w:val="24"/>
          <w:szCs w:val="24"/>
        </w:rPr>
        <w:t xml:space="preserve">МУНИЦИПАЛЬНОГО РАЙОНА </w:t>
      </w:r>
      <w:r w:rsidR="005073EF">
        <w:rPr>
          <w:color w:val="000000"/>
          <w:sz w:val="24"/>
          <w:szCs w:val="24"/>
        </w:rPr>
        <w:t>ИЛИШЕВСКИЙ</w:t>
      </w:r>
      <w:r w:rsidR="002D2516" w:rsidRPr="00D40D33">
        <w:rPr>
          <w:color w:val="000000"/>
          <w:sz w:val="24"/>
          <w:szCs w:val="24"/>
        </w:rPr>
        <w:t xml:space="preserve"> РАЙОН</w:t>
      </w:r>
      <w:r w:rsidR="00707E77" w:rsidRPr="00D40D33">
        <w:rPr>
          <w:color w:val="000000"/>
          <w:sz w:val="24"/>
          <w:szCs w:val="24"/>
        </w:rPr>
        <w:t xml:space="preserve"> Р</w:t>
      </w:r>
      <w:r w:rsidR="00F16FB2" w:rsidRPr="00D40D33">
        <w:rPr>
          <w:color w:val="000000"/>
          <w:sz w:val="24"/>
          <w:szCs w:val="24"/>
        </w:rPr>
        <w:t xml:space="preserve">ЕСПУБЛИКИ </w:t>
      </w:r>
      <w:r w:rsidR="00707E77" w:rsidRPr="00D40D33">
        <w:rPr>
          <w:color w:val="000000"/>
          <w:sz w:val="24"/>
          <w:szCs w:val="24"/>
        </w:rPr>
        <w:t>Б</w:t>
      </w:r>
      <w:r w:rsidR="00F16FB2" w:rsidRPr="00D40D33">
        <w:rPr>
          <w:color w:val="000000"/>
          <w:sz w:val="24"/>
          <w:szCs w:val="24"/>
        </w:rPr>
        <w:t>АШКОРТОСТАН</w:t>
      </w:r>
      <w:r w:rsidR="002A48B1" w:rsidRPr="00D40D33">
        <w:rPr>
          <w:color w:val="000000"/>
          <w:sz w:val="24"/>
          <w:szCs w:val="24"/>
        </w:rPr>
        <w:t xml:space="preserve"> В ЧАСТИ ГРАНИЦ ЗОН С ОСОБЫМИ УСЛОВИЯМИ ИСПОЛЬЗОВАНИЯ ТЕРРИТОРИЙ ПО ПРИРОДНО-ЭКОЛОГИЧЕСКИМ И САНИТАРНО-ГИГИЕНИЧЕСКИМ ТРЕБОВАНИЯМ</w:t>
      </w:r>
      <w:r w:rsidR="008E6F88" w:rsidRPr="00D40D33">
        <w:rPr>
          <w:color w:val="000000"/>
          <w:sz w:val="24"/>
          <w:szCs w:val="24"/>
        </w:rPr>
        <w:t>, А ТАКЖЕ В ЧАСТИ ЗОН ОХРАНЫ ОБЪЕКТОВ КУЛЬТУРНОГО НАСЛЕДИЯ И ГРАНИЦ ЗОН ОСОБОГО РЕГУЛИРОВАНИЯ ГРАДОСТРОИТЕЛЬНОЙ ДЕЯТЕЛЬНОСТИ</w:t>
      </w:r>
    </w:p>
    <w:p w:rsidR="002A48B1" w:rsidRPr="00D40D33" w:rsidRDefault="002A48B1" w:rsidP="00F71DA3">
      <w:pPr>
        <w:keepNext/>
        <w:spacing w:line="240" w:lineRule="auto"/>
        <w:ind w:right="-57" w:firstLine="360"/>
        <w:jc w:val="center"/>
        <w:rPr>
          <w:rFonts w:ascii="Times New Roman" w:hAnsi="Times New Roman" w:cs="Times New Roman"/>
          <w:b/>
          <w:bCs/>
          <w:color w:val="000000"/>
          <w:sz w:val="24"/>
          <w:szCs w:val="24"/>
        </w:rPr>
      </w:pPr>
    </w:p>
    <w:p w:rsidR="002A48B1" w:rsidRPr="00D40D33" w:rsidRDefault="002A48B1" w:rsidP="00F71DA3">
      <w:pPr>
        <w:keepNext/>
        <w:spacing w:line="240" w:lineRule="auto"/>
        <w:ind w:right="-57" w:firstLine="360"/>
        <w:jc w:val="center"/>
        <w:rPr>
          <w:rFonts w:ascii="Times New Roman" w:hAnsi="Times New Roman" w:cs="Times New Roman"/>
          <w:b/>
          <w:bCs/>
          <w:color w:val="000000"/>
          <w:sz w:val="24"/>
          <w:szCs w:val="24"/>
        </w:rPr>
      </w:pPr>
      <w:r w:rsidRPr="00D40D33">
        <w:rPr>
          <w:rFonts w:ascii="Times New Roman" w:hAnsi="Times New Roman" w:cs="Times New Roman"/>
          <w:b/>
          <w:bCs/>
          <w:color w:val="000000"/>
          <w:sz w:val="24"/>
          <w:szCs w:val="24"/>
        </w:rPr>
        <w:t xml:space="preserve">Статья </w:t>
      </w:r>
      <w:r w:rsidR="007C5F96" w:rsidRPr="005073EF">
        <w:rPr>
          <w:rFonts w:ascii="Times New Roman" w:hAnsi="Times New Roman" w:cs="Times New Roman"/>
          <w:b/>
          <w:bCs/>
          <w:color w:val="000000"/>
          <w:sz w:val="24"/>
          <w:szCs w:val="24"/>
        </w:rPr>
        <w:t>5</w:t>
      </w:r>
      <w:r w:rsidR="00C3161F" w:rsidRPr="00D40D33">
        <w:rPr>
          <w:rFonts w:ascii="Times New Roman" w:hAnsi="Times New Roman" w:cs="Times New Roman"/>
          <w:b/>
          <w:bCs/>
          <w:color w:val="000000"/>
          <w:sz w:val="24"/>
          <w:szCs w:val="24"/>
        </w:rPr>
        <w:t>5</w:t>
      </w:r>
      <w:r w:rsidRPr="00D40D33">
        <w:rPr>
          <w:rFonts w:ascii="Times New Roman" w:hAnsi="Times New Roman" w:cs="Times New Roman"/>
          <w:b/>
          <w:bCs/>
          <w:color w:val="000000"/>
          <w:sz w:val="24"/>
          <w:szCs w:val="24"/>
        </w:rPr>
        <w:t>. Карты границ зон с особыми условиями использования территорий по природно-экологическим и санитарно-гигиеническим требованиям</w:t>
      </w:r>
    </w:p>
    <w:p w:rsidR="002A48B1" w:rsidRPr="00D40D33" w:rsidRDefault="002A48B1" w:rsidP="00F71DA3">
      <w:pPr>
        <w:keepNext/>
        <w:spacing w:line="240" w:lineRule="auto"/>
        <w:ind w:right="-57" w:firstLine="360"/>
        <w:jc w:val="center"/>
        <w:rPr>
          <w:rFonts w:ascii="Times New Roman" w:hAnsi="Times New Roman" w:cs="Times New Roman"/>
          <w:b/>
          <w:bCs/>
          <w:color w:val="000000"/>
          <w:sz w:val="24"/>
          <w:szCs w:val="24"/>
        </w:rPr>
      </w:pPr>
    </w:p>
    <w:p w:rsidR="002A48B1" w:rsidRPr="00D40D33" w:rsidRDefault="002A48B1"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1. Карты границ зон с особыми условиями использования </w:t>
      </w:r>
      <w:r w:rsidRPr="00D40D33">
        <w:rPr>
          <w:rFonts w:ascii="Times New Roman" w:hAnsi="Times New Roman" w:cs="Times New Roman"/>
          <w:bCs/>
          <w:color w:val="000000"/>
          <w:sz w:val="24"/>
          <w:szCs w:val="24"/>
        </w:rPr>
        <w:t xml:space="preserve">территории </w:t>
      </w:r>
      <w:r w:rsidR="00A53DA7" w:rsidRPr="00D40D33">
        <w:rPr>
          <w:rFonts w:ascii="Times New Roman" w:hAnsi="Times New Roman" w:cs="Times New Roman"/>
          <w:color w:val="000000"/>
          <w:sz w:val="24"/>
          <w:szCs w:val="24"/>
        </w:rPr>
        <w:t xml:space="preserve">населенных пунктов </w:t>
      </w:r>
      <w:r w:rsidR="00D240BA" w:rsidRPr="00D40D33">
        <w:rPr>
          <w:rFonts w:ascii="Times New Roman" w:hAnsi="Times New Roman" w:cs="Times New Roman"/>
          <w:color w:val="000000"/>
          <w:sz w:val="24"/>
          <w:szCs w:val="24"/>
        </w:rPr>
        <w:t>сельского поселения</w:t>
      </w:r>
      <w:r w:rsidR="00FC496B">
        <w:rPr>
          <w:rFonts w:ascii="Times New Roman" w:hAnsi="Times New Roman" w:cs="Times New Roman"/>
          <w:color w:val="000000"/>
          <w:sz w:val="24"/>
          <w:szCs w:val="24"/>
        </w:rPr>
        <w:t>Аккузевский</w:t>
      </w:r>
      <w:r w:rsidR="00F5301A" w:rsidRPr="00D40D33">
        <w:rPr>
          <w:rFonts w:ascii="Times New Roman" w:hAnsi="Times New Roman" w:cs="Times New Roman"/>
          <w:color w:val="000000"/>
          <w:sz w:val="24"/>
          <w:szCs w:val="24"/>
        </w:rPr>
        <w:t xml:space="preserve"> сельсовет</w:t>
      </w:r>
      <w:r w:rsidR="007159A0" w:rsidRPr="00D40D33">
        <w:rPr>
          <w:rFonts w:ascii="Times New Roman" w:hAnsi="Times New Roman" w:cs="Times New Roman"/>
          <w:color w:val="000000"/>
          <w:sz w:val="24"/>
          <w:szCs w:val="24"/>
        </w:rPr>
        <w:t xml:space="preserve">муниципального района </w:t>
      </w:r>
      <w:r w:rsidR="005073EF">
        <w:rPr>
          <w:rFonts w:ascii="Times New Roman" w:hAnsi="Times New Roman" w:cs="Times New Roman"/>
          <w:color w:val="000000"/>
          <w:sz w:val="24"/>
          <w:szCs w:val="24"/>
        </w:rPr>
        <w:t>Илишевский</w:t>
      </w:r>
      <w:r w:rsidR="002D2516" w:rsidRPr="00D40D33">
        <w:rPr>
          <w:rFonts w:ascii="Times New Roman" w:hAnsi="Times New Roman" w:cs="Times New Roman"/>
          <w:color w:val="000000"/>
          <w:sz w:val="24"/>
          <w:szCs w:val="24"/>
        </w:rPr>
        <w:t xml:space="preserve"> район</w:t>
      </w:r>
      <w:r w:rsidR="00280A45" w:rsidRPr="00D40D33">
        <w:rPr>
          <w:rFonts w:ascii="Times New Roman" w:hAnsi="Times New Roman" w:cs="Times New Roman"/>
          <w:color w:val="000000"/>
          <w:sz w:val="24"/>
          <w:szCs w:val="24"/>
        </w:rPr>
        <w:t xml:space="preserve"> Р</w:t>
      </w:r>
      <w:r w:rsidR="006101E3" w:rsidRPr="00D40D33">
        <w:rPr>
          <w:rFonts w:ascii="Times New Roman" w:hAnsi="Times New Roman" w:cs="Times New Roman"/>
          <w:color w:val="000000"/>
          <w:sz w:val="24"/>
          <w:szCs w:val="24"/>
        </w:rPr>
        <w:t xml:space="preserve">еспублики </w:t>
      </w:r>
      <w:r w:rsidR="00280A45" w:rsidRPr="00D40D33">
        <w:rPr>
          <w:rFonts w:ascii="Times New Roman" w:hAnsi="Times New Roman" w:cs="Times New Roman"/>
          <w:color w:val="000000"/>
          <w:sz w:val="24"/>
          <w:szCs w:val="24"/>
        </w:rPr>
        <w:t>Б</w:t>
      </w:r>
      <w:r w:rsidR="006101E3" w:rsidRPr="00D40D33">
        <w:rPr>
          <w:rFonts w:ascii="Times New Roman" w:hAnsi="Times New Roman" w:cs="Times New Roman"/>
          <w:color w:val="000000"/>
          <w:sz w:val="24"/>
          <w:szCs w:val="24"/>
        </w:rPr>
        <w:t>ашкортостан</w:t>
      </w:r>
      <w:r w:rsidRPr="00D40D33">
        <w:rPr>
          <w:rFonts w:ascii="Times New Roman" w:hAnsi="Times New Roman" w:cs="Times New Roman"/>
          <w:color w:val="000000"/>
          <w:sz w:val="24"/>
          <w:szCs w:val="24"/>
        </w:rPr>
        <w:t xml:space="preserve"> по природно-экологическим и сани</w:t>
      </w:r>
      <w:r w:rsidR="008E6F88" w:rsidRPr="00D40D33">
        <w:rPr>
          <w:rFonts w:ascii="Times New Roman" w:hAnsi="Times New Roman" w:cs="Times New Roman"/>
          <w:color w:val="000000"/>
          <w:sz w:val="24"/>
          <w:szCs w:val="24"/>
        </w:rPr>
        <w:t xml:space="preserve">тарно-гигиеническим требованиям, а также в части зон охраны объектов культурного наследия и границ зон особого регулирования градостроительной деятельности </w:t>
      </w:r>
      <w:r w:rsidRPr="00D40D33">
        <w:rPr>
          <w:rFonts w:ascii="Times New Roman" w:hAnsi="Times New Roman" w:cs="Times New Roman"/>
          <w:color w:val="000000"/>
          <w:sz w:val="24"/>
          <w:szCs w:val="24"/>
        </w:rPr>
        <w:t xml:space="preserve">представлены в форме картографических документов, прилагаемых к Части </w:t>
      </w:r>
      <w:r w:rsidRPr="00D40D33">
        <w:rPr>
          <w:rFonts w:ascii="Times New Roman" w:hAnsi="Times New Roman" w:cs="Times New Roman"/>
          <w:color w:val="000000"/>
          <w:sz w:val="24"/>
          <w:szCs w:val="24"/>
          <w:lang w:val="en-US"/>
        </w:rPr>
        <w:t>II</w:t>
      </w:r>
      <w:r w:rsidRPr="00D40D33">
        <w:rPr>
          <w:rFonts w:ascii="Times New Roman" w:hAnsi="Times New Roman" w:cs="Times New Roman"/>
          <w:color w:val="000000"/>
          <w:sz w:val="24"/>
          <w:szCs w:val="24"/>
        </w:rPr>
        <w:t>, являющихся неотъемлемой частью настоящих Правил.</w:t>
      </w:r>
    </w:p>
    <w:p w:rsidR="002A48B1" w:rsidRPr="00D40D33" w:rsidRDefault="002A48B1"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2. На картах зон с особыми условиями использования территорий, входящих в  состав карты градостроительного зонирования </w:t>
      </w:r>
      <w:r w:rsidRPr="00D40D33">
        <w:rPr>
          <w:rFonts w:ascii="Times New Roman" w:hAnsi="Times New Roman" w:cs="Times New Roman"/>
          <w:bCs/>
          <w:color w:val="000000"/>
          <w:sz w:val="24"/>
          <w:szCs w:val="24"/>
        </w:rPr>
        <w:t xml:space="preserve">территории </w:t>
      </w:r>
      <w:r w:rsidR="00A53DA7" w:rsidRPr="00D40D33">
        <w:rPr>
          <w:rFonts w:ascii="Times New Roman" w:hAnsi="Times New Roman" w:cs="Times New Roman"/>
          <w:color w:val="000000"/>
          <w:sz w:val="24"/>
          <w:szCs w:val="24"/>
        </w:rPr>
        <w:t xml:space="preserve">населенных пунктов </w:t>
      </w:r>
      <w:r w:rsidR="00D240BA" w:rsidRPr="00D40D33">
        <w:rPr>
          <w:rFonts w:ascii="Times New Roman" w:hAnsi="Times New Roman" w:cs="Times New Roman"/>
          <w:color w:val="000000"/>
          <w:sz w:val="24"/>
          <w:szCs w:val="24"/>
        </w:rPr>
        <w:t>сельского поселения</w:t>
      </w:r>
      <w:r w:rsidR="00FC496B">
        <w:rPr>
          <w:rFonts w:ascii="Times New Roman" w:hAnsi="Times New Roman" w:cs="Times New Roman"/>
          <w:color w:val="000000"/>
          <w:sz w:val="24"/>
          <w:szCs w:val="24"/>
        </w:rPr>
        <w:t>Аккузевский</w:t>
      </w:r>
      <w:r w:rsidR="00F5301A" w:rsidRPr="00D40D33">
        <w:rPr>
          <w:rFonts w:ascii="Times New Roman" w:hAnsi="Times New Roman" w:cs="Times New Roman"/>
          <w:color w:val="000000"/>
          <w:sz w:val="24"/>
          <w:szCs w:val="24"/>
        </w:rPr>
        <w:t>сельсовет</w:t>
      </w:r>
      <w:r w:rsidR="007159A0" w:rsidRPr="00D40D33">
        <w:rPr>
          <w:rFonts w:ascii="Times New Roman" w:hAnsi="Times New Roman" w:cs="Times New Roman"/>
          <w:color w:val="000000"/>
          <w:sz w:val="24"/>
          <w:szCs w:val="24"/>
        </w:rPr>
        <w:t xml:space="preserve">муниципального района </w:t>
      </w:r>
      <w:r w:rsidR="005073EF">
        <w:rPr>
          <w:rFonts w:ascii="Times New Roman" w:hAnsi="Times New Roman" w:cs="Times New Roman"/>
          <w:color w:val="000000"/>
          <w:sz w:val="24"/>
          <w:szCs w:val="24"/>
        </w:rPr>
        <w:t>Илишевский</w:t>
      </w:r>
      <w:r w:rsidR="002D2516" w:rsidRPr="00D40D33">
        <w:rPr>
          <w:rFonts w:ascii="Times New Roman" w:hAnsi="Times New Roman" w:cs="Times New Roman"/>
          <w:color w:val="000000"/>
          <w:sz w:val="24"/>
          <w:szCs w:val="24"/>
        </w:rPr>
        <w:t xml:space="preserve"> район</w:t>
      </w:r>
      <w:r w:rsidR="00035916" w:rsidRPr="00D40D33">
        <w:rPr>
          <w:rFonts w:ascii="Times New Roman" w:hAnsi="Times New Roman" w:cs="Times New Roman"/>
          <w:color w:val="000000"/>
          <w:sz w:val="24"/>
          <w:szCs w:val="24"/>
        </w:rPr>
        <w:t xml:space="preserve"> Р</w:t>
      </w:r>
      <w:r w:rsidR="006101E3" w:rsidRPr="00D40D33">
        <w:rPr>
          <w:rFonts w:ascii="Times New Roman" w:hAnsi="Times New Roman" w:cs="Times New Roman"/>
          <w:color w:val="000000"/>
          <w:sz w:val="24"/>
          <w:szCs w:val="24"/>
        </w:rPr>
        <w:t xml:space="preserve">еспублики </w:t>
      </w:r>
      <w:r w:rsidR="00035916" w:rsidRPr="00D40D33">
        <w:rPr>
          <w:rFonts w:ascii="Times New Roman" w:hAnsi="Times New Roman" w:cs="Times New Roman"/>
          <w:color w:val="000000"/>
          <w:sz w:val="24"/>
          <w:szCs w:val="24"/>
        </w:rPr>
        <w:t>Б</w:t>
      </w:r>
      <w:r w:rsidR="006101E3" w:rsidRPr="00D40D33">
        <w:rPr>
          <w:rFonts w:ascii="Times New Roman" w:hAnsi="Times New Roman" w:cs="Times New Roman"/>
          <w:color w:val="000000"/>
          <w:sz w:val="24"/>
          <w:szCs w:val="24"/>
        </w:rPr>
        <w:t>ашкортостан</w:t>
      </w:r>
      <w:r w:rsidRPr="00D40D33">
        <w:rPr>
          <w:rFonts w:ascii="Times New Roman" w:hAnsi="Times New Roman" w:cs="Times New Roman"/>
          <w:color w:val="000000"/>
          <w:sz w:val="24"/>
          <w:szCs w:val="24"/>
        </w:rPr>
        <w:t xml:space="preserve">отображено принципиальное местоположение границ зон с особыми условиями использования территории, установленное на основе действующих нормативных документов. </w:t>
      </w:r>
    </w:p>
    <w:p w:rsidR="002A48B1" w:rsidRPr="00D40D33" w:rsidRDefault="002A48B1"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3. Точное местоположение границ указанных зон и территорий подлежит установлению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 </w:t>
      </w:r>
      <w:r w:rsidR="00D240BA" w:rsidRPr="00D40D33">
        <w:rPr>
          <w:rFonts w:ascii="Times New Roman" w:hAnsi="Times New Roman" w:cs="Times New Roman"/>
          <w:color w:val="000000"/>
          <w:sz w:val="24"/>
          <w:szCs w:val="24"/>
        </w:rPr>
        <w:t>сельского поселения</w:t>
      </w:r>
      <w:r w:rsidR="00FC496B">
        <w:rPr>
          <w:rFonts w:ascii="Times New Roman" w:hAnsi="Times New Roman" w:cs="Times New Roman"/>
          <w:color w:val="000000"/>
          <w:sz w:val="24"/>
          <w:szCs w:val="24"/>
        </w:rPr>
        <w:t>Аккузевский</w:t>
      </w:r>
      <w:r w:rsidR="00F5301A" w:rsidRPr="00D40D33">
        <w:rPr>
          <w:rFonts w:ascii="Times New Roman" w:hAnsi="Times New Roman" w:cs="Times New Roman"/>
          <w:color w:val="000000"/>
          <w:sz w:val="24"/>
          <w:szCs w:val="24"/>
        </w:rPr>
        <w:t xml:space="preserve"> сельсовет</w:t>
      </w:r>
      <w:r w:rsidR="007159A0" w:rsidRPr="00D40D33">
        <w:rPr>
          <w:rFonts w:ascii="Times New Roman" w:hAnsi="Times New Roman" w:cs="Times New Roman"/>
          <w:color w:val="000000"/>
          <w:sz w:val="24"/>
          <w:szCs w:val="24"/>
        </w:rPr>
        <w:t xml:space="preserve">муниципального района </w:t>
      </w:r>
      <w:r w:rsidR="005073EF">
        <w:rPr>
          <w:rFonts w:ascii="Times New Roman" w:hAnsi="Times New Roman" w:cs="Times New Roman"/>
          <w:color w:val="000000"/>
          <w:sz w:val="24"/>
          <w:szCs w:val="24"/>
        </w:rPr>
        <w:t>Илишевский</w:t>
      </w:r>
      <w:r w:rsidR="002D2516" w:rsidRPr="00D40D33">
        <w:rPr>
          <w:rFonts w:ascii="Times New Roman" w:hAnsi="Times New Roman" w:cs="Times New Roman"/>
          <w:color w:val="000000"/>
          <w:sz w:val="24"/>
          <w:szCs w:val="24"/>
        </w:rPr>
        <w:t xml:space="preserve"> район</w:t>
      </w:r>
      <w:r w:rsidR="00035916" w:rsidRPr="00D40D33">
        <w:rPr>
          <w:rFonts w:ascii="Times New Roman" w:hAnsi="Times New Roman" w:cs="Times New Roman"/>
          <w:color w:val="000000"/>
          <w:sz w:val="24"/>
          <w:szCs w:val="24"/>
        </w:rPr>
        <w:t xml:space="preserve"> Р</w:t>
      </w:r>
      <w:r w:rsidR="006101E3" w:rsidRPr="00D40D33">
        <w:rPr>
          <w:rFonts w:ascii="Times New Roman" w:hAnsi="Times New Roman" w:cs="Times New Roman"/>
          <w:color w:val="000000"/>
          <w:sz w:val="24"/>
          <w:szCs w:val="24"/>
        </w:rPr>
        <w:t xml:space="preserve">еспублики </w:t>
      </w:r>
      <w:r w:rsidR="00035916" w:rsidRPr="00D40D33">
        <w:rPr>
          <w:rFonts w:ascii="Times New Roman" w:hAnsi="Times New Roman" w:cs="Times New Roman"/>
          <w:color w:val="000000"/>
          <w:sz w:val="24"/>
          <w:szCs w:val="24"/>
        </w:rPr>
        <w:t>Б</w:t>
      </w:r>
      <w:r w:rsidR="006101E3" w:rsidRPr="00D40D33">
        <w:rPr>
          <w:rFonts w:ascii="Times New Roman" w:hAnsi="Times New Roman" w:cs="Times New Roman"/>
          <w:color w:val="000000"/>
          <w:sz w:val="24"/>
          <w:szCs w:val="24"/>
        </w:rPr>
        <w:t>ашкортостан</w:t>
      </w:r>
      <w:r w:rsidRPr="00D40D33">
        <w:rPr>
          <w:rFonts w:ascii="Times New Roman" w:hAnsi="Times New Roman" w:cs="Times New Roman"/>
          <w:color w:val="000000"/>
          <w:sz w:val="24"/>
          <w:szCs w:val="24"/>
        </w:rPr>
        <w:t>.</w:t>
      </w:r>
    </w:p>
    <w:p w:rsidR="002A48B1" w:rsidRPr="003058D1" w:rsidRDefault="002A48B1" w:rsidP="00F71DA3">
      <w:pPr>
        <w:spacing w:line="240" w:lineRule="auto"/>
        <w:ind w:firstLine="360"/>
        <w:rPr>
          <w:rFonts w:ascii="Times New Roman" w:hAnsi="Times New Roman" w:cs="Times New Roman"/>
          <w:sz w:val="24"/>
          <w:szCs w:val="24"/>
        </w:rPr>
      </w:pPr>
      <w:r w:rsidRPr="003058D1">
        <w:rPr>
          <w:rFonts w:ascii="Times New Roman" w:hAnsi="Times New Roman" w:cs="Times New Roman"/>
          <w:sz w:val="24"/>
          <w:szCs w:val="24"/>
        </w:rPr>
        <w:t xml:space="preserve">4.На картах зон с особыми условиями использования территорий, входящих в  состав карты градостроительного зонирования </w:t>
      </w:r>
      <w:r w:rsidRPr="003058D1">
        <w:rPr>
          <w:rFonts w:ascii="Times New Roman" w:hAnsi="Times New Roman" w:cs="Times New Roman"/>
          <w:bCs/>
          <w:sz w:val="24"/>
          <w:szCs w:val="24"/>
        </w:rPr>
        <w:t xml:space="preserve">территории </w:t>
      </w:r>
      <w:r w:rsidR="00A53DA7" w:rsidRPr="003058D1">
        <w:rPr>
          <w:rFonts w:ascii="Times New Roman" w:hAnsi="Times New Roman" w:cs="Times New Roman"/>
          <w:sz w:val="24"/>
          <w:szCs w:val="24"/>
        </w:rPr>
        <w:t>населенных пунктов</w:t>
      </w:r>
      <w:r w:rsidR="00D240BA" w:rsidRPr="003058D1">
        <w:rPr>
          <w:rFonts w:ascii="Times New Roman" w:hAnsi="Times New Roman" w:cs="Times New Roman"/>
          <w:sz w:val="24"/>
          <w:szCs w:val="24"/>
        </w:rPr>
        <w:t>сельского поселения</w:t>
      </w:r>
      <w:r w:rsidR="00FC496B">
        <w:rPr>
          <w:rFonts w:ascii="Times New Roman" w:hAnsi="Times New Roman" w:cs="Times New Roman"/>
          <w:sz w:val="24"/>
          <w:szCs w:val="24"/>
        </w:rPr>
        <w:t>Аккузевский</w:t>
      </w:r>
      <w:r w:rsidR="00F5301A" w:rsidRPr="003058D1">
        <w:rPr>
          <w:rFonts w:ascii="Times New Roman" w:hAnsi="Times New Roman" w:cs="Times New Roman"/>
          <w:sz w:val="24"/>
          <w:szCs w:val="24"/>
        </w:rPr>
        <w:t>сельсовет</w:t>
      </w:r>
      <w:r w:rsidR="007159A0" w:rsidRPr="003058D1">
        <w:rPr>
          <w:rFonts w:ascii="Times New Roman" w:hAnsi="Times New Roman" w:cs="Times New Roman"/>
          <w:sz w:val="24"/>
          <w:szCs w:val="24"/>
        </w:rPr>
        <w:t xml:space="preserve">муниципального района </w:t>
      </w:r>
      <w:r w:rsidR="005073EF" w:rsidRPr="003058D1">
        <w:rPr>
          <w:rFonts w:ascii="Times New Roman" w:hAnsi="Times New Roman" w:cs="Times New Roman"/>
          <w:sz w:val="24"/>
          <w:szCs w:val="24"/>
        </w:rPr>
        <w:t>Илишевский</w:t>
      </w:r>
      <w:r w:rsidR="002D2516" w:rsidRPr="003058D1">
        <w:rPr>
          <w:rFonts w:ascii="Times New Roman" w:hAnsi="Times New Roman" w:cs="Times New Roman"/>
          <w:sz w:val="24"/>
          <w:szCs w:val="24"/>
        </w:rPr>
        <w:t xml:space="preserve"> район</w:t>
      </w:r>
      <w:r w:rsidR="00035916" w:rsidRPr="003058D1">
        <w:rPr>
          <w:rFonts w:ascii="Times New Roman" w:hAnsi="Times New Roman" w:cs="Times New Roman"/>
          <w:sz w:val="24"/>
          <w:szCs w:val="24"/>
        </w:rPr>
        <w:t xml:space="preserve"> Р</w:t>
      </w:r>
      <w:r w:rsidR="006101E3" w:rsidRPr="003058D1">
        <w:rPr>
          <w:rFonts w:ascii="Times New Roman" w:hAnsi="Times New Roman" w:cs="Times New Roman"/>
          <w:sz w:val="24"/>
          <w:szCs w:val="24"/>
        </w:rPr>
        <w:t xml:space="preserve">еспублики </w:t>
      </w:r>
      <w:r w:rsidR="00035916" w:rsidRPr="003058D1">
        <w:rPr>
          <w:rFonts w:ascii="Times New Roman" w:hAnsi="Times New Roman" w:cs="Times New Roman"/>
          <w:sz w:val="24"/>
          <w:szCs w:val="24"/>
        </w:rPr>
        <w:t>Б</w:t>
      </w:r>
      <w:r w:rsidR="006101E3" w:rsidRPr="003058D1">
        <w:rPr>
          <w:rFonts w:ascii="Times New Roman" w:hAnsi="Times New Roman" w:cs="Times New Roman"/>
          <w:sz w:val="24"/>
          <w:szCs w:val="24"/>
        </w:rPr>
        <w:t xml:space="preserve">ашкортостан </w:t>
      </w:r>
      <w:r w:rsidRPr="003058D1">
        <w:rPr>
          <w:rFonts w:ascii="Times New Roman" w:hAnsi="Times New Roman" w:cs="Times New Roman"/>
          <w:sz w:val="24"/>
          <w:szCs w:val="24"/>
        </w:rPr>
        <w:t>отображены стационарные техногенные источники с указанием  размеров  санитарно-защитных зон, в том числе кладбищ</w:t>
      </w:r>
      <w:r w:rsidR="007F26FA" w:rsidRPr="003058D1">
        <w:rPr>
          <w:rFonts w:ascii="Times New Roman" w:hAnsi="Times New Roman" w:cs="Times New Roman"/>
          <w:sz w:val="24"/>
          <w:szCs w:val="24"/>
        </w:rPr>
        <w:t xml:space="preserve"> в таблице 1.</w:t>
      </w:r>
    </w:p>
    <w:p w:rsidR="00D823F4" w:rsidRPr="00D40D33" w:rsidRDefault="00D823F4" w:rsidP="00F71DA3">
      <w:pPr>
        <w:keepNext/>
        <w:spacing w:line="240" w:lineRule="auto"/>
        <w:ind w:right="-57" w:firstLine="360"/>
        <w:jc w:val="center"/>
        <w:rPr>
          <w:rFonts w:ascii="Times New Roman" w:hAnsi="Times New Roman" w:cs="Times New Roman"/>
          <w:b/>
          <w:bCs/>
          <w:color w:val="000000"/>
          <w:sz w:val="24"/>
          <w:szCs w:val="24"/>
        </w:rPr>
      </w:pPr>
    </w:p>
    <w:p w:rsidR="00650FA7" w:rsidRPr="005073EF" w:rsidRDefault="002A48B1" w:rsidP="00F71DA3">
      <w:pPr>
        <w:keepNext/>
        <w:spacing w:line="240" w:lineRule="auto"/>
        <w:ind w:right="-57" w:firstLine="360"/>
        <w:jc w:val="center"/>
        <w:rPr>
          <w:rFonts w:ascii="Times New Roman" w:hAnsi="Times New Roman" w:cs="Times New Roman"/>
          <w:b/>
          <w:bCs/>
          <w:color w:val="000000"/>
          <w:sz w:val="24"/>
          <w:szCs w:val="24"/>
        </w:rPr>
      </w:pPr>
      <w:r w:rsidRPr="00D40D33">
        <w:rPr>
          <w:rFonts w:ascii="Times New Roman" w:hAnsi="Times New Roman" w:cs="Times New Roman"/>
          <w:b/>
          <w:bCs/>
          <w:color w:val="000000"/>
          <w:sz w:val="24"/>
          <w:szCs w:val="24"/>
        </w:rPr>
        <w:t xml:space="preserve">Статья </w:t>
      </w:r>
      <w:r w:rsidR="007C5F96" w:rsidRPr="005073EF">
        <w:rPr>
          <w:rFonts w:ascii="Times New Roman" w:hAnsi="Times New Roman" w:cs="Times New Roman"/>
          <w:b/>
          <w:bCs/>
          <w:color w:val="000000"/>
          <w:sz w:val="24"/>
          <w:szCs w:val="24"/>
        </w:rPr>
        <w:t>5</w:t>
      </w:r>
      <w:r w:rsidR="00C3161F" w:rsidRPr="00D40D33">
        <w:rPr>
          <w:rFonts w:ascii="Times New Roman" w:hAnsi="Times New Roman" w:cs="Times New Roman"/>
          <w:b/>
          <w:bCs/>
          <w:color w:val="000000"/>
          <w:sz w:val="24"/>
          <w:szCs w:val="24"/>
        </w:rPr>
        <w:t>6</w:t>
      </w:r>
      <w:r w:rsidRPr="00D40D33">
        <w:rPr>
          <w:rFonts w:ascii="Times New Roman" w:hAnsi="Times New Roman" w:cs="Times New Roman"/>
          <w:b/>
          <w:bCs/>
          <w:color w:val="000000"/>
          <w:sz w:val="24"/>
          <w:szCs w:val="24"/>
        </w:rPr>
        <w:t xml:space="preserve">. </w:t>
      </w:r>
      <w:r w:rsidR="00DF6CD1" w:rsidRPr="00D40D33">
        <w:rPr>
          <w:rFonts w:ascii="Times New Roman" w:hAnsi="Times New Roman" w:cs="Times New Roman"/>
          <w:b/>
          <w:bCs/>
          <w:color w:val="000000"/>
          <w:sz w:val="24"/>
          <w:szCs w:val="24"/>
        </w:rPr>
        <w:t xml:space="preserve">Перечень зон с особыми условиями использования территорий по природно-экологическим и санитарно-гигиеническим требованиям, также в части охраны объектов культурного наследия, отображенных на картах зон с особыми условиями </w:t>
      </w:r>
    </w:p>
    <w:p w:rsidR="002A48B1" w:rsidRPr="00D40D33" w:rsidRDefault="00DF6CD1" w:rsidP="00F71DA3">
      <w:pPr>
        <w:keepNext/>
        <w:spacing w:line="240" w:lineRule="auto"/>
        <w:ind w:right="-57" w:firstLine="360"/>
        <w:jc w:val="center"/>
        <w:rPr>
          <w:rFonts w:ascii="Times New Roman" w:hAnsi="Times New Roman" w:cs="Times New Roman"/>
          <w:b/>
          <w:bCs/>
          <w:color w:val="000000"/>
          <w:sz w:val="24"/>
          <w:szCs w:val="24"/>
        </w:rPr>
      </w:pPr>
      <w:r w:rsidRPr="00D40D33">
        <w:rPr>
          <w:rFonts w:ascii="Times New Roman" w:hAnsi="Times New Roman" w:cs="Times New Roman"/>
          <w:b/>
          <w:bCs/>
          <w:color w:val="000000"/>
          <w:sz w:val="24"/>
          <w:szCs w:val="24"/>
        </w:rPr>
        <w:t>использования территорий</w:t>
      </w:r>
    </w:p>
    <w:p w:rsidR="002A48B1" w:rsidRPr="00D40D33" w:rsidRDefault="002A48B1" w:rsidP="00F71DA3">
      <w:pPr>
        <w:keepNext/>
        <w:spacing w:line="240" w:lineRule="auto"/>
        <w:ind w:right="-57" w:firstLine="360"/>
        <w:jc w:val="center"/>
        <w:rPr>
          <w:rFonts w:ascii="Times New Roman" w:hAnsi="Times New Roman" w:cs="Times New Roman"/>
          <w:b/>
          <w:bCs/>
          <w:color w:val="000000"/>
          <w:sz w:val="24"/>
          <w:szCs w:val="24"/>
        </w:rPr>
      </w:pPr>
    </w:p>
    <w:p w:rsidR="002A48B1" w:rsidRPr="00D40D33" w:rsidRDefault="002A48B1"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1. На картах зон с особыми условиями использования территорий входящих в  состав  карты градостроительного зонирования </w:t>
      </w:r>
      <w:r w:rsidRPr="00D40D33">
        <w:rPr>
          <w:rFonts w:ascii="Times New Roman" w:hAnsi="Times New Roman" w:cs="Times New Roman"/>
          <w:bCs/>
          <w:color w:val="000000"/>
          <w:sz w:val="24"/>
          <w:szCs w:val="24"/>
        </w:rPr>
        <w:t xml:space="preserve">территории </w:t>
      </w:r>
      <w:r w:rsidR="00A53DA7" w:rsidRPr="00D40D33">
        <w:rPr>
          <w:rFonts w:ascii="Times New Roman" w:hAnsi="Times New Roman" w:cs="Times New Roman"/>
          <w:color w:val="000000"/>
          <w:sz w:val="24"/>
          <w:szCs w:val="24"/>
        </w:rPr>
        <w:t>населенных пунктов</w:t>
      </w:r>
      <w:r w:rsidR="00D240BA" w:rsidRPr="00D40D33">
        <w:rPr>
          <w:rFonts w:ascii="Times New Roman" w:hAnsi="Times New Roman" w:cs="Times New Roman"/>
          <w:color w:val="000000"/>
          <w:sz w:val="24"/>
          <w:szCs w:val="24"/>
        </w:rPr>
        <w:t>сельского поселения</w:t>
      </w:r>
      <w:r w:rsidR="00FC496B">
        <w:rPr>
          <w:rFonts w:ascii="Times New Roman" w:hAnsi="Times New Roman" w:cs="Times New Roman"/>
          <w:color w:val="000000"/>
          <w:sz w:val="24"/>
          <w:szCs w:val="24"/>
        </w:rPr>
        <w:t>Аккузевский</w:t>
      </w:r>
      <w:r w:rsidR="00F5301A" w:rsidRPr="00D40D33">
        <w:rPr>
          <w:rFonts w:ascii="Times New Roman" w:hAnsi="Times New Roman" w:cs="Times New Roman"/>
          <w:color w:val="000000"/>
          <w:sz w:val="24"/>
          <w:szCs w:val="24"/>
        </w:rPr>
        <w:t xml:space="preserve"> сельсовет</w:t>
      </w:r>
      <w:r w:rsidR="007159A0" w:rsidRPr="00D40D33">
        <w:rPr>
          <w:rFonts w:ascii="Times New Roman" w:hAnsi="Times New Roman" w:cs="Times New Roman"/>
          <w:color w:val="000000"/>
          <w:sz w:val="24"/>
          <w:szCs w:val="24"/>
        </w:rPr>
        <w:t xml:space="preserve">муниципального района </w:t>
      </w:r>
      <w:r w:rsidR="005073EF">
        <w:rPr>
          <w:rFonts w:ascii="Times New Roman" w:hAnsi="Times New Roman" w:cs="Times New Roman"/>
          <w:color w:val="000000"/>
          <w:sz w:val="24"/>
          <w:szCs w:val="24"/>
        </w:rPr>
        <w:t>Илишевский</w:t>
      </w:r>
      <w:r w:rsidR="002D2516" w:rsidRPr="00D40D33">
        <w:rPr>
          <w:rFonts w:ascii="Times New Roman" w:hAnsi="Times New Roman" w:cs="Times New Roman"/>
          <w:color w:val="000000"/>
          <w:sz w:val="24"/>
          <w:szCs w:val="24"/>
        </w:rPr>
        <w:t xml:space="preserve"> район</w:t>
      </w:r>
      <w:r w:rsidR="00035916" w:rsidRPr="00D40D33">
        <w:rPr>
          <w:rFonts w:ascii="Times New Roman" w:hAnsi="Times New Roman" w:cs="Times New Roman"/>
          <w:color w:val="000000"/>
          <w:sz w:val="24"/>
          <w:szCs w:val="24"/>
        </w:rPr>
        <w:t xml:space="preserve"> Р</w:t>
      </w:r>
      <w:r w:rsidR="006101E3" w:rsidRPr="00D40D33">
        <w:rPr>
          <w:rFonts w:ascii="Times New Roman" w:hAnsi="Times New Roman" w:cs="Times New Roman"/>
          <w:color w:val="000000"/>
          <w:sz w:val="24"/>
          <w:szCs w:val="24"/>
        </w:rPr>
        <w:t xml:space="preserve">еспублики </w:t>
      </w:r>
      <w:r w:rsidR="00035916" w:rsidRPr="00D40D33">
        <w:rPr>
          <w:rFonts w:ascii="Times New Roman" w:hAnsi="Times New Roman" w:cs="Times New Roman"/>
          <w:color w:val="000000"/>
          <w:sz w:val="24"/>
          <w:szCs w:val="24"/>
        </w:rPr>
        <w:t>Б</w:t>
      </w:r>
      <w:r w:rsidR="006101E3" w:rsidRPr="00D40D33">
        <w:rPr>
          <w:rFonts w:ascii="Times New Roman" w:hAnsi="Times New Roman" w:cs="Times New Roman"/>
          <w:color w:val="000000"/>
          <w:sz w:val="24"/>
          <w:szCs w:val="24"/>
        </w:rPr>
        <w:t>ашкортостан</w:t>
      </w:r>
      <w:r w:rsidRPr="00D40D33">
        <w:rPr>
          <w:rFonts w:ascii="Times New Roman" w:hAnsi="Times New Roman" w:cs="Times New Roman"/>
          <w:color w:val="000000"/>
          <w:sz w:val="24"/>
          <w:szCs w:val="24"/>
        </w:rPr>
        <w:t>отображены следующие виды зон с особыми условиями использования территорий:</w:t>
      </w:r>
    </w:p>
    <w:p w:rsidR="002A48B1" w:rsidRPr="00D40D33" w:rsidRDefault="002A48B1"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Зоны охраны водных объектов.</w:t>
      </w:r>
    </w:p>
    <w:p w:rsidR="006646B4" w:rsidRPr="00D40D33" w:rsidRDefault="002A48B1"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Санитарно-защитные зоны  от стационарных техногенных источников</w:t>
      </w:r>
      <w:r w:rsidR="00545BC2" w:rsidRPr="00D40D33">
        <w:rPr>
          <w:rFonts w:ascii="Times New Roman" w:hAnsi="Times New Roman" w:cs="Times New Roman"/>
          <w:color w:val="000000"/>
          <w:sz w:val="24"/>
          <w:szCs w:val="24"/>
        </w:rPr>
        <w:t xml:space="preserve"> (табл.1)</w:t>
      </w:r>
    </w:p>
    <w:p w:rsidR="0086317A" w:rsidRPr="00D40D33" w:rsidRDefault="0086317A" w:rsidP="0086317A">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Зоны объектов культурного наследия.</w:t>
      </w:r>
    </w:p>
    <w:p w:rsidR="002B7C3D" w:rsidRPr="00D40D33" w:rsidRDefault="007F26FA"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Зоны </w:t>
      </w:r>
      <w:r w:rsidR="00C81AA7" w:rsidRPr="00D40D33">
        <w:rPr>
          <w:rFonts w:ascii="Times New Roman" w:hAnsi="Times New Roman" w:cs="Times New Roman"/>
          <w:color w:val="000000"/>
          <w:sz w:val="24"/>
          <w:szCs w:val="24"/>
        </w:rPr>
        <w:t>особо охраняемых территорий</w:t>
      </w:r>
      <w:r w:rsidR="001819EC" w:rsidRPr="00D40D33">
        <w:rPr>
          <w:rFonts w:ascii="Times New Roman" w:hAnsi="Times New Roman" w:cs="Times New Roman"/>
          <w:color w:val="000000"/>
          <w:sz w:val="24"/>
          <w:szCs w:val="24"/>
        </w:rPr>
        <w:t>.</w:t>
      </w:r>
    </w:p>
    <w:p w:rsidR="002A48B1" w:rsidRPr="00D40D33" w:rsidRDefault="002A48B1" w:rsidP="00F71DA3">
      <w:pPr>
        <w:spacing w:line="240" w:lineRule="auto"/>
        <w:ind w:firstLine="360"/>
        <w:rPr>
          <w:rFonts w:ascii="Times New Roman" w:hAnsi="Times New Roman" w:cs="Times New Roman"/>
          <w:b/>
          <w:bCs/>
          <w:color w:val="000000"/>
          <w:sz w:val="24"/>
          <w:szCs w:val="24"/>
        </w:rPr>
      </w:pPr>
      <w:r w:rsidRPr="00D40D33">
        <w:rPr>
          <w:rFonts w:ascii="Times New Roman" w:hAnsi="Times New Roman" w:cs="Times New Roman"/>
          <w:color w:val="000000"/>
          <w:sz w:val="24"/>
          <w:szCs w:val="24"/>
        </w:rPr>
        <w:t>2.  В составе зон охраны водных объектов отображены следующие зоны:</w:t>
      </w:r>
    </w:p>
    <w:p w:rsidR="002A48B1" w:rsidRPr="00D40D33" w:rsidRDefault="002A48B1"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Зона прибрежной защитной полосы;</w:t>
      </w:r>
    </w:p>
    <w:p w:rsidR="002A48B1" w:rsidRPr="00D40D33" w:rsidRDefault="002A48B1"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Зона водоохраной полосы. </w:t>
      </w:r>
    </w:p>
    <w:p w:rsidR="002A48B1" w:rsidRPr="00D40D33" w:rsidRDefault="002A48B1"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3. В составе санитарно-защитных зон от стационарных техногенных источников отображены следующие зоны:</w:t>
      </w:r>
    </w:p>
    <w:p w:rsidR="002A48B1" w:rsidRPr="00D40D33" w:rsidRDefault="002A48B1"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Зонасанитарно-защитная от стационарных техногенных источников;</w:t>
      </w:r>
    </w:p>
    <w:p w:rsidR="00056DE2" w:rsidRPr="00D40D33" w:rsidRDefault="00056DE2"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Зона санитарно-защитная от закрытых и открытых кладбищ;</w:t>
      </w:r>
    </w:p>
    <w:p w:rsidR="002A48B1" w:rsidRPr="00D40D33" w:rsidRDefault="002A48B1"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4. В составе санитарно-защитных зон от предприятий, режимных и спец. объектов отображены следующие зоны:</w:t>
      </w:r>
    </w:p>
    <w:p w:rsidR="002A48B1" w:rsidRPr="00D40D33" w:rsidRDefault="002A48B1"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Зона санитарно-защитная от </w:t>
      </w:r>
      <w:r w:rsidR="00826E0D" w:rsidRPr="00D40D33">
        <w:rPr>
          <w:rFonts w:ascii="Times New Roman" w:hAnsi="Times New Roman" w:cs="Times New Roman"/>
          <w:color w:val="000000"/>
          <w:sz w:val="24"/>
          <w:szCs w:val="24"/>
        </w:rPr>
        <w:t>ВЛ высокого, низкого напряжения</w:t>
      </w:r>
      <w:r w:rsidRPr="00D40D33">
        <w:rPr>
          <w:rFonts w:ascii="Times New Roman" w:hAnsi="Times New Roman" w:cs="Times New Roman"/>
          <w:color w:val="000000"/>
          <w:sz w:val="24"/>
          <w:szCs w:val="24"/>
        </w:rPr>
        <w:t>;</w:t>
      </w:r>
    </w:p>
    <w:p w:rsidR="002A48B1" w:rsidRPr="00D40D33" w:rsidRDefault="002A48B1"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Зона санитарно-защитная от </w:t>
      </w:r>
      <w:r w:rsidR="00E63044" w:rsidRPr="00D40D33">
        <w:rPr>
          <w:rFonts w:ascii="Times New Roman" w:hAnsi="Times New Roman" w:cs="Times New Roman"/>
          <w:color w:val="000000"/>
          <w:sz w:val="24"/>
          <w:szCs w:val="24"/>
        </w:rPr>
        <w:t xml:space="preserve">трансформаторной </w:t>
      </w:r>
      <w:r w:rsidR="00826E0D" w:rsidRPr="00D40D33">
        <w:rPr>
          <w:rFonts w:ascii="Times New Roman" w:hAnsi="Times New Roman" w:cs="Times New Roman"/>
          <w:color w:val="000000"/>
          <w:sz w:val="24"/>
          <w:szCs w:val="24"/>
        </w:rPr>
        <w:t>подстанции</w:t>
      </w:r>
      <w:r w:rsidRPr="00D40D33">
        <w:rPr>
          <w:rFonts w:ascii="Times New Roman" w:hAnsi="Times New Roman" w:cs="Times New Roman"/>
          <w:color w:val="000000"/>
          <w:sz w:val="24"/>
          <w:szCs w:val="24"/>
        </w:rPr>
        <w:t>;</w:t>
      </w:r>
    </w:p>
    <w:p w:rsidR="002A48B1" w:rsidRPr="00D40D33" w:rsidRDefault="002A48B1"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Зона санитарно-защитная от </w:t>
      </w:r>
      <w:r w:rsidR="00236CF4" w:rsidRPr="00D40D33">
        <w:rPr>
          <w:rFonts w:ascii="Times New Roman" w:hAnsi="Times New Roman" w:cs="Times New Roman"/>
          <w:color w:val="000000"/>
          <w:sz w:val="24"/>
          <w:szCs w:val="24"/>
        </w:rPr>
        <w:t>ГРП</w:t>
      </w:r>
      <w:r w:rsidR="00826E0D" w:rsidRPr="00D40D33">
        <w:rPr>
          <w:rFonts w:ascii="Times New Roman" w:hAnsi="Times New Roman" w:cs="Times New Roman"/>
          <w:color w:val="000000"/>
          <w:sz w:val="24"/>
          <w:szCs w:val="24"/>
        </w:rPr>
        <w:t>;</w:t>
      </w:r>
    </w:p>
    <w:p w:rsidR="00C2008C" w:rsidRPr="00D40D33" w:rsidRDefault="00826E0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Зона санитарно-защитная от котельной;</w:t>
      </w:r>
    </w:p>
    <w:p w:rsidR="00BE00FC" w:rsidRPr="00D40D33" w:rsidRDefault="00BE00FC" w:rsidP="00F71DA3">
      <w:pPr>
        <w:pStyle w:val="ConsPlusNormal"/>
        <w:widowControl/>
        <w:ind w:firstLine="360"/>
        <w:jc w:val="right"/>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Таблица 1</w:t>
      </w:r>
    </w:p>
    <w:p w:rsidR="00EF54A8" w:rsidRPr="00D40D33" w:rsidRDefault="00773292"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Перечень предприятий </w:t>
      </w:r>
      <w:r w:rsidR="00837226" w:rsidRPr="00D40D33">
        <w:rPr>
          <w:rFonts w:ascii="Times New Roman" w:hAnsi="Times New Roman" w:cs="Times New Roman"/>
          <w:b/>
          <w:color w:val="000000"/>
          <w:sz w:val="24"/>
          <w:szCs w:val="24"/>
        </w:rPr>
        <w:t>и социальных объектов</w:t>
      </w:r>
      <w:r w:rsidR="00BE00FC" w:rsidRPr="00D40D33">
        <w:rPr>
          <w:rFonts w:ascii="Times New Roman" w:hAnsi="Times New Roman" w:cs="Times New Roman"/>
          <w:b/>
          <w:color w:val="000000"/>
          <w:sz w:val="24"/>
          <w:szCs w:val="24"/>
        </w:rPr>
        <w:t xml:space="preserve"> формирующих границы санитарно-защитных зон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6580"/>
        <w:gridCol w:w="2977"/>
      </w:tblGrid>
      <w:tr w:rsidR="006F52C4" w:rsidRPr="0051584A" w:rsidTr="006F52C4">
        <w:trPr>
          <w:trHeight w:val="1015"/>
        </w:trPr>
        <w:tc>
          <w:tcPr>
            <w:tcW w:w="616" w:type="dxa"/>
            <w:shd w:val="clear" w:color="auto" w:fill="auto"/>
            <w:vAlign w:val="center"/>
          </w:tcPr>
          <w:p w:rsidR="006F52C4" w:rsidRPr="006F52C4" w:rsidRDefault="006F52C4" w:rsidP="0062552F">
            <w:pPr>
              <w:ind w:firstLine="0"/>
              <w:jc w:val="center"/>
              <w:rPr>
                <w:rFonts w:ascii="Times New Roman" w:hAnsi="Times New Roman" w:cs="Times New Roman"/>
                <w:sz w:val="24"/>
                <w:szCs w:val="24"/>
              </w:rPr>
            </w:pPr>
            <w:r w:rsidRPr="006F52C4">
              <w:rPr>
                <w:rFonts w:ascii="Times New Roman" w:hAnsi="Times New Roman" w:cs="Times New Roman"/>
                <w:sz w:val="24"/>
                <w:szCs w:val="24"/>
              </w:rPr>
              <w:t>№ п/п</w:t>
            </w:r>
          </w:p>
        </w:tc>
        <w:tc>
          <w:tcPr>
            <w:tcW w:w="6580" w:type="dxa"/>
            <w:shd w:val="clear" w:color="auto" w:fill="auto"/>
            <w:vAlign w:val="center"/>
          </w:tcPr>
          <w:p w:rsidR="006F52C4" w:rsidRPr="006F52C4" w:rsidRDefault="006F52C4" w:rsidP="006F52C4">
            <w:pPr>
              <w:ind w:firstLine="0"/>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2977" w:type="dxa"/>
            <w:shd w:val="clear" w:color="auto" w:fill="auto"/>
            <w:vAlign w:val="center"/>
          </w:tcPr>
          <w:p w:rsidR="006F52C4" w:rsidRPr="006F52C4" w:rsidRDefault="006F52C4" w:rsidP="0062552F">
            <w:pPr>
              <w:ind w:left="-126" w:firstLine="19"/>
              <w:jc w:val="center"/>
              <w:rPr>
                <w:rFonts w:ascii="Times New Roman" w:hAnsi="Times New Roman" w:cs="Times New Roman"/>
                <w:sz w:val="24"/>
                <w:szCs w:val="24"/>
              </w:rPr>
            </w:pPr>
            <w:r w:rsidRPr="006F52C4">
              <w:rPr>
                <w:rFonts w:ascii="Times New Roman" w:hAnsi="Times New Roman" w:cs="Times New Roman"/>
                <w:sz w:val="24"/>
                <w:szCs w:val="24"/>
              </w:rPr>
              <w:t>Размер СЗЗ</w:t>
            </w:r>
          </w:p>
          <w:p w:rsidR="006F52C4" w:rsidRPr="006F52C4" w:rsidRDefault="006F52C4" w:rsidP="0062552F">
            <w:pPr>
              <w:pStyle w:val="ConsPlusTitle"/>
              <w:widowControl/>
              <w:ind w:left="-126" w:firstLine="19"/>
              <w:jc w:val="center"/>
              <w:rPr>
                <w:rFonts w:ascii="Times New Roman" w:hAnsi="Times New Roman" w:cs="Times New Roman"/>
                <w:b w:val="0"/>
                <w:sz w:val="24"/>
                <w:szCs w:val="24"/>
              </w:rPr>
            </w:pPr>
            <w:r w:rsidRPr="006F52C4">
              <w:rPr>
                <w:rFonts w:ascii="Times New Roman" w:hAnsi="Times New Roman" w:cs="Times New Roman"/>
                <w:b w:val="0"/>
                <w:sz w:val="24"/>
                <w:szCs w:val="24"/>
              </w:rPr>
              <w:t>по СанПиН 2.2.1/2.1.1.1200-03</w:t>
            </w:r>
          </w:p>
          <w:p w:rsidR="006F52C4" w:rsidRPr="006F52C4" w:rsidRDefault="006F52C4" w:rsidP="0062552F">
            <w:pPr>
              <w:pStyle w:val="ConsPlusTitle"/>
              <w:widowControl/>
              <w:ind w:left="-126" w:firstLine="19"/>
              <w:jc w:val="center"/>
              <w:rPr>
                <w:rFonts w:ascii="Times New Roman" w:hAnsi="Times New Roman" w:cs="Times New Roman"/>
                <w:b w:val="0"/>
                <w:sz w:val="24"/>
                <w:szCs w:val="24"/>
              </w:rPr>
            </w:pPr>
            <w:r w:rsidRPr="006F52C4">
              <w:rPr>
                <w:rFonts w:ascii="Times New Roman" w:hAnsi="Times New Roman" w:cs="Times New Roman"/>
                <w:b w:val="0"/>
                <w:sz w:val="24"/>
                <w:szCs w:val="24"/>
              </w:rPr>
              <w:t>м</w:t>
            </w:r>
          </w:p>
        </w:tc>
      </w:tr>
      <w:tr w:rsidR="006F52C4" w:rsidRPr="0051584A" w:rsidTr="006F52C4">
        <w:trPr>
          <w:trHeight w:val="235"/>
        </w:trPr>
        <w:tc>
          <w:tcPr>
            <w:tcW w:w="616" w:type="dxa"/>
            <w:tcBorders>
              <w:bottom w:val="single" w:sz="4" w:space="0" w:color="auto"/>
            </w:tcBorders>
            <w:shd w:val="clear" w:color="auto" w:fill="auto"/>
            <w:vAlign w:val="center"/>
          </w:tcPr>
          <w:p w:rsidR="006F52C4" w:rsidRPr="006F52C4" w:rsidRDefault="006F52C4" w:rsidP="0062552F">
            <w:pPr>
              <w:jc w:val="center"/>
              <w:rPr>
                <w:rFonts w:ascii="Times New Roman" w:hAnsi="Times New Roman" w:cs="Times New Roman"/>
                <w:sz w:val="24"/>
                <w:szCs w:val="24"/>
              </w:rPr>
            </w:pPr>
            <w:r w:rsidRPr="006F52C4">
              <w:rPr>
                <w:rFonts w:ascii="Times New Roman" w:hAnsi="Times New Roman" w:cs="Times New Roman"/>
                <w:sz w:val="24"/>
                <w:szCs w:val="24"/>
              </w:rPr>
              <w:t>1</w:t>
            </w:r>
          </w:p>
        </w:tc>
        <w:tc>
          <w:tcPr>
            <w:tcW w:w="6580" w:type="dxa"/>
            <w:tcBorders>
              <w:bottom w:val="single" w:sz="4" w:space="0" w:color="auto"/>
            </w:tcBorders>
            <w:shd w:val="clear" w:color="auto" w:fill="auto"/>
            <w:vAlign w:val="center"/>
          </w:tcPr>
          <w:p w:rsidR="006F52C4" w:rsidRPr="006F52C4" w:rsidRDefault="006F52C4" w:rsidP="0062552F">
            <w:pPr>
              <w:jc w:val="center"/>
              <w:rPr>
                <w:rFonts w:ascii="Times New Roman" w:hAnsi="Times New Roman" w:cs="Times New Roman"/>
                <w:sz w:val="24"/>
                <w:szCs w:val="24"/>
              </w:rPr>
            </w:pPr>
            <w:r w:rsidRPr="006F52C4">
              <w:rPr>
                <w:rFonts w:ascii="Times New Roman" w:hAnsi="Times New Roman" w:cs="Times New Roman"/>
                <w:sz w:val="24"/>
                <w:szCs w:val="24"/>
              </w:rPr>
              <w:t>2</w:t>
            </w:r>
          </w:p>
        </w:tc>
        <w:tc>
          <w:tcPr>
            <w:tcW w:w="2977" w:type="dxa"/>
            <w:tcBorders>
              <w:bottom w:val="single" w:sz="4" w:space="0" w:color="auto"/>
            </w:tcBorders>
            <w:shd w:val="clear" w:color="auto" w:fill="auto"/>
            <w:vAlign w:val="center"/>
          </w:tcPr>
          <w:p w:rsidR="006F52C4" w:rsidRPr="006F52C4" w:rsidRDefault="006F52C4" w:rsidP="0062552F">
            <w:pPr>
              <w:ind w:left="-126" w:firstLine="19"/>
              <w:jc w:val="center"/>
              <w:rPr>
                <w:rFonts w:ascii="Times New Roman" w:hAnsi="Times New Roman" w:cs="Times New Roman"/>
                <w:sz w:val="24"/>
                <w:szCs w:val="24"/>
              </w:rPr>
            </w:pPr>
            <w:r w:rsidRPr="006F52C4">
              <w:rPr>
                <w:rFonts w:ascii="Times New Roman" w:hAnsi="Times New Roman" w:cs="Times New Roman"/>
                <w:sz w:val="24"/>
                <w:szCs w:val="24"/>
              </w:rPr>
              <w:t>3</w:t>
            </w:r>
          </w:p>
        </w:tc>
      </w:tr>
      <w:tr w:rsidR="006F52C4" w:rsidRPr="0051584A" w:rsidTr="006F52C4">
        <w:trPr>
          <w:trHeight w:val="470"/>
        </w:trPr>
        <w:tc>
          <w:tcPr>
            <w:tcW w:w="616" w:type="dxa"/>
            <w:tcBorders>
              <w:top w:val="single" w:sz="4" w:space="0" w:color="auto"/>
              <w:bottom w:val="single" w:sz="4" w:space="0" w:color="auto"/>
              <w:right w:val="single" w:sz="4" w:space="0" w:color="auto"/>
            </w:tcBorders>
            <w:shd w:val="clear" w:color="auto" w:fill="auto"/>
            <w:vAlign w:val="center"/>
          </w:tcPr>
          <w:p w:rsidR="006F52C4" w:rsidRPr="0051584A" w:rsidRDefault="006F52C4" w:rsidP="006F52C4">
            <w:pPr>
              <w:rPr>
                <w:rFonts w:ascii="Times New Roman" w:hAnsi="Times New Roman" w:cs="Times New Roman"/>
                <w:sz w:val="24"/>
                <w:szCs w:val="24"/>
              </w:rPr>
            </w:pPr>
            <w:r w:rsidRPr="0051584A">
              <w:rPr>
                <w:rFonts w:ascii="Times New Roman" w:hAnsi="Times New Roman" w:cs="Times New Roman"/>
                <w:sz w:val="24"/>
                <w:szCs w:val="24"/>
              </w:rPr>
              <w:t>1</w:t>
            </w: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6F52C4" w:rsidRPr="0051584A" w:rsidRDefault="006F52C4" w:rsidP="0062552F">
            <w:pPr>
              <w:ind w:hanging="26"/>
              <w:jc w:val="left"/>
              <w:rPr>
                <w:rFonts w:ascii="Times New Roman" w:hAnsi="Times New Roman" w:cs="Times New Roman"/>
                <w:sz w:val="24"/>
                <w:szCs w:val="24"/>
              </w:rPr>
            </w:pPr>
          </w:p>
          <w:p w:rsidR="006F52C4" w:rsidRPr="0051584A" w:rsidRDefault="006F52C4" w:rsidP="006F52C4">
            <w:pPr>
              <w:ind w:hanging="26"/>
              <w:jc w:val="center"/>
              <w:rPr>
                <w:rFonts w:ascii="Times New Roman" w:hAnsi="Times New Roman" w:cs="Times New Roman"/>
                <w:sz w:val="24"/>
                <w:szCs w:val="24"/>
              </w:rPr>
            </w:pPr>
            <w:r w:rsidRPr="0051584A">
              <w:rPr>
                <w:rFonts w:ascii="Times New Roman" w:hAnsi="Times New Roman" w:cs="Times New Roman"/>
                <w:sz w:val="24"/>
                <w:szCs w:val="24"/>
              </w:rPr>
              <w:t>Трансформат. подстанция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F52C4" w:rsidRPr="0051584A" w:rsidRDefault="006F52C4" w:rsidP="0062552F">
            <w:pPr>
              <w:shd w:val="clear" w:color="auto" w:fill="FFFFFF"/>
              <w:ind w:left="-126" w:right="-100" w:firstLine="19"/>
              <w:jc w:val="center"/>
              <w:rPr>
                <w:rFonts w:ascii="Times New Roman" w:hAnsi="Times New Roman" w:cs="Times New Roman"/>
                <w:sz w:val="24"/>
                <w:szCs w:val="24"/>
              </w:rPr>
            </w:pPr>
          </w:p>
          <w:p w:rsidR="006F52C4" w:rsidRPr="0051584A" w:rsidRDefault="006F52C4" w:rsidP="0062552F">
            <w:pPr>
              <w:shd w:val="clear" w:color="auto" w:fill="FFFFFF"/>
              <w:ind w:left="-126" w:right="-100" w:firstLine="19"/>
              <w:jc w:val="center"/>
              <w:rPr>
                <w:rFonts w:ascii="Times New Roman" w:hAnsi="Times New Roman" w:cs="Times New Roman"/>
                <w:sz w:val="24"/>
                <w:szCs w:val="24"/>
              </w:rPr>
            </w:pPr>
            <w:r w:rsidRPr="0051584A">
              <w:rPr>
                <w:rFonts w:ascii="Times New Roman" w:hAnsi="Times New Roman" w:cs="Times New Roman"/>
                <w:sz w:val="24"/>
                <w:szCs w:val="24"/>
              </w:rPr>
              <w:t>10</w:t>
            </w:r>
          </w:p>
        </w:tc>
      </w:tr>
      <w:tr w:rsidR="006F52C4" w:rsidRPr="0051584A" w:rsidTr="006F52C4">
        <w:trPr>
          <w:trHeight w:val="421"/>
        </w:trPr>
        <w:tc>
          <w:tcPr>
            <w:tcW w:w="616" w:type="dxa"/>
            <w:tcBorders>
              <w:top w:val="single" w:sz="4" w:space="0" w:color="auto"/>
              <w:bottom w:val="single" w:sz="4" w:space="0" w:color="auto"/>
              <w:right w:val="single" w:sz="4" w:space="0" w:color="auto"/>
            </w:tcBorders>
            <w:shd w:val="clear" w:color="auto" w:fill="auto"/>
            <w:vAlign w:val="center"/>
          </w:tcPr>
          <w:p w:rsidR="006F52C4" w:rsidRPr="0051584A" w:rsidRDefault="006F52C4" w:rsidP="006F52C4">
            <w:pPr>
              <w:rPr>
                <w:rFonts w:ascii="Times New Roman" w:hAnsi="Times New Roman" w:cs="Times New Roman"/>
                <w:sz w:val="24"/>
                <w:szCs w:val="24"/>
              </w:rPr>
            </w:pPr>
            <w:r w:rsidRPr="0051584A">
              <w:rPr>
                <w:rFonts w:ascii="Times New Roman" w:hAnsi="Times New Roman" w:cs="Times New Roman"/>
                <w:sz w:val="24"/>
                <w:szCs w:val="24"/>
              </w:rPr>
              <w:t>2</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Pr="0051584A" w:rsidRDefault="006F52C4" w:rsidP="0062552F">
            <w:pPr>
              <w:shd w:val="clear" w:color="auto" w:fill="FFFFFF"/>
              <w:ind w:right="-100" w:hanging="26"/>
              <w:jc w:val="center"/>
              <w:rPr>
                <w:rFonts w:ascii="Times New Roman" w:hAnsi="Times New Roman" w:cs="Times New Roman"/>
                <w:sz w:val="24"/>
                <w:szCs w:val="24"/>
              </w:rPr>
            </w:pPr>
            <w:r w:rsidRPr="0051584A">
              <w:rPr>
                <w:rFonts w:ascii="Times New Roman" w:hAnsi="Times New Roman" w:cs="Times New Roman"/>
                <w:sz w:val="24"/>
                <w:szCs w:val="24"/>
              </w:rPr>
              <w:t>ШРП</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Pr="0051584A" w:rsidRDefault="006F52C4" w:rsidP="0062552F">
            <w:pPr>
              <w:shd w:val="clear" w:color="auto" w:fill="FFFFFF"/>
              <w:ind w:left="-126" w:right="-100" w:firstLine="19"/>
              <w:jc w:val="center"/>
              <w:rPr>
                <w:rFonts w:ascii="Times New Roman" w:hAnsi="Times New Roman" w:cs="Times New Roman"/>
                <w:i/>
                <w:sz w:val="24"/>
                <w:szCs w:val="24"/>
              </w:rPr>
            </w:pPr>
            <w:r w:rsidRPr="0051584A">
              <w:rPr>
                <w:rFonts w:ascii="Times New Roman" w:hAnsi="Times New Roman" w:cs="Times New Roman"/>
                <w:sz w:val="24"/>
                <w:szCs w:val="24"/>
              </w:rPr>
              <w:t>10</w:t>
            </w:r>
          </w:p>
        </w:tc>
      </w:tr>
      <w:tr w:rsidR="006F52C4" w:rsidRPr="0051584A" w:rsidTr="006F52C4">
        <w:trPr>
          <w:trHeight w:val="421"/>
        </w:trPr>
        <w:tc>
          <w:tcPr>
            <w:tcW w:w="616" w:type="dxa"/>
            <w:tcBorders>
              <w:top w:val="single" w:sz="4" w:space="0" w:color="auto"/>
              <w:bottom w:val="single" w:sz="4" w:space="0" w:color="auto"/>
              <w:right w:val="single" w:sz="4" w:space="0" w:color="auto"/>
            </w:tcBorders>
            <w:shd w:val="clear" w:color="auto" w:fill="auto"/>
            <w:vAlign w:val="center"/>
          </w:tcPr>
          <w:p w:rsidR="006F52C4" w:rsidRPr="0051584A" w:rsidRDefault="006F52C4" w:rsidP="006F52C4">
            <w:pPr>
              <w:rPr>
                <w:rFonts w:ascii="Times New Roman" w:hAnsi="Times New Roman" w:cs="Times New Roman"/>
                <w:sz w:val="24"/>
                <w:szCs w:val="24"/>
              </w:rPr>
            </w:pPr>
            <w:r>
              <w:rPr>
                <w:rFonts w:ascii="Times New Roman" w:hAnsi="Times New Roman" w:cs="Times New Roman"/>
                <w:sz w:val="24"/>
                <w:szCs w:val="24"/>
              </w:rPr>
              <w:t>3</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Pr="0051584A" w:rsidRDefault="006F52C4" w:rsidP="0062552F">
            <w:pPr>
              <w:ind w:hanging="26"/>
              <w:jc w:val="center"/>
              <w:rPr>
                <w:rFonts w:ascii="Times New Roman" w:hAnsi="Times New Roman" w:cs="Times New Roman"/>
                <w:sz w:val="24"/>
                <w:szCs w:val="24"/>
              </w:rPr>
            </w:pPr>
            <w:r>
              <w:rPr>
                <w:rFonts w:ascii="Times New Roman" w:hAnsi="Times New Roman" w:cs="Times New Roman"/>
                <w:sz w:val="24"/>
                <w:szCs w:val="24"/>
              </w:rPr>
              <w:t>Водонапорная башня</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Pr="0051584A" w:rsidRDefault="006F52C4" w:rsidP="0062552F">
            <w:pPr>
              <w:shd w:val="clear" w:color="auto" w:fill="FFFFFF"/>
              <w:ind w:left="-126" w:right="-100" w:firstLine="19"/>
              <w:jc w:val="center"/>
              <w:rPr>
                <w:rFonts w:ascii="Times New Roman" w:hAnsi="Times New Roman" w:cs="Times New Roman"/>
                <w:sz w:val="24"/>
                <w:szCs w:val="24"/>
              </w:rPr>
            </w:pPr>
            <w:r>
              <w:rPr>
                <w:rFonts w:ascii="Times New Roman" w:hAnsi="Times New Roman" w:cs="Times New Roman"/>
                <w:sz w:val="24"/>
                <w:szCs w:val="24"/>
              </w:rPr>
              <w:t>15</w:t>
            </w:r>
          </w:p>
        </w:tc>
      </w:tr>
      <w:tr w:rsidR="006F52C4" w:rsidRPr="0051584A" w:rsidTr="006F52C4">
        <w:trPr>
          <w:trHeight w:val="421"/>
        </w:trPr>
        <w:tc>
          <w:tcPr>
            <w:tcW w:w="616" w:type="dxa"/>
            <w:tcBorders>
              <w:top w:val="single" w:sz="4" w:space="0" w:color="auto"/>
              <w:bottom w:val="single" w:sz="4" w:space="0" w:color="auto"/>
              <w:right w:val="single" w:sz="4" w:space="0" w:color="auto"/>
            </w:tcBorders>
            <w:shd w:val="clear" w:color="auto" w:fill="auto"/>
            <w:vAlign w:val="center"/>
          </w:tcPr>
          <w:p w:rsidR="006F52C4" w:rsidRPr="0051584A" w:rsidRDefault="006F52C4" w:rsidP="006F52C4">
            <w:pPr>
              <w:rPr>
                <w:rFonts w:ascii="Times New Roman" w:hAnsi="Times New Roman" w:cs="Times New Roman"/>
                <w:sz w:val="24"/>
                <w:szCs w:val="24"/>
              </w:rPr>
            </w:pPr>
            <w:r>
              <w:rPr>
                <w:rFonts w:ascii="Times New Roman" w:hAnsi="Times New Roman" w:cs="Times New Roman"/>
                <w:sz w:val="24"/>
                <w:szCs w:val="24"/>
              </w:rPr>
              <w:t>4</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Pr="0051584A" w:rsidRDefault="006F52C4" w:rsidP="0062552F">
            <w:pPr>
              <w:ind w:hanging="26"/>
              <w:jc w:val="center"/>
              <w:rPr>
                <w:rFonts w:ascii="Times New Roman" w:hAnsi="Times New Roman" w:cs="Times New Roman"/>
                <w:sz w:val="24"/>
                <w:szCs w:val="24"/>
              </w:rPr>
            </w:pPr>
            <w:r w:rsidRPr="0051584A">
              <w:rPr>
                <w:rFonts w:ascii="Times New Roman" w:hAnsi="Times New Roman" w:cs="Times New Roman"/>
                <w:sz w:val="24"/>
                <w:szCs w:val="24"/>
              </w:rPr>
              <w:t>Кладбище</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Pr="0051584A" w:rsidRDefault="006F52C4" w:rsidP="0062552F">
            <w:pPr>
              <w:ind w:left="-126" w:firstLine="19"/>
              <w:jc w:val="center"/>
              <w:rPr>
                <w:rFonts w:ascii="Times New Roman" w:hAnsi="Times New Roman" w:cs="Times New Roman"/>
                <w:sz w:val="24"/>
                <w:szCs w:val="24"/>
              </w:rPr>
            </w:pPr>
            <w:r w:rsidRPr="0051584A">
              <w:rPr>
                <w:rFonts w:ascii="Times New Roman" w:hAnsi="Times New Roman" w:cs="Times New Roman"/>
                <w:sz w:val="24"/>
                <w:szCs w:val="24"/>
              </w:rPr>
              <w:t>50</w:t>
            </w:r>
          </w:p>
        </w:tc>
      </w:tr>
      <w:tr w:rsidR="006F52C4" w:rsidRPr="0051584A" w:rsidTr="006F52C4">
        <w:trPr>
          <w:trHeight w:val="421"/>
        </w:trPr>
        <w:tc>
          <w:tcPr>
            <w:tcW w:w="616" w:type="dxa"/>
            <w:tcBorders>
              <w:top w:val="single" w:sz="4" w:space="0" w:color="auto"/>
              <w:bottom w:val="single" w:sz="4" w:space="0" w:color="auto"/>
              <w:right w:val="single" w:sz="4" w:space="0" w:color="auto"/>
            </w:tcBorders>
            <w:shd w:val="clear" w:color="auto" w:fill="auto"/>
            <w:vAlign w:val="center"/>
          </w:tcPr>
          <w:p w:rsidR="006F52C4" w:rsidRDefault="006F52C4" w:rsidP="006F52C4">
            <w:pPr>
              <w:rPr>
                <w:rFonts w:ascii="Times New Roman" w:hAnsi="Times New Roman" w:cs="Times New Roman"/>
                <w:sz w:val="24"/>
                <w:szCs w:val="24"/>
              </w:rPr>
            </w:pPr>
            <w:r>
              <w:rPr>
                <w:rFonts w:ascii="Times New Roman" w:hAnsi="Times New Roman" w:cs="Times New Roman"/>
                <w:sz w:val="24"/>
                <w:szCs w:val="24"/>
              </w:rPr>
              <w:t>5</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Default="006F52C4" w:rsidP="0062552F">
            <w:pPr>
              <w:ind w:hanging="26"/>
              <w:jc w:val="center"/>
              <w:rPr>
                <w:rFonts w:ascii="Times New Roman" w:hAnsi="Times New Roman" w:cs="Times New Roman"/>
                <w:sz w:val="24"/>
                <w:szCs w:val="24"/>
              </w:rPr>
            </w:pPr>
            <w:r>
              <w:rPr>
                <w:rFonts w:ascii="Times New Roman" w:hAnsi="Times New Roman" w:cs="Times New Roman"/>
                <w:sz w:val="24"/>
                <w:szCs w:val="24"/>
              </w:rPr>
              <w:t>Складской сектор</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Default="006F52C4" w:rsidP="0062552F">
            <w:pPr>
              <w:ind w:left="-126" w:firstLine="19"/>
              <w:jc w:val="center"/>
              <w:rPr>
                <w:rFonts w:ascii="Times New Roman" w:hAnsi="Times New Roman" w:cs="Times New Roman"/>
                <w:sz w:val="24"/>
                <w:szCs w:val="24"/>
              </w:rPr>
            </w:pPr>
            <w:r>
              <w:rPr>
                <w:rFonts w:ascii="Times New Roman" w:hAnsi="Times New Roman" w:cs="Times New Roman"/>
                <w:sz w:val="24"/>
                <w:szCs w:val="24"/>
              </w:rPr>
              <w:t>50</w:t>
            </w:r>
          </w:p>
        </w:tc>
      </w:tr>
      <w:tr w:rsidR="006F52C4" w:rsidRPr="0051584A" w:rsidTr="006F52C4">
        <w:trPr>
          <w:trHeight w:val="421"/>
        </w:trPr>
        <w:tc>
          <w:tcPr>
            <w:tcW w:w="616" w:type="dxa"/>
            <w:tcBorders>
              <w:top w:val="single" w:sz="4" w:space="0" w:color="auto"/>
              <w:bottom w:val="single" w:sz="4" w:space="0" w:color="auto"/>
              <w:right w:val="single" w:sz="4" w:space="0" w:color="auto"/>
            </w:tcBorders>
            <w:shd w:val="clear" w:color="auto" w:fill="auto"/>
            <w:vAlign w:val="center"/>
          </w:tcPr>
          <w:p w:rsidR="006F52C4" w:rsidRDefault="006F52C4" w:rsidP="006F52C4">
            <w:pPr>
              <w:rPr>
                <w:rFonts w:ascii="Times New Roman" w:hAnsi="Times New Roman" w:cs="Times New Roman"/>
                <w:sz w:val="24"/>
                <w:szCs w:val="24"/>
              </w:rPr>
            </w:pPr>
            <w:r>
              <w:rPr>
                <w:rFonts w:ascii="Times New Roman" w:hAnsi="Times New Roman" w:cs="Times New Roman"/>
                <w:sz w:val="24"/>
                <w:szCs w:val="24"/>
              </w:rPr>
              <w:t>6</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Pr="0051584A" w:rsidRDefault="006F52C4" w:rsidP="0062552F">
            <w:pPr>
              <w:ind w:hanging="26"/>
              <w:jc w:val="center"/>
              <w:rPr>
                <w:rFonts w:ascii="Times New Roman" w:hAnsi="Times New Roman" w:cs="Times New Roman"/>
                <w:sz w:val="24"/>
                <w:szCs w:val="24"/>
              </w:rPr>
            </w:pPr>
            <w:r>
              <w:rPr>
                <w:rFonts w:ascii="Times New Roman" w:hAnsi="Times New Roman" w:cs="Times New Roman"/>
                <w:sz w:val="24"/>
                <w:szCs w:val="24"/>
              </w:rPr>
              <w:t>ГРП</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Pr="0051584A" w:rsidRDefault="006F52C4" w:rsidP="0062552F">
            <w:pPr>
              <w:ind w:left="-126" w:firstLine="19"/>
              <w:jc w:val="center"/>
              <w:rPr>
                <w:rFonts w:ascii="Times New Roman" w:hAnsi="Times New Roman" w:cs="Times New Roman"/>
                <w:sz w:val="24"/>
                <w:szCs w:val="24"/>
              </w:rPr>
            </w:pPr>
            <w:r w:rsidRPr="0051584A">
              <w:rPr>
                <w:rFonts w:ascii="Times New Roman" w:hAnsi="Times New Roman" w:cs="Times New Roman"/>
                <w:sz w:val="24"/>
                <w:szCs w:val="24"/>
              </w:rPr>
              <w:t>1</w:t>
            </w:r>
            <w:r>
              <w:rPr>
                <w:rFonts w:ascii="Times New Roman" w:hAnsi="Times New Roman" w:cs="Times New Roman"/>
                <w:sz w:val="24"/>
                <w:szCs w:val="24"/>
              </w:rPr>
              <w:t>0</w:t>
            </w:r>
          </w:p>
        </w:tc>
      </w:tr>
      <w:tr w:rsidR="006F52C4" w:rsidRPr="0051584A" w:rsidTr="006F52C4">
        <w:trPr>
          <w:trHeight w:val="421"/>
        </w:trPr>
        <w:tc>
          <w:tcPr>
            <w:tcW w:w="616" w:type="dxa"/>
            <w:tcBorders>
              <w:top w:val="single" w:sz="4" w:space="0" w:color="auto"/>
              <w:bottom w:val="single" w:sz="4" w:space="0" w:color="auto"/>
              <w:right w:val="single" w:sz="4" w:space="0" w:color="auto"/>
            </w:tcBorders>
            <w:shd w:val="clear" w:color="auto" w:fill="auto"/>
            <w:vAlign w:val="center"/>
          </w:tcPr>
          <w:p w:rsidR="006F52C4" w:rsidRDefault="006F52C4" w:rsidP="006F52C4">
            <w:pPr>
              <w:rPr>
                <w:rFonts w:ascii="Times New Roman" w:hAnsi="Times New Roman" w:cs="Times New Roman"/>
                <w:sz w:val="24"/>
                <w:szCs w:val="24"/>
              </w:rPr>
            </w:pPr>
            <w:r>
              <w:rPr>
                <w:rFonts w:ascii="Times New Roman" w:hAnsi="Times New Roman" w:cs="Times New Roman"/>
                <w:sz w:val="24"/>
                <w:szCs w:val="24"/>
              </w:rPr>
              <w:t>7</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Default="006F52C4" w:rsidP="0062552F">
            <w:pPr>
              <w:ind w:hanging="26"/>
              <w:jc w:val="center"/>
              <w:rPr>
                <w:rFonts w:ascii="Times New Roman" w:hAnsi="Times New Roman" w:cs="Times New Roman"/>
                <w:sz w:val="24"/>
                <w:szCs w:val="24"/>
              </w:rPr>
            </w:pPr>
            <w:r>
              <w:rPr>
                <w:rFonts w:ascii="Times New Roman" w:hAnsi="Times New Roman" w:cs="Times New Roman"/>
                <w:sz w:val="24"/>
                <w:szCs w:val="24"/>
              </w:rPr>
              <w:t>АЗС, АГЗС, СТО</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Default="006F52C4" w:rsidP="0062552F">
            <w:pPr>
              <w:ind w:left="-126" w:firstLine="19"/>
              <w:jc w:val="center"/>
              <w:rPr>
                <w:rFonts w:ascii="Times New Roman" w:hAnsi="Times New Roman" w:cs="Times New Roman"/>
                <w:sz w:val="24"/>
                <w:szCs w:val="24"/>
              </w:rPr>
            </w:pPr>
            <w:r>
              <w:rPr>
                <w:rFonts w:ascii="Times New Roman" w:hAnsi="Times New Roman" w:cs="Times New Roman"/>
                <w:sz w:val="24"/>
                <w:szCs w:val="24"/>
              </w:rPr>
              <w:t>50</w:t>
            </w:r>
          </w:p>
        </w:tc>
      </w:tr>
      <w:tr w:rsidR="006F52C4" w:rsidRPr="0051584A" w:rsidTr="006F52C4">
        <w:trPr>
          <w:trHeight w:val="421"/>
        </w:trPr>
        <w:tc>
          <w:tcPr>
            <w:tcW w:w="616" w:type="dxa"/>
            <w:tcBorders>
              <w:top w:val="single" w:sz="4" w:space="0" w:color="auto"/>
              <w:bottom w:val="single" w:sz="4" w:space="0" w:color="auto"/>
              <w:right w:val="single" w:sz="4" w:space="0" w:color="auto"/>
            </w:tcBorders>
            <w:shd w:val="clear" w:color="auto" w:fill="auto"/>
            <w:vAlign w:val="center"/>
          </w:tcPr>
          <w:p w:rsidR="006F52C4" w:rsidRDefault="006F52C4" w:rsidP="006F52C4">
            <w:pPr>
              <w:rPr>
                <w:rFonts w:ascii="Times New Roman" w:hAnsi="Times New Roman" w:cs="Times New Roman"/>
                <w:sz w:val="24"/>
                <w:szCs w:val="24"/>
              </w:rPr>
            </w:pPr>
            <w:r>
              <w:rPr>
                <w:rFonts w:ascii="Times New Roman" w:hAnsi="Times New Roman" w:cs="Times New Roman"/>
                <w:sz w:val="24"/>
                <w:szCs w:val="24"/>
              </w:rPr>
              <w:t>8</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Default="006F52C4" w:rsidP="0062552F">
            <w:pPr>
              <w:ind w:hanging="26"/>
              <w:jc w:val="center"/>
              <w:rPr>
                <w:rFonts w:ascii="Times New Roman" w:hAnsi="Times New Roman" w:cs="Times New Roman"/>
                <w:sz w:val="24"/>
                <w:szCs w:val="24"/>
              </w:rPr>
            </w:pPr>
            <w:r>
              <w:rPr>
                <w:rFonts w:ascii="Times New Roman" w:hAnsi="Times New Roman" w:cs="Times New Roman"/>
                <w:sz w:val="24"/>
                <w:szCs w:val="24"/>
              </w:rPr>
              <w:t>Гаражи</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Default="006F52C4" w:rsidP="0062552F">
            <w:pPr>
              <w:ind w:left="-126" w:firstLine="19"/>
              <w:jc w:val="center"/>
              <w:rPr>
                <w:rFonts w:ascii="Times New Roman" w:hAnsi="Times New Roman" w:cs="Times New Roman"/>
                <w:sz w:val="24"/>
                <w:szCs w:val="24"/>
              </w:rPr>
            </w:pPr>
            <w:r>
              <w:rPr>
                <w:rFonts w:ascii="Times New Roman" w:hAnsi="Times New Roman" w:cs="Times New Roman"/>
                <w:sz w:val="24"/>
                <w:szCs w:val="24"/>
              </w:rPr>
              <w:t>50</w:t>
            </w:r>
          </w:p>
        </w:tc>
      </w:tr>
      <w:tr w:rsidR="006F52C4" w:rsidRPr="0051584A" w:rsidTr="006F52C4">
        <w:trPr>
          <w:trHeight w:val="421"/>
        </w:trPr>
        <w:tc>
          <w:tcPr>
            <w:tcW w:w="616" w:type="dxa"/>
            <w:tcBorders>
              <w:top w:val="single" w:sz="4" w:space="0" w:color="auto"/>
              <w:bottom w:val="single" w:sz="4" w:space="0" w:color="auto"/>
              <w:right w:val="single" w:sz="4" w:space="0" w:color="auto"/>
            </w:tcBorders>
            <w:shd w:val="clear" w:color="auto" w:fill="auto"/>
            <w:vAlign w:val="center"/>
          </w:tcPr>
          <w:p w:rsidR="006F52C4" w:rsidRDefault="006F52C4" w:rsidP="006F52C4">
            <w:pPr>
              <w:rPr>
                <w:rFonts w:ascii="Times New Roman" w:hAnsi="Times New Roman" w:cs="Times New Roman"/>
                <w:sz w:val="24"/>
                <w:szCs w:val="24"/>
              </w:rPr>
            </w:pPr>
            <w:r>
              <w:rPr>
                <w:rFonts w:ascii="Times New Roman" w:hAnsi="Times New Roman" w:cs="Times New Roman"/>
                <w:sz w:val="24"/>
                <w:szCs w:val="24"/>
              </w:rPr>
              <w:t>9</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Default="006F52C4" w:rsidP="0062552F">
            <w:pPr>
              <w:ind w:hanging="26"/>
              <w:jc w:val="center"/>
              <w:rPr>
                <w:rFonts w:ascii="Times New Roman" w:hAnsi="Times New Roman" w:cs="Times New Roman"/>
                <w:sz w:val="24"/>
                <w:szCs w:val="24"/>
              </w:rPr>
            </w:pPr>
            <w:r>
              <w:rPr>
                <w:rFonts w:ascii="Times New Roman" w:hAnsi="Times New Roman" w:cs="Times New Roman"/>
                <w:sz w:val="24"/>
                <w:szCs w:val="24"/>
              </w:rPr>
              <w:t>Хозяйство с содержанием животных</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Default="006F52C4" w:rsidP="0062552F">
            <w:pPr>
              <w:ind w:left="-126" w:firstLine="19"/>
              <w:jc w:val="center"/>
              <w:rPr>
                <w:rFonts w:ascii="Times New Roman" w:hAnsi="Times New Roman" w:cs="Times New Roman"/>
                <w:sz w:val="24"/>
                <w:szCs w:val="24"/>
              </w:rPr>
            </w:pPr>
            <w:r>
              <w:rPr>
                <w:rFonts w:ascii="Times New Roman" w:hAnsi="Times New Roman" w:cs="Times New Roman"/>
                <w:sz w:val="24"/>
                <w:szCs w:val="24"/>
              </w:rPr>
              <w:t>300</w:t>
            </w:r>
          </w:p>
        </w:tc>
      </w:tr>
      <w:tr w:rsidR="006F52C4" w:rsidRPr="0051584A" w:rsidTr="006F52C4">
        <w:trPr>
          <w:trHeight w:val="454"/>
        </w:trPr>
        <w:tc>
          <w:tcPr>
            <w:tcW w:w="616" w:type="dxa"/>
            <w:tcBorders>
              <w:top w:val="single" w:sz="4" w:space="0" w:color="auto"/>
              <w:bottom w:val="single" w:sz="4" w:space="0" w:color="auto"/>
              <w:right w:val="single" w:sz="4" w:space="0" w:color="auto"/>
            </w:tcBorders>
            <w:shd w:val="clear" w:color="auto" w:fill="auto"/>
            <w:vAlign w:val="center"/>
          </w:tcPr>
          <w:p w:rsidR="006F52C4" w:rsidRDefault="006F52C4" w:rsidP="006F52C4">
            <w:pPr>
              <w:rPr>
                <w:rFonts w:ascii="Times New Roman" w:hAnsi="Times New Roman" w:cs="Times New Roman"/>
                <w:sz w:val="24"/>
                <w:szCs w:val="24"/>
              </w:rPr>
            </w:pPr>
            <w:r>
              <w:rPr>
                <w:rFonts w:ascii="Times New Roman" w:hAnsi="Times New Roman" w:cs="Times New Roman"/>
                <w:sz w:val="24"/>
                <w:szCs w:val="24"/>
              </w:rPr>
              <w:t>10</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Default="006F52C4" w:rsidP="0062552F">
            <w:pPr>
              <w:ind w:hanging="26"/>
              <w:jc w:val="center"/>
              <w:rPr>
                <w:rFonts w:ascii="Times New Roman" w:hAnsi="Times New Roman" w:cs="Times New Roman"/>
                <w:sz w:val="24"/>
                <w:szCs w:val="24"/>
              </w:rPr>
            </w:pPr>
            <w:r>
              <w:rPr>
                <w:rFonts w:ascii="Times New Roman" w:hAnsi="Times New Roman" w:cs="Times New Roman"/>
                <w:sz w:val="24"/>
                <w:szCs w:val="24"/>
              </w:rPr>
              <w:t>МТФ</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Default="006F52C4" w:rsidP="0062552F">
            <w:pPr>
              <w:ind w:left="-126" w:firstLine="19"/>
              <w:jc w:val="center"/>
              <w:rPr>
                <w:rFonts w:ascii="Times New Roman" w:hAnsi="Times New Roman" w:cs="Times New Roman"/>
                <w:sz w:val="24"/>
                <w:szCs w:val="24"/>
              </w:rPr>
            </w:pPr>
            <w:r>
              <w:rPr>
                <w:rFonts w:ascii="Times New Roman" w:hAnsi="Times New Roman" w:cs="Times New Roman"/>
                <w:sz w:val="24"/>
                <w:szCs w:val="24"/>
              </w:rPr>
              <w:t>100</w:t>
            </w:r>
          </w:p>
        </w:tc>
      </w:tr>
      <w:tr w:rsidR="006F52C4" w:rsidRPr="0051584A" w:rsidTr="006F52C4">
        <w:trPr>
          <w:trHeight w:val="454"/>
        </w:trPr>
        <w:tc>
          <w:tcPr>
            <w:tcW w:w="616" w:type="dxa"/>
            <w:tcBorders>
              <w:top w:val="single" w:sz="4" w:space="0" w:color="auto"/>
              <w:bottom w:val="single" w:sz="4" w:space="0" w:color="auto"/>
              <w:right w:val="single" w:sz="4" w:space="0" w:color="auto"/>
            </w:tcBorders>
            <w:shd w:val="clear" w:color="auto" w:fill="auto"/>
            <w:vAlign w:val="center"/>
          </w:tcPr>
          <w:p w:rsidR="006F52C4" w:rsidRDefault="006F52C4" w:rsidP="006F52C4">
            <w:pPr>
              <w:rPr>
                <w:rFonts w:ascii="Times New Roman" w:hAnsi="Times New Roman" w:cs="Times New Roman"/>
                <w:sz w:val="24"/>
                <w:szCs w:val="24"/>
              </w:rPr>
            </w:pPr>
            <w:r>
              <w:rPr>
                <w:rFonts w:ascii="Times New Roman" w:hAnsi="Times New Roman" w:cs="Times New Roman"/>
                <w:sz w:val="24"/>
                <w:szCs w:val="24"/>
              </w:rPr>
              <w:t>11</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Default="006F52C4" w:rsidP="0062552F">
            <w:pPr>
              <w:ind w:hanging="26"/>
              <w:jc w:val="center"/>
              <w:rPr>
                <w:rFonts w:ascii="Times New Roman" w:hAnsi="Times New Roman" w:cs="Times New Roman"/>
                <w:sz w:val="24"/>
                <w:szCs w:val="24"/>
              </w:rPr>
            </w:pPr>
            <w:r>
              <w:rPr>
                <w:rFonts w:ascii="Times New Roman" w:hAnsi="Times New Roman" w:cs="Times New Roman"/>
                <w:sz w:val="24"/>
                <w:szCs w:val="24"/>
              </w:rPr>
              <w:t>Зерноток</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Default="006F52C4" w:rsidP="0062552F">
            <w:pPr>
              <w:ind w:left="-126" w:firstLine="19"/>
              <w:jc w:val="center"/>
              <w:rPr>
                <w:rFonts w:ascii="Times New Roman" w:hAnsi="Times New Roman" w:cs="Times New Roman"/>
                <w:sz w:val="24"/>
                <w:szCs w:val="24"/>
              </w:rPr>
            </w:pPr>
            <w:r>
              <w:rPr>
                <w:rFonts w:ascii="Times New Roman" w:hAnsi="Times New Roman" w:cs="Times New Roman"/>
                <w:sz w:val="24"/>
                <w:szCs w:val="24"/>
              </w:rPr>
              <w:t>50</w:t>
            </w:r>
          </w:p>
        </w:tc>
      </w:tr>
      <w:tr w:rsidR="006F52C4" w:rsidRPr="0051584A" w:rsidTr="006F52C4">
        <w:trPr>
          <w:trHeight w:val="454"/>
        </w:trPr>
        <w:tc>
          <w:tcPr>
            <w:tcW w:w="616" w:type="dxa"/>
            <w:tcBorders>
              <w:top w:val="single" w:sz="4" w:space="0" w:color="auto"/>
              <w:bottom w:val="single" w:sz="4" w:space="0" w:color="auto"/>
              <w:right w:val="single" w:sz="4" w:space="0" w:color="auto"/>
            </w:tcBorders>
            <w:shd w:val="clear" w:color="auto" w:fill="auto"/>
            <w:vAlign w:val="center"/>
          </w:tcPr>
          <w:p w:rsidR="006F52C4" w:rsidRDefault="006F52C4" w:rsidP="006F52C4">
            <w:pPr>
              <w:rPr>
                <w:rFonts w:ascii="Times New Roman" w:hAnsi="Times New Roman" w:cs="Times New Roman"/>
                <w:sz w:val="24"/>
                <w:szCs w:val="24"/>
              </w:rPr>
            </w:pPr>
            <w:r>
              <w:rPr>
                <w:rFonts w:ascii="Times New Roman" w:hAnsi="Times New Roman" w:cs="Times New Roman"/>
                <w:sz w:val="24"/>
                <w:szCs w:val="24"/>
              </w:rPr>
              <w:t>12</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Default="006F52C4" w:rsidP="0062552F">
            <w:pPr>
              <w:ind w:hanging="26"/>
              <w:jc w:val="center"/>
              <w:rPr>
                <w:rFonts w:ascii="Times New Roman" w:hAnsi="Times New Roman" w:cs="Times New Roman"/>
                <w:sz w:val="24"/>
                <w:szCs w:val="24"/>
              </w:rPr>
            </w:pPr>
            <w:r>
              <w:rPr>
                <w:rFonts w:ascii="Times New Roman" w:hAnsi="Times New Roman" w:cs="Times New Roman"/>
                <w:sz w:val="24"/>
                <w:szCs w:val="24"/>
              </w:rPr>
              <w:t>Мусоросвалка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Default="006F52C4" w:rsidP="0062552F">
            <w:pPr>
              <w:ind w:left="-126" w:firstLine="19"/>
              <w:jc w:val="center"/>
              <w:rPr>
                <w:rFonts w:ascii="Times New Roman" w:hAnsi="Times New Roman" w:cs="Times New Roman"/>
                <w:sz w:val="24"/>
                <w:szCs w:val="24"/>
              </w:rPr>
            </w:pPr>
            <w:r>
              <w:rPr>
                <w:rFonts w:ascii="Times New Roman" w:hAnsi="Times New Roman" w:cs="Times New Roman"/>
                <w:sz w:val="24"/>
                <w:szCs w:val="24"/>
              </w:rPr>
              <w:t>1000</w:t>
            </w:r>
          </w:p>
        </w:tc>
      </w:tr>
      <w:tr w:rsidR="006F52C4" w:rsidRPr="0051584A" w:rsidTr="006F52C4">
        <w:trPr>
          <w:trHeight w:val="454"/>
        </w:trPr>
        <w:tc>
          <w:tcPr>
            <w:tcW w:w="616" w:type="dxa"/>
            <w:tcBorders>
              <w:top w:val="single" w:sz="4" w:space="0" w:color="auto"/>
              <w:bottom w:val="single" w:sz="4" w:space="0" w:color="auto"/>
              <w:right w:val="single" w:sz="4" w:space="0" w:color="auto"/>
            </w:tcBorders>
            <w:shd w:val="clear" w:color="auto" w:fill="auto"/>
            <w:vAlign w:val="center"/>
          </w:tcPr>
          <w:p w:rsidR="006F52C4" w:rsidRDefault="006F52C4" w:rsidP="006F52C4">
            <w:pPr>
              <w:rPr>
                <w:rFonts w:ascii="Times New Roman" w:hAnsi="Times New Roman" w:cs="Times New Roman"/>
                <w:sz w:val="24"/>
                <w:szCs w:val="24"/>
              </w:rPr>
            </w:pPr>
            <w:r>
              <w:rPr>
                <w:rFonts w:ascii="Times New Roman" w:hAnsi="Times New Roman" w:cs="Times New Roman"/>
                <w:sz w:val="24"/>
                <w:szCs w:val="24"/>
              </w:rPr>
              <w:t>13</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Default="006F52C4" w:rsidP="0062552F">
            <w:pPr>
              <w:ind w:hanging="26"/>
              <w:jc w:val="center"/>
              <w:rPr>
                <w:rFonts w:ascii="Times New Roman" w:hAnsi="Times New Roman" w:cs="Times New Roman"/>
                <w:sz w:val="24"/>
                <w:szCs w:val="24"/>
              </w:rPr>
            </w:pPr>
            <w:r>
              <w:rPr>
                <w:rFonts w:ascii="Times New Roman" w:hAnsi="Times New Roman" w:cs="Times New Roman"/>
                <w:sz w:val="24"/>
                <w:szCs w:val="24"/>
              </w:rPr>
              <w:t>Скотомогильник</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F52C4" w:rsidRDefault="006F52C4" w:rsidP="0062552F">
            <w:pPr>
              <w:ind w:left="-126" w:firstLine="19"/>
              <w:jc w:val="center"/>
              <w:rPr>
                <w:rFonts w:ascii="Times New Roman" w:hAnsi="Times New Roman" w:cs="Times New Roman"/>
                <w:sz w:val="24"/>
                <w:szCs w:val="24"/>
              </w:rPr>
            </w:pPr>
            <w:r>
              <w:rPr>
                <w:rFonts w:ascii="Times New Roman" w:hAnsi="Times New Roman" w:cs="Times New Roman"/>
                <w:sz w:val="24"/>
                <w:szCs w:val="24"/>
              </w:rPr>
              <w:t>1000</w:t>
            </w:r>
          </w:p>
        </w:tc>
      </w:tr>
    </w:tbl>
    <w:p w:rsidR="00D823F4" w:rsidRPr="00D40D33" w:rsidRDefault="00D823F4" w:rsidP="00422D70">
      <w:pPr>
        <w:pStyle w:val="af"/>
        <w:spacing w:after="0" w:line="240" w:lineRule="auto"/>
        <w:jc w:val="center"/>
        <w:rPr>
          <w:rFonts w:ascii="Times New Roman" w:hAnsi="Times New Roman" w:cs="Times New Roman"/>
          <w:b/>
          <w:bCs/>
          <w:color w:val="000000"/>
          <w:sz w:val="24"/>
          <w:szCs w:val="24"/>
        </w:rPr>
      </w:pPr>
    </w:p>
    <w:p w:rsidR="00671F2F" w:rsidRPr="00D40D33" w:rsidRDefault="00671F2F" w:rsidP="00422D70">
      <w:pPr>
        <w:pStyle w:val="af"/>
        <w:spacing w:after="0" w:line="240" w:lineRule="auto"/>
        <w:jc w:val="center"/>
        <w:rPr>
          <w:rFonts w:ascii="Times New Roman" w:hAnsi="Times New Roman" w:cs="Times New Roman"/>
          <w:b/>
          <w:bCs/>
          <w:color w:val="000000"/>
          <w:sz w:val="24"/>
          <w:szCs w:val="24"/>
        </w:rPr>
      </w:pPr>
      <w:r w:rsidRPr="00D40D33">
        <w:rPr>
          <w:rFonts w:ascii="Times New Roman" w:hAnsi="Times New Roman" w:cs="Times New Roman"/>
          <w:b/>
          <w:bCs/>
          <w:color w:val="000000"/>
          <w:sz w:val="24"/>
          <w:szCs w:val="24"/>
        </w:rPr>
        <w:t>Перечень зон  охраны объектов культурного наследия</w:t>
      </w:r>
    </w:p>
    <w:p w:rsidR="00AE6637" w:rsidRPr="00D40D33" w:rsidRDefault="00E7617E" w:rsidP="00AE6637">
      <w:pPr>
        <w:pStyle w:val="af"/>
        <w:spacing w:after="0" w:line="240" w:lineRule="auto"/>
        <w:ind w:firstLine="56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На территории сельского поселения </w:t>
      </w:r>
      <w:r w:rsidR="00B014E0" w:rsidRPr="00D40D33">
        <w:rPr>
          <w:rFonts w:ascii="Times New Roman" w:hAnsi="Times New Roman" w:cs="Times New Roman"/>
          <w:color w:val="000000"/>
          <w:sz w:val="24"/>
          <w:szCs w:val="24"/>
        </w:rPr>
        <w:t>объекты культурного наследия отсутствуют.</w:t>
      </w:r>
    </w:p>
    <w:p w:rsidR="00207796" w:rsidRPr="00D40D33" w:rsidRDefault="00207796" w:rsidP="00207796">
      <w:pPr>
        <w:ind w:firstLine="567"/>
        <w:rPr>
          <w:rFonts w:ascii="Times New Roman" w:hAnsi="Times New Roman" w:cs="Times New Roman"/>
          <w:color w:val="000000"/>
          <w:sz w:val="24"/>
          <w:szCs w:val="24"/>
        </w:rPr>
      </w:pPr>
      <w:r w:rsidRPr="00D40D33">
        <w:rPr>
          <w:rFonts w:ascii="Times New Roman" w:hAnsi="Times New Roman" w:cs="Times New Roman"/>
          <w:bCs/>
          <w:color w:val="000000"/>
          <w:sz w:val="24"/>
          <w:szCs w:val="24"/>
        </w:rPr>
        <w:t>При выявлении объектов культурного наследия необходимо внести изменения в настоящие Правила.</w:t>
      </w:r>
    </w:p>
    <w:p w:rsidR="00D823F4" w:rsidRPr="00D40D33" w:rsidRDefault="00D823F4" w:rsidP="00422D70">
      <w:pPr>
        <w:pStyle w:val="af"/>
        <w:spacing w:after="0" w:line="240" w:lineRule="auto"/>
        <w:ind w:firstLine="567"/>
        <w:jc w:val="center"/>
        <w:rPr>
          <w:rFonts w:ascii="Times New Roman" w:hAnsi="Times New Roman" w:cs="Times New Roman"/>
          <w:b/>
          <w:bCs/>
          <w:color w:val="000000"/>
          <w:sz w:val="24"/>
          <w:szCs w:val="24"/>
        </w:rPr>
      </w:pPr>
    </w:p>
    <w:p w:rsidR="00416B13" w:rsidRPr="00D40D33" w:rsidRDefault="00416B13" w:rsidP="00422D70">
      <w:pPr>
        <w:pStyle w:val="af"/>
        <w:spacing w:after="0" w:line="240" w:lineRule="auto"/>
        <w:ind w:firstLine="567"/>
        <w:jc w:val="center"/>
        <w:rPr>
          <w:rFonts w:ascii="Times New Roman" w:hAnsi="Times New Roman" w:cs="Times New Roman"/>
          <w:color w:val="000000"/>
          <w:sz w:val="24"/>
          <w:szCs w:val="24"/>
        </w:rPr>
      </w:pPr>
      <w:r w:rsidRPr="00D40D33">
        <w:rPr>
          <w:rFonts w:ascii="Times New Roman" w:hAnsi="Times New Roman" w:cs="Times New Roman"/>
          <w:b/>
          <w:bCs/>
          <w:color w:val="000000"/>
          <w:sz w:val="24"/>
          <w:szCs w:val="24"/>
        </w:rPr>
        <w:t>Перечень зон  особо охраняемых территорий</w:t>
      </w:r>
    </w:p>
    <w:p w:rsidR="00B014E0" w:rsidRPr="00D40D33" w:rsidRDefault="00B014E0" w:rsidP="00B014E0">
      <w:pPr>
        <w:shd w:val="clear" w:color="auto" w:fill="FFFFFF"/>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На территории сельского поселения  </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rPr>
        <w:t xml:space="preserve"> сельсовет на сегодняшний день особо охраняемые природные территории (ООПТ) отсутствуют.</w:t>
      </w:r>
    </w:p>
    <w:p w:rsidR="00B014E0" w:rsidRPr="00D40D33" w:rsidRDefault="00B014E0" w:rsidP="00E15B57">
      <w:pPr>
        <w:widowControl/>
        <w:autoSpaceDE/>
        <w:autoSpaceDN/>
        <w:adjustRightInd/>
        <w:spacing w:line="240" w:lineRule="atLeast"/>
        <w:ind w:left="170" w:right="-57" w:firstLine="316"/>
        <w:rPr>
          <w:rFonts w:ascii="Times New Roman" w:hAnsi="Times New Roman" w:cs="Times New Roman"/>
          <w:color w:val="000000"/>
          <w:sz w:val="24"/>
          <w:szCs w:val="24"/>
        </w:rPr>
      </w:pPr>
    </w:p>
    <w:p w:rsidR="00207796" w:rsidRPr="00D40D33" w:rsidRDefault="00207796" w:rsidP="00207796">
      <w:pPr>
        <w:tabs>
          <w:tab w:val="left" w:pos="0"/>
          <w:tab w:val="left" w:pos="190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bCs/>
          <w:color w:val="000000"/>
          <w:sz w:val="24"/>
          <w:szCs w:val="24"/>
        </w:rPr>
        <w:t xml:space="preserve">    При выявлении особо охраняемых природных территорий необходимо внести изменения в настоящие Правила.</w:t>
      </w:r>
    </w:p>
    <w:p w:rsidR="00D823F4" w:rsidRPr="00D40D33" w:rsidRDefault="00D823F4" w:rsidP="004D14DF">
      <w:pPr>
        <w:shd w:val="clear" w:color="auto" w:fill="FFFFFF"/>
        <w:spacing w:line="240" w:lineRule="auto"/>
        <w:ind w:firstLine="360"/>
        <w:jc w:val="center"/>
        <w:rPr>
          <w:rFonts w:ascii="Times New Roman" w:hAnsi="Times New Roman" w:cs="Times New Roman"/>
          <w:bCs/>
          <w:color w:val="000000"/>
          <w:sz w:val="24"/>
          <w:szCs w:val="24"/>
        </w:rPr>
      </w:pPr>
    </w:p>
    <w:p w:rsidR="005B38B8" w:rsidRPr="00D40D33" w:rsidRDefault="005B38B8" w:rsidP="004D14DF">
      <w:pPr>
        <w:shd w:val="clear" w:color="auto" w:fill="FFFFFF"/>
        <w:spacing w:line="240" w:lineRule="auto"/>
        <w:ind w:firstLine="360"/>
        <w:jc w:val="center"/>
        <w:rPr>
          <w:rFonts w:ascii="Times New Roman" w:hAnsi="Times New Roman" w:cs="Times New Roman"/>
          <w:bCs/>
          <w:color w:val="000000"/>
          <w:sz w:val="24"/>
          <w:szCs w:val="24"/>
        </w:rPr>
      </w:pPr>
    </w:p>
    <w:p w:rsidR="00F657F6" w:rsidRPr="00D40D33" w:rsidRDefault="00F657F6" w:rsidP="004D14DF">
      <w:pPr>
        <w:shd w:val="clear" w:color="auto" w:fill="FFFFFF"/>
        <w:spacing w:line="240" w:lineRule="auto"/>
        <w:ind w:firstLine="360"/>
        <w:jc w:val="center"/>
        <w:rPr>
          <w:rFonts w:ascii="Times New Roman" w:hAnsi="Times New Roman" w:cs="Times New Roman"/>
          <w:bCs/>
          <w:color w:val="000000"/>
          <w:sz w:val="24"/>
          <w:szCs w:val="24"/>
        </w:rPr>
      </w:pPr>
      <w:r w:rsidRPr="00D40D33">
        <w:rPr>
          <w:rFonts w:ascii="Times New Roman" w:hAnsi="Times New Roman" w:cs="Times New Roman"/>
          <w:bCs/>
          <w:color w:val="000000"/>
          <w:sz w:val="24"/>
          <w:szCs w:val="24"/>
        </w:rPr>
        <w:t xml:space="preserve">ЧАСТЬ </w:t>
      </w:r>
      <w:r w:rsidRPr="00D40D33">
        <w:rPr>
          <w:rFonts w:ascii="Times New Roman" w:hAnsi="Times New Roman" w:cs="Times New Roman"/>
          <w:bCs/>
          <w:color w:val="000000"/>
          <w:sz w:val="24"/>
          <w:szCs w:val="24"/>
          <w:lang w:val="en-US"/>
        </w:rPr>
        <w:t>III</w:t>
      </w:r>
      <w:r w:rsidRPr="00D40D33">
        <w:rPr>
          <w:rFonts w:ascii="Times New Roman" w:hAnsi="Times New Roman" w:cs="Times New Roman"/>
          <w:bCs/>
          <w:color w:val="000000"/>
          <w:sz w:val="24"/>
          <w:szCs w:val="24"/>
        </w:rPr>
        <w:t>.</w:t>
      </w:r>
    </w:p>
    <w:p w:rsidR="00F657F6" w:rsidRPr="00D40D33" w:rsidRDefault="00F657F6" w:rsidP="004D14DF">
      <w:pPr>
        <w:shd w:val="clear" w:color="auto" w:fill="FFFFFF"/>
        <w:spacing w:line="240" w:lineRule="auto"/>
        <w:ind w:firstLine="360"/>
        <w:jc w:val="center"/>
        <w:rPr>
          <w:rFonts w:ascii="Times New Roman" w:hAnsi="Times New Roman" w:cs="Times New Roman"/>
          <w:bCs/>
          <w:color w:val="000000"/>
          <w:sz w:val="24"/>
          <w:szCs w:val="24"/>
        </w:rPr>
      </w:pPr>
      <w:r w:rsidRPr="00D40D33">
        <w:rPr>
          <w:rFonts w:ascii="Times New Roman" w:hAnsi="Times New Roman" w:cs="Times New Roman"/>
          <w:bCs/>
          <w:color w:val="000000"/>
          <w:sz w:val="24"/>
          <w:szCs w:val="24"/>
        </w:rPr>
        <w:t>ГРАДОСТРОИТЕЛЬНЫЕ РЕГЛАМЕНТЫ</w:t>
      </w:r>
    </w:p>
    <w:p w:rsidR="00F657F6" w:rsidRPr="00D40D33" w:rsidRDefault="00F657F6" w:rsidP="004D14DF">
      <w:pPr>
        <w:shd w:val="clear" w:color="auto" w:fill="FFFFFF"/>
        <w:spacing w:line="240" w:lineRule="auto"/>
        <w:ind w:firstLine="360"/>
        <w:rPr>
          <w:rFonts w:ascii="Times New Roman" w:hAnsi="Times New Roman" w:cs="Times New Roman"/>
          <w:b/>
          <w:bCs/>
          <w:color w:val="000000"/>
          <w:sz w:val="24"/>
          <w:szCs w:val="24"/>
        </w:rPr>
      </w:pPr>
    </w:p>
    <w:p w:rsidR="00F657F6" w:rsidRPr="00D40D33" w:rsidRDefault="00F657F6" w:rsidP="004D14DF">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ГЛАВА </w:t>
      </w:r>
      <w:r w:rsidRPr="00D40D33">
        <w:rPr>
          <w:rFonts w:ascii="Times New Roman" w:hAnsi="Times New Roman" w:cs="Times New Roman"/>
          <w:b/>
          <w:color w:val="000000"/>
          <w:sz w:val="24"/>
          <w:szCs w:val="24"/>
          <w:lang w:val="en-US"/>
        </w:rPr>
        <w:t>XI</w:t>
      </w:r>
      <w:r w:rsidR="00395DF2" w:rsidRPr="00D40D33">
        <w:rPr>
          <w:rFonts w:ascii="Times New Roman" w:hAnsi="Times New Roman" w:cs="Times New Roman"/>
          <w:b/>
          <w:color w:val="000000"/>
          <w:sz w:val="24"/>
          <w:szCs w:val="24"/>
          <w:lang w:val="en-US"/>
        </w:rPr>
        <w:t>I</w:t>
      </w:r>
      <w:r w:rsidR="007C5F96" w:rsidRPr="00D40D33">
        <w:rPr>
          <w:rFonts w:ascii="Times New Roman" w:hAnsi="Times New Roman" w:cs="Times New Roman"/>
          <w:b/>
          <w:color w:val="000000"/>
          <w:sz w:val="24"/>
          <w:szCs w:val="24"/>
          <w:lang w:val="en-US"/>
        </w:rPr>
        <w:t>I</w:t>
      </w:r>
      <w:r w:rsidRPr="00D40D33">
        <w:rPr>
          <w:rFonts w:ascii="Times New Roman" w:hAnsi="Times New Roman" w:cs="Times New Roman"/>
          <w:b/>
          <w:color w:val="000000"/>
          <w:sz w:val="24"/>
          <w:szCs w:val="24"/>
        </w:rPr>
        <w:t>. ГРАДОСТРОИТЕЛ</w:t>
      </w:r>
      <w:r w:rsidR="006F2117">
        <w:rPr>
          <w:rFonts w:ascii="Times New Roman" w:hAnsi="Times New Roman" w:cs="Times New Roman"/>
          <w:b/>
          <w:color w:val="000000"/>
          <w:sz w:val="24"/>
          <w:szCs w:val="24"/>
        </w:rPr>
        <w:t xml:space="preserve">ЬНЫЕ РЕГЛАМЕНТЫ В ЧАСТИ ВИДОВ </w:t>
      </w:r>
      <w:r w:rsidRPr="00D40D33">
        <w:rPr>
          <w:rFonts w:ascii="Times New Roman" w:hAnsi="Times New Roman" w:cs="Times New Roman"/>
          <w:b/>
          <w:color w:val="000000"/>
          <w:sz w:val="24"/>
          <w:szCs w:val="24"/>
        </w:rPr>
        <w:t>РАЗРЕШЕННОГО ИСПОЛЬЗОВАНИЯ ЗЕМЕЛЬНЫХ УЧАСТКОВ И ОБЪЕКТОВ КАПИТАЛЬНОГО СТРОИТЕЛЬСТВА</w:t>
      </w:r>
      <w:r w:rsidR="006F2117">
        <w:rPr>
          <w:rFonts w:ascii="Times New Roman" w:hAnsi="Times New Roman" w:cs="Times New Roman"/>
          <w:b/>
          <w:color w:val="000000"/>
          <w:sz w:val="24"/>
          <w:szCs w:val="24"/>
        </w:rPr>
        <w:t>,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F657F6" w:rsidRPr="00D40D33" w:rsidRDefault="00F657F6" w:rsidP="004D14DF">
      <w:pPr>
        <w:spacing w:line="240" w:lineRule="auto"/>
        <w:ind w:firstLine="360"/>
        <w:rPr>
          <w:rFonts w:ascii="Times New Roman" w:hAnsi="Times New Roman" w:cs="Times New Roman"/>
          <w:b/>
          <w:color w:val="000000"/>
          <w:sz w:val="24"/>
          <w:szCs w:val="24"/>
        </w:rPr>
      </w:pPr>
    </w:p>
    <w:p w:rsidR="00F657F6" w:rsidRDefault="00F657F6" w:rsidP="004D14DF">
      <w:pPr>
        <w:pStyle w:val="3"/>
        <w:numPr>
          <w:ilvl w:val="0"/>
          <w:numId w:val="0"/>
        </w:numPr>
        <w:spacing w:line="240" w:lineRule="auto"/>
        <w:ind w:firstLine="360"/>
        <w:jc w:val="center"/>
        <w:rPr>
          <w:rFonts w:ascii="Times New Roman" w:hAnsi="Times New Roman" w:cs="Times New Roman"/>
          <w:bCs w:val="0"/>
          <w:color w:val="000000"/>
          <w:szCs w:val="24"/>
        </w:rPr>
      </w:pPr>
      <w:r w:rsidRPr="00D40D33">
        <w:rPr>
          <w:rFonts w:ascii="Times New Roman" w:hAnsi="Times New Roman" w:cs="Times New Roman"/>
          <w:bCs w:val="0"/>
          <w:color w:val="000000"/>
          <w:szCs w:val="24"/>
        </w:rPr>
        <w:t xml:space="preserve">Статья </w:t>
      </w:r>
      <w:r w:rsidR="007C5F96" w:rsidRPr="00D40D33">
        <w:rPr>
          <w:rFonts w:ascii="Times New Roman" w:hAnsi="Times New Roman" w:cs="Times New Roman"/>
          <w:bCs w:val="0"/>
          <w:color w:val="000000"/>
          <w:szCs w:val="24"/>
        </w:rPr>
        <w:t>5</w:t>
      </w:r>
      <w:r w:rsidR="00C3161F" w:rsidRPr="00D40D33">
        <w:rPr>
          <w:rFonts w:ascii="Times New Roman" w:hAnsi="Times New Roman" w:cs="Times New Roman"/>
          <w:bCs w:val="0"/>
          <w:color w:val="000000"/>
          <w:szCs w:val="24"/>
        </w:rPr>
        <w:t>7</w:t>
      </w:r>
      <w:r w:rsidRPr="00D40D33">
        <w:rPr>
          <w:rFonts w:ascii="Times New Roman" w:hAnsi="Times New Roman" w:cs="Times New Roman"/>
          <w:bCs w:val="0"/>
          <w:color w:val="000000"/>
          <w:szCs w:val="24"/>
        </w:rPr>
        <w:t>. Общие положения о т</w:t>
      </w:r>
      <w:r w:rsidR="00112B30" w:rsidRPr="00D40D33">
        <w:rPr>
          <w:rFonts w:ascii="Times New Roman" w:hAnsi="Times New Roman" w:cs="Times New Roman"/>
          <w:bCs w:val="0"/>
          <w:color w:val="000000"/>
          <w:szCs w:val="24"/>
        </w:rPr>
        <w:t xml:space="preserve">ерриториальных зонах территории </w:t>
      </w:r>
      <w:r w:rsidR="00D240BA" w:rsidRPr="00D40D33">
        <w:rPr>
          <w:rFonts w:ascii="Times New Roman" w:hAnsi="Times New Roman" w:cs="Times New Roman"/>
          <w:bCs w:val="0"/>
          <w:color w:val="000000"/>
          <w:szCs w:val="24"/>
        </w:rPr>
        <w:t>сельского поселения</w:t>
      </w:r>
      <w:r w:rsidR="00FC496B">
        <w:rPr>
          <w:rFonts w:ascii="Times New Roman" w:hAnsi="Times New Roman" w:cs="Times New Roman"/>
          <w:color w:val="000000"/>
          <w:szCs w:val="24"/>
        </w:rPr>
        <w:t>Аккузевский</w:t>
      </w:r>
      <w:r w:rsidR="00F5301A" w:rsidRPr="00D40D33">
        <w:rPr>
          <w:rFonts w:ascii="Times New Roman" w:hAnsi="Times New Roman" w:cs="Times New Roman"/>
          <w:bCs w:val="0"/>
          <w:color w:val="000000"/>
          <w:szCs w:val="24"/>
        </w:rPr>
        <w:t xml:space="preserve"> сельсовет</w:t>
      </w:r>
      <w:r w:rsidR="00E56CB3" w:rsidRPr="00D40D33">
        <w:rPr>
          <w:rFonts w:ascii="Times New Roman" w:hAnsi="Times New Roman" w:cs="Times New Roman"/>
          <w:bCs w:val="0"/>
          <w:color w:val="000000"/>
          <w:szCs w:val="24"/>
        </w:rPr>
        <w:t xml:space="preserve"> муниципального района </w:t>
      </w:r>
      <w:r w:rsidR="005073EF">
        <w:rPr>
          <w:rFonts w:ascii="Times New Roman" w:hAnsi="Times New Roman" w:cs="Times New Roman"/>
          <w:bCs w:val="0"/>
          <w:color w:val="000000"/>
          <w:szCs w:val="24"/>
        </w:rPr>
        <w:t>Илишевский</w:t>
      </w:r>
      <w:r w:rsidR="002D2516" w:rsidRPr="00D40D33">
        <w:rPr>
          <w:rFonts w:ascii="Times New Roman" w:hAnsi="Times New Roman" w:cs="Times New Roman"/>
          <w:bCs w:val="0"/>
          <w:color w:val="000000"/>
          <w:szCs w:val="24"/>
        </w:rPr>
        <w:t xml:space="preserve"> район</w:t>
      </w:r>
      <w:r w:rsidR="00E56CB3" w:rsidRPr="00D40D33">
        <w:rPr>
          <w:rFonts w:ascii="Times New Roman" w:hAnsi="Times New Roman" w:cs="Times New Roman"/>
          <w:bCs w:val="0"/>
          <w:color w:val="000000"/>
          <w:szCs w:val="24"/>
        </w:rPr>
        <w:t xml:space="preserve"> Р</w:t>
      </w:r>
      <w:r w:rsidR="00826E0D" w:rsidRPr="00D40D33">
        <w:rPr>
          <w:rFonts w:ascii="Times New Roman" w:hAnsi="Times New Roman" w:cs="Times New Roman"/>
          <w:bCs w:val="0"/>
          <w:color w:val="000000"/>
          <w:szCs w:val="24"/>
        </w:rPr>
        <w:t xml:space="preserve">еспублики </w:t>
      </w:r>
      <w:r w:rsidR="00E56CB3" w:rsidRPr="00D40D33">
        <w:rPr>
          <w:rFonts w:ascii="Times New Roman" w:hAnsi="Times New Roman" w:cs="Times New Roman"/>
          <w:bCs w:val="0"/>
          <w:color w:val="000000"/>
          <w:szCs w:val="24"/>
        </w:rPr>
        <w:t>Б</w:t>
      </w:r>
      <w:r w:rsidR="00826E0D" w:rsidRPr="00D40D33">
        <w:rPr>
          <w:rFonts w:ascii="Times New Roman" w:hAnsi="Times New Roman" w:cs="Times New Roman"/>
          <w:bCs w:val="0"/>
          <w:color w:val="000000"/>
          <w:szCs w:val="24"/>
        </w:rPr>
        <w:t>ашкортостан</w:t>
      </w:r>
    </w:p>
    <w:p w:rsidR="005B38B8" w:rsidRDefault="005B38B8" w:rsidP="005B38B8"/>
    <w:p w:rsidR="005B38B8" w:rsidRPr="005B38B8" w:rsidRDefault="005B38B8" w:rsidP="005B38B8"/>
    <w:p w:rsidR="00F657F6" w:rsidRPr="00D40D33" w:rsidRDefault="00F657F6" w:rsidP="00F71DA3">
      <w:pPr>
        <w:pStyle w:val="14"/>
        <w:widowControl w:val="0"/>
        <w:spacing w:line="240" w:lineRule="auto"/>
        <w:ind w:firstLine="360"/>
        <w:rPr>
          <w:b w:val="0"/>
          <w:color w:val="000000"/>
        </w:rPr>
      </w:pPr>
    </w:p>
    <w:p w:rsidR="00F657F6" w:rsidRPr="00D40D33" w:rsidRDefault="00F657F6" w:rsidP="00F71DA3">
      <w:pPr>
        <w:pStyle w:val="14"/>
        <w:widowControl w:val="0"/>
        <w:spacing w:line="240" w:lineRule="auto"/>
        <w:ind w:firstLine="360"/>
        <w:rPr>
          <w:b w:val="0"/>
          <w:color w:val="000000"/>
        </w:rPr>
      </w:pPr>
      <w:r w:rsidRPr="00D40D33">
        <w:rPr>
          <w:b w:val="0"/>
          <w:color w:val="000000"/>
        </w:rPr>
        <w:t xml:space="preserve"> 1.   Градостроительные регламентыустановлены настоящими Правилами в пределах </w:t>
      </w:r>
      <w:r w:rsidR="00292ADF" w:rsidRPr="00D40D33">
        <w:rPr>
          <w:b w:val="0"/>
          <w:bCs/>
          <w:color w:val="000000"/>
        </w:rPr>
        <w:t xml:space="preserve">территории </w:t>
      </w:r>
      <w:r w:rsidR="00D240BA" w:rsidRPr="00D40D33">
        <w:rPr>
          <w:b w:val="0"/>
          <w:color w:val="000000"/>
        </w:rPr>
        <w:t>сельского поселения</w:t>
      </w:r>
      <w:r w:rsidR="00FC496B">
        <w:rPr>
          <w:b w:val="0"/>
          <w:color w:val="000000"/>
        </w:rPr>
        <w:t>Аккузевский</w:t>
      </w:r>
      <w:r w:rsidR="00F5301A" w:rsidRPr="00D40D33">
        <w:rPr>
          <w:b w:val="0"/>
          <w:color w:val="000000"/>
        </w:rPr>
        <w:t xml:space="preserve"> сельсовет</w:t>
      </w:r>
      <w:r w:rsidR="007159A0" w:rsidRPr="00D40D33">
        <w:rPr>
          <w:b w:val="0"/>
          <w:color w:val="000000"/>
        </w:rPr>
        <w:t xml:space="preserve">муниципального района </w:t>
      </w:r>
      <w:r w:rsidR="005073EF">
        <w:rPr>
          <w:b w:val="0"/>
          <w:color w:val="000000"/>
        </w:rPr>
        <w:t>Илишевский</w:t>
      </w:r>
      <w:r w:rsidR="002D2516" w:rsidRPr="00D40D33">
        <w:rPr>
          <w:b w:val="0"/>
          <w:color w:val="000000"/>
        </w:rPr>
        <w:t xml:space="preserve"> район</w:t>
      </w:r>
      <w:r w:rsidR="003B0C35" w:rsidRPr="00D40D33">
        <w:rPr>
          <w:b w:val="0"/>
          <w:color w:val="000000"/>
        </w:rPr>
        <w:t xml:space="preserve"> Р</w:t>
      </w:r>
      <w:r w:rsidR="005D4079" w:rsidRPr="00D40D33">
        <w:rPr>
          <w:b w:val="0"/>
          <w:color w:val="000000"/>
        </w:rPr>
        <w:t xml:space="preserve">еспублики </w:t>
      </w:r>
      <w:r w:rsidR="003B0C35" w:rsidRPr="00D40D33">
        <w:rPr>
          <w:b w:val="0"/>
          <w:color w:val="000000"/>
        </w:rPr>
        <w:t>Б</w:t>
      </w:r>
      <w:r w:rsidR="005D4079" w:rsidRPr="00D40D33">
        <w:rPr>
          <w:b w:val="0"/>
          <w:color w:val="000000"/>
        </w:rPr>
        <w:t>ашкортостан</w:t>
      </w:r>
      <w:r w:rsidRPr="00D40D33">
        <w:rPr>
          <w:b w:val="0"/>
          <w:color w:val="000000"/>
        </w:rPr>
        <w:t>,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F657F6" w:rsidRPr="00D40D33" w:rsidRDefault="00F657F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2. На карте и схемах градостроительного зонирования </w:t>
      </w:r>
      <w:r w:rsidRPr="00D40D33">
        <w:rPr>
          <w:rFonts w:ascii="Times New Roman" w:hAnsi="Times New Roman" w:cs="Times New Roman"/>
          <w:bCs/>
          <w:color w:val="000000"/>
          <w:sz w:val="24"/>
          <w:szCs w:val="24"/>
        </w:rPr>
        <w:t xml:space="preserve">территории </w:t>
      </w:r>
      <w:r w:rsidR="00D240BA" w:rsidRPr="00D40D33">
        <w:rPr>
          <w:rFonts w:ascii="Times New Roman" w:hAnsi="Times New Roman" w:cs="Times New Roman"/>
          <w:color w:val="000000"/>
          <w:sz w:val="24"/>
          <w:szCs w:val="24"/>
        </w:rPr>
        <w:t>сельского поселения</w:t>
      </w:r>
      <w:r w:rsidR="00FC496B">
        <w:rPr>
          <w:rFonts w:ascii="Times New Roman" w:hAnsi="Times New Roman" w:cs="Times New Roman"/>
          <w:color w:val="000000"/>
          <w:sz w:val="24"/>
          <w:szCs w:val="24"/>
        </w:rPr>
        <w:t>Аккузевский</w:t>
      </w:r>
      <w:r w:rsidR="00F5301A" w:rsidRPr="00D40D33">
        <w:rPr>
          <w:rFonts w:ascii="Times New Roman" w:hAnsi="Times New Roman" w:cs="Times New Roman"/>
          <w:color w:val="000000"/>
          <w:sz w:val="24"/>
          <w:szCs w:val="24"/>
        </w:rPr>
        <w:t>сельсовет</w:t>
      </w:r>
      <w:r w:rsidR="007159A0" w:rsidRPr="00D40D33">
        <w:rPr>
          <w:rFonts w:ascii="Times New Roman" w:hAnsi="Times New Roman" w:cs="Times New Roman"/>
          <w:color w:val="000000"/>
          <w:sz w:val="24"/>
          <w:szCs w:val="24"/>
        </w:rPr>
        <w:t xml:space="preserve">муниципального района </w:t>
      </w:r>
      <w:r w:rsidR="005073EF">
        <w:rPr>
          <w:rFonts w:ascii="Times New Roman" w:hAnsi="Times New Roman" w:cs="Times New Roman"/>
          <w:color w:val="000000"/>
          <w:sz w:val="24"/>
          <w:szCs w:val="24"/>
        </w:rPr>
        <w:t>Илишевский</w:t>
      </w:r>
      <w:r w:rsidR="002D2516" w:rsidRPr="00D40D33">
        <w:rPr>
          <w:rFonts w:ascii="Times New Roman" w:hAnsi="Times New Roman" w:cs="Times New Roman"/>
          <w:color w:val="000000"/>
          <w:sz w:val="24"/>
          <w:szCs w:val="24"/>
        </w:rPr>
        <w:t xml:space="preserve"> район</w:t>
      </w:r>
      <w:r w:rsidR="00F233C9" w:rsidRPr="00D40D33">
        <w:rPr>
          <w:rFonts w:ascii="Times New Roman" w:hAnsi="Times New Roman" w:cs="Times New Roman"/>
          <w:color w:val="000000"/>
          <w:sz w:val="24"/>
          <w:szCs w:val="24"/>
        </w:rPr>
        <w:t xml:space="preserve"> Р</w:t>
      </w:r>
      <w:r w:rsidR="005D4079" w:rsidRPr="00D40D33">
        <w:rPr>
          <w:rFonts w:ascii="Times New Roman" w:hAnsi="Times New Roman" w:cs="Times New Roman"/>
          <w:color w:val="000000"/>
          <w:sz w:val="24"/>
          <w:szCs w:val="24"/>
        </w:rPr>
        <w:t xml:space="preserve">еспублики </w:t>
      </w:r>
      <w:r w:rsidR="00F233C9" w:rsidRPr="00D40D33">
        <w:rPr>
          <w:rFonts w:ascii="Times New Roman" w:hAnsi="Times New Roman" w:cs="Times New Roman"/>
          <w:color w:val="000000"/>
          <w:sz w:val="24"/>
          <w:szCs w:val="24"/>
        </w:rPr>
        <w:t>Б</w:t>
      </w:r>
      <w:r w:rsidR="005D4079" w:rsidRPr="00D40D33">
        <w:rPr>
          <w:rFonts w:ascii="Times New Roman" w:hAnsi="Times New Roman" w:cs="Times New Roman"/>
          <w:color w:val="000000"/>
          <w:sz w:val="24"/>
          <w:szCs w:val="24"/>
        </w:rPr>
        <w:t>ашк</w:t>
      </w:r>
      <w:r w:rsidR="00650FA7" w:rsidRPr="00D40D33">
        <w:rPr>
          <w:rFonts w:ascii="Times New Roman" w:hAnsi="Times New Roman" w:cs="Times New Roman"/>
          <w:color w:val="000000"/>
          <w:sz w:val="24"/>
          <w:szCs w:val="24"/>
        </w:rPr>
        <w:t>о</w:t>
      </w:r>
      <w:r w:rsidR="005D4079" w:rsidRPr="00D40D33">
        <w:rPr>
          <w:rFonts w:ascii="Times New Roman" w:hAnsi="Times New Roman" w:cs="Times New Roman"/>
          <w:color w:val="000000"/>
          <w:sz w:val="24"/>
          <w:szCs w:val="24"/>
        </w:rPr>
        <w:t>ртостан</w:t>
      </w:r>
      <w:r w:rsidRPr="00D40D33">
        <w:rPr>
          <w:rFonts w:ascii="Times New Roman" w:hAnsi="Times New Roman" w:cs="Times New Roman"/>
          <w:color w:val="000000"/>
          <w:sz w:val="24"/>
          <w:szCs w:val="24"/>
        </w:rPr>
        <w:t>:</w:t>
      </w:r>
    </w:p>
    <w:p w:rsidR="00F657F6" w:rsidRPr="00D40D33" w:rsidRDefault="00F657F6" w:rsidP="00F71DA3">
      <w:pPr>
        <w:spacing w:line="240" w:lineRule="auto"/>
        <w:ind w:firstLine="360"/>
        <w:rPr>
          <w:rFonts w:ascii="Times New Roman" w:hAnsi="Times New Roman" w:cs="Times New Roman"/>
          <w:i/>
          <w:color w:val="000000"/>
          <w:sz w:val="24"/>
          <w:szCs w:val="24"/>
        </w:rPr>
      </w:pPr>
      <w:r w:rsidRPr="00D40D33">
        <w:rPr>
          <w:rFonts w:ascii="Times New Roman" w:hAnsi="Times New Roman" w:cs="Times New Roman"/>
          <w:color w:val="000000"/>
          <w:sz w:val="24"/>
          <w:szCs w:val="24"/>
        </w:rPr>
        <w:t xml:space="preserve">     -  выделены территориальные зоны в соответствии с частью </w:t>
      </w:r>
      <w:r w:rsidRPr="00D40D33">
        <w:rPr>
          <w:rFonts w:ascii="Times New Roman" w:hAnsi="Times New Roman" w:cs="Times New Roman"/>
          <w:color w:val="000000"/>
          <w:sz w:val="24"/>
          <w:szCs w:val="24"/>
          <w:lang w:val="en-US"/>
        </w:rPr>
        <w:t>II</w:t>
      </w:r>
      <w:r w:rsidRPr="00D40D33">
        <w:rPr>
          <w:rFonts w:ascii="Times New Roman" w:hAnsi="Times New Roman" w:cs="Times New Roman"/>
          <w:color w:val="000000"/>
          <w:sz w:val="24"/>
          <w:szCs w:val="24"/>
        </w:rPr>
        <w:t xml:space="preserve"> настоящих Правил;</w:t>
      </w:r>
    </w:p>
    <w:p w:rsidR="00F657F6" w:rsidRPr="00D40D33" w:rsidRDefault="00F657F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207796" w:rsidRPr="00D40D33" w:rsidRDefault="00207796" w:rsidP="00207796">
      <w:pPr>
        <w:pStyle w:val="34"/>
        <w:tabs>
          <w:tab w:val="left" w:pos="851"/>
        </w:tabs>
        <w:spacing w:after="0"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3. Для каждой территориальной зоны устанавливаются градостроительные регламенты.</w:t>
      </w:r>
    </w:p>
    <w:p w:rsidR="00207796" w:rsidRPr="00D40D33" w:rsidRDefault="00207796" w:rsidP="00207796">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207796" w:rsidRPr="00D40D33" w:rsidRDefault="00207796" w:rsidP="00207796">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w:t>
      </w:r>
    </w:p>
    <w:p w:rsidR="00586F7C" w:rsidRPr="00D40D33" w:rsidRDefault="00586F7C" w:rsidP="00207796">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На карте и схемах градостроительного зонирования </w:t>
      </w:r>
      <w:r w:rsidRPr="00D40D33">
        <w:rPr>
          <w:rFonts w:ascii="Times New Roman" w:hAnsi="Times New Roman" w:cs="Times New Roman"/>
          <w:bCs/>
          <w:color w:val="000000"/>
          <w:sz w:val="24"/>
          <w:szCs w:val="24"/>
        </w:rPr>
        <w:t xml:space="preserve">территории </w:t>
      </w:r>
      <w:r w:rsidRPr="00D40D33">
        <w:rPr>
          <w:rFonts w:ascii="Times New Roman" w:hAnsi="Times New Roman" w:cs="Times New Roman"/>
          <w:color w:val="000000"/>
          <w:sz w:val="24"/>
          <w:szCs w:val="24"/>
        </w:rPr>
        <w:t xml:space="preserve"> сельского поселения </w:t>
      </w:r>
      <w:r w:rsidR="00FC496B">
        <w:rPr>
          <w:rFonts w:ascii="Times New Roman" w:hAnsi="Times New Roman" w:cs="Times New Roman"/>
          <w:color w:val="000000"/>
          <w:sz w:val="24"/>
          <w:szCs w:val="24"/>
        </w:rPr>
        <w:t>Аккузевский</w:t>
      </w:r>
      <w:r w:rsidRPr="00D40D33">
        <w:rPr>
          <w:rFonts w:ascii="Times New Roman" w:hAnsi="Times New Roman" w:cs="Times New Roman"/>
          <w:color w:val="000000"/>
          <w:sz w:val="24"/>
          <w:szCs w:val="24"/>
        </w:rPr>
        <w:t xml:space="preserve">сельсовет муниципального района </w:t>
      </w:r>
      <w:r w:rsidR="005073EF">
        <w:rPr>
          <w:rFonts w:ascii="Times New Roman" w:hAnsi="Times New Roman" w:cs="Times New Roman"/>
          <w:color w:val="000000"/>
          <w:sz w:val="24"/>
          <w:szCs w:val="24"/>
        </w:rPr>
        <w:t>Илишевский</w:t>
      </w:r>
      <w:r w:rsidRPr="00D40D33">
        <w:rPr>
          <w:rFonts w:ascii="Times New Roman" w:hAnsi="Times New Roman" w:cs="Times New Roman"/>
          <w:color w:val="000000"/>
          <w:sz w:val="24"/>
          <w:szCs w:val="24"/>
        </w:rPr>
        <w:t xml:space="preserve"> район Республики Башкортостан установление двух и более территориальных зон в границах одного земельного участка отсутствует.</w:t>
      </w:r>
    </w:p>
    <w:p w:rsidR="00F657F6" w:rsidRDefault="0020779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4</w:t>
      </w:r>
      <w:r w:rsidR="00F657F6" w:rsidRPr="00D40D33">
        <w:rPr>
          <w:rFonts w:ascii="Times New Roman" w:hAnsi="Times New Roman" w:cs="Times New Roman"/>
          <w:color w:val="000000"/>
          <w:sz w:val="24"/>
          <w:szCs w:val="24"/>
        </w:rPr>
        <w:t>. В соответствии с Градостроительным кодексом Российской Федерации на карте градостроительного зонирования в пределах</w:t>
      </w:r>
      <w:r w:rsidR="00D240BA" w:rsidRPr="00D40D33">
        <w:rPr>
          <w:rFonts w:ascii="Times New Roman" w:hAnsi="Times New Roman" w:cs="Times New Roman"/>
          <w:color w:val="000000"/>
          <w:sz w:val="24"/>
          <w:szCs w:val="24"/>
        </w:rPr>
        <w:t>сельского поселения</w:t>
      </w:r>
      <w:r w:rsidR="00FC496B">
        <w:rPr>
          <w:rFonts w:ascii="Times New Roman" w:hAnsi="Times New Roman" w:cs="Times New Roman"/>
          <w:color w:val="000000"/>
          <w:sz w:val="24"/>
          <w:szCs w:val="24"/>
        </w:rPr>
        <w:t>Аккузевский</w:t>
      </w:r>
      <w:r w:rsidR="00F5301A" w:rsidRPr="00D40D33">
        <w:rPr>
          <w:rFonts w:ascii="Times New Roman" w:hAnsi="Times New Roman" w:cs="Times New Roman"/>
          <w:color w:val="000000"/>
          <w:sz w:val="24"/>
          <w:szCs w:val="24"/>
        </w:rPr>
        <w:t>сельсовет</w:t>
      </w:r>
      <w:r w:rsidR="007159A0" w:rsidRPr="00D40D33">
        <w:rPr>
          <w:rFonts w:ascii="Times New Roman" w:hAnsi="Times New Roman" w:cs="Times New Roman"/>
          <w:color w:val="000000"/>
          <w:sz w:val="24"/>
          <w:szCs w:val="24"/>
        </w:rPr>
        <w:t xml:space="preserve">муниципального района </w:t>
      </w:r>
      <w:r w:rsidR="005073EF">
        <w:rPr>
          <w:rFonts w:ascii="Times New Roman" w:hAnsi="Times New Roman" w:cs="Times New Roman"/>
          <w:color w:val="000000"/>
          <w:sz w:val="24"/>
          <w:szCs w:val="24"/>
        </w:rPr>
        <w:t>Илишевский</w:t>
      </w:r>
      <w:r w:rsidR="002D2516" w:rsidRPr="00D40D33">
        <w:rPr>
          <w:rFonts w:ascii="Times New Roman" w:hAnsi="Times New Roman" w:cs="Times New Roman"/>
          <w:color w:val="000000"/>
          <w:sz w:val="24"/>
          <w:szCs w:val="24"/>
        </w:rPr>
        <w:t xml:space="preserve"> район</w:t>
      </w:r>
      <w:r w:rsidR="00F233C9" w:rsidRPr="00D40D33">
        <w:rPr>
          <w:rFonts w:ascii="Times New Roman" w:hAnsi="Times New Roman" w:cs="Times New Roman"/>
          <w:color w:val="000000"/>
          <w:sz w:val="24"/>
          <w:szCs w:val="24"/>
        </w:rPr>
        <w:t xml:space="preserve"> Р</w:t>
      </w:r>
      <w:r w:rsidR="005D4079" w:rsidRPr="00D40D33">
        <w:rPr>
          <w:rFonts w:ascii="Times New Roman" w:hAnsi="Times New Roman" w:cs="Times New Roman"/>
          <w:color w:val="000000"/>
          <w:sz w:val="24"/>
          <w:szCs w:val="24"/>
        </w:rPr>
        <w:t xml:space="preserve">еспублики </w:t>
      </w:r>
      <w:r w:rsidR="00F233C9" w:rsidRPr="00D40D33">
        <w:rPr>
          <w:rFonts w:ascii="Times New Roman" w:hAnsi="Times New Roman" w:cs="Times New Roman"/>
          <w:color w:val="000000"/>
          <w:sz w:val="24"/>
          <w:szCs w:val="24"/>
        </w:rPr>
        <w:t>Б</w:t>
      </w:r>
      <w:r w:rsidR="005D4079" w:rsidRPr="00D40D33">
        <w:rPr>
          <w:rFonts w:ascii="Times New Roman" w:hAnsi="Times New Roman" w:cs="Times New Roman"/>
          <w:color w:val="000000"/>
          <w:sz w:val="24"/>
          <w:szCs w:val="24"/>
        </w:rPr>
        <w:t>ашкортостан</w:t>
      </w:r>
      <w:r w:rsidR="00F657F6" w:rsidRPr="00D40D33">
        <w:rPr>
          <w:rFonts w:ascii="Times New Roman" w:hAnsi="Times New Roman" w:cs="Times New Roman"/>
          <w:color w:val="000000"/>
          <w:sz w:val="24"/>
          <w:szCs w:val="24"/>
        </w:rPr>
        <w:t>, установлены следующие виды территориальных зон:</w:t>
      </w:r>
    </w:p>
    <w:p w:rsidR="006F2117" w:rsidRDefault="006F2117" w:rsidP="00F71DA3">
      <w:pPr>
        <w:spacing w:line="240" w:lineRule="auto"/>
        <w:ind w:firstLine="360"/>
        <w:rPr>
          <w:rFonts w:ascii="Times New Roman" w:hAnsi="Times New Roman" w:cs="Times New Roman"/>
          <w:color w:val="000000"/>
          <w:sz w:val="24"/>
          <w:szCs w:val="24"/>
        </w:rPr>
      </w:pPr>
    </w:p>
    <w:p w:rsidR="006F2117" w:rsidRPr="00D40D33" w:rsidRDefault="006F2117" w:rsidP="00F71DA3">
      <w:pPr>
        <w:spacing w:line="240" w:lineRule="auto"/>
        <w:ind w:firstLine="360"/>
        <w:rPr>
          <w:rFonts w:ascii="Times New Roman" w:hAnsi="Times New Roman" w:cs="Times New Roman"/>
          <w:color w:val="000000"/>
          <w:sz w:val="24"/>
          <w:szCs w:val="24"/>
        </w:rPr>
      </w:pPr>
    </w:p>
    <w:p w:rsidR="00514714" w:rsidRPr="00D40D33" w:rsidRDefault="00514714" w:rsidP="00F71DA3">
      <w:pPr>
        <w:spacing w:line="240" w:lineRule="auto"/>
        <w:ind w:firstLine="360"/>
        <w:rPr>
          <w:rFonts w:ascii="Times New Roman" w:hAnsi="Times New Roman" w:cs="Times New Roman"/>
          <w:color w:val="000000"/>
          <w:sz w:val="24"/>
          <w:szCs w:val="24"/>
        </w:rPr>
      </w:pPr>
    </w:p>
    <w:tbl>
      <w:tblPr>
        <w:tblW w:w="959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716"/>
      </w:tblGrid>
      <w:tr w:rsidR="00F657F6" w:rsidRPr="00D40D33">
        <w:trPr>
          <w:trHeight w:val="36"/>
        </w:trPr>
        <w:tc>
          <w:tcPr>
            <w:tcW w:w="2880" w:type="dxa"/>
          </w:tcPr>
          <w:p w:rsidR="00F657F6" w:rsidRPr="00D40D33" w:rsidRDefault="00F657F6" w:rsidP="00F71DA3">
            <w:pPr>
              <w:spacing w:line="240" w:lineRule="auto"/>
              <w:ind w:firstLine="36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Кодовое обозначение</w:t>
            </w:r>
          </w:p>
          <w:p w:rsidR="00F657F6" w:rsidRPr="00D40D33" w:rsidRDefault="00F657F6" w:rsidP="00F71DA3">
            <w:pPr>
              <w:spacing w:line="240" w:lineRule="auto"/>
              <w:ind w:firstLine="360"/>
              <w:jc w:val="center"/>
              <w:rPr>
                <w:rFonts w:ascii="Times New Roman" w:hAnsi="Times New Roman" w:cs="Times New Roman"/>
                <w:color w:val="000000"/>
                <w:sz w:val="24"/>
                <w:szCs w:val="24"/>
              </w:rPr>
            </w:pPr>
          </w:p>
        </w:tc>
        <w:tc>
          <w:tcPr>
            <w:tcW w:w="6716" w:type="dxa"/>
          </w:tcPr>
          <w:p w:rsidR="00F657F6" w:rsidRPr="00D40D33" w:rsidRDefault="00F657F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Наименование зоны</w:t>
            </w:r>
          </w:p>
        </w:tc>
      </w:tr>
      <w:tr w:rsidR="00F657F6" w:rsidRPr="00D40D33" w:rsidTr="00FD1FAB">
        <w:trPr>
          <w:trHeight w:val="397"/>
        </w:trPr>
        <w:tc>
          <w:tcPr>
            <w:tcW w:w="2880" w:type="dxa"/>
          </w:tcPr>
          <w:p w:rsidR="00F657F6" w:rsidRPr="00D40D33" w:rsidRDefault="00F657F6" w:rsidP="00F71DA3">
            <w:pPr>
              <w:spacing w:line="240" w:lineRule="auto"/>
              <w:ind w:firstLine="36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Ж-1 </w:t>
            </w:r>
          </w:p>
        </w:tc>
        <w:tc>
          <w:tcPr>
            <w:tcW w:w="6716" w:type="dxa"/>
          </w:tcPr>
          <w:p w:rsidR="00F657F6" w:rsidRPr="00D40D33" w:rsidRDefault="00F657F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-жил</w:t>
            </w:r>
            <w:r w:rsidR="005D4079" w:rsidRPr="00D40D33">
              <w:rPr>
                <w:rFonts w:ascii="Times New Roman" w:hAnsi="Times New Roman" w:cs="Times New Roman"/>
                <w:color w:val="000000"/>
                <w:sz w:val="24"/>
                <w:szCs w:val="24"/>
              </w:rPr>
              <w:t>ая</w:t>
            </w:r>
            <w:r w:rsidRPr="00D40D33">
              <w:rPr>
                <w:rFonts w:ascii="Times New Roman" w:hAnsi="Times New Roman" w:cs="Times New Roman"/>
                <w:color w:val="000000"/>
                <w:sz w:val="24"/>
                <w:szCs w:val="24"/>
              </w:rPr>
              <w:t xml:space="preserve"> зон</w:t>
            </w:r>
            <w:r w:rsidR="005D4079" w:rsidRPr="00D40D33">
              <w:rPr>
                <w:rFonts w:ascii="Times New Roman" w:hAnsi="Times New Roman" w:cs="Times New Roman"/>
                <w:color w:val="000000"/>
                <w:sz w:val="24"/>
                <w:szCs w:val="24"/>
              </w:rPr>
              <w:t>а</w:t>
            </w:r>
          </w:p>
        </w:tc>
      </w:tr>
      <w:tr w:rsidR="00F657F6" w:rsidRPr="00D40D33" w:rsidTr="00FD1FAB">
        <w:trPr>
          <w:trHeight w:val="397"/>
        </w:trPr>
        <w:tc>
          <w:tcPr>
            <w:tcW w:w="2880" w:type="dxa"/>
          </w:tcPr>
          <w:p w:rsidR="00F657F6" w:rsidRPr="00D40D33" w:rsidRDefault="00F657F6" w:rsidP="00F71DA3">
            <w:pPr>
              <w:spacing w:line="240" w:lineRule="auto"/>
              <w:ind w:firstLine="36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ОД-1</w:t>
            </w:r>
          </w:p>
        </w:tc>
        <w:tc>
          <w:tcPr>
            <w:tcW w:w="6716" w:type="dxa"/>
          </w:tcPr>
          <w:p w:rsidR="00F657F6" w:rsidRPr="00D40D33" w:rsidRDefault="00F657F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-общественно-делов</w:t>
            </w:r>
            <w:r w:rsidR="005D4079" w:rsidRPr="00D40D33">
              <w:rPr>
                <w:rFonts w:ascii="Times New Roman" w:hAnsi="Times New Roman" w:cs="Times New Roman"/>
                <w:color w:val="000000"/>
                <w:sz w:val="24"/>
                <w:szCs w:val="24"/>
              </w:rPr>
              <w:t>ая</w:t>
            </w:r>
            <w:r w:rsidRPr="00D40D33">
              <w:rPr>
                <w:rFonts w:ascii="Times New Roman" w:hAnsi="Times New Roman" w:cs="Times New Roman"/>
                <w:color w:val="000000"/>
                <w:sz w:val="24"/>
                <w:szCs w:val="24"/>
              </w:rPr>
              <w:t xml:space="preserve"> зон</w:t>
            </w:r>
            <w:r w:rsidR="005D4079" w:rsidRPr="00D40D33">
              <w:rPr>
                <w:rFonts w:ascii="Times New Roman" w:hAnsi="Times New Roman" w:cs="Times New Roman"/>
                <w:color w:val="000000"/>
                <w:sz w:val="24"/>
                <w:szCs w:val="24"/>
              </w:rPr>
              <w:t>а</w:t>
            </w:r>
          </w:p>
        </w:tc>
      </w:tr>
      <w:tr w:rsidR="00F657F6" w:rsidRPr="00D40D33" w:rsidTr="00FD1FAB">
        <w:trPr>
          <w:trHeight w:val="397"/>
        </w:trPr>
        <w:tc>
          <w:tcPr>
            <w:tcW w:w="2880" w:type="dxa"/>
          </w:tcPr>
          <w:p w:rsidR="00F657F6" w:rsidRPr="00D40D33" w:rsidRDefault="00F657F6" w:rsidP="00F71DA3">
            <w:pPr>
              <w:spacing w:line="240" w:lineRule="auto"/>
              <w:ind w:firstLine="36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Т-1 </w:t>
            </w:r>
          </w:p>
        </w:tc>
        <w:tc>
          <w:tcPr>
            <w:tcW w:w="6716" w:type="dxa"/>
          </w:tcPr>
          <w:p w:rsidR="00F657F6" w:rsidRPr="00D40D33" w:rsidRDefault="00F657F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зон</w:t>
            </w:r>
            <w:r w:rsidR="002129A6" w:rsidRPr="00D40D33">
              <w:rPr>
                <w:rFonts w:ascii="Times New Roman" w:hAnsi="Times New Roman" w:cs="Times New Roman"/>
                <w:color w:val="000000"/>
                <w:sz w:val="24"/>
                <w:szCs w:val="24"/>
              </w:rPr>
              <w:t>а</w:t>
            </w:r>
            <w:r w:rsidRPr="00D40D33">
              <w:rPr>
                <w:rFonts w:ascii="Times New Roman" w:hAnsi="Times New Roman" w:cs="Times New Roman"/>
                <w:color w:val="000000"/>
                <w:sz w:val="24"/>
                <w:szCs w:val="24"/>
              </w:rPr>
              <w:t xml:space="preserve"> транспортной инфраструктуры</w:t>
            </w:r>
          </w:p>
        </w:tc>
      </w:tr>
      <w:tr w:rsidR="009A5FFC" w:rsidRPr="00D40D33" w:rsidTr="00FD1FAB">
        <w:trPr>
          <w:trHeight w:val="397"/>
        </w:trPr>
        <w:tc>
          <w:tcPr>
            <w:tcW w:w="2880" w:type="dxa"/>
          </w:tcPr>
          <w:p w:rsidR="009A5FFC" w:rsidRPr="00D40D33" w:rsidRDefault="00942C5E" w:rsidP="00F71DA3">
            <w:pPr>
              <w:spacing w:line="240" w:lineRule="auto"/>
              <w:ind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СП-1, </w:t>
            </w:r>
            <w:r w:rsidR="009D0437" w:rsidRPr="00D40D33">
              <w:rPr>
                <w:rFonts w:ascii="Times New Roman" w:hAnsi="Times New Roman" w:cs="Times New Roman"/>
                <w:color w:val="000000"/>
                <w:sz w:val="24"/>
                <w:szCs w:val="24"/>
              </w:rPr>
              <w:t>СП-2</w:t>
            </w:r>
          </w:p>
        </w:tc>
        <w:tc>
          <w:tcPr>
            <w:tcW w:w="6716" w:type="dxa"/>
            <w:shd w:val="clear" w:color="auto" w:fill="auto"/>
          </w:tcPr>
          <w:p w:rsidR="009A5FFC" w:rsidRPr="00D40D33" w:rsidRDefault="009A5FFC"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-зон</w:t>
            </w:r>
            <w:r w:rsidR="002129A6" w:rsidRPr="00D40D33">
              <w:rPr>
                <w:rFonts w:ascii="Times New Roman" w:hAnsi="Times New Roman" w:cs="Times New Roman"/>
                <w:color w:val="000000"/>
                <w:sz w:val="24"/>
                <w:szCs w:val="24"/>
              </w:rPr>
              <w:t>а</w:t>
            </w:r>
            <w:r w:rsidR="00112B30" w:rsidRPr="00D40D33">
              <w:rPr>
                <w:rFonts w:ascii="Times New Roman" w:hAnsi="Times New Roman" w:cs="Times New Roman"/>
                <w:color w:val="000000"/>
                <w:sz w:val="24"/>
                <w:szCs w:val="24"/>
              </w:rPr>
              <w:t>специального назначения</w:t>
            </w:r>
          </w:p>
        </w:tc>
      </w:tr>
      <w:tr w:rsidR="009A5FFC" w:rsidRPr="00D40D33" w:rsidTr="00FD1FAB">
        <w:trPr>
          <w:trHeight w:val="397"/>
        </w:trPr>
        <w:tc>
          <w:tcPr>
            <w:tcW w:w="2880" w:type="dxa"/>
          </w:tcPr>
          <w:p w:rsidR="009A5FFC" w:rsidRPr="00D40D33" w:rsidRDefault="008739D9" w:rsidP="00F71DA3">
            <w:pPr>
              <w:spacing w:line="240" w:lineRule="auto"/>
              <w:ind w:firstLine="36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Р-1, Р-2</w:t>
            </w:r>
          </w:p>
        </w:tc>
        <w:tc>
          <w:tcPr>
            <w:tcW w:w="6716" w:type="dxa"/>
          </w:tcPr>
          <w:p w:rsidR="009A5FFC" w:rsidRPr="00D40D33" w:rsidRDefault="009A5FFC"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-зон</w:t>
            </w:r>
            <w:r w:rsidR="002129A6" w:rsidRPr="00D40D33">
              <w:rPr>
                <w:rFonts w:ascii="Times New Roman" w:hAnsi="Times New Roman" w:cs="Times New Roman"/>
                <w:color w:val="000000"/>
                <w:sz w:val="24"/>
                <w:szCs w:val="24"/>
              </w:rPr>
              <w:t>а</w:t>
            </w:r>
            <w:r w:rsidRPr="00D40D33">
              <w:rPr>
                <w:rFonts w:ascii="Times New Roman" w:hAnsi="Times New Roman" w:cs="Times New Roman"/>
                <w:color w:val="000000"/>
                <w:sz w:val="24"/>
                <w:szCs w:val="24"/>
              </w:rPr>
              <w:t xml:space="preserve"> рекреационного назначения</w:t>
            </w:r>
          </w:p>
        </w:tc>
      </w:tr>
      <w:tr w:rsidR="009C1075" w:rsidRPr="00D40D33" w:rsidTr="00FD1FAB">
        <w:trPr>
          <w:trHeight w:val="397"/>
        </w:trPr>
        <w:tc>
          <w:tcPr>
            <w:tcW w:w="2880" w:type="dxa"/>
          </w:tcPr>
          <w:p w:rsidR="009C1075" w:rsidRPr="00D40D33" w:rsidRDefault="00FE0246" w:rsidP="00B014E0">
            <w:pPr>
              <w:spacing w:line="240" w:lineRule="auto"/>
              <w:ind w:firstLine="36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П-1</w:t>
            </w:r>
            <w:r w:rsidR="00942C5E">
              <w:rPr>
                <w:rFonts w:ascii="Times New Roman" w:hAnsi="Times New Roman" w:cs="Times New Roman"/>
                <w:color w:val="000000"/>
                <w:sz w:val="24"/>
                <w:szCs w:val="24"/>
              </w:rPr>
              <w:t>, П-2</w:t>
            </w:r>
          </w:p>
        </w:tc>
        <w:tc>
          <w:tcPr>
            <w:tcW w:w="6716" w:type="dxa"/>
            <w:shd w:val="clear" w:color="auto" w:fill="auto"/>
          </w:tcPr>
          <w:p w:rsidR="009C1075" w:rsidRPr="00D40D33" w:rsidRDefault="00FE024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производственная зона</w:t>
            </w:r>
          </w:p>
        </w:tc>
      </w:tr>
      <w:tr w:rsidR="009C1075" w:rsidRPr="00D40D33" w:rsidTr="00FD1FAB">
        <w:trPr>
          <w:trHeight w:val="397"/>
        </w:trPr>
        <w:tc>
          <w:tcPr>
            <w:tcW w:w="2880" w:type="dxa"/>
          </w:tcPr>
          <w:p w:rsidR="009C1075" w:rsidRPr="00D40D33" w:rsidRDefault="00FE0246" w:rsidP="00F71DA3">
            <w:pPr>
              <w:spacing w:line="240" w:lineRule="auto"/>
              <w:ind w:firstLine="36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С-1</w:t>
            </w:r>
          </w:p>
        </w:tc>
        <w:tc>
          <w:tcPr>
            <w:tcW w:w="6716" w:type="dxa"/>
            <w:shd w:val="clear" w:color="auto" w:fill="auto"/>
          </w:tcPr>
          <w:p w:rsidR="009C1075" w:rsidRPr="00D40D33" w:rsidRDefault="00FE024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сельскохозяйственная зона</w:t>
            </w:r>
          </w:p>
        </w:tc>
      </w:tr>
      <w:tr w:rsidR="00B44DC0" w:rsidRPr="00D40D33" w:rsidTr="00FD1FAB">
        <w:trPr>
          <w:trHeight w:val="397"/>
        </w:trPr>
        <w:tc>
          <w:tcPr>
            <w:tcW w:w="2880" w:type="dxa"/>
          </w:tcPr>
          <w:p w:rsidR="00B44DC0" w:rsidRPr="00D40D33" w:rsidRDefault="00B44DC0" w:rsidP="00F71DA3">
            <w:pPr>
              <w:spacing w:line="240" w:lineRule="auto"/>
              <w:ind w:firstLine="36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ОХ-1</w:t>
            </w:r>
          </w:p>
        </w:tc>
        <w:tc>
          <w:tcPr>
            <w:tcW w:w="6716" w:type="dxa"/>
            <w:shd w:val="clear" w:color="auto" w:fill="auto"/>
          </w:tcPr>
          <w:p w:rsidR="00B44DC0" w:rsidRPr="00D40D33" w:rsidRDefault="00B44DC0"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зоны особо охраняемых территорий </w:t>
            </w:r>
          </w:p>
        </w:tc>
      </w:tr>
    </w:tbl>
    <w:p w:rsidR="001D1056" w:rsidRPr="00D40D33" w:rsidRDefault="001D1056" w:rsidP="001819EC">
      <w:pPr>
        <w:pStyle w:val="3"/>
        <w:widowControl/>
        <w:numPr>
          <w:ilvl w:val="0"/>
          <w:numId w:val="0"/>
        </w:numPr>
        <w:autoSpaceDE/>
        <w:autoSpaceDN/>
        <w:adjustRightInd/>
        <w:spacing w:line="240" w:lineRule="auto"/>
        <w:ind w:right="-57" w:firstLine="360"/>
        <w:rPr>
          <w:rFonts w:ascii="Times New Roman" w:hAnsi="Times New Roman" w:cs="Times New Roman"/>
          <w:color w:val="000000"/>
          <w:szCs w:val="24"/>
        </w:rPr>
      </w:pPr>
    </w:p>
    <w:p w:rsidR="00F657F6" w:rsidRPr="00D40D33" w:rsidRDefault="00F657F6" w:rsidP="001819EC">
      <w:pPr>
        <w:pStyle w:val="3"/>
        <w:widowControl/>
        <w:numPr>
          <w:ilvl w:val="0"/>
          <w:numId w:val="0"/>
        </w:numPr>
        <w:autoSpaceDE/>
        <w:autoSpaceDN/>
        <w:adjustRightInd/>
        <w:spacing w:line="240" w:lineRule="auto"/>
        <w:ind w:right="-57" w:firstLine="360"/>
        <w:rPr>
          <w:rFonts w:ascii="Times New Roman" w:hAnsi="Times New Roman" w:cs="Times New Roman"/>
          <w:color w:val="000000"/>
          <w:szCs w:val="24"/>
        </w:rPr>
      </w:pPr>
      <w:r w:rsidRPr="00D40D33">
        <w:rPr>
          <w:rFonts w:ascii="Times New Roman" w:hAnsi="Times New Roman" w:cs="Times New Roman"/>
          <w:color w:val="000000"/>
          <w:szCs w:val="24"/>
        </w:rPr>
        <w:t xml:space="preserve"> Статья </w:t>
      </w:r>
      <w:r w:rsidR="007C5F96" w:rsidRPr="005073EF">
        <w:rPr>
          <w:rFonts w:ascii="Times New Roman" w:hAnsi="Times New Roman" w:cs="Times New Roman"/>
          <w:color w:val="000000"/>
          <w:szCs w:val="24"/>
        </w:rPr>
        <w:t>5</w:t>
      </w:r>
      <w:r w:rsidR="00C3161F" w:rsidRPr="00D40D33">
        <w:rPr>
          <w:rFonts w:ascii="Times New Roman" w:hAnsi="Times New Roman" w:cs="Times New Roman"/>
          <w:color w:val="000000"/>
          <w:szCs w:val="24"/>
        </w:rPr>
        <w:t>8</w:t>
      </w:r>
      <w:r w:rsidRPr="00D40D33">
        <w:rPr>
          <w:rFonts w:ascii="Times New Roman" w:hAnsi="Times New Roman" w:cs="Times New Roman"/>
          <w:color w:val="000000"/>
          <w:szCs w:val="24"/>
        </w:rPr>
        <w:t>. Градостроительные регламенты по видам разрешенного использования  в соответствии с территориальными зонами</w:t>
      </w:r>
    </w:p>
    <w:p w:rsidR="00F657F6" w:rsidRPr="00D40D33" w:rsidRDefault="00F657F6" w:rsidP="00F71DA3">
      <w:pPr>
        <w:pStyle w:val="3"/>
        <w:widowControl/>
        <w:numPr>
          <w:ilvl w:val="0"/>
          <w:numId w:val="0"/>
        </w:numPr>
        <w:autoSpaceDE/>
        <w:autoSpaceDN/>
        <w:adjustRightInd/>
        <w:spacing w:line="240" w:lineRule="auto"/>
        <w:ind w:right="-57" w:firstLine="360"/>
        <w:rPr>
          <w:rFonts w:ascii="Times New Roman" w:hAnsi="Times New Roman" w:cs="Times New Roman"/>
          <w:b w:val="0"/>
          <w:color w:val="000000"/>
          <w:szCs w:val="24"/>
        </w:rPr>
      </w:pPr>
    </w:p>
    <w:p w:rsidR="00F657F6" w:rsidRPr="00D40D33" w:rsidRDefault="00F657F6" w:rsidP="00F71DA3">
      <w:pPr>
        <w:pStyle w:val="3"/>
        <w:widowControl/>
        <w:numPr>
          <w:ilvl w:val="0"/>
          <w:numId w:val="0"/>
        </w:numPr>
        <w:autoSpaceDE/>
        <w:autoSpaceDN/>
        <w:adjustRightInd/>
        <w:spacing w:line="240" w:lineRule="auto"/>
        <w:ind w:right="-57" w:firstLine="360"/>
        <w:rPr>
          <w:rFonts w:ascii="Times New Roman" w:hAnsi="Times New Roman" w:cs="Times New Roman"/>
          <w:b w:val="0"/>
          <w:color w:val="000000"/>
          <w:szCs w:val="24"/>
        </w:rPr>
      </w:pPr>
      <w:r w:rsidRPr="00D40D33">
        <w:rPr>
          <w:rFonts w:ascii="Times New Roman" w:hAnsi="Times New Roman" w:cs="Times New Roman"/>
          <w:b w:val="0"/>
          <w:color w:val="000000"/>
          <w:szCs w:val="24"/>
        </w:rPr>
        <w:t xml:space="preserve">        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F657F6" w:rsidRPr="00D40D33" w:rsidRDefault="00F657F6" w:rsidP="00F71DA3">
      <w:pPr>
        <w:pStyle w:val="22"/>
        <w:tabs>
          <w:tab w:val="left" w:pos="390"/>
          <w:tab w:val="left" w:pos="650"/>
        </w:tabs>
        <w:spacing w:after="0"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а) </w:t>
      </w:r>
      <w:r w:rsidRPr="00D40D33">
        <w:rPr>
          <w:rFonts w:ascii="Times New Roman" w:hAnsi="Times New Roman" w:cs="Times New Roman"/>
          <w:b/>
          <w:color w:val="000000"/>
          <w:sz w:val="24"/>
          <w:szCs w:val="24"/>
        </w:rPr>
        <w:t>основные виды разрешенного использования</w:t>
      </w:r>
      <w:r w:rsidRPr="00D40D33">
        <w:rPr>
          <w:rFonts w:ascii="Times New Roman" w:hAnsi="Times New Roman" w:cs="Times New Roman"/>
          <w:color w:val="000000"/>
          <w:sz w:val="24"/>
          <w:szCs w:val="24"/>
        </w:rPr>
        <w:t xml:space="preserve">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
    <w:p w:rsidR="00F657F6" w:rsidRPr="00D40D33" w:rsidRDefault="00F657F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б) </w:t>
      </w:r>
      <w:r w:rsidRPr="00D40D33">
        <w:rPr>
          <w:rFonts w:ascii="Times New Roman" w:hAnsi="Times New Roman" w:cs="Times New Roman"/>
          <w:b/>
          <w:color w:val="000000"/>
          <w:sz w:val="24"/>
          <w:szCs w:val="24"/>
        </w:rPr>
        <w:t>условно разрешенные виды разрешенного использования</w:t>
      </w:r>
      <w:r w:rsidRPr="00D40D33">
        <w:rPr>
          <w:rFonts w:ascii="Times New Roman" w:hAnsi="Times New Roman" w:cs="Times New Roman"/>
          <w:color w:val="000000"/>
          <w:sz w:val="24"/>
          <w:szCs w:val="24"/>
        </w:rPr>
        <w:t xml:space="preserve">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w:t>
      </w:r>
      <w:r w:rsidR="00A72527">
        <w:rPr>
          <w:rFonts w:ascii="Times New Roman" w:hAnsi="Times New Roman" w:cs="Times New Roman"/>
          <w:color w:val="000000"/>
          <w:sz w:val="24"/>
          <w:szCs w:val="24"/>
        </w:rPr>
        <w:t>Российской Федерации и статьей 4</w:t>
      </w:r>
      <w:r w:rsidRPr="00D40D33">
        <w:rPr>
          <w:rFonts w:ascii="Times New Roman" w:hAnsi="Times New Roman" w:cs="Times New Roman"/>
          <w:color w:val="000000"/>
          <w:sz w:val="24"/>
          <w:szCs w:val="24"/>
        </w:rPr>
        <w:t>3 настоящих Правил, и обязательного соблюдения требований технических регламентов;</w:t>
      </w:r>
    </w:p>
    <w:p w:rsidR="00F657F6" w:rsidRPr="00D40D33" w:rsidRDefault="00F657F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в)  </w:t>
      </w:r>
      <w:r w:rsidRPr="00D40D33">
        <w:rPr>
          <w:rFonts w:ascii="Times New Roman" w:hAnsi="Times New Roman" w:cs="Times New Roman"/>
          <w:b/>
          <w:color w:val="000000"/>
          <w:sz w:val="24"/>
          <w:szCs w:val="24"/>
        </w:rPr>
        <w:t>вспомогательные виды разрешенного использования</w:t>
      </w:r>
      <w:r w:rsidRPr="00D40D33">
        <w:rPr>
          <w:rFonts w:ascii="Times New Roman" w:hAnsi="Times New Roman" w:cs="Times New Roman"/>
          <w:color w:val="000000"/>
          <w:sz w:val="24"/>
          <w:szCs w:val="24"/>
        </w:rPr>
        <w:t xml:space="preserve">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F657F6" w:rsidRPr="00D40D33" w:rsidRDefault="00F657F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F657F6" w:rsidRPr="00D40D33" w:rsidRDefault="00F657F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F657F6" w:rsidRPr="00D40D33" w:rsidRDefault="00F657F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F657F6" w:rsidRPr="00D40D33" w:rsidRDefault="00F657F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для объектов, требующих постоянного присутствия охраны – помещения или здания для персонала охраны; </w:t>
      </w:r>
    </w:p>
    <w:p w:rsidR="00F657F6" w:rsidRPr="00D40D33" w:rsidRDefault="00F657F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F657F6" w:rsidRPr="00D40D33" w:rsidRDefault="00F657F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автостоянки и гаражи (в том числе открытого типа, подземные и многоэтажные) </w:t>
      </w:r>
    </w:p>
    <w:p w:rsidR="00F657F6" w:rsidRPr="00D40D33" w:rsidRDefault="00F657F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автомобильные проезды и подъезды, оборудованные пешеходные пути, обслуживающие соответствующие участки; </w:t>
      </w:r>
    </w:p>
    <w:p w:rsidR="00F657F6" w:rsidRPr="00D40D33" w:rsidRDefault="00F657F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благоустроенные, в том числе озелененные, детские площадки, площадки для отдыха, спортивных занятий; </w:t>
      </w:r>
    </w:p>
    <w:p w:rsidR="00F657F6" w:rsidRPr="00D40D33" w:rsidRDefault="00F657F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площадки хозяйственные, в том числе для мусоросборников;</w:t>
      </w:r>
    </w:p>
    <w:p w:rsidR="00F657F6" w:rsidRPr="00D40D33" w:rsidRDefault="00F657F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площадки для выгула собак;</w:t>
      </w:r>
    </w:p>
    <w:p w:rsidR="00F657F6" w:rsidRPr="00D40D33" w:rsidRDefault="00F657F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общественные туалеты (кроме встроенных в жилые дома, детские учреждения).</w:t>
      </w:r>
    </w:p>
    <w:p w:rsidR="00F657F6" w:rsidRPr="00D40D33" w:rsidRDefault="00F657F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610723" w:rsidRPr="00D40D33" w:rsidRDefault="00F657F6" w:rsidP="00610723">
      <w:pPr>
        <w:shd w:val="clear" w:color="auto" w:fill="FFFFFF"/>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       </w:t>
      </w:r>
    </w:p>
    <w:p w:rsidR="00F657F6" w:rsidRPr="00D40D33" w:rsidRDefault="00F657F6" w:rsidP="00FD1FAB">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5. Градостроительные регламенты установлены  на основании и с учетом требований следующих  нормативных документов:</w:t>
      </w:r>
    </w:p>
    <w:p w:rsidR="00F657F6" w:rsidRPr="00D40D33" w:rsidRDefault="00F657F6" w:rsidP="00F36FA8">
      <w:pPr>
        <w:spacing w:line="240" w:lineRule="auto"/>
        <w:ind w:firstLine="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Градостроительного Кодекса Российской Федерации,</w:t>
      </w:r>
    </w:p>
    <w:p w:rsidR="00F657F6" w:rsidRPr="00D40D33" w:rsidRDefault="00F657F6" w:rsidP="00F36FA8">
      <w:pPr>
        <w:spacing w:line="240" w:lineRule="auto"/>
        <w:ind w:firstLine="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F657F6" w:rsidRPr="00D40D33" w:rsidRDefault="00F657F6" w:rsidP="00F36FA8">
      <w:pPr>
        <w:spacing w:line="240" w:lineRule="auto"/>
        <w:ind w:firstLine="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Земельного Кодекса Российской Федерации,</w:t>
      </w:r>
    </w:p>
    <w:p w:rsidR="00F657F6" w:rsidRPr="00D40D33" w:rsidRDefault="00F657F6" w:rsidP="00F36FA8">
      <w:pPr>
        <w:spacing w:line="240" w:lineRule="auto"/>
        <w:ind w:firstLine="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Водного кодекса Российской Федерации,</w:t>
      </w:r>
    </w:p>
    <w:p w:rsidR="00F657F6" w:rsidRPr="00D40D33" w:rsidRDefault="00F657F6" w:rsidP="00F36FA8">
      <w:pPr>
        <w:spacing w:line="240" w:lineRule="auto"/>
        <w:ind w:firstLine="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Лесного Кодекса Российской Федерации,</w:t>
      </w:r>
    </w:p>
    <w:p w:rsidR="00F657F6" w:rsidRPr="00D40D33" w:rsidRDefault="00DA0E93" w:rsidP="00F36FA8">
      <w:pPr>
        <w:spacing w:line="240" w:lineRule="auto"/>
        <w:ind w:firstLine="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w:t>
      </w:r>
      <w:r w:rsidR="00F657F6" w:rsidRPr="00D40D33">
        <w:rPr>
          <w:rFonts w:ascii="Times New Roman" w:hAnsi="Times New Roman" w:cs="Times New Roman"/>
          <w:color w:val="000000"/>
          <w:sz w:val="24"/>
          <w:szCs w:val="24"/>
        </w:rPr>
        <w:t>СНиП 2.07.01-89*   «Градостроительство. Планировка и застройка городских и сельских поселений»,</w:t>
      </w:r>
    </w:p>
    <w:p w:rsidR="0057262E" w:rsidRPr="00D40D33" w:rsidRDefault="0057262E" w:rsidP="00F36FA8">
      <w:pPr>
        <w:spacing w:line="240" w:lineRule="auto"/>
        <w:ind w:firstLine="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w:t>
      </w:r>
      <w:r w:rsidR="00D80990" w:rsidRPr="00D40D33">
        <w:rPr>
          <w:rFonts w:ascii="Times New Roman" w:hAnsi="Times New Roman" w:cs="Times New Roman"/>
          <w:color w:val="000000"/>
          <w:sz w:val="24"/>
          <w:szCs w:val="24"/>
        </w:rPr>
        <w:t xml:space="preserve"> СП 42.13330.2011 «Градостроительство. Планировка и застройка городских и сельских поселений. Актуализированная редакция СНиП 2.07.01-89*»</w:t>
      </w:r>
      <w:r w:rsidRPr="00D40D33">
        <w:rPr>
          <w:rFonts w:ascii="Times New Roman" w:hAnsi="Times New Roman" w:cs="Times New Roman"/>
          <w:color w:val="000000"/>
          <w:sz w:val="24"/>
          <w:szCs w:val="24"/>
        </w:rPr>
        <w:t>,</w:t>
      </w:r>
    </w:p>
    <w:p w:rsidR="00F657F6" w:rsidRPr="00D40D33" w:rsidRDefault="00F657F6" w:rsidP="00F36FA8">
      <w:pPr>
        <w:spacing w:line="240" w:lineRule="auto"/>
        <w:ind w:firstLine="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СНиП 23 - 05-95 «Естественное и искусственное освещение»,</w:t>
      </w:r>
    </w:p>
    <w:p w:rsidR="00F657F6" w:rsidRPr="00D40D33" w:rsidRDefault="00F657F6" w:rsidP="00F36FA8">
      <w:pPr>
        <w:spacing w:line="240" w:lineRule="auto"/>
        <w:ind w:firstLine="0"/>
        <w:rPr>
          <w:rFonts w:ascii="Times New Roman" w:hAnsi="Times New Roman" w:cs="Times New Roman"/>
          <w:color w:val="000000"/>
          <w:sz w:val="24"/>
          <w:szCs w:val="24"/>
        </w:rPr>
      </w:pPr>
      <w:r w:rsidRPr="00D40D33">
        <w:rPr>
          <w:rFonts w:ascii="Times New Roman" w:hAnsi="Times New Roman" w:cs="Times New Roman"/>
          <w:color w:val="000000"/>
          <w:sz w:val="24"/>
          <w:szCs w:val="24"/>
        </w:rPr>
        <w:t>–СНиП 30-02-97</w:t>
      </w:r>
      <w:r w:rsidR="00D80990"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 xml:space="preserve"> «Планировка и застройка территорий садоводческих дачных объединений граждан, здания и сооружения»</w:t>
      </w:r>
      <w:r w:rsidR="00D80990" w:rsidRPr="00D40D33">
        <w:rPr>
          <w:rFonts w:ascii="Times New Roman" w:hAnsi="Times New Roman" w:cs="Times New Roman"/>
          <w:color w:val="000000"/>
          <w:sz w:val="24"/>
          <w:szCs w:val="24"/>
        </w:rPr>
        <w:t xml:space="preserve"> (С изменением №1)</w:t>
      </w:r>
      <w:r w:rsidRPr="00D40D33">
        <w:rPr>
          <w:rFonts w:ascii="Times New Roman" w:hAnsi="Times New Roman" w:cs="Times New Roman"/>
          <w:color w:val="000000"/>
          <w:sz w:val="24"/>
          <w:szCs w:val="24"/>
        </w:rPr>
        <w:t>,</w:t>
      </w:r>
    </w:p>
    <w:p w:rsidR="00F657F6" w:rsidRPr="00D40D33" w:rsidRDefault="00F657F6" w:rsidP="00F36FA8">
      <w:pPr>
        <w:spacing w:line="240" w:lineRule="auto"/>
        <w:ind w:firstLine="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СНиП 2.08.02-89*  «Общественные здания и сооружения»,</w:t>
      </w:r>
    </w:p>
    <w:p w:rsidR="00F657F6" w:rsidRPr="00D40D33" w:rsidRDefault="00F657F6" w:rsidP="00F36FA8">
      <w:pPr>
        <w:spacing w:line="240" w:lineRule="auto"/>
        <w:ind w:firstLine="0"/>
        <w:rPr>
          <w:rFonts w:ascii="Times New Roman" w:hAnsi="Times New Roman" w:cs="Times New Roman"/>
          <w:bCs/>
          <w:color w:val="000000"/>
          <w:sz w:val="24"/>
          <w:szCs w:val="24"/>
        </w:rPr>
      </w:pPr>
      <w:r w:rsidRPr="00D40D33">
        <w:rPr>
          <w:rFonts w:ascii="Times New Roman" w:hAnsi="Times New Roman" w:cs="Times New Roman"/>
          <w:bCs/>
          <w:color w:val="000000"/>
          <w:sz w:val="24"/>
          <w:szCs w:val="24"/>
        </w:rPr>
        <w:t xml:space="preserve">         – СанПиН 2.2.1./2.1.1.1200-03 «Санитарно-защитные зоны и санитарная классификация предприятий, сооружений и иных объектов»,</w:t>
      </w:r>
    </w:p>
    <w:p w:rsidR="00F657F6" w:rsidRPr="00D40D33" w:rsidRDefault="00F657F6" w:rsidP="00F36FA8">
      <w:pPr>
        <w:spacing w:line="240" w:lineRule="auto"/>
        <w:ind w:firstLine="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–МДС 30-1.99 «Методические рекомендации по разработке схем зонирования территории городов», </w:t>
      </w:r>
    </w:p>
    <w:p w:rsidR="00F657F6" w:rsidRPr="00D40D33" w:rsidRDefault="00F657F6" w:rsidP="00F36FA8">
      <w:pPr>
        <w:spacing w:line="240" w:lineRule="auto"/>
        <w:ind w:firstLine="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СП 30-102-99 «Планировка и застройка территорий малоэтажного жилищного строительства»;</w:t>
      </w:r>
    </w:p>
    <w:p w:rsidR="00C63632" w:rsidRPr="00D40D33" w:rsidRDefault="00C63632" w:rsidP="00F36FA8">
      <w:pPr>
        <w:spacing w:line="240" w:lineRule="auto"/>
        <w:ind w:firstLine="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w:t>
      </w:r>
      <w:r w:rsidR="00E07924" w:rsidRPr="00D40D33">
        <w:rPr>
          <w:rFonts w:ascii="Times New Roman" w:hAnsi="Times New Roman" w:cs="Times New Roman"/>
          <w:color w:val="000000"/>
          <w:sz w:val="24"/>
          <w:szCs w:val="24"/>
        </w:rPr>
        <w:t xml:space="preserve">Приказ </w:t>
      </w:r>
      <w:r w:rsidRPr="00D40D33">
        <w:rPr>
          <w:rFonts w:ascii="Times New Roman" w:hAnsi="Times New Roman" w:cs="Times New Roman"/>
          <w:color w:val="000000"/>
          <w:sz w:val="24"/>
          <w:szCs w:val="24"/>
        </w:rPr>
        <w:t>Министерств</w:t>
      </w:r>
      <w:r w:rsidR="00E07924" w:rsidRPr="00D40D33">
        <w:rPr>
          <w:rFonts w:ascii="Times New Roman" w:hAnsi="Times New Roman" w:cs="Times New Roman"/>
          <w:color w:val="000000"/>
          <w:sz w:val="24"/>
          <w:szCs w:val="24"/>
        </w:rPr>
        <w:t>а</w:t>
      </w:r>
      <w:r w:rsidRPr="00D40D33">
        <w:rPr>
          <w:rFonts w:ascii="Times New Roman" w:hAnsi="Times New Roman" w:cs="Times New Roman"/>
          <w:color w:val="000000"/>
          <w:sz w:val="24"/>
          <w:szCs w:val="24"/>
        </w:rPr>
        <w:t xml:space="preserve"> экономического развития Российской Федерации</w:t>
      </w:r>
      <w:r w:rsidR="00E07924" w:rsidRPr="00D40D33">
        <w:rPr>
          <w:rFonts w:ascii="Times New Roman" w:hAnsi="Times New Roman" w:cs="Times New Roman"/>
          <w:color w:val="000000"/>
          <w:sz w:val="24"/>
          <w:szCs w:val="24"/>
        </w:rPr>
        <w:t xml:space="preserve"> от 1 сентября 2014 года № 540 «Об утверждении классификатора видов разрешенного использования земельных участков».</w:t>
      </w:r>
    </w:p>
    <w:p w:rsidR="00EF1C17" w:rsidRPr="00D40D33" w:rsidRDefault="00EF1C17" w:rsidP="00FD1FAB">
      <w:pPr>
        <w:spacing w:line="240" w:lineRule="auto"/>
        <w:ind w:firstLine="360"/>
        <w:jc w:val="center"/>
        <w:rPr>
          <w:rFonts w:ascii="Times New Roman" w:hAnsi="Times New Roman" w:cs="Times New Roman"/>
          <w:b/>
          <w:color w:val="000000"/>
          <w:sz w:val="24"/>
          <w:szCs w:val="24"/>
        </w:rPr>
      </w:pPr>
    </w:p>
    <w:p w:rsidR="00F657F6" w:rsidRDefault="00F657F6" w:rsidP="001E1B12">
      <w:pPr>
        <w:spacing w:line="240" w:lineRule="auto"/>
        <w:ind w:firstLine="360"/>
        <w:jc w:val="left"/>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007C5F96" w:rsidRPr="005073EF">
        <w:rPr>
          <w:rFonts w:ascii="Times New Roman" w:hAnsi="Times New Roman" w:cs="Times New Roman"/>
          <w:b/>
          <w:color w:val="000000"/>
          <w:sz w:val="24"/>
          <w:szCs w:val="24"/>
        </w:rPr>
        <w:t>5</w:t>
      </w:r>
      <w:r w:rsidR="00C3161F" w:rsidRPr="00D40D33">
        <w:rPr>
          <w:rFonts w:ascii="Times New Roman" w:hAnsi="Times New Roman" w:cs="Times New Roman"/>
          <w:b/>
          <w:color w:val="000000"/>
          <w:sz w:val="24"/>
          <w:szCs w:val="24"/>
        </w:rPr>
        <w:t>9</w:t>
      </w:r>
      <w:r w:rsidRPr="00D40D33">
        <w:rPr>
          <w:rFonts w:ascii="Times New Roman" w:hAnsi="Times New Roman" w:cs="Times New Roman"/>
          <w:b/>
          <w:color w:val="000000"/>
          <w:sz w:val="24"/>
          <w:szCs w:val="24"/>
        </w:rPr>
        <w:t xml:space="preserve">. </w:t>
      </w:r>
      <w:r w:rsidR="006F2117" w:rsidRPr="006F2117">
        <w:rPr>
          <w:rFonts w:ascii="Times New Roman" w:hAnsi="Times New Roman" w:cs="Times New Roman"/>
          <w:b/>
          <w:color w:val="000000"/>
          <w:sz w:val="24"/>
          <w:szCs w:val="24"/>
        </w:rPr>
        <w:t xml:space="preserve">Градостроительные регламенты </w:t>
      </w:r>
    </w:p>
    <w:p w:rsidR="001E1B12" w:rsidRPr="00D40D33" w:rsidRDefault="001E1B12" w:rsidP="001E1B12">
      <w:pPr>
        <w:spacing w:line="240" w:lineRule="auto"/>
        <w:ind w:firstLine="360"/>
        <w:jc w:val="left"/>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59.1. </w:t>
      </w:r>
      <w:r w:rsidRPr="006F2117">
        <w:rPr>
          <w:rFonts w:ascii="Times New Roman" w:hAnsi="Times New Roman" w:cs="Times New Roman"/>
          <w:b/>
          <w:color w:val="000000"/>
          <w:sz w:val="24"/>
          <w:szCs w:val="24"/>
        </w:rPr>
        <w:t>Градостроительные регламенты</w:t>
      </w:r>
      <w:r>
        <w:rPr>
          <w:rFonts w:ascii="Times New Roman" w:hAnsi="Times New Roman" w:cs="Times New Roman"/>
          <w:b/>
          <w:color w:val="000000"/>
          <w:sz w:val="24"/>
          <w:szCs w:val="24"/>
        </w:rPr>
        <w:t xml:space="preserve"> жилых зон</w:t>
      </w:r>
    </w:p>
    <w:p w:rsidR="00F657F6" w:rsidRPr="00D40D33" w:rsidRDefault="00F657F6" w:rsidP="00386E6A">
      <w:pPr>
        <w:widowControl/>
        <w:numPr>
          <w:ilvl w:val="0"/>
          <w:numId w:val="40"/>
        </w:numPr>
        <w:tabs>
          <w:tab w:val="clear" w:pos="930"/>
          <w:tab w:val="num" w:pos="260"/>
        </w:tabs>
        <w:spacing w:line="240" w:lineRule="auto"/>
        <w:ind w:left="0" w:firstLine="360"/>
        <w:jc w:val="left"/>
        <w:rPr>
          <w:rFonts w:ascii="Times New Roman" w:hAnsi="Times New Roman" w:cs="Times New Roman"/>
          <w:bCs/>
          <w:color w:val="000000"/>
          <w:sz w:val="24"/>
          <w:szCs w:val="24"/>
        </w:rPr>
      </w:pPr>
      <w:r w:rsidRPr="00D40D33">
        <w:rPr>
          <w:rFonts w:ascii="Times New Roman" w:hAnsi="Times New Roman" w:cs="Times New Roman"/>
          <w:color w:val="000000"/>
          <w:sz w:val="24"/>
          <w:szCs w:val="24"/>
        </w:rPr>
        <w:t>Назначение  жилых  зон:</w:t>
      </w:r>
    </w:p>
    <w:p w:rsidR="00F657F6" w:rsidRPr="00D40D33" w:rsidRDefault="00F657F6" w:rsidP="00FD1FAB">
      <w:pPr>
        <w:spacing w:line="240" w:lineRule="auto"/>
        <w:ind w:firstLine="360"/>
        <w:rPr>
          <w:rFonts w:ascii="Times New Roman" w:hAnsi="Times New Roman" w:cs="Times New Roman"/>
          <w:b/>
          <w:bCs/>
          <w:color w:val="000000"/>
          <w:sz w:val="24"/>
          <w:szCs w:val="24"/>
        </w:rPr>
      </w:pPr>
      <w:r w:rsidRPr="00D40D33">
        <w:rPr>
          <w:rFonts w:ascii="Times New Roman" w:hAnsi="Times New Roman" w:cs="Times New Roman"/>
          <w:color w:val="000000"/>
          <w:sz w:val="24"/>
          <w:szCs w:val="24"/>
        </w:rPr>
        <w:t xml:space="preserve">Зона </w:t>
      </w:r>
      <w:r w:rsidRPr="00D40D33">
        <w:rPr>
          <w:rFonts w:ascii="Times New Roman" w:hAnsi="Times New Roman" w:cs="Times New Roman"/>
          <w:b/>
          <w:bCs/>
          <w:color w:val="000000"/>
          <w:sz w:val="24"/>
          <w:szCs w:val="24"/>
        </w:rPr>
        <w:t xml:space="preserve"> «Ж-1»:</w:t>
      </w:r>
    </w:p>
    <w:p w:rsidR="00B13C7D" w:rsidRDefault="00B13C7D" w:rsidP="00B13C7D">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для индивидуального жилищного строительства высотой не выше трех надземных этажей -  площадь земельного участка от 600 кв.м до 1500,0 кв. м</w:t>
      </w:r>
      <w:r>
        <w:rPr>
          <w:rFonts w:ascii="Times New Roman" w:hAnsi="Times New Roman" w:cs="Times New Roman"/>
          <w:color w:val="000000"/>
          <w:sz w:val="24"/>
          <w:szCs w:val="24"/>
        </w:rPr>
        <w:t>;</w:t>
      </w:r>
    </w:p>
    <w:p w:rsidR="00B13C7D" w:rsidRPr="00D40D33" w:rsidRDefault="00B13C7D" w:rsidP="00B13C7D">
      <w:pPr>
        <w:spacing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w:t>
      </w:r>
      <w:r w:rsidRPr="00D40D33">
        <w:rPr>
          <w:rFonts w:ascii="Times New Roman" w:hAnsi="Times New Roman" w:cs="Times New Roman"/>
          <w:color w:val="000000"/>
          <w:sz w:val="24"/>
          <w:szCs w:val="24"/>
        </w:rPr>
        <w:t xml:space="preserve"> для ведения личного подсобного хозяйства (приусадебный земельный участок) – площадь земельного участка от 1000 кв.м до 3000,0 кв. м, не требующими организации санитарно-защитных зон;</w:t>
      </w:r>
    </w:p>
    <w:p w:rsidR="00B13C7D" w:rsidRPr="00D40D33" w:rsidRDefault="00B13C7D" w:rsidP="00B13C7D">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для коттеджной застройки отдельно стоящими жилыми домами коттеджного типа на одну семью в 1 - 3 этажа с придомовыми участками от 600 кв.м до </w:t>
      </w:r>
      <w:smartTag w:uri="urn:schemas-microsoft-com:office:smarttags" w:element="metricconverter">
        <w:smartTagPr>
          <w:attr w:name="ProductID" w:val="1500,0 кв. м"/>
        </w:smartTagPr>
        <w:r w:rsidRPr="00D40D33">
          <w:rPr>
            <w:rFonts w:ascii="Times New Roman" w:hAnsi="Times New Roman" w:cs="Times New Roman"/>
            <w:color w:val="000000"/>
            <w:sz w:val="24"/>
            <w:szCs w:val="24"/>
          </w:rPr>
          <w:t>1500,0 кв. м</w:t>
        </w:r>
      </w:smartTag>
      <w:r w:rsidRPr="00D40D33">
        <w:rPr>
          <w:rFonts w:ascii="Times New Roman" w:hAnsi="Times New Roman" w:cs="Times New Roman"/>
          <w:color w:val="000000"/>
          <w:sz w:val="24"/>
          <w:szCs w:val="24"/>
        </w:rPr>
        <w:t>;</w:t>
      </w:r>
    </w:p>
    <w:p w:rsidR="00B13C7D" w:rsidRDefault="00B13C7D" w:rsidP="00B13C7D">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для блокированной секционной застройки блокированными жилыми домами с блок-квартирами на одну семью до 3-х этажей с придомовыми участками </w:t>
      </w:r>
      <w:r>
        <w:rPr>
          <w:rFonts w:ascii="Times New Roman" w:hAnsi="Times New Roman" w:cs="Times New Roman"/>
          <w:color w:val="000000"/>
          <w:sz w:val="24"/>
          <w:szCs w:val="24"/>
        </w:rPr>
        <w:t>от 45</w:t>
      </w:r>
      <w:r w:rsidRPr="00D40D33">
        <w:rPr>
          <w:rFonts w:ascii="Times New Roman" w:hAnsi="Times New Roman" w:cs="Times New Roman"/>
          <w:color w:val="000000"/>
          <w:sz w:val="24"/>
          <w:szCs w:val="24"/>
        </w:rPr>
        <w:t>0 кв.м до 1500,0 кв. м</w:t>
      </w:r>
      <w:r>
        <w:rPr>
          <w:rFonts w:ascii="Times New Roman" w:hAnsi="Times New Roman" w:cs="Times New Roman"/>
          <w:color w:val="000000"/>
          <w:sz w:val="24"/>
          <w:szCs w:val="24"/>
        </w:rPr>
        <w:t>;</w:t>
      </w:r>
    </w:p>
    <w:p w:rsidR="00B13C7D" w:rsidRPr="00AE0D58" w:rsidRDefault="00B13C7D" w:rsidP="00B13C7D">
      <w:pPr>
        <w:spacing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 для </w:t>
      </w:r>
      <w:r w:rsidRPr="00AE0D58">
        <w:rPr>
          <w:rFonts w:ascii="Times New Roman" w:hAnsi="Times New Roman" w:cs="Times New Roman"/>
          <w:color w:val="000000"/>
          <w:sz w:val="24"/>
          <w:szCs w:val="24"/>
        </w:rPr>
        <w:t>ведения огородничества</w:t>
      </w:r>
      <w:r>
        <w:rPr>
          <w:rFonts w:ascii="Times New Roman" w:hAnsi="Times New Roman" w:cs="Times New Roman"/>
          <w:color w:val="000000"/>
          <w:sz w:val="24"/>
          <w:szCs w:val="24"/>
        </w:rPr>
        <w:t xml:space="preserve"> - </w:t>
      </w:r>
      <w:r w:rsidRPr="00D40D33">
        <w:rPr>
          <w:rFonts w:ascii="Times New Roman" w:hAnsi="Times New Roman" w:cs="Times New Roman"/>
          <w:color w:val="000000"/>
          <w:sz w:val="24"/>
          <w:szCs w:val="24"/>
        </w:rPr>
        <w:t xml:space="preserve">площадь земельного участка </w:t>
      </w:r>
      <w:r>
        <w:rPr>
          <w:rFonts w:ascii="Times New Roman" w:hAnsi="Times New Roman" w:cs="Times New Roman"/>
          <w:color w:val="000000"/>
          <w:sz w:val="24"/>
          <w:szCs w:val="24"/>
        </w:rPr>
        <w:t>от 45</w:t>
      </w:r>
      <w:r w:rsidRPr="00D40D33">
        <w:rPr>
          <w:rFonts w:ascii="Times New Roman" w:hAnsi="Times New Roman" w:cs="Times New Roman"/>
          <w:color w:val="000000"/>
          <w:sz w:val="24"/>
          <w:szCs w:val="24"/>
        </w:rPr>
        <w:t xml:space="preserve">0 кв.м до </w:t>
      </w:r>
      <w:r>
        <w:rPr>
          <w:rFonts w:ascii="Times New Roman" w:hAnsi="Times New Roman" w:cs="Times New Roman"/>
          <w:color w:val="000000"/>
          <w:sz w:val="24"/>
          <w:szCs w:val="24"/>
        </w:rPr>
        <w:t>15</w:t>
      </w:r>
      <w:r w:rsidRPr="00D40D33">
        <w:rPr>
          <w:rFonts w:ascii="Times New Roman" w:hAnsi="Times New Roman" w:cs="Times New Roman"/>
          <w:color w:val="000000"/>
          <w:sz w:val="24"/>
          <w:szCs w:val="24"/>
        </w:rPr>
        <w:t>00,0 кв. м, не требующими организации санитарно-защитных зон</w:t>
      </w:r>
      <w:r w:rsidRPr="00AE0D58">
        <w:rPr>
          <w:rFonts w:ascii="Times New Roman" w:hAnsi="Times New Roman" w:cs="Times New Roman"/>
          <w:color w:val="000000"/>
          <w:sz w:val="24"/>
          <w:szCs w:val="24"/>
        </w:rPr>
        <w:t>;</w:t>
      </w:r>
    </w:p>
    <w:p w:rsidR="00AB3F19" w:rsidRPr="00D40D33" w:rsidRDefault="00B13C7D" w:rsidP="00562641">
      <w:pPr>
        <w:spacing w:line="240" w:lineRule="auto"/>
        <w:ind w:firstLine="360"/>
        <w:rPr>
          <w:rFonts w:ascii="Times New Roman" w:hAnsi="Times New Roman" w:cs="Times New Roman"/>
          <w:color w:val="000000"/>
          <w:sz w:val="24"/>
          <w:szCs w:val="24"/>
        </w:rPr>
      </w:pPr>
      <w:r w:rsidRPr="00AE0D58">
        <w:rPr>
          <w:rFonts w:ascii="Times New Roman" w:hAnsi="Times New Roman" w:cs="Times New Roman"/>
          <w:color w:val="000000"/>
          <w:sz w:val="24"/>
          <w:szCs w:val="24"/>
        </w:rPr>
        <w:t>- для ведения садоводства</w:t>
      </w:r>
      <w:r>
        <w:rPr>
          <w:rFonts w:ascii="Times New Roman" w:hAnsi="Times New Roman" w:cs="Times New Roman"/>
          <w:color w:val="000000"/>
          <w:sz w:val="24"/>
          <w:szCs w:val="24"/>
        </w:rPr>
        <w:t xml:space="preserve"> - </w:t>
      </w:r>
      <w:r w:rsidRPr="00D40D33">
        <w:rPr>
          <w:rFonts w:ascii="Times New Roman" w:hAnsi="Times New Roman" w:cs="Times New Roman"/>
          <w:color w:val="000000"/>
          <w:sz w:val="24"/>
          <w:szCs w:val="24"/>
        </w:rPr>
        <w:t xml:space="preserve">площадь земельного участка </w:t>
      </w:r>
      <w:r>
        <w:rPr>
          <w:rFonts w:ascii="Times New Roman" w:hAnsi="Times New Roman" w:cs="Times New Roman"/>
          <w:color w:val="000000"/>
          <w:sz w:val="24"/>
          <w:szCs w:val="24"/>
        </w:rPr>
        <w:t>от 45</w:t>
      </w:r>
      <w:r w:rsidRPr="00D40D33">
        <w:rPr>
          <w:rFonts w:ascii="Times New Roman" w:hAnsi="Times New Roman" w:cs="Times New Roman"/>
          <w:color w:val="000000"/>
          <w:sz w:val="24"/>
          <w:szCs w:val="24"/>
        </w:rPr>
        <w:t xml:space="preserve">0 кв.м до </w:t>
      </w:r>
      <w:r>
        <w:rPr>
          <w:rFonts w:ascii="Times New Roman" w:hAnsi="Times New Roman" w:cs="Times New Roman"/>
          <w:color w:val="000000"/>
          <w:sz w:val="24"/>
          <w:szCs w:val="24"/>
        </w:rPr>
        <w:t>15</w:t>
      </w:r>
      <w:r w:rsidRPr="00D40D33">
        <w:rPr>
          <w:rFonts w:ascii="Times New Roman" w:hAnsi="Times New Roman" w:cs="Times New Roman"/>
          <w:color w:val="000000"/>
          <w:sz w:val="24"/>
          <w:szCs w:val="24"/>
        </w:rPr>
        <w:t>00,0 кв. м, не требующими организации санитарно-защитных зон</w:t>
      </w:r>
      <w:r w:rsidR="00562641">
        <w:rPr>
          <w:rFonts w:ascii="Times New Roman" w:hAnsi="Times New Roman" w:cs="Times New Roman"/>
          <w:color w:val="000000"/>
          <w:sz w:val="24"/>
          <w:szCs w:val="24"/>
        </w:rPr>
        <w:t>.</w:t>
      </w:r>
    </w:p>
    <w:p w:rsidR="00AB3F19" w:rsidRDefault="006F2117" w:rsidP="00FD1FAB">
      <w:pPr>
        <w:spacing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6F2117">
        <w:rPr>
          <w:rFonts w:ascii="Times New Roman" w:hAnsi="Times New Roman" w:cs="Times New Roman"/>
          <w:color w:val="000000"/>
          <w:sz w:val="24"/>
          <w:szCs w:val="24"/>
        </w:rPr>
        <w:t>Размещение, проектирование, строительство вновь строящихся, реконструируемых объектов регламентируются требованиями технических регламентов, СП 53.13330.2011 «Планировка и застройка территорий (дачных) объединений граждан, здания и сооружения», в соответствии с региональными и местными нормативами градостроительного проектирования.</w:t>
      </w:r>
    </w:p>
    <w:p w:rsidR="006F2117" w:rsidRDefault="006F2117" w:rsidP="00FD1FAB">
      <w:pPr>
        <w:spacing w:line="240" w:lineRule="auto"/>
        <w:ind w:firstLine="360"/>
        <w:rPr>
          <w:rFonts w:ascii="Times New Roman" w:hAnsi="Times New Roman" w:cs="Times New Roman"/>
          <w:color w:val="000000"/>
          <w:sz w:val="24"/>
          <w:szCs w:val="24"/>
        </w:rPr>
      </w:pPr>
    </w:p>
    <w:p w:rsidR="006F2117" w:rsidRPr="006F2117" w:rsidRDefault="006F2117" w:rsidP="00FD1FAB">
      <w:pPr>
        <w:spacing w:line="240" w:lineRule="auto"/>
        <w:ind w:firstLine="360"/>
        <w:rPr>
          <w:rFonts w:ascii="Times New Roman" w:hAnsi="Times New Roman" w:cs="Times New Roman"/>
          <w:color w:val="000000"/>
          <w:sz w:val="24"/>
          <w:szCs w:val="24"/>
        </w:rPr>
      </w:pPr>
    </w:p>
    <w:p w:rsidR="00F657F6" w:rsidRPr="006F2117" w:rsidRDefault="006F2117" w:rsidP="00FD1FAB">
      <w:pPr>
        <w:spacing w:line="240" w:lineRule="auto"/>
        <w:ind w:firstLine="360"/>
        <w:rPr>
          <w:rFonts w:ascii="Times New Roman" w:hAnsi="Times New Roman" w:cs="Times New Roman"/>
          <w:b/>
          <w:color w:val="000000"/>
          <w:sz w:val="24"/>
          <w:szCs w:val="24"/>
        </w:rPr>
      </w:pPr>
      <w:r w:rsidRPr="006F2117">
        <w:rPr>
          <w:rFonts w:ascii="Times New Roman" w:hAnsi="Times New Roman" w:cs="Times New Roman"/>
          <w:b/>
          <w:color w:val="000000"/>
          <w:sz w:val="24"/>
          <w:szCs w:val="24"/>
        </w:rPr>
        <w:t>3</w:t>
      </w:r>
      <w:r w:rsidR="00F657F6" w:rsidRPr="006F2117">
        <w:rPr>
          <w:rFonts w:ascii="Times New Roman" w:hAnsi="Times New Roman" w:cs="Times New Roman"/>
          <w:b/>
          <w:color w:val="000000"/>
          <w:sz w:val="24"/>
          <w:szCs w:val="24"/>
        </w:rPr>
        <w:t xml:space="preserve">. </w:t>
      </w:r>
      <w:r w:rsidRPr="006F2117">
        <w:rPr>
          <w:rFonts w:ascii="Times New Roman" w:hAnsi="Times New Roman" w:cs="Times New Roman"/>
          <w:b/>
          <w:color w:val="000000"/>
          <w:sz w:val="24"/>
          <w:szCs w:val="24"/>
        </w:rPr>
        <w:t>Градостроительные регламенты жилых зон в части видов разрешенного использования</w:t>
      </w:r>
    </w:p>
    <w:p w:rsidR="00B13C7D" w:rsidRDefault="00B13C7D" w:rsidP="00B13C7D">
      <w:pPr>
        <w:spacing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3.1 Основные виды </w:t>
      </w:r>
      <w:r w:rsidRPr="00D40D33">
        <w:rPr>
          <w:rFonts w:ascii="Times New Roman" w:hAnsi="Times New Roman" w:cs="Times New Roman"/>
          <w:color w:val="000000"/>
          <w:sz w:val="24"/>
          <w:szCs w:val="24"/>
        </w:rPr>
        <w:t>разрешенного использования в жилых зонах</w:t>
      </w:r>
      <w:r>
        <w:rPr>
          <w:rFonts w:ascii="Times New Roman" w:hAnsi="Times New Roman" w:cs="Times New Roman"/>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0"/>
        <w:gridCol w:w="5772"/>
        <w:gridCol w:w="1948"/>
      </w:tblGrid>
      <w:tr w:rsidR="00B13C7D" w:rsidRPr="00CA3C07" w:rsidTr="00754AA9">
        <w:tc>
          <w:tcPr>
            <w:tcW w:w="2350" w:type="dxa"/>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Наименование вида разрешенного использования земельного участка</w:t>
            </w:r>
          </w:p>
        </w:tc>
        <w:tc>
          <w:tcPr>
            <w:tcW w:w="5772" w:type="dxa"/>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Описание вида разрешенного использования земельного участка</w:t>
            </w:r>
          </w:p>
        </w:tc>
        <w:tc>
          <w:tcPr>
            <w:tcW w:w="1948" w:type="dxa"/>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Код (числовое обозначение) вида разрешенного использования земельного участка</w:t>
            </w:r>
          </w:p>
        </w:tc>
      </w:tr>
      <w:tr w:rsidR="00B13C7D" w:rsidRPr="00CA3C07" w:rsidTr="00754AA9">
        <w:tc>
          <w:tcPr>
            <w:tcW w:w="2350" w:type="dxa"/>
          </w:tcPr>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 Для индивидуального жилищного строительства</w:t>
            </w:r>
          </w:p>
        </w:tc>
        <w:tc>
          <w:tcPr>
            <w:tcW w:w="5772" w:type="dxa"/>
          </w:tcPr>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индивидуального жилого дома (дом, пригодный для постоянного проживания, высотой не выше трех надземных этажей);</w:t>
            </w:r>
          </w:p>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выращивание плодовых, ягодных, овощных, бахчевых или иных декоративных или сельскохозяйственных культур;</w:t>
            </w:r>
          </w:p>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индивидуальных гаражей и подсобных сооружений</w:t>
            </w:r>
          </w:p>
        </w:tc>
        <w:tc>
          <w:tcPr>
            <w:tcW w:w="1948"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bookmarkStart w:id="10" w:name="Par123"/>
            <w:bookmarkEnd w:id="10"/>
            <w:r w:rsidRPr="00CA3C07">
              <w:rPr>
                <w:rFonts w:ascii="Times New Roman" w:hAnsi="Times New Roman" w:cs="Times New Roman"/>
                <w:color w:val="000000"/>
                <w:sz w:val="22"/>
                <w:szCs w:val="24"/>
              </w:rPr>
              <w:t>2.1</w:t>
            </w:r>
          </w:p>
        </w:tc>
      </w:tr>
      <w:tr w:rsidR="00B13C7D" w:rsidRPr="00CA3C07" w:rsidTr="00754AA9">
        <w:tc>
          <w:tcPr>
            <w:tcW w:w="2350" w:type="dxa"/>
          </w:tcPr>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Малоэтажная многоквартирная жилая застройка</w:t>
            </w:r>
          </w:p>
        </w:tc>
        <w:tc>
          <w:tcPr>
            <w:tcW w:w="5772" w:type="dxa"/>
          </w:tcPr>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разведение декоративных и плодовых деревьев, овощных и ягодных культур;</w:t>
            </w:r>
          </w:p>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индивидуальных гаражей и иных вспомогательных сооружений;</w:t>
            </w:r>
          </w:p>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обустройство спортивных и детских площадок, площадок отдыха;</w:t>
            </w:r>
          </w:p>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48"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2.1.11</w:t>
            </w:r>
          </w:p>
        </w:tc>
      </w:tr>
      <w:tr w:rsidR="00B13C7D" w:rsidRPr="00CA3C07" w:rsidTr="00754AA9">
        <w:tc>
          <w:tcPr>
            <w:tcW w:w="2350" w:type="dxa"/>
          </w:tcPr>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Для ведения личного подсобного хозяйства</w:t>
            </w:r>
          </w:p>
        </w:tc>
        <w:tc>
          <w:tcPr>
            <w:tcW w:w="5772" w:type="dxa"/>
          </w:tcPr>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производство сельскохозяйственной продукции;</w:t>
            </w:r>
          </w:p>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гаража и иных вспомогательных сооружений;</w:t>
            </w:r>
          </w:p>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содержание сельскохозяйственных животных</w:t>
            </w:r>
          </w:p>
        </w:tc>
        <w:tc>
          <w:tcPr>
            <w:tcW w:w="1948"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2.2</w:t>
            </w:r>
          </w:p>
        </w:tc>
      </w:tr>
      <w:tr w:rsidR="00B13C7D" w:rsidRPr="00CA3C07" w:rsidTr="00754AA9">
        <w:tc>
          <w:tcPr>
            <w:tcW w:w="2350" w:type="dxa"/>
          </w:tcPr>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Блокированная жилая застройка</w:t>
            </w:r>
          </w:p>
        </w:tc>
        <w:tc>
          <w:tcPr>
            <w:tcW w:w="5772" w:type="dxa"/>
          </w:tcPr>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разведение декоративных и плодовых деревьев, овощей и ягодных культур; </w:t>
            </w:r>
          </w:p>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гаражей и иных вспомогательных сооружений;</w:t>
            </w:r>
          </w:p>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обустройство спортивных и детских площадок, площадок отдыха</w:t>
            </w:r>
          </w:p>
        </w:tc>
        <w:tc>
          <w:tcPr>
            <w:tcW w:w="1948"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2.3</w:t>
            </w:r>
          </w:p>
        </w:tc>
      </w:tr>
      <w:tr w:rsidR="00B13C7D" w:rsidRPr="00CA3C07" w:rsidTr="00754AA9">
        <w:tc>
          <w:tcPr>
            <w:tcW w:w="2350" w:type="dxa"/>
          </w:tcPr>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Передвижное жилье</w:t>
            </w:r>
          </w:p>
        </w:tc>
        <w:tc>
          <w:tcPr>
            <w:tcW w:w="5772" w:type="dxa"/>
          </w:tcPr>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948"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2.4</w:t>
            </w:r>
          </w:p>
        </w:tc>
      </w:tr>
      <w:tr w:rsidR="00B13C7D" w:rsidRPr="00CA3C07" w:rsidTr="00754AA9">
        <w:tc>
          <w:tcPr>
            <w:tcW w:w="2350" w:type="dxa"/>
          </w:tcPr>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Объекты гаражного назначения</w:t>
            </w:r>
          </w:p>
        </w:tc>
        <w:tc>
          <w:tcPr>
            <w:tcW w:w="5772" w:type="dxa"/>
          </w:tcPr>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948"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2.7.1</w:t>
            </w:r>
          </w:p>
        </w:tc>
      </w:tr>
      <w:tr w:rsidR="00B13C7D" w:rsidRPr="00CA3C07" w:rsidTr="00754AA9">
        <w:tc>
          <w:tcPr>
            <w:tcW w:w="2350" w:type="dxa"/>
          </w:tcPr>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Водные объекты</w:t>
            </w:r>
          </w:p>
        </w:tc>
        <w:tc>
          <w:tcPr>
            <w:tcW w:w="5772" w:type="dxa"/>
          </w:tcPr>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Ледники, снежники, ручьи, реки, озера, болота, территориальные моря и другие поверхностные водные объекты</w:t>
            </w:r>
          </w:p>
        </w:tc>
        <w:tc>
          <w:tcPr>
            <w:tcW w:w="1948"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11.0</w:t>
            </w:r>
          </w:p>
        </w:tc>
      </w:tr>
      <w:tr w:rsidR="00B13C7D" w:rsidRPr="00CA3C07" w:rsidTr="00754AA9">
        <w:tc>
          <w:tcPr>
            <w:tcW w:w="2350" w:type="dxa"/>
          </w:tcPr>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Общее пользование водными объектами</w:t>
            </w:r>
          </w:p>
        </w:tc>
        <w:tc>
          <w:tcPr>
            <w:tcW w:w="5772" w:type="dxa"/>
          </w:tcPr>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48"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11.1</w:t>
            </w:r>
          </w:p>
        </w:tc>
      </w:tr>
      <w:tr w:rsidR="00B13C7D" w:rsidRPr="00CA3C07" w:rsidTr="00754AA9">
        <w:tc>
          <w:tcPr>
            <w:tcW w:w="2350" w:type="dxa"/>
          </w:tcPr>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Земельные участки (территории) общего пользования</w:t>
            </w:r>
          </w:p>
        </w:tc>
        <w:tc>
          <w:tcPr>
            <w:tcW w:w="5772" w:type="dxa"/>
          </w:tcPr>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48"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12.0</w:t>
            </w:r>
          </w:p>
        </w:tc>
      </w:tr>
      <w:tr w:rsidR="00B13C7D" w:rsidRPr="00CA3C07" w:rsidTr="00754AA9">
        <w:tc>
          <w:tcPr>
            <w:tcW w:w="2350" w:type="dxa"/>
          </w:tcPr>
          <w:p w:rsidR="00B13C7D" w:rsidRPr="00D07649" w:rsidRDefault="00B13C7D" w:rsidP="006C3041">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Ведение огородничества</w:t>
            </w:r>
          </w:p>
        </w:tc>
        <w:tc>
          <w:tcPr>
            <w:tcW w:w="5772" w:type="dxa"/>
          </w:tcPr>
          <w:p w:rsidR="00B13C7D" w:rsidRPr="00D07649" w:rsidRDefault="00B13C7D" w:rsidP="006C3041">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 xml:space="preserve">Осуществление деятельности, связанной с выращиванием ягодных, овощных, бахчевых или иных сельскохозяйственных культур и картофеля; </w:t>
            </w:r>
          </w:p>
          <w:p w:rsidR="00B13C7D" w:rsidRPr="00D07649" w:rsidRDefault="00B13C7D" w:rsidP="006C3041">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выращивания сельскохозяйственной продукции</w:t>
            </w:r>
          </w:p>
        </w:tc>
        <w:tc>
          <w:tcPr>
            <w:tcW w:w="1948" w:type="dxa"/>
          </w:tcPr>
          <w:p w:rsidR="00B13C7D" w:rsidRPr="00D07649" w:rsidRDefault="00B13C7D" w:rsidP="006C3041">
            <w:pPr>
              <w:spacing w:line="240" w:lineRule="auto"/>
              <w:ind w:firstLine="0"/>
              <w:jc w:val="center"/>
              <w:rPr>
                <w:rFonts w:ascii="Times New Roman" w:hAnsi="Times New Roman" w:cs="Times New Roman"/>
                <w:color w:val="000000"/>
                <w:sz w:val="22"/>
                <w:szCs w:val="24"/>
              </w:rPr>
            </w:pPr>
            <w:r w:rsidRPr="00D07649">
              <w:rPr>
                <w:rFonts w:ascii="Times New Roman" w:hAnsi="Times New Roman" w:cs="Times New Roman"/>
                <w:color w:val="000000"/>
                <w:sz w:val="22"/>
                <w:szCs w:val="24"/>
              </w:rPr>
              <w:t>13.1</w:t>
            </w:r>
          </w:p>
        </w:tc>
      </w:tr>
      <w:tr w:rsidR="00B13C7D" w:rsidRPr="00CA3C07" w:rsidTr="00754AA9">
        <w:tc>
          <w:tcPr>
            <w:tcW w:w="2350" w:type="dxa"/>
          </w:tcPr>
          <w:p w:rsidR="00B13C7D" w:rsidRPr="00D07649" w:rsidRDefault="00B13C7D" w:rsidP="006C3041">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Ведение садоводства</w:t>
            </w:r>
          </w:p>
        </w:tc>
        <w:tc>
          <w:tcPr>
            <w:tcW w:w="5772" w:type="dxa"/>
          </w:tcPr>
          <w:p w:rsidR="00B13C7D" w:rsidRPr="00D07649" w:rsidRDefault="00B13C7D" w:rsidP="006C3041">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B13C7D" w:rsidRPr="00D07649" w:rsidRDefault="00B13C7D" w:rsidP="006C3041">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 xml:space="preserve">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948" w:type="dxa"/>
          </w:tcPr>
          <w:p w:rsidR="00B13C7D" w:rsidRPr="00D07649" w:rsidRDefault="00B13C7D" w:rsidP="006C3041">
            <w:pPr>
              <w:spacing w:line="240" w:lineRule="auto"/>
              <w:ind w:firstLine="0"/>
              <w:jc w:val="center"/>
              <w:rPr>
                <w:rFonts w:ascii="Times New Roman" w:hAnsi="Times New Roman" w:cs="Times New Roman"/>
                <w:color w:val="000000"/>
                <w:sz w:val="22"/>
                <w:szCs w:val="24"/>
              </w:rPr>
            </w:pPr>
            <w:r w:rsidRPr="00D07649">
              <w:rPr>
                <w:rFonts w:ascii="Times New Roman" w:hAnsi="Times New Roman" w:cs="Times New Roman"/>
                <w:color w:val="000000"/>
                <w:sz w:val="22"/>
                <w:szCs w:val="24"/>
              </w:rPr>
              <w:t>13.2</w:t>
            </w:r>
          </w:p>
        </w:tc>
      </w:tr>
      <w:tr w:rsidR="00754AA9" w:rsidRPr="00CA3C07" w:rsidTr="00754AA9">
        <w:tc>
          <w:tcPr>
            <w:tcW w:w="2350" w:type="dxa"/>
          </w:tcPr>
          <w:p w:rsidR="00754AA9" w:rsidRPr="00CA3C07" w:rsidRDefault="00754AA9" w:rsidP="00754AA9">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Обслуживание жилой застройки</w:t>
            </w:r>
          </w:p>
        </w:tc>
        <w:tc>
          <w:tcPr>
            <w:tcW w:w="5772" w:type="dxa"/>
          </w:tcPr>
          <w:p w:rsidR="00754AA9" w:rsidRPr="00CA3C07" w:rsidRDefault="00754AA9" w:rsidP="00754AA9">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недвижимости, размещение которых предусмотрено видами разрешенного использования с </w:t>
            </w:r>
            <w:hyperlink w:anchor="Par152" w:history="1">
              <w:r w:rsidRPr="00CA3C07">
                <w:rPr>
                  <w:rFonts w:ascii="Times New Roman" w:hAnsi="Times New Roman" w:cs="Times New Roman"/>
                  <w:color w:val="000000"/>
                  <w:sz w:val="22"/>
                  <w:szCs w:val="24"/>
                </w:rPr>
                <w:t>кодами 3</w:t>
              </w:r>
            </w:hyperlink>
            <w:hyperlink w:anchor="Par191" w:history="1">
              <w:r w:rsidRPr="00CA3C07">
                <w:rPr>
                  <w:rFonts w:ascii="Times New Roman" w:hAnsi="Times New Roman" w:cs="Times New Roman"/>
                  <w:color w:val="000000"/>
                  <w:sz w:val="22"/>
                  <w:szCs w:val="24"/>
                </w:rPr>
                <w:t>.1, 3.2, 3.3, 3.4, 3.4.1, 3.5.1, 3.6, 3.7, 3.10.1, 4.1, 4.3, 4.4, 4.6, 4.7, 4.9</w:t>
              </w:r>
            </w:hyperlink>
            <w:r w:rsidRPr="00CA3C07">
              <w:rPr>
                <w:rFonts w:ascii="Times New Roman" w:hAnsi="Times New Roman" w:cs="Times New Roman"/>
                <w:color w:val="000000"/>
                <w:sz w:val="22"/>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754AA9" w:rsidRPr="00CA3C07" w:rsidRDefault="00CD5679" w:rsidP="00754AA9">
            <w:pPr>
              <w:spacing w:line="240" w:lineRule="auto"/>
              <w:ind w:firstLine="0"/>
              <w:jc w:val="left"/>
              <w:rPr>
                <w:rFonts w:ascii="Times New Roman" w:hAnsi="Times New Roman" w:cs="Times New Roman"/>
                <w:color w:val="000000"/>
                <w:sz w:val="22"/>
                <w:szCs w:val="24"/>
              </w:rPr>
            </w:pPr>
            <w:hyperlink w:anchor="Par146" w:history="1"/>
          </w:p>
        </w:tc>
        <w:tc>
          <w:tcPr>
            <w:tcW w:w="1948" w:type="dxa"/>
          </w:tcPr>
          <w:p w:rsidR="00754AA9" w:rsidRPr="00CA3C07" w:rsidRDefault="00754AA9" w:rsidP="00754AA9">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2.7</w:t>
            </w:r>
          </w:p>
        </w:tc>
      </w:tr>
    </w:tbl>
    <w:p w:rsidR="00B13C7D" w:rsidRDefault="00B13C7D" w:rsidP="00B13C7D">
      <w:pPr>
        <w:spacing w:line="240" w:lineRule="auto"/>
        <w:ind w:firstLine="360"/>
        <w:rPr>
          <w:rFonts w:ascii="Times New Roman" w:hAnsi="Times New Roman" w:cs="Times New Roman"/>
          <w:color w:val="000000"/>
          <w:sz w:val="24"/>
          <w:szCs w:val="24"/>
        </w:rPr>
      </w:pPr>
    </w:p>
    <w:p w:rsidR="00B13C7D" w:rsidRDefault="00B13C7D" w:rsidP="00B13C7D">
      <w:pPr>
        <w:spacing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3.2 Условно разрешенные виды </w:t>
      </w:r>
      <w:r w:rsidRPr="00D40D33">
        <w:rPr>
          <w:rFonts w:ascii="Times New Roman" w:hAnsi="Times New Roman" w:cs="Times New Roman"/>
          <w:color w:val="000000"/>
          <w:sz w:val="24"/>
          <w:szCs w:val="24"/>
        </w:rPr>
        <w:t>разрешенного использования в жилых зонах</w:t>
      </w:r>
      <w:r>
        <w:rPr>
          <w:rFonts w:ascii="Times New Roman" w:hAnsi="Times New Roman" w:cs="Times New Roman"/>
          <w:color w:val="000000"/>
          <w:sz w:val="24"/>
          <w:szCs w:val="24"/>
        </w:rPr>
        <w:t>:</w:t>
      </w:r>
    </w:p>
    <w:p w:rsidR="00B13C7D" w:rsidRDefault="00B13C7D" w:rsidP="00B13C7D">
      <w:pPr>
        <w:spacing w:line="240" w:lineRule="auto"/>
        <w:ind w:firstLine="360"/>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2"/>
        <w:gridCol w:w="5778"/>
        <w:gridCol w:w="1950"/>
      </w:tblGrid>
      <w:tr w:rsidR="00B13C7D" w:rsidRPr="00CA3C07" w:rsidTr="00754AA9">
        <w:tc>
          <w:tcPr>
            <w:tcW w:w="2342" w:type="dxa"/>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Наименование вида разрешенного использования земельного участка</w:t>
            </w:r>
          </w:p>
        </w:tc>
        <w:tc>
          <w:tcPr>
            <w:tcW w:w="5778" w:type="dxa"/>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Описание вида разрешенного использования земельного участка</w:t>
            </w:r>
          </w:p>
        </w:tc>
        <w:tc>
          <w:tcPr>
            <w:tcW w:w="1950" w:type="dxa"/>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Код (числовое обозначение) вида разрешенного использования земельного участка</w:t>
            </w:r>
          </w:p>
        </w:tc>
      </w:tr>
      <w:tr w:rsidR="00B13C7D" w:rsidRPr="00CA3C07" w:rsidTr="00754AA9">
        <w:tc>
          <w:tcPr>
            <w:tcW w:w="2342" w:type="dxa"/>
          </w:tcPr>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Спорт</w:t>
            </w:r>
          </w:p>
        </w:tc>
        <w:tc>
          <w:tcPr>
            <w:tcW w:w="5778" w:type="dxa"/>
          </w:tcPr>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спортивных баз и лагерей</w:t>
            </w:r>
          </w:p>
        </w:tc>
        <w:tc>
          <w:tcPr>
            <w:tcW w:w="1950"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bookmarkStart w:id="11" w:name="Par230"/>
            <w:bookmarkEnd w:id="11"/>
            <w:r w:rsidRPr="00CA3C07">
              <w:rPr>
                <w:rFonts w:ascii="Times New Roman" w:hAnsi="Times New Roman" w:cs="Times New Roman"/>
                <w:color w:val="000000"/>
                <w:sz w:val="22"/>
                <w:szCs w:val="24"/>
              </w:rPr>
              <w:t>5.1</w:t>
            </w:r>
          </w:p>
        </w:tc>
      </w:tr>
      <w:tr w:rsidR="00B13C7D" w:rsidRPr="00CA3C07" w:rsidTr="00754AA9">
        <w:tc>
          <w:tcPr>
            <w:tcW w:w="2342" w:type="dxa"/>
          </w:tcPr>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Связь</w:t>
            </w:r>
          </w:p>
        </w:tc>
        <w:tc>
          <w:tcPr>
            <w:tcW w:w="5778" w:type="dxa"/>
          </w:tcPr>
          <w:p w:rsidR="00B13C7D" w:rsidRPr="00CA3C07" w:rsidRDefault="00B13C7D" w:rsidP="006C3041">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5" w:history="1">
              <w:r w:rsidRPr="00CA3C07">
                <w:rPr>
                  <w:rFonts w:ascii="Times New Roman" w:hAnsi="Times New Roman" w:cs="Times New Roman"/>
                  <w:color w:val="000000"/>
                  <w:sz w:val="22"/>
                  <w:szCs w:val="24"/>
                </w:rPr>
                <w:t>кодом 3.1</w:t>
              </w:r>
            </w:hyperlink>
          </w:p>
        </w:tc>
        <w:tc>
          <w:tcPr>
            <w:tcW w:w="1950"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6.8</w:t>
            </w:r>
          </w:p>
        </w:tc>
      </w:tr>
    </w:tbl>
    <w:p w:rsidR="00B13C7D" w:rsidRDefault="00B13C7D" w:rsidP="00B13C7D">
      <w:pPr>
        <w:spacing w:line="240" w:lineRule="auto"/>
        <w:ind w:firstLine="0"/>
        <w:rPr>
          <w:rFonts w:ascii="Times New Roman" w:hAnsi="Times New Roman" w:cs="Times New Roman"/>
          <w:color w:val="000000"/>
          <w:sz w:val="24"/>
          <w:szCs w:val="24"/>
        </w:rPr>
      </w:pPr>
    </w:p>
    <w:p w:rsidR="00B13C7D" w:rsidRPr="00D40D33" w:rsidRDefault="00B13C7D" w:rsidP="00B13C7D">
      <w:pPr>
        <w:spacing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4</w:t>
      </w:r>
      <w:r w:rsidRPr="00D40D33">
        <w:rPr>
          <w:rFonts w:ascii="Times New Roman" w:hAnsi="Times New Roman" w:cs="Times New Roman"/>
          <w:color w:val="000000"/>
          <w:sz w:val="24"/>
          <w:szCs w:val="24"/>
        </w:rPr>
        <w:t>. При строительстве новых объектов, разрешенных к размещению, следует предусматривать их полное инженерное обеспечение.</w:t>
      </w:r>
    </w:p>
    <w:p w:rsidR="00B13C7D" w:rsidRPr="00D40D33" w:rsidRDefault="00B13C7D" w:rsidP="00B13C7D">
      <w:pPr>
        <w:spacing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5</w:t>
      </w:r>
      <w:r w:rsidRPr="00D40D33">
        <w:rPr>
          <w:rFonts w:ascii="Times New Roman" w:hAnsi="Times New Roman" w:cs="Times New Roman"/>
          <w:color w:val="000000"/>
          <w:sz w:val="24"/>
          <w:szCs w:val="24"/>
        </w:rPr>
        <w:t>. 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предусмотренным статьей 30 настоящих Правил.</w:t>
      </w:r>
    </w:p>
    <w:p w:rsidR="00B13C7D" w:rsidRDefault="00B13C7D" w:rsidP="00B13C7D">
      <w:pPr>
        <w:spacing w:line="240" w:lineRule="auto"/>
        <w:ind w:firstLine="360"/>
        <w:rPr>
          <w:rFonts w:ascii="Times New Roman" w:hAnsi="Times New Roman" w:cs="Times New Roman"/>
          <w:b/>
          <w:color w:val="000000"/>
          <w:sz w:val="24"/>
          <w:szCs w:val="24"/>
        </w:rPr>
      </w:pPr>
    </w:p>
    <w:p w:rsidR="00B13C7D" w:rsidRDefault="00B13C7D" w:rsidP="00B13C7D">
      <w:pPr>
        <w:spacing w:line="240" w:lineRule="auto"/>
        <w:ind w:firstLine="360"/>
        <w:rPr>
          <w:rFonts w:ascii="Times New Roman" w:hAnsi="Times New Roman" w:cs="Times New Roman"/>
          <w:b/>
          <w:color w:val="000000"/>
          <w:sz w:val="24"/>
          <w:szCs w:val="24"/>
        </w:rPr>
      </w:pPr>
    </w:p>
    <w:p w:rsidR="00B13C7D" w:rsidRDefault="00B13C7D" w:rsidP="00B13C7D">
      <w:pPr>
        <w:spacing w:line="240" w:lineRule="auto"/>
        <w:ind w:firstLine="36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6. </w:t>
      </w:r>
      <w:r w:rsidRPr="006F2117">
        <w:rPr>
          <w:rFonts w:ascii="Times New Roman" w:hAnsi="Times New Roman" w:cs="Times New Roman"/>
          <w:b/>
          <w:color w:val="000000"/>
          <w:sz w:val="24"/>
          <w:szCs w:val="24"/>
        </w:rPr>
        <w:t>Градостроительные регламенты жилых зон в части предельных параметров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
        <w:gridCol w:w="5672"/>
        <w:gridCol w:w="3729"/>
      </w:tblGrid>
      <w:tr w:rsidR="00B13C7D" w:rsidRPr="00CA3C07" w:rsidTr="00562641">
        <w:tc>
          <w:tcPr>
            <w:tcW w:w="669" w:type="dxa"/>
            <w:vMerge w:val="restart"/>
            <w:vAlign w:val="center"/>
          </w:tcPr>
          <w:p w:rsidR="00B13C7D" w:rsidRPr="00CA3C07" w:rsidRDefault="00B13C7D" w:rsidP="006C3041">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 п/п</w:t>
            </w:r>
          </w:p>
        </w:tc>
        <w:tc>
          <w:tcPr>
            <w:tcW w:w="5672" w:type="dxa"/>
            <w:vMerge w:val="restart"/>
            <w:vAlign w:val="center"/>
          </w:tcPr>
          <w:p w:rsidR="00B13C7D" w:rsidRPr="00CA3C07" w:rsidRDefault="00B13C7D" w:rsidP="006C3041">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Наименование параметров</w:t>
            </w:r>
          </w:p>
        </w:tc>
        <w:tc>
          <w:tcPr>
            <w:tcW w:w="3729" w:type="dxa"/>
            <w:vAlign w:val="center"/>
          </w:tcPr>
          <w:p w:rsidR="00B13C7D" w:rsidRPr="00CA3C07" w:rsidRDefault="00B13C7D" w:rsidP="006C3041">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Территориальные зоны</w:t>
            </w:r>
          </w:p>
        </w:tc>
      </w:tr>
      <w:tr w:rsidR="00B13C7D" w:rsidRPr="00CA3C07" w:rsidTr="00562641">
        <w:tc>
          <w:tcPr>
            <w:tcW w:w="669" w:type="dxa"/>
            <w:vMerge/>
          </w:tcPr>
          <w:p w:rsidR="00B13C7D" w:rsidRPr="00CA3C07" w:rsidRDefault="00B13C7D" w:rsidP="006C3041">
            <w:pPr>
              <w:spacing w:line="240" w:lineRule="auto"/>
              <w:ind w:firstLine="0"/>
              <w:rPr>
                <w:rFonts w:ascii="Times New Roman" w:hAnsi="Times New Roman" w:cs="Times New Roman"/>
                <w:b/>
                <w:color w:val="000000"/>
                <w:sz w:val="24"/>
                <w:szCs w:val="24"/>
              </w:rPr>
            </w:pPr>
          </w:p>
        </w:tc>
        <w:tc>
          <w:tcPr>
            <w:tcW w:w="5672" w:type="dxa"/>
            <w:vMerge/>
          </w:tcPr>
          <w:p w:rsidR="00B13C7D" w:rsidRPr="00CA3C07" w:rsidRDefault="00B13C7D" w:rsidP="006C3041">
            <w:pPr>
              <w:spacing w:line="240" w:lineRule="auto"/>
              <w:ind w:firstLine="0"/>
              <w:rPr>
                <w:rFonts w:ascii="Times New Roman" w:hAnsi="Times New Roman" w:cs="Times New Roman"/>
                <w:b/>
                <w:color w:val="000000"/>
                <w:sz w:val="24"/>
                <w:szCs w:val="24"/>
              </w:rPr>
            </w:pPr>
          </w:p>
        </w:tc>
        <w:tc>
          <w:tcPr>
            <w:tcW w:w="3729" w:type="dxa"/>
          </w:tcPr>
          <w:p w:rsidR="00B13C7D" w:rsidRPr="00CA3C07" w:rsidRDefault="00B13C7D" w:rsidP="006C3041">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Ж-1</w:t>
            </w:r>
          </w:p>
        </w:tc>
      </w:tr>
      <w:tr w:rsidR="00B13C7D" w:rsidRPr="00CA3C07" w:rsidTr="00562641">
        <w:tc>
          <w:tcPr>
            <w:tcW w:w="669" w:type="dxa"/>
            <w:vMerge w:val="restart"/>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w:t>
            </w:r>
          </w:p>
          <w:p w:rsidR="00B13C7D" w:rsidRDefault="00B13C7D" w:rsidP="006C3041">
            <w:pPr>
              <w:spacing w:line="240" w:lineRule="auto"/>
              <w:jc w:val="center"/>
              <w:rPr>
                <w:rFonts w:ascii="Times New Roman" w:hAnsi="Times New Roman" w:cs="Times New Roman"/>
                <w:color w:val="000000"/>
                <w:sz w:val="22"/>
                <w:szCs w:val="24"/>
              </w:rPr>
            </w:pPr>
          </w:p>
          <w:p w:rsidR="00B13C7D" w:rsidRDefault="00B13C7D" w:rsidP="006C3041">
            <w:pPr>
              <w:spacing w:line="240" w:lineRule="auto"/>
              <w:jc w:val="center"/>
              <w:rPr>
                <w:rFonts w:ascii="Times New Roman" w:hAnsi="Times New Roman" w:cs="Times New Roman"/>
                <w:color w:val="000000"/>
                <w:sz w:val="22"/>
                <w:szCs w:val="24"/>
              </w:rPr>
            </w:pPr>
          </w:p>
          <w:p w:rsidR="00B13C7D" w:rsidRDefault="00B13C7D" w:rsidP="006C3041">
            <w:pPr>
              <w:spacing w:line="240" w:lineRule="auto"/>
              <w:jc w:val="center"/>
              <w:rPr>
                <w:rFonts w:ascii="Times New Roman" w:hAnsi="Times New Roman" w:cs="Times New Roman"/>
                <w:color w:val="000000"/>
                <w:sz w:val="22"/>
                <w:szCs w:val="24"/>
              </w:rPr>
            </w:pPr>
          </w:p>
          <w:p w:rsidR="00B13C7D" w:rsidRDefault="00B13C7D" w:rsidP="006C3041">
            <w:pPr>
              <w:spacing w:line="240" w:lineRule="auto"/>
              <w:jc w:val="center"/>
              <w:rPr>
                <w:rFonts w:ascii="Times New Roman" w:hAnsi="Times New Roman" w:cs="Times New Roman"/>
                <w:color w:val="000000"/>
                <w:sz w:val="22"/>
                <w:szCs w:val="24"/>
              </w:rPr>
            </w:pPr>
          </w:p>
          <w:p w:rsidR="00B13C7D" w:rsidRDefault="00B13C7D" w:rsidP="006C3041">
            <w:pPr>
              <w:spacing w:line="240" w:lineRule="auto"/>
              <w:jc w:val="center"/>
              <w:rPr>
                <w:rFonts w:ascii="Times New Roman" w:hAnsi="Times New Roman" w:cs="Times New Roman"/>
                <w:color w:val="000000"/>
                <w:sz w:val="22"/>
                <w:szCs w:val="24"/>
              </w:rPr>
            </w:pPr>
          </w:p>
          <w:p w:rsidR="00B13C7D" w:rsidRDefault="00B13C7D" w:rsidP="006C3041">
            <w:pPr>
              <w:spacing w:line="240" w:lineRule="auto"/>
              <w:jc w:val="center"/>
              <w:rPr>
                <w:rFonts w:ascii="Times New Roman" w:hAnsi="Times New Roman" w:cs="Times New Roman"/>
                <w:color w:val="000000"/>
                <w:sz w:val="22"/>
                <w:szCs w:val="24"/>
              </w:rPr>
            </w:pPr>
          </w:p>
          <w:p w:rsidR="00B13C7D" w:rsidRPr="00CA3C07" w:rsidRDefault="00B13C7D" w:rsidP="006C3041">
            <w:pPr>
              <w:spacing w:line="240" w:lineRule="auto"/>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площадь участка (кв.м.):</w:t>
            </w:r>
          </w:p>
        </w:tc>
        <w:tc>
          <w:tcPr>
            <w:tcW w:w="3729" w:type="dxa"/>
          </w:tcPr>
          <w:p w:rsidR="00B13C7D" w:rsidRPr="00CA3C07" w:rsidRDefault="00B13C7D" w:rsidP="006C3041">
            <w:pPr>
              <w:spacing w:line="240" w:lineRule="auto"/>
              <w:ind w:firstLine="0"/>
              <w:rPr>
                <w:rFonts w:ascii="Times New Roman" w:hAnsi="Times New Roman" w:cs="Times New Roman"/>
                <w:color w:val="000000"/>
                <w:sz w:val="22"/>
                <w:szCs w:val="24"/>
              </w:rPr>
            </w:pPr>
          </w:p>
        </w:tc>
      </w:tr>
      <w:tr w:rsidR="00B13C7D" w:rsidRPr="00CA3C07" w:rsidTr="00562641">
        <w:tc>
          <w:tcPr>
            <w:tcW w:w="669" w:type="dxa"/>
            <w:vMerge/>
            <w:vAlign w:val="center"/>
          </w:tcPr>
          <w:p w:rsidR="00B13C7D" w:rsidRPr="00CA3C07" w:rsidRDefault="00B13C7D" w:rsidP="006C3041">
            <w:pPr>
              <w:spacing w:line="240" w:lineRule="auto"/>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индивидуального жилищного строительства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600/1500</w:t>
            </w:r>
          </w:p>
        </w:tc>
      </w:tr>
      <w:tr w:rsidR="00B13C7D" w:rsidRPr="00CA3C07" w:rsidTr="00562641">
        <w:tc>
          <w:tcPr>
            <w:tcW w:w="669" w:type="dxa"/>
            <w:vMerge/>
            <w:vAlign w:val="center"/>
          </w:tcPr>
          <w:p w:rsidR="00B13C7D" w:rsidRPr="00CA3C07" w:rsidRDefault="00B13C7D" w:rsidP="006C3041">
            <w:pPr>
              <w:spacing w:line="240" w:lineRule="auto"/>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ведения личного подсобного хозяйства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1000/3000</w:t>
            </w:r>
          </w:p>
        </w:tc>
      </w:tr>
      <w:tr w:rsidR="00B13C7D" w:rsidRPr="00CA3C07" w:rsidTr="00562641">
        <w:tc>
          <w:tcPr>
            <w:tcW w:w="669" w:type="dxa"/>
            <w:vMerge/>
            <w:vAlign w:val="center"/>
          </w:tcPr>
          <w:p w:rsidR="00B13C7D" w:rsidRPr="00CA3C07" w:rsidRDefault="00B13C7D" w:rsidP="006C3041">
            <w:pPr>
              <w:spacing w:line="240" w:lineRule="auto"/>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блокированная жилая застройка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450/1500</w:t>
            </w:r>
          </w:p>
        </w:tc>
      </w:tr>
      <w:tr w:rsidR="00B13C7D" w:rsidRPr="00CA3C07" w:rsidTr="00562641">
        <w:tc>
          <w:tcPr>
            <w:tcW w:w="669" w:type="dxa"/>
            <w:vMerge/>
            <w:vAlign w:val="center"/>
          </w:tcPr>
          <w:p w:rsidR="00B13C7D" w:rsidRPr="00CA3C07" w:rsidRDefault="00B13C7D" w:rsidP="006C3041">
            <w:pPr>
              <w:spacing w:line="240" w:lineRule="auto"/>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Pr>
                <w:rFonts w:ascii="Times New Roman" w:hAnsi="Times New Roman" w:cs="Times New Roman"/>
                <w:color w:val="000000"/>
                <w:sz w:val="22"/>
                <w:szCs w:val="24"/>
              </w:rPr>
              <w:t>- м</w:t>
            </w:r>
            <w:r w:rsidRPr="00CA3C07">
              <w:rPr>
                <w:rFonts w:ascii="Times New Roman" w:hAnsi="Times New Roman" w:cs="Times New Roman"/>
                <w:color w:val="000000"/>
                <w:sz w:val="22"/>
                <w:szCs w:val="24"/>
              </w:rPr>
              <w:t>алоэтажная многоквартирная жилая застройка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700/не регламентируется</w:t>
            </w:r>
          </w:p>
        </w:tc>
      </w:tr>
      <w:tr w:rsidR="00B13C7D" w:rsidRPr="00CA3C07" w:rsidTr="00562641">
        <w:tc>
          <w:tcPr>
            <w:tcW w:w="669" w:type="dxa"/>
            <w:vMerge/>
            <w:vAlign w:val="center"/>
          </w:tcPr>
          <w:p w:rsidR="00B13C7D" w:rsidRPr="00CA3C07" w:rsidRDefault="00B13C7D" w:rsidP="006C3041">
            <w:pPr>
              <w:spacing w:line="240" w:lineRule="auto"/>
              <w:jc w:val="center"/>
              <w:rPr>
                <w:rFonts w:ascii="Times New Roman" w:hAnsi="Times New Roman" w:cs="Times New Roman"/>
                <w:color w:val="000000"/>
                <w:sz w:val="22"/>
                <w:szCs w:val="24"/>
              </w:rPr>
            </w:pPr>
          </w:p>
        </w:tc>
        <w:tc>
          <w:tcPr>
            <w:tcW w:w="5672" w:type="dxa"/>
          </w:tcPr>
          <w:p w:rsidR="00B13C7D" w:rsidRPr="00D07649" w:rsidRDefault="00B13C7D" w:rsidP="006C3041">
            <w:pPr>
              <w:spacing w:line="240" w:lineRule="auto"/>
              <w:ind w:firstLine="0"/>
              <w:jc w:val="left"/>
              <w:rPr>
                <w:rFonts w:ascii="Times New Roman" w:hAnsi="Times New Roman" w:cs="Times New Roman"/>
                <w:color w:val="000000"/>
                <w:sz w:val="22"/>
                <w:szCs w:val="24"/>
              </w:rPr>
            </w:pPr>
            <w:r>
              <w:rPr>
                <w:rFonts w:ascii="Times New Roman" w:hAnsi="Times New Roman" w:cs="Times New Roman"/>
                <w:color w:val="000000"/>
                <w:sz w:val="22"/>
                <w:szCs w:val="24"/>
              </w:rPr>
              <w:t>- в</w:t>
            </w:r>
            <w:r w:rsidRPr="00D07649">
              <w:rPr>
                <w:rFonts w:ascii="Times New Roman" w:hAnsi="Times New Roman" w:cs="Times New Roman"/>
                <w:color w:val="000000"/>
                <w:sz w:val="22"/>
                <w:szCs w:val="24"/>
              </w:rPr>
              <w:t>едение огородничества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45</w:t>
            </w:r>
            <w:r w:rsidRPr="00CA3C07">
              <w:rPr>
                <w:rFonts w:ascii="Times New Roman" w:hAnsi="Times New Roman" w:cs="Times New Roman"/>
                <w:color w:val="000000"/>
                <w:sz w:val="22"/>
                <w:szCs w:val="24"/>
              </w:rPr>
              <w:t>0/1500</w:t>
            </w:r>
          </w:p>
        </w:tc>
      </w:tr>
      <w:tr w:rsidR="00B13C7D" w:rsidRPr="00CA3C07" w:rsidTr="00562641">
        <w:tc>
          <w:tcPr>
            <w:tcW w:w="669" w:type="dxa"/>
            <w:vMerge/>
            <w:vAlign w:val="center"/>
          </w:tcPr>
          <w:p w:rsidR="00B13C7D" w:rsidRPr="00CA3C07" w:rsidRDefault="00B13C7D" w:rsidP="006C3041">
            <w:pPr>
              <w:spacing w:line="240" w:lineRule="auto"/>
              <w:jc w:val="center"/>
              <w:rPr>
                <w:rFonts w:ascii="Times New Roman" w:hAnsi="Times New Roman" w:cs="Times New Roman"/>
                <w:color w:val="000000"/>
                <w:sz w:val="22"/>
                <w:szCs w:val="24"/>
              </w:rPr>
            </w:pPr>
          </w:p>
        </w:tc>
        <w:tc>
          <w:tcPr>
            <w:tcW w:w="5672" w:type="dxa"/>
          </w:tcPr>
          <w:p w:rsidR="00B13C7D" w:rsidRPr="00D07649" w:rsidRDefault="00B13C7D" w:rsidP="006C3041">
            <w:pPr>
              <w:spacing w:line="240" w:lineRule="auto"/>
              <w:ind w:firstLine="0"/>
              <w:jc w:val="left"/>
              <w:rPr>
                <w:rFonts w:ascii="Times New Roman" w:hAnsi="Times New Roman" w:cs="Times New Roman"/>
                <w:color w:val="000000"/>
                <w:sz w:val="22"/>
                <w:szCs w:val="24"/>
              </w:rPr>
            </w:pPr>
            <w:r>
              <w:rPr>
                <w:rFonts w:ascii="Times New Roman" w:hAnsi="Times New Roman" w:cs="Times New Roman"/>
                <w:color w:val="000000"/>
                <w:sz w:val="22"/>
                <w:szCs w:val="24"/>
              </w:rPr>
              <w:t>- в</w:t>
            </w:r>
            <w:r w:rsidRPr="00D07649">
              <w:rPr>
                <w:rFonts w:ascii="Times New Roman" w:hAnsi="Times New Roman" w:cs="Times New Roman"/>
                <w:color w:val="000000"/>
                <w:sz w:val="22"/>
                <w:szCs w:val="24"/>
              </w:rPr>
              <w:t>едение садоводства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45</w:t>
            </w:r>
            <w:r w:rsidRPr="00CA3C07">
              <w:rPr>
                <w:rFonts w:ascii="Times New Roman" w:hAnsi="Times New Roman" w:cs="Times New Roman"/>
                <w:color w:val="000000"/>
                <w:sz w:val="22"/>
                <w:szCs w:val="24"/>
              </w:rPr>
              <w:t>0/1500</w:t>
            </w:r>
          </w:p>
        </w:tc>
      </w:tr>
      <w:tr w:rsidR="00B13C7D" w:rsidRPr="00CA3C07" w:rsidTr="00562641">
        <w:tc>
          <w:tcPr>
            <w:tcW w:w="669" w:type="dxa"/>
            <w:vMerge w:val="restart"/>
            <w:vAlign w:val="center"/>
          </w:tcPr>
          <w:p w:rsidR="00B13C7D" w:rsidRPr="00CA3C07" w:rsidRDefault="00B13C7D" w:rsidP="006C3041">
            <w:pPr>
              <w:spacing w:line="240" w:lineRule="auto"/>
              <w:jc w:val="center"/>
              <w:rPr>
                <w:rFonts w:ascii="Times New Roman" w:hAnsi="Times New Roman" w:cs="Times New Roman"/>
                <w:color w:val="000000"/>
                <w:sz w:val="22"/>
                <w:szCs w:val="24"/>
              </w:rPr>
            </w:pPr>
            <w:r>
              <w:rPr>
                <w:rFonts w:ascii="Times New Roman" w:hAnsi="Times New Roman" w:cs="Times New Roman"/>
                <w:color w:val="000000"/>
                <w:sz w:val="22"/>
                <w:szCs w:val="24"/>
              </w:rPr>
              <w:t>2</w:t>
            </w: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ширина участка по уличному фронту (м):</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индивидуального жилищного строительства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20/30</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ведения личного подсобного хозяйства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20/30</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блокированная жилая застройка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15/30</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Pr>
                <w:rFonts w:ascii="Times New Roman" w:hAnsi="Times New Roman" w:cs="Times New Roman"/>
                <w:color w:val="000000"/>
                <w:sz w:val="22"/>
                <w:szCs w:val="24"/>
              </w:rPr>
              <w:t>- м</w:t>
            </w:r>
            <w:r w:rsidRPr="00CA3C07">
              <w:rPr>
                <w:rFonts w:ascii="Times New Roman" w:hAnsi="Times New Roman" w:cs="Times New Roman"/>
                <w:color w:val="000000"/>
                <w:sz w:val="22"/>
                <w:szCs w:val="24"/>
              </w:rPr>
              <w:t>алоэтажная многоквартирная жилая застройка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35/не регламентируется</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D07649" w:rsidRDefault="00B13C7D" w:rsidP="006C3041">
            <w:pPr>
              <w:spacing w:line="240" w:lineRule="auto"/>
              <w:ind w:firstLine="0"/>
              <w:jc w:val="left"/>
              <w:rPr>
                <w:rFonts w:ascii="Times New Roman" w:hAnsi="Times New Roman" w:cs="Times New Roman"/>
                <w:color w:val="000000"/>
                <w:sz w:val="22"/>
                <w:szCs w:val="24"/>
              </w:rPr>
            </w:pPr>
            <w:r>
              <w:rPr>
                <w:rFonts w:ascii="Times New Roman" w:hAnsi="Times New Roman" w:cs="Times New Roman"/>
                <w:color w:val="000000"/>
                <w:sz w:val="22"/>
                <w:szCs w:val="24"/>
              </w:rPr>
              <w:t>- в</w:t>
            </w:r>
            <w:r w:rsidRPr="00D07649">
              <w:rPr>
                <w:rFonts w:ascii="Times New Roman" w:hAnsi="Times New Roman" w:cs="Times New Roman"/>
                <w:color w:val="000000"/>
                <w:sz w:val="22"/>
                <w:szCs w:val="24"/>
              </w:rPr>
              <w:t>едение огородничества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15</w:t>
            </w:r>
            <w:r w:rsidRPr="00CA3C07">
              <w:rPr>
                <w:rFonts w:ascii="Times New Roman" w:hAnsi="Times New Roman" w:cs="Times New Roman"/>
                <w:color w:val="000000"/>
                <w:sz w:val="22"/>
                <w:szCs w:val="24"/>
              </w:rPr>
              <w:t>/30</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D07649" w:rsidRDefault="00B13C7D" w:rsidP="006C3041">
            <w:pPr>
              <w:spacing w:line="240" w:lineRule="auto"/>
              <w:ind w:firstLine="0"/>
              <w:jc w:val="left"/>
              <w:rPr>
                <w:rFonts w:ascii="Times New Roman" w:hAnsi="Times New Roman" w:cs="Times New Roman"/>
                <w:color w:val="000000"/>
                <w:sz w:val="22"/>
                <w:szCs w:val="24"/>
              </w:rPr>
            </w:pPr>
            <w:r>
              <w:rPr>
                <w:rFonts w:ascii="Times New Roman" w:hAnsi="Times New Roman" w:cs="Times New Roman"/>
                <w:color w:val="000000"/>
                <w:sz w:val="22"/>
                <w:szCs w:val="24"/>
              </w:rPr>
              <w:t>- в</w:t>
            </w:r>
            <w:r w:rsidRPr="00D07649">
              <w:rPr>
                <w:rFonts w:ascii="Times New Roman" w:hAnsi="Times New Roman" w:cs="Times New Roman"/>
                <w:color w:val="000000"/>
                <w:sz w:val="22"/>
                <w:szCs w:val="24"/>
              </w:rPr>
              <w:t>едение садоводства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15</w:t>
            </w:r>
            <w:r w:rsidRPr="00CA3C07">
              <w:rPr>
                <w:rFonts w:ascii="Times New Roman" w:hAnsi="Times New Roman" w:cs="Times New Roman"/>
                <w:color w:val="000000"/>
                <w:sz w:val="22"/>
                <w:szCs w:val="24"/>
              </w:rPr>
              <w:t>/30</w:t>
            </w:r>
          </w:p>
        </w:tc>
      </w:tr>
      <w:tr w:rsidR="00B13C7D" w:rsidRPr="00CA3C07" w:rsidTr="00562641">
        <w:tc>
          <w:tcPr>
            <w:tcW w:w="669" w:type="dxa"/>
            <w:vMerge w:val="restart"/>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w:t>
            </w: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длина (глубина) участка (м):</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индивидуального жилищного строительства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30/50</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ведения личного подсобного хозяйства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50/100</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блокированная жилая застройка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30/50</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Pr>
                <w:rFonts w:ascii="Times New Roman" w:hAnsi="Times New Roman" w:cs="Times New Roman"/>
                <w:color w:val="000000"/>
                <w:sz w:val="22"/>
                <w:szCs w:val="24"/>
              </w:rPr>
              <w:t>- м</w:t>
            </w:r>
            <w:r w:rsidRPr="00CA3C07">
              <w:rPr>
                <w:rFonts w:ascii="Times New Roman" w:hAnsi="Times New Roman" w:cs="Times New Roman"/>
                <w:color w:val="000000"/>
                <w:sz w:val="22"/>
                <w:szCs w:val="24"/>
              </w:rPr>
              <w:t>алоэтажная многоквартирная жилая застройка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20/ не регламентируется</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D07649" w:rsidRDefault="00B13C7D" w:rsidP="006C3041">
            <w:pPr>
              <w:spacing w:line="240" w:lineRule="auto"/>
              <w:ind w:firstLine="0"/>
              <w:jc w:val="left"/>
              <w:rPr>
                <w:rFonts w:ascii="Times New Roman" w:hAnsi="Times New Roman" w:cs="Times New Roman"/>
                <w:color w:val="000000"/>
                <w:sz w:val="22"/>
                <w:szCs w:val="24"/>
              </w:rPr>
            </w:pPr>
            <w:r>
              <w:rPr>
                <w:rFonts w:ascii="Times New Roman" w:hAnsi="Times New Roman" w:cs="Times New Roman"/>
                <w:color w:val="000000"/>
                <w:sz w:val="22"/>
                <w:szCs w:val="24"/>
              </w:rPr>
              <w:t>- в</w:t>
            </w:r>
            <w:r w:rsidRPr="00D07649">
              <w:rPr>
                <w:rFonts w:ascii="Times New Roman" w:hAnsi="Times New Roman" w:cs="Times New Roman"/>
                <w:color w:val="000000"/>
                <w:sz w:val="22"/>
                <w:szCs w:val="24"/>
              </w:rPr>
              <w:t>едение огородничества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30/50</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D07649" w:rsidRDefault="00B13C7D" w:rsidP="006C3041">
            <w:pPr>
              <w:spacing w:line="240" w:lineRule="auto"/>
              <w:ind w:firstLine="0"/>
              <w:jc w:val="left"/>
              <w:rPr>
                <w:rFonts w:ascii="Times New Roman" w:hAnsi="Times New Roman" w:cs="Times New Roman"/>
                <w:color w:val="000000"/>
                <w:sz w:val="22"/>
                <w:szCs w:val="24"/>
              </w:rPr>
            </w:pPr>
            <w:r>
              <w:rPr>
                <w:rFonts w:ascii="Times New Roman" w:hAnsi="Times New Roman" w:cs="Times New Roman"/>
                <w:color w:val="000000"/>
                <w:sz w:val="22"/>
                <w:szCs w:val="24"/>
              </w:rPr>
              <w:t>- в</w:t>
            </w:r>
            <w:r w:rsidRPr="00D07649">
              <w:rPr>
                <w:rFonts w:ascii="Times New Roman" w:hAnsi="Times New Roman" w:cs="Times New Roman"/>
                <w:color w:val="000000"/>
                <w:sz w:val="22"/>
                <w:szCs w:val="24"/>
              </w:rPr>
              <w:t>едение садоводства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30/50</w:t>
            </w:r>
          </w:p>
        </w:tc>
      </w:tr>
      <w:tr w:rsidR="00B13C7D" w:rsidRPr="00CA3C07" w:rsidTr="00562641">
        <w:tc>
          <w:tcPr>
            <w:tcW w:w="669" w:type="dxa"/>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w:t>
            </w: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Минимальные/максимальные параметры земельных участков условно разрешенного вида разрешенного использования</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Определяются проектом</w:t>
            </w:r>
          </w:p>
        </w:tc>
      </w:tr>
      <w:tr w:rsidR="00B13C7D" w:rsidRPr="00CA3C07" w:rsidTr="00562641">
        <w:tc>
          <w:tcPr>
            <w:tcW w:w="669" w:type="dxa"/>
            <w:vMerge w:val="restart"/>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5</w:t>
            </w: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Расстояние до красной линии улиц, не менее (м):</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индивидуального жилищного строительства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5</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ведения личного подсобного хозяйства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5</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блокированная жилая застройка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5</w:t>
            </w:r>
          </w:p>
        </w:tc>
      </w:tr>
      <w:tr w:rsidR="00B13C7D" w:rsidRPr="00CA3C07" w:rsidTr="00562641">
        <w:tc>
          <w:tcPr>
            <w:tcW w:w="669" w:type="dxa"/>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Pr>
                <w:rFonts w:ascii="Times New Roman" w:hAnsi="Times New Roman" w:cs="Times New Roman"/>
                <w:color w:val="000000"/>
                <w:sz w:val="22"/>
                <w:szCs w:val="24"/>
              </w:rPr>
              <w:t>- м</w:t>
            </w:r>
            <w:r w:rsidRPr="00CA3C07">
              <w:rPr>
                <w:rFonts w:ascii="Times New Roman" w:hAnsi="Times New Roman" w:cs="Times New Roman"/>
                <w:color w:val="000000"/>
                <w:sz w:val="22"/>
                <w:szCs w:val="24"/>
              </w:rPr>
              <w:t>алоэтажная многоквартирная жилая застройка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6 (без встроенных в первые этажи помещений общественного назначения), допускается по красной линии (со встроенными в первые этажи помещениями общественного назначения)</w:t>
            </w:r>
          </w:p>
        </w:tc>
      </w:tr>
      <w:tr w:rsidR="00B13C7D" w:rsidRPr="00CA3C07" w:rsidTr="00562641">
        <w:tc>
          <w:tcPr>
            <w:tcW w:w="669" w:type="dxa"/>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D07649" w:rsidRDefault="00B13C7D" w:rsidP="006C3041">
            <w:pPr>
              <w:spacing w:line="240" w:lineRule="auto"/>
              <w:ind w:firstLine="0"/>
              <w:jc w:val="left"/>
              <w:rPr>
                <w:rFonts w:ascii="Times New Roman" w:hAnsi="Times New Roman" w:cs="Times New Roman"/>
                <w:color w:val="000000"/>
                <w:sz w:val="22"/>
                <w:szCs w:val="24"/>
              </w:rPr>
            </w:pPr>
            <w:r>
              <w:rPr>
                <w:rFonts w:ascii="Times New Roman" w:hAnsi="Times New Roman" w:cs="Times New Roman"/>
                <w:color w:val="000000"/>
                <w:sz w:val="22"/>
                <w:szCs w:val="24"/>
              </w:rPr>
              <w:t>- в</w:t>
            </w:r>
            <w:r w:rsidRPr="00D07649">
              <w:rPr>
                <w:rFonts w:ascii="Times New Roman" w:hAnsi="Times New Roman" w:cs="Times New Roman"/>
                <w:color w:val="000000"/>
                <w:sz w:val="22"/>
                <w:szCs w:val="24"/>
              </w:rPr>
              <w:t>едение огородничества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5</w:t>
            </w:r>
          </w:p>
        </w:tc>
      </w:tr>
      <w:tr w:rsidR="00B13C7D" w:rsidRPr="00CA3C07" w:rsidTr="00562641">
        <w:tc>
          <w:tcPr>
            <w:tcW w:w="669" w:type="dxa"/>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D07649" w:rsidRDefault="00B13C7D" w:rsidP="006C3041">
            <w:pPr>
              <w:spacing w:line="240" w:lineRule="auto"/>
              <w:ind w:firstLine="0"/>
              <w:jc w:val="left"/>
              <w:rPr>
                <w:rFonts w:ascii="Times New Roman" w:hAnsi="Times New Roman" w:cs="Times New Roman"/>
                <w:color w:val="000000"/>
                <w:sz w:val="22"/>
                <w:szCs w:val="24"/>
              </w:rPr>
            </w:pPr>
            <w:r>
              <w:rPr>
                <w:rFonts w:ascii="Times New Roman" w:hAnsi="Times New Roman" w:cs="Times New Roman"/>
                <w:color w:val="000000"/>
                <w:sz w:val="22"/>
                <w:szCs w:val="24"/>
              </w:rPr>
              <w:t>- в</w:t>
            </w:r>
            <w:r w:rsidRPr="00D07649">
              <w:rPr>
                <w:rFonts w:ascii="Times New Roman" w:hAnsi="Times New Roman" w:cs="Times New Roman"/>
                <w:color w:val="000000"/>
                <w:sz w:val="22"/>
                <w:szCs w:val="24"/>
              </w:rPr>
              <w:t>едение садоводства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5</w:t>
            </w:r>
          </w:p>
        </w:tc>
      </w:tr>
      <w:tr w:rsidR="00B13C7D" w:rsidRPr="00CA3C07" w:rsidTr="00562641">
        <w:tc>
          <w:tcPr>
            <w:tcW w:w="669" w:type="dxa"/>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w:t>
            </w: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Отступы от красной линии для объектов капитального строительства существующей застройки</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в соответствии со сложившейся линией застройки</w:t>
            </w:r>
          </w:p>
        </w:tc>
      </w:tr>
      <w:tr w:rsidR="00B13C7D" w:rsidRPr="00CA3C07" w:rsidTr="00562641">
        <w:tc>
          <w:tcPr>
            <w:tcW w:w="669" w:type="dxa"/>
            <w:vMerge w:val="restart"/>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7</w:t>
            </w: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Максимальный процент застройки, %:</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индивидуального жилищного строительства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40</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ведения личного подсобного хозяйства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40</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блокированная жилая застройка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60</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Pr>
                <w:rFonts w:ascii="Times New Roman" w:hAnsi="Times New Roman" w:cs="Times New Roman"/>
                <w:color w:val="000000"/>
                <w:sz w:val="22"/>
                <w:szCs w:val="24"/>
              </w:rPr>
              <w:t>- м</w:t>
            </w:r>
            <w:r w:rsidRPr="00CA3C07">
              <w:rPr>
                <w:rFonts w:ascii="Times New Roman" w:hAnsi="Times New Roman" w:cs="Times New Roman"/>
                <w:color w:val="000000"/>
                <w:sz w:val="22"/>
                <w:szCs w:val="24"/>
              </w:rPr>
              <w:t>алоэтажная многоквартирная жилая застройка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60</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общественных объектов</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80</w:t>
            </w:r>
          </w:p>
        </w:tc>
      </w:tr>
      <w:tr w:rsidR="00B13C7D" w:rsidRPr="00CA3C07" w:rsidTr="00562641">
        <w:tc>
          <w:tcPr>
            <w:tcW w:w="669" w:type="dxa"/>
            <w:vMerge w:val="restart"/>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8</w:t>
            </w: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Минимальный процент озеленения, %:</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индивидуального жилищного строительства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20</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ведения личного подсобного хозяйства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20</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блокированная жилая застройка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20</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общественных объектов</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20</w:t>
            </w:r>
          </w:p>
        </w:tc>
      </w:tr>
      <w:tr w:rsidR="00B13C7D" w:rsidRPr="00CA3C07" w:rsidTr="00562641">
        <w:tc>
          <w:tcPr>
            <w:tcW w:w="669" w:type="dxa"/>
            <w:vMerge w:val="restart"/>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9</w:t>
            </w: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Максимальное количество этажей:</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индивидуального жилищного строительства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ведения личного подсобного хозяйства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блокированная жилая застройка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Pr>
                <w:rFonts w:ascii="Times New Roman" w:hAnsi="Times New Roman" w:cs="Times New Roman"/>
                <w:color w:val="000000"/>
                <w:sz w:val="22"/>
                <w:szCs w:val="24"/>
              </w:rPr>
              <w:t>- м</w:t>
            </w:r>
            <w:r w:rsidRPr="00CA3C07">
              <w:rPr>
                <w:rFonts w:ascii="Times New Roman" w:hAnsi="Times New Roman" w:cs="Times New Roman"/>
                <w:color w:val="000000"/>
                <w:sz w:val="22"/>
                <w:szCs w:val="24"/>
              </w:rPr>
              <w:t>алоэтажная многоквартирная жилая застройка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3</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D07649" w:rsidRDefault="00B13C7D" w:rsidP="006C3041">
            <w:pPr>
              <w:spacing w:line="240" w:lineRule="auto"/>
              <w:ind w:firstLine="0"/>
              <w:jc w:val="left"/>
              <w:rPr>
                <w:rFonts w:ascii="Times New Roman" w:hAnsi="Times New Roman" w:cs="Times New Roman"/>
                <w:color w:val="000000"/>
                <w:sz w:val="22"/>
                <w:szCs w:val="24"/>
              </w:rPr>
            </w:pPr>
            <w:r>
              <w:rPr>
                <w:rFonts w:ascii="Times New Roman" w:hAnsi="Times New Roman" w:cs="Times New Roman"/>
                <w:color w:val="000000"/>
                <w:sz w:val="22"/>
                <w:szCs w:val="24"/>
              </w:rPr>
              <w:t>- в</w:t>
            </w:r>
            <w:r w:rsidRPr="00D07649">
              <w:rPr>
                <w:rFonts w:ascii="Times New Roman" w:hAnsi="Times New Roman" w:cs="Times New Roman"/>
                <w:color w:val="000000"/>
                <w:sz w:val="22"/>
                <w:szCs w:val="24"/>
              </w:rPr>
              <w:t>едение огородничества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1</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D07649" w:rsidRDefault="00B13C7D" w:rsidP="006C3041">
            <w:pPr>
              <w:spacing w:line="240" w:lineRule="auto"/>
              <w:ind w:firstLine="0"/>
              <w:jc w:val="left"/>
              <w:rPr>
                <w:rFonts w:ascii="Times New Roman" w:hAnsi="Times New Roman" w:cs="Times New Roman"/>
                <w:color w:val="000000"/>
                <w:sz w:val="22"/>
                <w:szCs w:val="24"/>
              </w:rPr>
            </w:pPr>
            <w:r>
              <w:rPr>
                <w:rFonts w:ascii="Times New Roman" w:hAnsi="Times New Roman" w:cs="Times New Roman"/>
                <w:color w:val="000000"/>
                <w:sz w:val="22"/>
                <w:szCs w:val="24"/>
              </w:rPr>
              <w:t>- в</w:t>
            </w:r>
            <w:r w:rsidRPr="00D07649">
              <w:rPr>
                <w:rFonts w:ascii="Times New Roman" w:hAnsi="Times New Roman" w:cs="Times New Roman"/>
                <w:color w:val="000000"/>
                <w:sz w:val="22"/>
                <w:szCs w:val="24"/>
              </w:rPr>
              <w:t>едение садоводства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1</w:t>
            </w:r>
          </w:p>
        </w:tc>
      </w:tr>
      <w:tr w:rsidR="00B13C7D" w:rsidRPr="00CA3C07" w:rsidTr="00562641">
        <w:tc>
          <w:tcPr>
            <w:tcW w:w="669" w:type="dxa"/>
            <w:vMerge w:val="restart"/>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10</w:t>
            </w: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Максимальная высота ограждения, м:</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индивидуального жилищного строительства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1,8</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ведения личного подсобного хозяйства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1,8</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блокированная жилая застройка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1,8</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Pr>
                <w:rFonts w:ascii="Times New Roman" w:hAnsi="Times New Roman" w:cs="Times New Roman"/>
                <w:color w:val="000000"/>
                <w:sz w:val="22"/>
                <w:szCs w:val="24"/>
              </w:rPr>
              <w:t>- м</w:t>
            </w:r>
            <w:r w:rsidRPr="00CA3C07">
              <w:rPr>
                <w:rFonts w:ascii="Times New Roman" w:hAnsi="Times New Roman" w:cs="Times New Roman"/>
                <w:color w:val="000000"/>
                <w:sz w:val="22"/>
                <w:szCs w:val="24"/>
              </w:rPr>
              <w:t>алоэтажная многоквартирная жилая застройка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1,8</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D07649" w:rsidRDefault="00B13C7D" w:rsidP="006C3041">
            <w:pPr>
              <w:spacing w:line="240" w:lineRule="auto"/>
              <w:ind w:firstLine="0"/>
              <w:jc w:val="left"/>
              <w:rPr>
                <w:rFonts w:ascii="Times New Roman" w:hAnsi="Times New Roman" w:cs="Times New Roman"/>
                <w:color w:val="000000"/>
                <w:sz w:val="22"/>
                <w:szCs w:val="24"/>
              </w:rPr>
            </w:pPr>
            <w:r>
              <w:rPr>
                <w:rFonts w:ascii="Times New Roman" w:hAnsi="Times New Roman" w:cs="Times New Roman"/>
                <w:color w:val="000000"/>
                <w:sz w:val="22"/>
                <w:szCs w:val="24"/>
              </w:rPr>
              <w:t>- в</w:t>
            </w:r>
            <w:r w:rsidRPr="00D07649">
              <w:rPr>
                <w:rFonts w:ascii="Times New Roman" w:hAnsi="Times New Roman" w:cs="Times New Roman"/>
                <w:color w:val="000000"/>
                <w:sz w:val="22"/>
                <w:szCs w:val="24"/>
              </w:rPr>
              <w:t>едение огородничества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1,8</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D07649" w:rsidRDefault="00B13C7D" w:rsidP="006C3041">
            <w:pPr>
              <w:spacing w:line="240" w:lineRule="auto"/>
              <w:ind w:firstLine="0"/>
              <w:jc w:val="left"/>
              <w:rPr>
                <w:rFonts w:ascii="Times New Roman" w:hAnsi="Times New Roman" w:cs="Times New Roman"/>
                <w:color w:val="000000"/>
                <w:sz w:val="22"/>
                <w:szCs w:val="24"/>
              </w:rPr>
            </w:pPr>
            <w:r>
              <w:rPr>
                <w:rFonts w:ascii="Times New Roman" w:hAnsi="Times New Roman" w:cs="Times New Roman"/>
                <w:color w:val="000000"/>
                <w:sz w:val="22"/>
                <w:szCs w:val="24"/>
              </w:rPr>
              <w:t>- в</w:t>
            </w:r>
            <w:r w:rsidRPr="00D07649">
              <w:rPr>
                <w:rFonts w:ascii="Times New Roman" w:hAnsi="Times New Roman" w:cs="Times New Roman"/>
                <w:color w:val="000000"/>
                <w:sz w:val="22"/>
                <w:szCs w:val="24"/>
              </w:rPr>
              <w:t>едение садоводства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1,8</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общественных объектов</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1,8</w:t>
            </w:r>
          </w:p>
        </w:tc>
      </w:tr>
      <w:tr w:rsidR="00B13C7D" w:rsidRPr="00CA3C07" w:rsidTr="00562641">
        <w:tc>
          <w:tcPr>
            <w:tcW w:w="669" w:type="dxa"/>
            <w:vMerge w:val="restart"/>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11</w:t>
            </w: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Минимальный отступ стен зданий с окнами из жилых помещений от границ соседних участков, м:</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индивидуального жилищного строительства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для ведения личного подсобного хозяйства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 блокированная жилая застройка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D07649" w:rsidRDefault="00B13C7D" w:rsidP="006C3041">
            <w:pPr>
              <w:spacing w:line="240" w:lineRule="auto"/>
              <w:ind w:firstLine="0"/>
              <w:jc w:val="left"/>
              <w:rPr>
                <w:rFonts w:ascii="Times New Roman" w:hAnsi="Times New Roman" w:cs="Times New Roman"/>
                <w:color w:val="000000"/>
                <w:sz w:val="22"/>
                <w:szCs w:val="24"/>
              </w:rPr>
            </w:pPr>
            <w:r>
              <w:rPr>
                <w:rFonts w:ascii="Times New Roman" w:hAnsi="Times New Roman" w:cs="Times New Roman"/>
                <w:color w:val="000000"/>
                <w:sz w:val="22"/>
                <w:szCs w:val="24"/>
              </w:rPr>
              <w:t>- в</w:t>
            </w:r>
            <w:r w:rsidRPr="00D07649">
              <w:rPr>
                <w:rFonts w:ascii="Times New Roman" w:hAnsi="Times New Roman" w:cs="Times New Roman"/>
                <w:color w:val="000000"/>
                <w:sz w:val="22"/>
                <w:szCs w:val="24"/>
              </w:rPr>
              <w:t>едение огородничества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3</w:t>
            </w:r>
          </w:p>
        </w:tc>
      </w:tr>
      <w:tr w:rsidR="00B13C7D" w:rsidRPr="00CA3C07" w:rsidTr="00562641">
        <w:tc>
          <w:tcPr>
            <w:tcW w:w="669" w:type="dxa"/>
            <w:vMerge/>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p>
        </w:tc>
        <w:tc>
          <w:tcPr>
            <w:tcW w:w="5672" w:type="dxa"/>
          </w:tcPr>
          <w:p w:rsidR="00B13C7D" w:rsidRPr="00D07649" w:rsidRDefault="00B13C7D" w:rsidP="006C3041">
            <w:pPr>
              <w:spacing w:line="240" w:lineRule="auto"/>
              <w:ind w:firstLine="0"/>
              <w:jc w:val="left"/>
              <w:rPr>
                <w:rFonts w:ascii="Times New Roman" w:hAnsi="Times New Roman" w:cs="Times New Roman"/>
                <w:color w:val="000000"/>
                <w:sz w:val="22"/>
                <w:szCs w:val="24"/>
              </w:rPr>
            </w:pPr>
            <w:r>
              <w:rPr>
                <w:rFonts w:ascii="Times New Roman" w:hAnsi="Times New Roman" w:cs="Times New Roman"/>
                <w:color w:val="000000"/>
                <w:sz w:val="22"/>
                <w:szCs w:val="24"/>
              </w:rPr>
              <w:t>- в</w:t>
            </w:r>
            <w:r w:rsidRPr="00D07649">
              <w:rPr>
                <w:rFonts w:ascii="Times New Roman" w:hAnsi="Times New Roman" w:cs="Times New Roman"/>
                <w:color w:val="000000"/>
                <w:sz w:val="22"/>
                <w:szCs w:val="24"/>
              </w:rPr>
              <w:t>едение садоводства</w:t>
            </w:r>
          </w:p>
        </w:tc>
        <w:tc>
          <w:tcPr>
            <w:tcW w:w="372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3</w:t>
            </w:r>
          </w:p>
        </w:tc>
      </w:tr>
    </w:tbl>
    <w:p w:rsidR="00B13C7D" w:rsidRPr="00E55571" w:rsidRDefault="00B13C7D" w:rsidP="00B13C7D">
      <w:pPr>
        <w:widowControl/>
        <w:autoSpaceDE/>
        <w:autoSpaceDN/>
        <w:adjustRightInd/>
        <w:spacing w:line="240" w:lineRule="auto"/>
        <w:ind w:firstLine="284"/>
        <w:rPr>
          <w:rFonts w:ascii="Times New Roman" w:hAnsi="Times New Roman" w:cs="Times New Roman"/>
          <w:color w:val="000000"/>
          <w:sz w:val="24"/>
          <w:szCs w:val="22"/>
        </w:rPr>
      </w:pPr>
      <w:r>
        <w:rPr>
          <w:rFonts w:ascii="Times New Roman" w:hAnsi="Times New Roman" w:cs="Times New Roman"/>
          <w:color w:val="000000"/>
          <w:sz w:val="24"/>
          <w:szCs w:val="22"/>
        </w:rPr>
        <w:t xml:space="preserve">7. </w:t>
      </w:r>
      <w:r w:rsidRPr="00E55571">
        <w:rPr>
          <w:rFonts w:ascii="Times New Roman" w:hAnsi="Times New Roman" w:cs="Times New Roman"/>
          <w:color w:val="000000"/>
          <w:sz w:val="24"/>
          <w:szCs w:val="22"/>
        </w:rPr>
        <w:t>При угловом 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w:t>
      </w:r>
    </w:p>
    <w:p w:rsidR="00B13C7D" w:rsidRPr="00E55571" w:rsidRDefault="00B13C7D" w:rsidP="00B13C7D">
      <w:pPr>
        <w:spacing w:line="240" w:lineRule="auto"/>
        <w:ind w:firstLine="284"/>
        <w:rPr>
          <w:rFonts w:ascii="Times New Roman" w:hAnsi="Times New Roman" w:cs="Times New Roman"/>
          <w:color w:val="000000"/>
          <w:sz w:val="24"/>
          <w:szCs w:val="22"/>
        </w:rPr>
      </w:pPr>
      <w:r>
        <w:rPr>
          <w:rFonts w:ascii="Times New Roman" w:hAnsi="Times New Roman" w:cs="Times New Roman"/>
          <w:color w:val="000000"/>
          <w:sz w:val="24"/>
          <w:szCs w:val="22"/>
        </w:rPr>
        <w:t xml:space="preserve">8. </w:t>
      </w:r>
      <w:r w:rsidRPr="00E55571">
        <w:rPr>
          <w:rFonts w:ascii="Times New Roman" w:hAnsi="Times New Roman" w:cs="Times New Roman"/>
          <w:color w:val="000000"/>
          <w:sz w:val="24"/>
          <w:szCs w:val="22"/>
        </w:rPr>
        <w:t>Расстояния между жилыми и общественными, а также производственными зданиями следует принимать на          основе расчетов инсоляции и освещенности в соответствии с нормами инсоляции, нормами освещенности, а также в соответствии с противопожарными требованиями</w:t>
      </w:r>
      <w:r w:rsidRPr="00E55571">
        <w:rPr>
          <w:rFonts w:ascii="Times New Roman" w:hAnsi="Times New Roman" w:cs="Times New Roman"/>
          <w:color w:val="000000"/>
          <w:sz w:val="24"/>
          <w:szCs w:val="22"/>
          <w:shd w:val="clear" w:color="auto" w:fill="F6F6F6"/>
        </w:rPr>
        <w:t>.</w:t>
      </w:r>
    </w:p>
    <w:p w:rsidR="00B13C7D" w:rsidRPr="00E55571" w:rsidRDefault="00B13C7D" w:rsidP="00B13C7D">
      <w:pPr>
        <w:widowControl/>
        <w:autoSpaceDE/>
        <w:autoSpaceDN/>
        <w:adjustRightInd/>
        <w:spacing w:line="240" w:lineRule="auto"/>
        <w:ind w:firstLine="284"/>
        <w:rPr>
          <w:rFonts w:ascii="Times New Roman" w:hAnsi="Times New Roman" w:cs="Times New Roman"/>
          <w:color w:val="000000"/>
          <w:sz w:val="24"/>
          <w:szCs w:val="22"/>
        </w:rPr>
      </w:pPr>
      <w:r>
        <w:rPr>
          <w:rFonts w:ascii="Times New Roman" w:hAnsi="Times New Roman" w:cs="Times New Roman"/>
          <w:color w:val="000000"/>
          <w:sz w:val="24"/>
          <w:szCs w:val="22"/>
        </w:rPr>
        <w:t xml:space="preserve">9. </w:t>
      </w:r>
      <w:r w:rsidRPr="00E55571">
        <w:rPr>
          <w:rFonts w:ascii="Times New Roman" w:hAnsi="Times New Roman" w:cs="Times New Roman"/>
          <w:color w:val="000000"/>
          <w:sz w:val="24"/>
          <w:szCs w:val="22"/>
        </w:rPr>
        <w:t>Минимальный размер площади земельного участка, используемого для размещения индивидуальных гаражей - 50 кв.м;  для размещения объектов мелкорозничной торговли – 5 кв.м.</w:t>
      </w:r>
    </w:p>
    <w:p w:rsidR="00B13C7D" w:rsidRPr="00E55571" w:rsidRDefault="00B13C7D" w:rsidP="00B13C7D">
      <w:pPr>
        <w:widowControl/>
        <w:autoSpaceDE/>
        <w:autoSpaceDN/>
        <w:adjustRightInd/>
        <w:spacing w:line="240" w:lineRule="auto"/>
        <w:ind w:firstLine="284"/>
        <w:rPr>
          <w:rFonts w:ascii="Times New Roman" w:hAnsi="Times New Roman" w:cs="Times New Roman"/>
          <w:color w:val="000000"/>
          <w:sz w:val="24"/>
          <w:szCs w:val="22"/>
        </w:rPr>
      </w:pPr>
      <w:r>
        <w:rPr>
          <w:rFonts w:ascii="Times New Roman" w:hAnsi="Times New Roman" w:cs="Times New Roman"/>
          <w:color w:val="000000"/>
          <w:sz w:val="24"/>
          <w:szCs w:val="22"/>
        </w:rPr>
        <w:t xml:space="preserve">10. </w:t>
      </w:r>
      <w:r w:rsidRPr="00E55571">
        <w:rPr>
          <w:rFonts w:ascii="Times New Roman" w:hAnsi="Times New Roman" w:cs="Times New Roman"/>
          <w:color w:val="000000"/>
          <w:sz w:val="24"/>
          <w:szCs w:val="22"/>
        </w:rPr>
        <w:t xml:space="preserve">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w:t>
      </w:r>
      <w:smartTag w:uri="urn:schemas-microsoft-com:office:smarttags" w:element="metricconverter">
        <w:smartTagPr>
          <w:attr w:name="ProductID" w:val="0,1 га"/>
        </w:smartTagPr>
        <w:r w:rsidRPr="00E55571">
          <w:rPr>
            <w:rFonts w:ascii="Times New Roman" w:hAnsi="Times New Roman" w:cs="Times New Roman"/>
            <w:color w:val="000000"/>
            <w:sz w:val="24"/>
            <w:szCs w:val="22"/>
          </w:rPr>
          <w:t>0,1 га</w:t>
        </w:r>
      </w:smartTag>
    </w:p>
    <w:p w:rsidR="00B13C7D" w:rsidRPr="00E55571" w:rsidRDefault="00B13C7D" w:rsidP="00B13C7D">
      <w:pPr>
        <w:widowControl/>
        <w:autoSpaceDE/>
        <w:autoSpaceDN/>
        <w:adjustRightInd/>
        <w:spacing w:line="240" w:lineRule="auto"/>
        <w:ind w:firstLine="284"/>
        <w:rPr>
          <w:rFonts w:ascii="Times New Roman" w:hAnsi="Times New Roman" w:cs="Times New Roman"/>
          <w:color w:val="000000"/>
          <w:spacing w:val="-1"/>
          <w:sz w:val="24"/>
          <w:szCs w:val="22"/>
        </w:rPr>
      </w:pPr>
      <w:r>
        <w:rPr>
          <w:rFonts w:ascii="Times New Roman" w:hAnsi="Times New Roman" w:cs="Times New Roman"/>
          <w:color w:val="000000"/>
          <w:sz w:val="24"/>
          <w:szCs w:val="22"/>
        </w:rPr>
        <w:t xml:space="preserve">11. </w:t>
      </w:r>
      <w:r w:rsidRPr="00E55571">
        <w:rPr>
          <w:rFonts w:ascii="Times New Roman" w:hAnsi="Times New Roman" w:cs="Times New Roman"/>
          <w:color w:val="000000"/>
          <w:sz w:val="24"/>
          <w:szCs w:val="22"/>
        </w:rPr>
        <w:t>До</w:t>
      </w:r>
      <w:r w:rsidRPr="00E55571">
        <w:rPr>
          <w:rFonts w:ascii="Times New Roman" w:hAnsi="Times New Roman" w:cs="Times New Roman"/>
          <w:color w:val="000000"/>
          <w:spacing w:val="-1"/>
          <w:sz w:val="24"/>
          <w:szCs w:val="22"/>
        </w:rPr>
        <w:t xml:space="preserve"> границы соседнего приквартирного участка расстояния по санитарно-бытовым и зооветеринарным требованиям должны быть не менее: </w:t>
      </w:r>
    </w:p>
    <w:p w:rsidR="00B13C7D" w:rsidRPr="00E55571" w:rsidRDefault="00B13C7D" w:rsidP="00B13C7D">
      <w:pPr>
        <w:suppressAutoHyphens/>
        <w:spacing w:line="240" w:lineRule="auto"/>
        <w:ind w:right="454" w:firstLine="284"/>
        <w:rPr>
          <w:rFonts w:ascii="Times New Roman" w:hAnsi="Times New Roman" w:cs="Times New Roman"/>
          <w:color w:val="000000"/>
          <w:spacing w:val="-1"/>
          <w:sz w:val="24"/>
          <w:szCs w:val="22"/>
        </w:rPr>
      </w:pPr>
      <w:r w:rsidRPr="00E55571">
        <w:rPr>
          <w:rFonts w:ascii="Times New Roman" w:hAnsi="Times New Roman" w:cs="Times New Roman"/>
          <w:color w:val="000000"/>
          <w:spacing w:val="-1"/>
          <w:sz w:val="24"/>
          <w:szCs w:val="22"/>
        </w:rPr>
        <w:t xml:space="preserve">-  от усадебного, одно-двухквартирного дома – </w:t>
      </w:r>
      <w:smartTag w:uri="urn:schemas-microsoft-com:office:smarttags" w:element="metricconverter">
        <w:smartTagPr>
          <w:attr w:name="ProductID" w:val="3 м"/>
        </w:smartTagPr>
        <w:r w:rsidRPr="00E55571">
          <w:rPr>
            <w:rFonts w:ascii="Times New Roman" w:hAnsi="Times New Roman" w:cs="Times New Roman"/>
            <w:color w:val="000000"/>
            <w:spacing w:val="-1"/>
            <w:sz w:val="24"/>
            <w:szCs w:val="22"/>
          </w:rPr>
          <w:t>3 м</w:t>
        </w:r>
      </w:smartTag>
      <w:r w:rsidRPr="00E55571">
        <w:rPr>
          <w:rFonts w:ascii="Times New Roman" w:hAnsi="Times New Roman" w:cs="Times New Roman"/>
          <w:color w:val="000000"/>
          <w:spacing w:val="-1"/>
          <w:sz w:val="24"/>
          <w:szCs w:val="22"/>
        </w:rPr>
        <w:t>;</w:t>
      </w:r>
    </w:p>
    <w:p w:rsidR="00B13C7D" w:rsidRPr="00E55571" w:rsidRDefault="00B13C7D" w:rsidP="00B13C7D">
      <w:pPr>
        <w:suppressAutoHyphens/>
        <w:spacing w:line="240" w:lineRule="auto"/>
        <w:ind w:right="454" w:firstLine="284"/>
        <w:rPr>
          <w:rFonts w:ascii="Times New Roman" w:hAnsi="Times New Roman" w:cs="Times New Roman"/>
          <w:color w:val="000000"/>
          <w:spacing w:val="-1"/>
          <w:sz w:val="24"/>
          <w:szCs w:val="22"/>
        </w:rPr>
      </w:pPr>
      <w:r w:rsidRPr="00E55571">
        <w:rPr>
          <w:rFonts w:ascii="Times New Roman" w:hAnsi="Times New Roman" w:cs="Times New Roman"/>
          <w:color w:val="000000"/>
          <w:spacing w:val="-1"/>
          <w:sz w:val="24"/>
          <w:szCs w:val="22"/>
        </w:rPr>
        <w:t xml:space="preserve">-  от постройки для содержания скота и птицы – </w:t>
      </w:r>
      <w:smartTag w:uri="urn:schemas-microsoft-com:office:smarttags" w:element="metricconverter">
        <w:smartTagPr>
          <w:attr w:name="ProductID" w:val="4 м"/>
        </w:smartTagPr>
        <w:r w:rsidRPr="00E55571">
          <w:rPr>
            <w:rFonts w:ascii="Times New Roman" w:hAnsi="Times New Roman" w:cs="Times New Roman"/>
            <w:color w:val="000000"/>
            <w:spacing w:val="-1"/>
            <w:sz w:val="24"/>
            <w:szCs w:val="22"/>
          </w:rPr>
          <w:t>4 м</w:t>
        </w:r>
      </w:smartTag>
      <w:r w:rsidRPr="00E55571">
        <w:rPr>
          <w:rFonts w:ascii="Times New Roman" w:hAnsi="Times New Roman" w:cs="Times New Roman"/>
          <w:color w:val="000000"/>
          <w:spacing w:val="-1"/>
          <w:sz w:val="24"/>
          <w:szCs w:val="22"/>
        </w:rPr>
        <w:t xml:space="preserve">; </w:t>
      </w:r>
    </w:p>
    <w:p w:rsidR="00B13C7D" w:rsidRDefault="00B13C7D" w:rsidP="00B13C7D">
      <w:pPr>
        <w:suppressAutoHyphens/>
        <w:spacing w:line="240" w:lineRule="auto"/>
        <w:ind w:right="454" w:firstLine="284"/>
        <w:rPr>
          <w:rFonts w:ascii="Times New Roman" w:hAnsi="Times New Roman" w:cs="Times New Roman"/>
          <w:color w:val="000000"/>
          <w:spacing w:val="-1"/>
          <w:sz w:val="24"/>
          <w:szCs w:val="22"/>
        </w:rPr>
      </w:pPr>
      <w:r w:rsidRPr="00E55571">
        <w:rPr>
          <w:rFonts w:ascii="Times New Roman" w:hAnsi="Times New Roman" w:cs="Times New Roman"/>
          <w:color w:val="000000"/>
          <w:spacing w:val="-1"/>
          <w:sz w:val="24"/>
          <w:szCs w:val="22"/>
        </w:rPr>
        <w:t xml:space="preserve">-  от других построек (бани, автостоянки и др.) – </w:t>
      </w:r>
      <w:smartTag w:uri="urn:schemas-microsoft-com:office:smarttags" w:element="metricconverter">
        <w:smartTagPr>
          <w:attr w:name="ProductID" w:val="1 м"/>
        </w:smartTagPr>
        <w:r w:rsidRPr="00E55571">
          <w:rPr>
            <w:rFonts w:ascii="Times New Roman" w:hAnsi="Times New Roman" w:cs="Times New Roman"/>
            <w:color w:val="000000"/>
            <w:spacing w:val="-1"/>
            <w:sz w:val="24"/>
            <w:szCs w:val="22"/>
          </w:rPr>
          <w:t>1 м</w:t>
        </w:r>
      </w:smartTag>
      <w:r w:rsidRPr="00E55571">
        <w:rPr>
          <w:rFonts w:ascii="Times New Roman" w:hAnsi="Times New Roman" w:cs="Times New Roman"/>
          <w:color w:val="000000"/>
          <w:spacing w:val="-1"/>
          <w:sz w:val="24"/>
          <w:szCs w:val="22"/>
        </w:rPr>
        <w:t xml:space="preserve">; </w:t>
      </w:r>
    </w:p>
    <w:p w:rsidR="00B13C7D" w:rsidRDefault="00B13C7D" w:rsidP="00B13C7D">
      <w:pPr>
        <w:suppressAutoHyphens/>
        <w:spacing w:line="240" w:lineRule="auto"/>
        <w:ind w:right="454" w:firstLine="284"/>
        <w:rPr>
          <w:rFonts w:ascii="Times New Roman" w:hAnsi="Times New Roman" w:cs="Times New Roman"/>
          <w:color w:val="000000"/>
          <w:spacing w:val="-1"/>
          <w:sz w:val="24"/>
          <w:szCs w:val="22"/>
        </w:rPr>
      </w:pPr>
      <w:r w:rsidRPr="00E55571">
        <w:rPr>
          <w:rFonts w:ascii="Times New Roman" w:hAnsi="Times New Roman" w:cs="Times New Roman"/>
          <w:color w:val="000000"/>
          <w:spacing w:val="-1"/>
          <w:sz w:val="24"/>
          <w:szCs w:val="22"/>
        </w:rPr>
        <w:t xml:space="preserve">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E55571">
          <w:rPr>
            <w:rFonts w:ascii="Times New Roman" w:hAnsi="Times New Roman" w:cs="Times New Roman"/>
            <w:color w:val="000000"/>
            <w:spacing w:val="-1"/>
            <w:sz w:val="24"/>
            <w:szCs w:val="22"/>
          </w:rPr>
          <w:t>6 м</w:t>
        </w:r>
      </w:smartTag>
      <w:r w:rsidRPr="00E55571">
        <w:rPr>
          <w:rFonts w:ascii="Times New Roman" w:hAnsi="Times New Roman" w:cs="Times New Roman"/>
          <w:color w:val="000000"/>
          <w:spacing w:val="-1"/>
          <w:sz w:val="24"/>
          <w:szCs w:val="22"/>
        </w:rPr>
        <w:t>.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w:t>
      </w:r>
      <w:r>
        <w:rPr>
          <w:rFonts w:ascii="Times New Roman" w:hAnsi="Times New Roman" w:cs="Times New Roman"/>
          <w:color w:val="000000"/>
          <w:spacing w:val="-1"/>
          <w:sz w:val="24"/>
          <w:szCs w:val="22"/>
        </w:rPr>
        <w:t xml:space="preserve">их приквартирных участков. </w:t>
      </w:r>
      <w:r w:rsidRPr="00E55571">
        <w:rPr>
          <w:rFonts w:ascii="Times New Roman" w:hAnsi="Times New Roman" w:cs="Times New Roman"/>
          <w:color w:val="000000"/>
          <w:spacing w:val="-1"/>
          <w:sz w:val="24"/>
          <w:szCs w:val="22"/>
        </w:rPr>
        <w:t>Допускается блокировка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F51CEF" w:rsidRDefault="00B13C7D" w:rsidP="00F51CEF">
      <w:pPr>
        <w:suppressAutoHyphens/>
        <w:spacing w:line="240" w:lineRule="auto"/>
        <w:ind w:right="454" w:firstLine="284"/>
        <w:rPr>
          <w:rFonts w:ascii="Times New Roman" w:hAnsi="Times New Roman" w:cs="Times New Roman"/>
          <w:color w:val="000000"/>
          <w:spacing w:val="-1"/>
          <w:sz w:val="24"/>
          <w:szCs w:val="22"/>
        </w:rPr>
      </w:pPr>
      <w:r>
        <w:rPr>
          <w:rFonts w:ascii="Times New Roman" w:hAnsi="Times New Roman" w:cs="Times New Roman"/>
          <w:color w:val="000000"/>
          <w:spacing w:val="-1"/>
          <w:sz w:val="24"/>
          <w:szCs w:val="22"/>
        </w:rPr>
        <w:t xml:space="preserve">12. </w:t>
      </w:r>
      <w:r w:rsidR="00F51CEF">
        <w:rPr>
          <w:rFonts w:ascii="Times New Roman" w:hAnsi="Times New Roman" w:cs="Times New Roman"/>
          <w:color w:val="000000"/>
          <w:spacing w:val="-1"/>
          <w:sz w:val="24"/>
          <w:szCs w:val="22"/>
        </w:rPr>
        <w:t>Параметры земельного участка под малоэтажную многоквартирную застройку, под объекты обслуживания жилой застройки определяются проектом.</w:t>
      </w:r>
    </w:p>
    <w:p w:rsidR="00F51CEF" w:rsidRDefault="00F51CEF" w:rsidP="00F51CEF">
      <w:pPr>
        <w:suppressAutoHyphens/>
        <w:spacing w:line="240" w:lineRule="auto"/>
        <w:ind w:right="454" w:firstLine="284"/>
        <w:rPr>
          <w:rFonts w:ascii="Times New Roman" w:hAnsi="Times New Roman" w:cs="Times New Roman"/>
          <w:color w:val="000000"/>
          <w:spacing w:val="-1"/>
          <w:sz w:val="24"/>
          <w:szCs w:val="22"/>
        </w:rPr>
      </w:pPr>
    </w:p>
    <w:p w:rsidR="00F51CEF" w:rsidRDefault="00F51CEF" w:rsidP="00F51CEF">
      <w:pPr>
        <w:suppressAutoHyphens/>
        <w:spacing w:line="240" w:lineRule="auto"/>
        <w:ind w:right="454" w:firstLine="284"/>
        <w:rPr>
          <w:rFonts w:ascii="Times New Roman" w:hAnsi="Times New Roman" w:cs="Times New Roman"/>
          <w:color w:val="000000"/>
          <w:spacing w:val="-1"/>
          <w:sz w:val="24"/>
          <w:szCs w:val="22"/>
        </w:rPr>
      </w:pPr>
    </w:p>
    <w:p w:rsidR="008126CF" w:rsidRDefault="008126CF" w:rsidP="00F51CEF">
      <w:pPr>
        <w:suppressAutoHyphens/>
        <w:spacing w:line="240" w:lineRule="auto"/>
        <w:ind w:right="454" w:firstLine="284"/>
        <w:rPr>
          <w:rFonts w:ascii="Times New Roman" w:hAnsi="Times New Roman" w:cs="Times New Roman"/>
          <w:b/>
          <w:color w:val="000000"/>
          <w:sz w:val="24"/>
          <w:szCs w:val="24"/>
        </w:rPr>
      </w:pPr>
    </w:p>
    <w:p w:rsidR="00367BF4" w:rsidRPr="006F2117" w:rsidRDefault="007C5F96" w:rsidP="00367BF4">
      <w:pPr>
        <w:spacing w:line="240" w:lineRule="auto"/>
        <w:ind w:firstLine="360"/>
        <w:rPr>
          <w:rFonts w:ascii="Times New Roman" w:hAnsi="Times New Roman" w:cs="Times New Roman"/>
          <w:b/>
          <w:color w:val="000000"/>
          <w:sz w:val="24"/>
          <w:szCs w:val="24"/>
        </w:rPr>
      </w:pPr>
      <w:r w:rsidRPr="005073EF">
        <w:rPr>
          <w:rFonts w:ascii="Times New Roman" w:hAnsi="Times New Roman" w:cs="Times New Roman"/>
          <w:b/>
          <w:color w:val="000000"/>
          <w:sz w:val="24"/>
          <w:szCs w:val="24"/>
        </w:rPr>
        <w:t>5</w:t>
      </w:r>
      <w:r w:rsidR="00C3161F" w:rsidRPr="00D40D33">
        <w:rPr>
          <w:rFonts w:ascii="Times New Roman" w:hAnsi="Times New Roman" w:cs="Times New Roman"/>
          <w:b/>
          <w:color w:val="000000"/>
          <w:sz w:val="24"/>
          <w:szCs w:val="24"/>
        </w:rPr>
        <w:t>9</w:t>
      </w:r>
      <w:r w:rsidR="00F657F6" w:rsidRPr="00D40D33">
        <w:rPr>
          <w:rFonts w:ascii="Times New Roman" w:hAnsi="Times New Roman" w:cs="Times New Roman"/>
          <w:b/>
          <w:color w:val="000000"/>
          <w:sz w:val="24"/>
          <w:szCs w:val="24"/>
        </w:rPr>
        <w:t xml:space="preserve">.2. </w:t>
      </w:r>
      <w:r w:rsidR="00367BF4" w:rsidRPr="006F2117">
        <w:rPr>
          <w:rFonts w:ascii="Times New Roman" w:hAnsi="Times New Roman" w:cs="Times New Roman"/>
          <w:b/>
          <w:color w:val="000000"/>
          <w:sz w:val="24"/>
          <w:szCs w:val="24"/>
        </w:rPr>
        <w:t xml:space="preserve">Градостроительные регламенты </w:t>
      </w:r>
      <w:r w:rsidR="00367BF4">
        <w:rPr>
          <w:rFonts w:ascii="Times New Roman" w:hAnsi="Times New Roman" w:cs="Times New Roman"/>
          <w:b/>
          <w:color w:val="000000"/>
          <w:sz w:val="24"/>
          <w:szCs w:val="24"/>
        </w:rPr>
        <w:t>общественно-деловых</w:t>
      </w:r>
      <w:r w:rsidR="00367BF4" w:rsidRPr="006F2117">
        <w:rPr>
          <w:rFonts w:ascii="Times New Roman" w:hAnsi="Times New Roman" w:cs="Times New Roman"/>
          <w:b/>
          <w:color w:val="000000"/>
          <w:sz w:val="24"/>
          <w:szCs w:val="24"/>
        </w:rPr>
        <w:t xml:space="preserve"> зон </w:t>
      </w:r>
    </w:p>
    <w:p w:rsidR="00F657F6" w:rsidRPr="00D40D33" w:rsidRDefault="00F657F6" w:rsidP="00FD1FAB">
      <w:pPr>
        <w:spacing w:line="240" w:lineRule="auto"/>
        <w:ind w:firstLine="360"/>
        <w:rPr>
          <w:rFonts w:ascii="Times New Roman" w:hAnsi="Times New Roman" w:cs="Times New Roman"/>
          <w:b/>
          <w:color w:val="000000"/>
          <w:sz w:val="24"/>
          <w:szCs w:val="24"/>
        </w:rPr>
      </w:pPr>
      <w:r w:rsidRPr="00D40D33">
        <w:rPr>
          <w:rFonts w:ascii="Times New Roman" w:hAnsi="Times New Roman" w:cs="Times New Roman"/>
          <w:color w:val="000000"/>
          <w:sz w:val="24"/>
          <w:szCs w:val="24"/>
        </w:rPr>
        <w:t xml:space="preserve">1. </w:t>
      </w:r>
      <w:r w:rsidRPr="00D40D33">
        <w:rPr>
          <w:rFonts w:ascii="Times New Roman" w:hAnsi="Times New Roman" w:cs="Times New Roman"/>
          <w:bCs/>
          <w:color w:val="000000"/>
          <w:sz w:val="24"/>
          <w:szCs w:val="24"/>
        </w:rPr>
        <w:t>Назначение  общественно-деловых зон:</w:t>
      </w:r>
    </w:p>
    <w:p w:rsidR="00F657F6" w:rsidRPr="00D40D33" w:rsidRDefault="00F657F6" w:rsidP="00FD1FAB">
      <w:pPr>
        <w:spacing w:line="240" w:lineRule="auto"/>
        <w:ind w:firstLine="360"/>
        <w:rPr>
          <w:rFonts w:ascii="Times New Roman" w:hAnsi="Times New Roman" w:cs="Times New Roman"/>
          <w:b/>
          <w:color w:val="000000"/>
          <w:sz w:val="24"/>
          <w:szCs w:val="24"/>
        </w:rPr>
      </w:pPr>
      <w:r w:rsidRPr="00D40D33">
        <w:rPr>
          <w:rFonts w:ascii="Times New Roman" w:hAnsi="Times New Roman" w:cs="Times New Roman"/>
          <w:color w:val="000000"/>
          <w:sz w:val="24"/>
          <w:szCs w:val="24"/>
        </w:rPr>
        <w:t>Зона</w:t>
      </w:r>
      <w:r w:rsidRPr="00D40D33">
        <w:rPr>
          <w:rFonts w:ascii="Times New Roman" w:hAnsi="Times New Roman" w:cs="Times New Roman"/>
          <w:b/>
          <w:bCs/>
          <w:color w:val="000000"/>
          <w:sz w:val="24"/>
          <w:szCs w:val="24"/>
        </w:rPr>
        <w:t xml:space="preserve"> «ОД-1» </w:t>
      </w:r>
    </w:p>
    <w:p w:rsidR="00F657F6" w:rsidRDefault="00F657F6" w:rsidP="00FD1FAB">
      <w:pPr>
        <w:keepNext/>
        <w:tabs>
          <w:tab w:val="left" w:pos="5954"/>
          <w:tab w:val="left" w:pos="9640"/>
        </w:tabs>
        <w:spacing w:line="240" w:lineRule="auto"/>
        <w:ind w:firstLine="360"/>
        <w:rPr>
          <w:rFonts w:ascii="Times New Roman" w:hAnsi="Times New Roman" w:cs="Times New Roman"/>
          <w:b/>
          <w:bCs/>
          <w:color w:val="000000"/>
          <w:sz w:val="24"/>
          <w:szCs w:val="24"/>
        </w:rPr>
      </w:pPr>
      <w:r w:rsidRPr="00D40D33">
        <w:rPr>
          <w:rFonts w:ascii="Times New Roman" w:hAnsi="Times New Roman" w:cs="Times New Roman"/>
          <w:color w:val="000000"/>
          <w:sz w:val="24"/>
          <w:szCs w:val="24"/>
        </w:rPr>
        <w:t>- для широкого спектра коммерческих и обслуживающих функций застройки, формирующей обществ</w:t>
      </w:r>
      <w:r w:rsidR="004C6F52" w:rsidRPr="00D40D33">
        <w:rPr>
          <w:rFonts w:ascii="Times New Roman" w:hAnsi="Times New Roman" w:cs="Times New Roman"/>
          <w:color w:val="000000"/>
          <w:sz w:val="24"/>
          <w:szCs w:val="24"/>
        </w:rPr>
        <w:t xml:space="preserve">енно-деловую зону на территории </w:t>
      </w:r>
      <w:r w:rsidR="00B10E02" w:rsidRPr="00D40D33">
        <w:rPr>
          <w:rFonts w:ascii="Times New Roman" w:hAnsi="Times New Roman" w:cs="Times New Roman"/>
          <w:color w:val="000000"/>
          <w:sz w:val="24"/>
          <w:szCs w:val="24"/>
        </w:rPr>
        <w:t>населенных пунктов</w:t>
      </w:r>
      <w:r w:rsidR="00D240BA" w:rsidRPr="00D40D33">
        <w:rPr>
          <w:rFonts w:ascii="Times New Roman" w:hAnsi="Times New Roman" w:cs="Times New Roman"/>
          <w:color w:val="000000"/>
          <w:sz w:val="24"/>
          <w:szCs w:val="24"/>
        </w:rPr>
        <w:t>сельского поселения</w:t>
      </w:r>
      <w:r w:rsidR="00FC496B">
        <w:rPr>
          <w:rFonts w:ascii="Times New Roman" w:hAnsi="Times New Roman" w:cs="Times New Roman"/>
          <w:color w:val="000000"/>
          <w:sz w:val="24"/>
          <w:szCs w:val="24"/>
        </w:rPr>
        <w:t>Аккузевский</w:t>
      </w:r>
      <w:r w:rsidR="00F5301A" w:rsidRPr="00D40D33">
        <w:rPr>
          <w:rFonts w:ascii="Times New Roman" w:hAnsi="Times New Roman" w:cs="Times New Roman"/>
          <w:color w:val="000000"/>
          <w:sz w:val="24"/>
          <w:szCs w:val="24"/>
        </w:rPr>
        <w:t>сельсовет</w:t>
      </w:r>
      <w:r w:rsidR="007159A0" w:rsidRPr="00D40D33">
        <w:rPr>
          <w:rFonts w:ascii="Times New Roman" w:hAnsi="Times New Roman" w:cs="Times New Roman"/>
          <w:color w:val="000000"/>
          <w:sz w:val="24"/>
          <w:szCs w:val="24"/>
        </w:rPr>
        <w:t xml:space="preserve">муниципального района </w:t>
      </w:r>
      <w:r w:rsidR="005073EF">
        <w:rPr>
          <w:rFonts w:ascii="Times New Roman" w:hAnsi="Times New Roman" w:cs="Times New Roman"/>
          <w:color w:val="000000"/>
          <w:sz w:val="24"/>
          <w:szCs w:val="24"/>
        </w:rPr>
        <w:t>Илишевский</w:t>
      </w:r>
      <w:r w:rsidR="002D2516" w:rsidRPr="00D40D33">
        <w:rPr>
          <w:rFonts w:ascii="Times New Roman" w:hAnsi="Times New Roman" w:cs="Times New Roman"/>
          <w:color w:val="000000"/>
          <w:sz w:val="24"/>
          <w:szCs w:val="24"/>
        </w:rPr>
        <w:t xml:space="preserve"> район</w:t>
      </w:r>
      <w:r w:rsidR="00461E5C" w:rsidRPr="00D40D33">
        <w:rPr>
          <w:rFonts w:ascii="Times New Roman" w:hAnsi="Times New Roman" w:cs="Times New Roman"/>
          <w:color w:val="000000"/>
          <w:sz w:val="24"/>
          <w:szCs w:val="24"/>
        </w:rPr>
        <w:t xml:space="preserve"> Р</w:t>
      </w:r>
      <w:r w:rsidR="002129A6" w:rsidRPr="00D40D33">
        <w:rPr>
          <w:rFonts w:ascii="Times New Roman" w:hAnsi="Times New Roman" w:cs="Times New Roman"/>
          <w:color w:val="000000"/>
          <w:sz w:val="24"/>
          <w:szCs w:val="24"/>
        </w:rPr>
        <w:t xml:space="preserve">еспублики </w:t>
      </w:r>
      <w:r w:rsidR="00461E5C" w:rsidRPr="00D40D33">
        <w:rPr>
          <w:rFonts w:ascii="Times New Roman" w:hAnsi="Times New Roman" w:cs="Times New Roman"/>
          <w:color w:val="000000"/>
          <w:sz w:val="24"/>
          <w:szCs w:val="24"/>
        </w:rPr>
        <w:t>Б</w:t>
      </w:r>
      <w:r w:rsidR="002129A6" w:rsidRPr="00D40D33">
        <w:rPr>
          <w:rFonts w:ascii="Times New Roman" w:hAnsi="Times New Roman" w:cs="Times New Roman"/>
          <w:color w:val="000000"/>
          <w:sz w:val="24"/>
          <w:szCs w:val="24"/>
        </w:rPr>
        <w:t>ашкортостан</w:t>
      </w:r>
      <w:r w:rsidRPr="00D40D33">
        <w:rPr>
          <w:rFonts w:ascii="Times New Roman" w:hAnsi="Times New Roman" w:cs="Times New Roman"/>
          <w:color w:val="000000"/>
          <w:sz w:val="24"/>
          <w:szCs w:val="24"/>
        </w:rPr>
        <w:t>, включающий объекты социального, культурного, спортивного назначений.</w:t>
      </w:r>
    </w:p>
    <w:p w:rsidR="00367BF4" w:rsidRPr="00367BF4" w:rsidRDefault="00367BF4" w:rsidP="00367BF4">
      <w:pPr>
        <w:spacing w:line="240" w:lineRule="auto"/>
        <w:ind w:firstLine="426"/>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367BF4">
        <w:rPr>
          <w:rFonts w:ascii="Times New Roman" w:hAnsi="Times New Roman" w:cs="Times New Roman"/>
          <w:color w:val="000000"/>
          <w:sz w:val="24"/>
          <w:szCs w:val="24"/>
        </w:rPr>
        <w:t>Зона «ОД-1» выделена для обеспечения правовых условий использования земельных участков и объектов капитального строительства деловых, общественных, культурных, обслуживающих и коммерческих видов использования, формирующих общественно-деловой центр, с возможностью сочетания с жилой застройкой.</w:t>
      </w:r>
    </w:p>
    <w:p w:rsidR="00367BF4" w:rsidRDefault="00367BF4" w:rsidP="00367BF4">
      <w:pPr>
        <w:keepNext/>
        <w:tabs>
          <w:tab w:val="left" w:pos="5954"/>
          <w:tab w:val="left" w:pos="9640"/>
        </w:tabs>
        <w:spacing w:line="240" w:lineRule="auto"/>
        <w:ind w:firstLine="360"/>
        <w:rPr>
          <w:rFonts w:ascii="Times New Roman" w:hAnsi="Times New Roman" w:cs="Times New Roman"/>
          <w:color w:val="000000"/>
          <w:sz w:val="24"/>
          <w:szCs w:val="24"/>
        </w:rPr>
      </w:pPr>
      <w:r w:rsidRPr="00367BF4">
        <w:rPr>
          <w:rFonts w:ascii="Times New Roman" w:hAnsi="Times New Roman" w:cs="Times New Roman"/>
          <w:color w:val="000000"/>
          <w:sz w:val="24"/>
          <w:szCs w:val="24"/>
        </w:rPr>
        <w:t>3.Размещение, проектирование, строительство и эксплуатация вновь строящихся, реконструируемых и действующих объектов, являющихся источниками воздействия на среду обитания и здоровье человека, регламентируются требованиями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367BF4" w:rsidRPr="00367BF4" w:rsidRDefault="00367BF4" w:rsidP="00367BF4">
      <w:pPr>
        <w:keepNext/>
        <w:tabs>
          <w:tab w:val="left" w:pos="5954"/>
          <w:tab w:val="left" w:pos="9640"/>
        </w:tabs>
        <w:spacing w:line="240" w:lineRule="auto"/>
        <w:ind w:firstLine="360"/>
        <w:rPr>
          <w:rFonts w:ascii="Times New Roman" w:hAnsi="Times New Roman" w:cs="Times New Roman"/>
          <w:color w:val="000000"/>
          <w:sz w:val="24"/>
          <w:szCs w:val="24"/>
        </w:rPr>
      </w:pPr>
      <w:r>
        <w:rPr>
          <w:rFonts w:ascii="Times New Roman" w:hAnsi="Times New Roman" w:cs="Times New Roman"/>
          <w:b/>
          <w:color w:val="000000"/>
          <w:sz w:val="24"/>
          <w:szCs w:val="24"/>
        </w:rPr>
        <w:t xml:space="preserve">4. </w:t>
      </w:r>
      <w:r w:rsidRPr="006F2117">
        <w:rPr>
          <w:rFonts w:ascii="Times New Roman" w:hAnsi="Times New Roman" w:cs="Times New Roman"/>
          <w:b/>
          <w:color w:val="000000"/>
          <w:sz w:val="24"/>
          <w:szCs w:val="24"/>
        </w:rPr>
        <w:t xml:space="preserve">Градостроительные регламенты </w:t>
      </w:r>
      <w:r>
        <w:rPr>
          <w:rFonts w:ascii="Times New Roman" w:hAnsi="Times New Roman" w:cs="Times New Roman"/>
          <w:b/>
          <w:color w:val="000000"/>
          <w:sz w:val="24"/>
          <w:szCs w:val="24"/>
        </w:rPr>
        <w:t>общественно-деловых</w:t>
      </w:r>
      <w:r w:rsidRPr="006F2117">
        <w:rPr>
          <w:rFonts w:ascii="Times New Roman" w:hAnsi="Times New Roman" w:cs="Times New Roman"/>
          <w:b/>
          <w:color w:val="000000"/>
          <w:sz w:val="24"/>
          <w:szCs w:val="24"/>
        </w:rPr>
        <w:t xml:space="preserve"> зон в части видов разрешенного использования</w:t>
      </w:r>
    </w:p>
    <w:p w:rsidR="00367BF4" w:rsidRPr="00367BF4" w:rsidRDefault="00367BF4" w:rsidP="00367BF4">
      <w:pPr>
        <w:spacing w:line="240" w:lineRule="auto"/>
        <w:ind w:firstLine="360"/>
        <w:rPr>
          <w:rFonts w:ascii="Times New Roman" w:hAnsi="Times New Roman" w:cs="Times New Roman"/>
          <w:b/>
          <w:color w:val="000000"/>
          <w:sz w:val="24"/>
          <w:szCs w:val="24"/>
        </w:rPr>
      </w:pPr>
      <w:r>
        <w:rPr>
          <w:rFonts w:ascii="Times New Roman" w:hAnsi="Times New Roman" w:cs="Times New Roman"/>
          <w:color w:val="000000"/>
          <w:sz w:val="24"/>
          <w:szCs w:val="24"/>
        </w:rPr>
        <w:t xml:space="preserve">4.1 Основные виды </w:t>
      </w:r>
      <w:r w:rsidRPr="00D40D33">
        <w:rPr>
          <w:rFonts w:ascii="Times New Roman" w:hAnsi="Times New Roman" w:cs="Times New Roman"/>
          <w:color w:val="000000"/>
          <w:sz w:val="24"/>
          <w:szCs w:val="24"/>
        </w:rPr>
        <w:t xml:space="preserve">разрешенного использования в </w:t>
      </w:r>
      <w:r>
        <w:rPr>
          <w:rFonts w:ascii="Times New Roman" w:hAnsi="Times New Roman" w:cs="Times New Roman"/>
          <w:color w:val="000000"/>
          <w:sz w:val="24"/>
          <w:szCs w:val="24"/>
        </w:rPr>
        <w:t>общественно-деловых</w:t>
      </w:r>
      <w:r w:rsidRPr="00D40D33">
        <w:rPr>
          <w:rFonts w:ascii="Times New Roman" w:hAnsi="Times New Roman" w:cs="Times New Roman"/>
          <w:color w:val="000000"/>
          <w:sz w:val="24"/>
          <w:szCs w:val="24"/>
        </w:rPr>
        <w:t xml:space="preserve"> зонах</w:t>
      </w:r>
      <w:r>
        <w:rPr>
          <w:rFonts w:ascii="Times New Roman" w:hAnsi="Times New Roman" w:cs="Times New Roman"/>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3"/>
        <w:gridCol w:w="5838"/>
        <w:gridCol w:w="1955"/>
      </w:tblGrid>
      <w:tr w:rsidR="00367BF4" w:rsidRPr="00CA3C07" w:rsidTr="00CA3C07">
        <w:tc>
          <w:tcPr>
            <w:tcW w:w="2503" w:type="dxa"/>
            <w:vAlign w:val="center"/>
          </w:tcPr>
          <w:p w:rsidR="00367BF4" w:rsidRPr="00CA3C07" w:rsidRDefault="00367BF4"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Наименование вида разрешенного использования земельного участка</w:t>
            </w:r>
          </w:p>
        </w:tc>
        <w:tc>
          <w:tcPr>
            <w:tcW w:w="5838" w:type="dxa"/>
            <w:vAlign w:val="center"/>
          </w:tcPr>
          <w:p w:rsidR="00367BF4" w:rsidRPr="00CA3C07" w:rsidRDefault="00367BF4"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Описание вида разрешенного использования земельного участка</w:t>
            </w:r>
          </w:p>
        </w:tc>
        <w:tc>
          <w:tcPr>
            <w:tcW w:w="1955" w:type="dxa"/>
            <w:vAlign w:val="center"/>
          </w:tcPr>
          <w:p w:rsidR="00367BF4" w:rsidRPr="00CA3C07" w:rsidRDefault="00367BF4"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Код (числовое обозначение) вида разрешенного использования земельного участка</w:t>
            </w:r>
          </w:p>
        </w:tc>
      </w:tr>
      <w:tr w:rsidR="00367BF4" w:rsidRPr="00CA3C07" w:rsidTr="00CA3C07">
        <w:tc>
          <w:tcPr>
            <w:tcW w:w="2503" w:type="dxa"/>
          </w:tcPr>
          <w:p w:rsidR="00367BF4" w:rsidRPr="00CA3C07" w:rsidRDefault="00367BF4"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Коммунальное обслуживание</w:t>
            </w:r>
          </w:p>
        </w:tc>
        <w:tc>
          <w:tcPr>
            <w:tcW w:w="5838" w:type="dxa"/>
          </w:tcPr>
          <w:p w:rsidR="00367BF4" w:rsidRPr="00CA3C07" w:rsidRDefault="00367BF4"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поставка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5" w:type="dxa"/>
          </w:tcPr>
          <w:p w:rsidR="00367BF4" w:rsidRPr="00CA3C07" w:rsidRDefault="00367BF4" w:rsidP="00CA3C07">
            <w:pPr>
              <w:spacing w:line="240" w:lineRule="auto"/>
              <w:ind w:firstLine="0"/>
              <w:jc w:val="center"/>
              <w:rPr>
                <w:rFonts w:ascii="Times New Roman" w:hAnsi="Times New Roman" w:cs="Times New Roman"/>
                <w:color w:val="000000"/>
                <w:sz w:val="22"/>
                <w:szCs w:val="24"/>
              </w:rPr>
            </w:pPr>
            <w:bookmarkStart w:id="12" w:name="Par155"/>
            <w:bookmarkEnd w:id="12"/>
            <w:r w:rsidRPr="00CA3C07">
              <w:rPr>
                <w:rFonts w:ascii="Times New Roman" w:hAnsi="Times New Roman" w:cs="Times New Roman"/>
                <w:color w:val="000000"/>
                <w:sz w:val="22"/>
                <w:szCs w:val="24"/>
              </w:rPr>
              <w:t>3.1</w:t>
            </w:r>
          </w:p>
        </w:tc>
      </w:tr>
      <w:tr w:rsidR="00367BF4" w:rsidRPr="00CA3C07" w:rsidTr="00CA3C07">
        <w:tc>
          <w:tcPr>
            <w:tcW w:w="2503" w:type="dxa"/>
          </w:tcPr>
          <w:p w:rsidR="00367BF4" w:rsidRPr="00CA3C07" w:rsidRDefault="00367BF4"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Социальное обслуживание</w:t>
            </w:r>
          </w:p>
        </w:tc>
        <w:tc>
          <w:tcPr>
            <w:tcW w:w="5838" w:type="dxa"/>
          </w:tcPr>
          <w:p w:rsidR="00367BF4" w:rsidRPr="00CA3C07" w:rsidRDefault="00367BF4"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67BF4" w:rsidRPr="00CA3C07" w:rsidRDefault="00367BF4"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для размещения отделений почты и телеграфа;</w:t>
            </w:r>
          </w:p>
          <w:p w:rsidR="00367BF4" w:rsidRPr="00CA3C07" w:rsidRDefault="00367BF4"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955" w:type="dxa"/>
          </w:tcPr>
          <w:p w:rsidR="00367BF4" w:rsidRPr="00CA3C07" w:rsidRDefault="00367BF4"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3.2</w:t>
            </w:r>
          </w:p>
        </w:tc>
      </w:tr>
      <w:tr w:rsidR="00367BF4" w:rsidRPr="00CA3C07" w:rsidTr="00CA3C07">
        <w:tc>
          <w:tcPr>
            <w:tcW w:w="2503" w:type="dxa"/>
          </w:tcPr>
          <w:p w:rsidR="00367BF4" w:rsidRPr="00CA3C07" w:rsidRDefault="00367BF4"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Бытовое обслуживание</w:t>
            </w:r>
          </w:p>
        </w:tc>
        <w:tc>
          <w:tcPr>
            <w:tcW w:w="5838" w:type="dxa"/>
          </w:tcPr>
          <w:p w:rsidR="00367BF4" w:rsidRPr="00CA3C07" w:rsidRDefault="00367BF4"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55" w:type="dxa"/>
          </w:tcPr>
          <w:p w:rsidR="00367BF4" w:rsidRPr="00CA3C07" w:rsidRDefault="00367BF4"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3.3</w:t>
            </w:r>
          </w:p>
        </w:tc>
      </w:tr>
      <w:tr w:rsidR="00367BF4" w:rsidRPr="00CA3C07" w:rsidTr="00CA3C07">
        <w:tc>
          <w:tcPr>
            <w:tcW w:w="2503" w:type="dxa"/>
          </w:tcPr>
          <w:p w:rsidR="00367BF4" w:rsidRPr="00CA3C07" w:rsidRDefault="00367BF4"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Здравоохранение</w:t>
            </w:r>
          </w:p>
        </w:tc>
        <w:tc>
          <w:tcPr>
            <w:tcW w:w="5838" w:type="dxa"/>
          </w:tcPr>
          <w:p w:rsidR="00367BF4" w:rsidRPr="00CA3C07" w:rsidRDefault="00367BF4"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55" w:history="1">
              <w:r w:rsidRPr="00CA3C07">
                <w:rPr>
                  <w:rFonts w:ascii="Times New Roman" w:hAnsi="Times New Roman" w:cs="Times New Roman"/>
                  <w:color w:val="000000"/>
                  <w:sz w:val="22"/>
                  <w:szCs w:val="24"/>
                </w:rPr>
                <w:t>кодами 3.4.1</w:t>
              </w:r>
            </w:hyperlink>
            <w:r w:rsidRPr="00CA3C07">
              <w:rPr>
                <w:rFonts w:ascii="Times New Roman" w:hAnsi="Times New Roman" w:cs="Times New Roman"/>
                <w:color w:val="000000"/>
                <w:sz w:val="22"/>
                <w:szCs w:val="24"/>
              </w:rPr>
              <w:t xml:space="preserve"> — </w:t>
            </w:r>
            <w:hyperlink w:anchor="Par187" w:history="1">
              <w:r w:rsidRPr="00CA3C07">
                <w:rPr>
                  <w:rFonts w:ascii="Times New Roman" w:hAnsi="Times New Roman" w:cs="Times New Roman"/>
                  <w:color w:val="000000"/>
                  <w:sz w:val="22"/>
                  <w:szCs w:val="24"/>
                </w:rPr>
                <w:t>3.4.2</w:t>
              </w:r>
            </w:hyperlink>
          </w:p>
        </w:tc>
        <w:tc>
          <w:tcPr>
            <w:tcW w:w="1955" w:type="dxa"/>
          </w:tcPr>
          <w:p w:rsidR="00367BF4" w:rsidRPr="00CA3C07" w:rsidRDefault="00367BF4"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3.4</w:t>
            </w:r>
          </w:p>
        </w:tc>
      </w:tr>
      <w:tr w:rsidR="00367BF4" w:rsidRPr="00CA3C07" w:rsidTr="00CA3C07">
        <w:tc>
          <w:tcPr>
            <w:tcW w:w="2503" w:type="dxa"/>
          </w:tcPr>
          <w:p w:rsidR="00367BF4" w:rsidRPr="00CA3C07" w:rsidRDefault="00367BF4"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Образование и просвещение</w:t>
            </w:r>
          </w:p>
        </w:tc>
        <w:tc>
          <w:tcPr>
            <w:tcW w:w="5838" w:type="dxa"/>
          </w:tcPr>
          <w:p w:rsidR="00367BF4" w:rsidRPr="00CA3C07" w:rsidRDefault="00367BF4"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155" w:history="1">
              <w:r w:rsidRPr="00CA3C07">
                <w:rPr>
                  <w:rFonts w:ascii="Times New Roman" w:hAnsi="Times New Roman" w:cs="Times New Roman"/>
                  <w:color w:val="000000"/>
                  <w:sz w:val="22"/>
                  <w:szCs w:val="24"/>
                </w:rPr>
                <w:t>кодами 3.5.1</w:t>
              </w:r>
            </w:hyperlink>
            <w:r w:rsidRPr="00CA3C07">
              <w:rPr>
                <w:rFonts w:ascii="Times New Roman" w:hAnsi="Times New Roman" w:cs="Times New Roman"/>
                <w:color w:val="000000"/>
                <w:sz w:val="22"/>
                <w:szCs w:val="24"/>
              </w:rPr>
              <w:t xml:space="preserve"> — </w:t>
            </w:r>
            <w:hyperlink w:anchor="Par187" w:history="1">
              <w:r w:rsidRPr="00CA3C07">
                <w:rPr>
                  <w:rFonts w:ascii="Times New Roman" w:hAnsi="Times New Roman" w:cs="Times New Roman"/>
                  <w:color w:val="000000"/>
                  <w:sz w:val="22"/>
                  <w:szCs w:val="24"/>
                </w:rPr>
                <w:t>3.5.2</w:t>
              </w:r>
            </w:hyperlink>
          </w:p>
        </w:tc>
        <w:tc>
          <w:tcPr>
            <w:tcW w:w="1955" w:type="dxa"/>
          </w:tcPr>
          <w:p w:rsidR="00367BF4" w:rsidRPr="00CA3C07" w:rsidRDefault="00367BF4"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3.5</w:t>
            </w:r>
          </w:p>
        </w:tc>
      </w:tr>
      <w:tr w:rsidR="00017AF1" w:rsidRPr="00CA3C07" w:rsidTr="00CA3C07">
        <w:tc>
          <w:tcPr>
            <w:tcW w:w="2503" w:type="dxa"/>
          </w:tcPr>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Культурное развитие</w:t>
            </w:r>
          </w:p>
        </w:tc>
        <w:tc>
          <w:tcPr>
            <w:tcW w:w="5838" w:type="dxa"/>
          </w:tcPr>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устройство площадок для празднеств и гуляний;</w:t>
            </w:r>
          </w:p>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зданий и сооружений для размещения цирков, зверинцев, зоопарков, океанариумов</w:t>
            </w:r>
          </w:p>
        </w:tc>
        <w:tc>
          <w:tcPr>
            <w:tcW w:w="1955" w:type="dxa"/>
          </w:tcPr>
          <w:p w:rsidR="00017AF1" w:rsidRPr="00CA3C07" w:rsidRDefault="00017AF1"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3.6</w:t>
            </w:r>
          </w:p>
        </w:tc>
      </w:tr>
      <w:tr w:rsidR="00017AF1" w:rsidRPr="00CA3C07" w:rsidTr="00CA3C07">
        <w:tc>
          <w:tcPr>
            <w:tcW w:w="2503" w:type="dxa"/>
          </w:tcPr>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Религиозное использование</w:t>
            </w:r>
          </w:p>
        </w:tc>
        <w:tc>
          <w:tcPr>
            <w:tcW w:w="5838" w:type="dxa"/>
          </w:tcPr>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955" w:type="dxa"/>
          </w:tcPr>
          <w:p w:rsidR="00017AF1" w:rsidRPr="00CA3C07" w:rsidRDefault="00017AF1"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3.7</w:t>
            </w:r>
          </w:p>
        </w:tc>
      </w:tr>
      <w:tr w:rsidR="00017AF1" w:rsidRPr="00CA3C07" w:rsidTr="00CA3C07">
        <w:tc>
          <w:tcPr>
            <w:tcW w:w="2503" w:type="dxa"/>
          </w:tcPr>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Общественное управление</w:t>
            </w:r>
          </w:p>
        </w:tc>
        <w:tc>
          <w:tcPr>
            <w:tcW w:w="5838" w:type="dxa"/>
          </w:tcPr>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p>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c>
          <w:tcPr>
            <w:tcW w:w="1955" w:type="dxa"/>
          </w:tcPr>
          <w:p w:rsidR="00017AF1" w:rsidRPr="00CA3C07" w:rsidRDefault="00017AF1"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3.8</w:t>
            </w:r>
          </w:p>
        </w:tc>
      </w:tr>
      <w:tr w:rsidR="00017AF1" w:rsidRPr="00CA3C07" w:rsidTr="00CA3C07">
        <w:tc>
          <w:tcPr>
            <w:tcW w:w="2503" w:type="dxa"/>
          </w:tcPr>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Обеспечение научной деятельности</w:t>
            </w:r>
          </w:p>
        </w:tc>
        <w:tc>
          <w:tcPr>
            <w:tcW w:w="5838" w:type="dxa"/>
          </w:tcPr>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955" w:type="dxa"/>
          </w:tcPr>
          <w:p w:rsidR="00017AF1" w:rsidRPr="00CA3C07" w:rsidRDefault="00017AF1"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3.9</w:t>
            </w:r>
          </w:p>
        </w:tc>
      </w:tr>
      <w:tr w:rsidR="00017AF1" w:rsidRPr="00CA3C07" w:rsidTr="00CA3C07">
        <w:tc>
          <w:tcPr>
            <w:tcW w:w="2503" w:type="dxa"/>
          </w:tcPr>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Амбулаторное ветеринарное обслуживание</w:t>
            </w:r>
          </w:p>
        </w:tc>
        <w:tc>
          <w:tcPr>
            <w:tcW w:w="5838" w:type="dxa"/>
          </w:tcPr>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оказания ветеринарных услуг без содержания животных</w:t>
            </w:r>
          </w:p>
        </w:tc>
        <w:tc>
          <w:tcPr>
            <w:tcW w:w="1955" w:type="dxa"/>
          </w:tcPr>
          <w:p w:rsidR="00017AF1" w:rsidRPr="00CA3C07" w:rsidRDefault="00017AF1"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3.10.1</w:t>
            </w:r>
          </w:p>
        </w:tc>
      </w:tr>
      <w:tr w:rsidR="00017AF1" w:rsidRPr="00CA3C07" w:rsidTr="00CA3C07">
        <w:tc>
          <w:tcPr>
            <w:tcW w:w="2503" w:type="dxa"/>
          </w:tcPr>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Предпринимательство</w:t>
            </w:r>
          </w:p>
        </w:tc>
        <w:tc>
          <w:tcPr>
            <w:tcW w:w="5838" w:type="dxa"/>
          </w:tcPr>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ar194" w:history="1">
              <w:r w:rsidRPr="00CA3C07">
                <w:rPr>
                  <w:rFonts w:ascii="Times New Roman" w:hAnsi="Times New Roman" w:cs="Times New Roman"/>
                  <w:color w:val="000000"/>
                  <w:sz w:val="22"/>
                  <w:szCs w:val="24"/>
                </w:rPr>
                <w:t>кодами 4.1</w:t>
              </w:r>
            </w:hyperlink>
            <w:r w:rsidRPr="00CA3C07">
              <w:rPr>
                <w:rFonts w:ascii="Times New Roman" w:hAnsi="Times New Roman" w:cs="Times New Roman"/>
                <w:color w:val="000000"/>
                <w:sz w:val="22"/>
                <w:szCs w:val="24"/>
              </w:rPr>
              <w:t xml:space="preserve"> - </w:t>
            </w:r>
            <w:hyperlink w:anchor="Par223" w:history="1">
              <w:r w:rsidRPr="00CA3C07">
                <w:rPr>
                  <w:rFonts w:ascii="Times New Roman" w:hAnsi="Times New Roman" w:cs="Times New Roman"/>
                  <w:color w:val="000000"/>
                  <w:sz w:val="22"/>
                  <w:szCs w:val="24"/>
                </w:rPr>
                <w:t>4.10</w:t>
              </w:r>
            </w:hyperlink>
          </w:p>
        </w:tc>
        <w:tc>
          <w:tcPr>
            <w:tcW w:w="1955" w:type="dxa"/>
          </w:tcPr>
          <w:p w:rsidR="00017AF1" w:rsidRPr="00CA3C07" w:rsidRDefault="00017AF1" w:rsidP="00CA3C07">
            <w:pPr>
              <w:spacing w:line="240" w:lineRule="auto"/>
              <w:ind w:firstLine="0"/>
              <w:jc w:val="center"/>
              <w:rPr>
                <w:rFonts w:ascii="Times New Roman" w:hAnsi="Times New Roman" w:cs="Times New Roman"/>
                <w:color w:val="000000"/>
                <w:sz w:val="22"/>
                <w:szCs w:val="24"/>
              </w:rPr>
            </w:pPr>
            <w:bookmarkStart w:id="13" w:name="Par191"/>
            <w:bookmarkEnd w:id="13"/>
            <w:r w:rsidRPr="00CA3C07">
              <w:rPr>
                <w:rFonts w:ascii="Times New Roman" w:hAnsi="Times New Roman" w:cs="Times New Roman"/>
                <w:color w:val="000000"/>
                <w:sz w:val="22"/>
                <w:szCs w:val="24"/>
              </w:rPr>
              <w:t>4.0</w:t>
            </w:r>
          </w:p>
        </w:tc>
      </w:tr>
      <w:tr w:rsidR="00017AF1" w:rsidRPr="00CA3C07" w:rsidTr="00CA3C07">
        <w:tc>
          <w:tcPr>
            <w:tcW w:w="2503" w:type="dxa"/>
          </w:tcPr>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Спорт</w:t>
            </w:r>
          </w:p>
        </w:tc>
        <w:tc>
          <w:tcPr>
            <w:tcW w:w="5838" w:type="dxa"/>
          </w:tcPr>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спортивных баз и лагерей</w:t>
            </w:r>
          </w:p>
        </w:tc>
        <w:tc>
          <w:tcPr>
            <w:tcW w:w="1955" w:type="dxa"/>
          </w:tcPr>
          <w:p w:rsidR="00017AF1" w:rsidRPr="00CA3C07" w:rsidRDefault="00017AF1"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5.1</w:t>
            </w:r>
          </w:p>
        </w:tc>
      </w:tr>
      <w:tr w:rsidR="00017AF1" w:rsidRPr="00CA3C07" w:rsidTr="00CA3C07">
        <w:tc>
          <w:tcPr>
            <w:tcW w:w="2503" w:type="dxa"/>
          </w:tcPr>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Причалы для маломерных судов</w:t>
            </w:r>
          </w:p>
        </w:tc>
        <w:tc>
          <w:tcPr>
            <w:tcW w:w="5838" w:type="dxa"/>
          </w:tcPr>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955" w:type="dxa"/>
          </w:tcPr>
          <w:p w:rsidR="00017AF1" w:rsidRPr="00CA3C07" w:rsidRDefault="00017AF1"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5.4</w:t>
            </w:r>
          </w:p>
        </w:tc>
      </w:tr>
      <w:tr w:rsidR="00017AF1" w:rsidRPr="00CA3C07" w:rsidTr="00CA3C07">
        <w:tc>
          <w:tcPr>
            <w:tcW w:w="2503" w:type="dxa"/>
          </w:tcPr>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Обеспечение внутреннего правопорядка</w:t>
            </w:r>
          </w:p>
        </w:tc>
        <w:tc>
          <w:tcPr>
            <w:tcW w:w="5838" w:type="dxa"/>
          </w:tcPr>
          <w:p w:rsidR="00017AF1" w:rsidRPr="00CA3C07" w:rsidRDefault="00017AF1"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55" w:type="dxa"/>
          </w:tcPr>
          <w:p w:rsidR="00017AF1" w:rsidRPr="00CA3C07" w:rsidRDefault="00017AF1"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8.3</w:t>
            </w:r>
          </w:p>
        </w:tc>
      </w:tr>
      <w:tr w:rsidR="00367BF4" w:rsidRPr="00CA3C07" w:rsidTr="00CA3C07">
        <w:tc>
          <w:tcPr>
            <w:tcW w:w="2503" w:type="dxa"/>
          </w:tcPr>
          <w:p w:rsidR="00367BF4" w:rsidRPr="00CA3C07" w:rsidRDefault="00367BF4"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Водные объекты</w:t>
            </w:r>
          </w:p>
        </w:tc>
        <w:tc>
          <w:tcPr>
            <w:tcW w:w="5838" w:type="dxa"/>
          </w:tcPr>
          <w:p w:rsidR="00367BF4" w:rsidRPr="00CA3C07" w:rsidRDefault="00367BF4"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Ледники, снежники, ручьи, реки, озера, болота, территориальные моря и другие поверхностные водные объекты</w:t>
            </w:r>
          </w:p>
        </w:tc>
        <w:tc>
          <w:tcPr>
            <w:tcW w:w="1955" w:type="dxa"/>
          </w:tcPr>
          <w:p w:rsidR="00367BF4" w:rsidRPr="00CA3C07" w:rsidRDefault="00367BF4"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11.0</w:t>
            </w:r>
          </w:p>
        </w:tc>
      </w:tr>
      <w:tr w:rsidR="00367BF4" w:rsidRPr="00CA3C07" w:rsidTr="00CA3C07">
        <w:tc>
          <w:tcPr>
            <w:tcW w:w="2503" w:type="dxa"/>
          </w:tcPr>
          <w:p w:rsidR="00367BF4" w:rsidRPr="00CA3C07" w:rsidRDefault="00367BF4"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Общее пользование водными объектами</w:t>
            </w:r>
          </w:p>
        </w:tc>
        <w:tc>
          <w:tcPr>
            <w:tcW w:w="5838" w:type="dxa"/>
          </w:tcPr>
          <w:p w:rsidR="00367BF4" w:rsidRPr="00CA3C07" w:rsidRDefault="00367BF4"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55" w:type="dxa"/>
          </w:tcPr>
          <w:p w:rsidR="00367BF4" w:rsidRPr="00CA3C07" w:rsidRDefault="00367BF4"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11.1</w:t>
            </w:r>
          </w:p>
        </w:tc>
      </w:tr>
      <w:tr w:rsidR="00367BF4" w:rsidRPr="00CA3C07" w:rsidTr="00CA3C07">
        <w:tc>
          <w:tcPr>
            <w:tcW w:w="2503" w:type="dxa"/>
          </w:tcPr>
          <w:p w:rsidR="00367BF4" w:rsidRPr="00CA3C07" w:rsidRDefault="00367BF4"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Земельные участки (территории) общего пользования</w:t>
            </w:r>
          </w:p>
        </w:tc>
        <w:tc>
          <w:tcPr>
            <w:tcW w:w="5838" w:type="dxa"/>
          </w:tcPr>
          <w:p w:rsidR="00367BF4" w:rsidRPr="00CA3C07" w:rsidRDefault="00367BF4"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55" w:type="dxa"/>
          </w:tcPr>
          <w:p w:rsidR="00367BF4" w:rsidRPr="00CA3C07" w:rsidRDefault="00367BF4"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12.0</w:t>
            </w:r>
          </w:p>
        </w:tc>
      </w:tr>
    </w:tbl>
    <w:p w:rsidR="00367BF4" w:rsidRDefault="00367BF4" w:rsidP="00FD1FAB">
      <w:pPr>
        <w:keepNext/>
        <w:tabs>
          <w:tab w:val="left" w:pos="5954"/>
          <w:tab w:val="left" w:pos="9640"/>
        </w:tabs>
        <w:spacing w:line="240" w:lineRule="auto"/>
        <w:ind w:firstLine="360"/>
        <w:rPr>
          <w:rFonts w:ascii="Times New Roman" w:hAnsi="Times New Roman" w:cs="Times New Roman"/>
          <w:b/>
          <w:bCs/>
          <w:color w:val="000000"/>
          <w:sz w:val="24"/>
          <w:szCs w:val="24"/>
        </w:rPr>
      </w:pPr>
    </w:p>
    <w:p w:rsidR="00705EB3" w:rsidRDefault="00705EB3" w:rsidP="00FD1FAB">
      <w:pPr>
        <w:keepNext/>
        <w:tabs>
          <w:tab w:val="left" w:pos="5954"/>
          <w:tab w:val="left" w:pos="9640"/>
        </w:tabs>
        <w:spacing w:line="240" w:lineRule="auto"/>
        <w:ind w:firstLine="360"/>
        <w:rPr>
          <w:rFonts w:ascii="Times New Roman" w:hAnsi="Times New Roman" w:cs="Times New Roman"/>
          <w:color w:val="000000"/>
          <w:sz w:val="24"/>
          <w:szCs w:val="24"/>
        </w:rPr>
      </w:pPr>
      <w:r>
        <w:rPr>
          <w:rFonts w:ascii="Times New Roman" w:hAnsi="Times New Roman" w:cs="Times New Roman"/>
          <w:bCs/>
          <w:color w:val="000000"/>
          <w:sz w:val="24"/>
          <w:szCs w:val="24"/>
        </w:rPr>
        <w:t>4</w:t>
      </w:r>
      <w:r>
        <w:rPr>
          <w:rFonts w:ascii="Times New Roman" w:hAnsi="Times New Roman" w:cs="Times New Roman"/>
          <w:color w:val="000000"/>
          <w:sz w:val="24"/>
          <w:szCs w:val="24"/>
        </w:rPr>
        <w:t xml:space="preserve">.2 Условно разрешенные виды </w:t>
      </w:r>
      <w:r w:rsidRPr="00D40D33">
        <w:rPr>
          <w:rFonts w:ascii="Times New Roman" w:hAnsi="Times New Roman" w:cs="Times New Roman"/>
          <w:color w:val="000000"/>
          <w:sz w:val="24"/>
          <w:szCs w:val="24"/>
        </w:rPr>
        <w:t xml:space="preserve">разрешенного использования в </w:t>
      </w:r>
      <w:r>
        <w:rPr>
          <w:rFonts w:ascii="Times New Roman" w:hAnsi="Times New Roman" w:cs="Times New Roman"/>
          <w:color w:val="000000"/>
          <w:sz w:val="24"/>
          <w:szCs w:val="24"/>
        </w:rPr>
        <w:t>общественно-деловых</w:t>
      </w:r>
      <w:r w:rsidRPr="00D40D33">
        <w:rPr>
          <w:rFonts w:ascii="Times New Roman" w:hAnsi="Times New Roman" w:cs="Times New Roman"/>
          <w:color w:val="000000"/>
          <w:sz w:val="24"/>
          <w:szCs w:val="24"/>
        </w:rPr>
        <w:t xml:space="preserve"> зонах</w:t>
      </w:r>
      <w:r>
        <w:rPr>
          <w:rFonts w:ascii="Times New Roman" w:hAnsi="Times New Roman" w:cs="Times New Roman"/>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5954"/>
        <w:gridCol w:w="1966"/>
      </w:tblGrid>
      <w:tr w:rsidR="00705EB3" w:rsidRPr="00CA3C07" w:rsidTr="00CA3C07">
        <w:tc>
          <w:tcPr>
            <w:tcW w:w="2376" w:type="dxa"/>
            <w:vAlign w:val="center"/>
          </w:tcPr>
          <w:p w:rsidR="00705EB3" w:rsidRPr="00CA3C07" w:rsidRDefault="00705EB3"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Наименование вида разрешенного использования земельного участка</w:t>
            </w:r>
          </w:p>
        </w:tc>
        <w:tc>
          <w:tcPr>
            <w:tcW w:w="5954" w:type="dxa"/>
            <w:vAlign w:val="center"/>
          </w:tcPr>
          <w:p w:rsidR="00705EB3" w:rsidRPr="00CA3C07" w:rsidRDefault="00705EB3"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Описание вида разрешенного использования земельного участка</w:t>
            </w:r>
          </w:p>
        </w:tc>
        <w:tc>
          <w:tcPr>
            <w:tcW w:w="1966" w:type="dxa"/>
            <w:vAlign w:val="center"/>
          </w:tcPr>
          <w:p w:rsidR="00705EB3" w:rsidRPr="00CA3C07" w:rsidRDefault="00705EB3"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Код (числовое обозначение) вида разрешенного использования земельного участка</w:t>
            </w:r>
          </w:p>
        </w:tc>
      </w:tr>
      <w:tr w:rsidR="005D5CD0" w:rsidRPr="00CA3C07" w:rsidTr="00CA3C07">
        <w:tc>
          <w:tcPr>
            <w:tcW w:w="2376" w:type="dxa"/>
          </w:tcPr>
          <w:p w:rsidR="005D5CD0" w:rsidRPr="00CA3C07" w:rsidRDefault="005D5CD0"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Малоэтажная многоквартирная жилая застройка</w:t>
            </w:r>
          </w:p>
        </w:tc>
        <w:tc>
          <w:tcPr>
            <w:tcW w:w="5954" w:type="dxa"/>
          </w:tcPr>
          <w:p w:rsidR="005D5CD0" w:rsidRPr="00CA3C07" w:rsidRDefault="005D5CD0"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5D5CD0" w:rsidRPr="00CA3C07" w:rsidRDefault="005D5CD0"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разведение декоративных и плодовых деревьев, овощных и ягодных культур;</w:t>
            </w:r>
          </w:p>
          <w:p w:rsidR="005D5CD0" w:rsidRPr="00CA3C07" w:rsidRDefault="005D5CD0"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индивидуальных гаражей и иных вспомогательных сооружений;</w:t>
            </w:r>
          </w:p>
          <w:p w:rsidR="005D5CD0" w:rsidRPr="00CA3C07" w:rsidRDefault="005D5CD0"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обустройство спортивных и детских площадок, площадок отдыха;</w:t>
            </w:r>
          </w:p>
          <w:p w:rsidR="005D5CD0" w:rsidRPr="00CA3C07" w:rsidRDefault="005D5CD0"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66" w:type="dxa"/>
          </w:tcPr>
          <w:p w:rsidR="005D5CD0" w:rsidRPr="00CA3C07" w:rsidRDefault="005D5CD0"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2.1.11</w:t>
            </w:r>
          </w:p>
        </w:tc>
      </w:tr>
      <w:tr w:rsidR="005D5CD0" w:rsidRPr="00CA3C07" w:rsidTr="00CA3C07">
        <w:tc>
          <w:tcPr>
            <w:tcW w:w="2376" w:type="dxa"/>
          </w:tcPr>
          <w:p w:rsidR="005D5CD0" w:rsidRPr="00CA3C07" w:rsidRDefault="005D5CD0"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Обеспечение деятельности в области гидрометеорологии и смежных с ней областях</w:t>
            </w:r>
          </w:p>
        </w:tc>
        <w:tc>
          <w:tcPr>
            <w:tcW w:w="5954" w:type="dxa"/>
          </w:tcPr>
          <w:p w:rsidR="005D5CD0" w:rsidRPr="00CA3C07" w:rsidRDefault="005D5CD0"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наблюдения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966" w:type="dxa"/>
          </w:tcPr>
          <w:p w:rsidR="005D5CD0" w:rsidRPr="00CA3C07" w:rsidRDefault="005D5CD0"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3.9.1</w:t>
            </w:r>
          </w:p>
        </w:tc>
      </w:tr>
      <w:tr w:rsidR="005D5CD0" w:rsidRPr="00CA3C07" w:rsidTr="00CA3C07">
        <w:tc>
          <w:tcPr>
            <w:tcW w:w="2376" w:type="dxa"/>
          </w:tcPr>
          <w:p w:rsidR="005D5CD0" w:rsidRPr="00CA3C07" w:rsidRDefault="005D5CD0"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Связь</w:t>
            </w:r>
          </w:p>
        </w:tc>
        <w:tc>
          <w:tcPr>
            <w:tcW w:w="5954" w:type="dxa"/>
          </w:tcPr>
          <w:p w:rsidR="005D5CD0" w:rsidRPr="00CA3C07" w:rsidRDefault="005D5CD0"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5" w:history="1">
              <w:r w:rsidRPr="00CA3C07">
                <w:rPr>
                  <w:rFonts w:ascii="Times New Roman" w:hAnsi="Times New Roman" w:cs="Times New Roman"/>
                  <w:color w:val="000000"/>
                  <w:sz w:val="22"/>
                  <w:szCs w:val="24"/>
                </w:rPr>
                <w:t>кодом 3.1</w:t>
              </w:r>
            </w:hyperlink>
          </w:p>
        </w:tc>
        <w:tc>
          <w:tcPr>
            <w:tcW w:w="1966" w:type="dxa"/>
          </w:tcPr>
          <w:p w:rsidR="005D5CD0" w:rsidRPr="00CA3C07" w:rsidRDefault="005D5CD0"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6.8</w:t>
            </w:r>
          </w:p>
        </w:tc>
      </w:tr>
      <w:tr w:rsidR="005D5CD0" w:rsidRPr="00CA3C07" w:rsidTr="00CA3C07">
        <w:tc>
          <w:tcPr>
            <w:tcW w:w="2376" w:type="dxa"/>
          </w:tcPr>
          <w:p w:rsidR="005D5CD0" w:rsidRPr="00CA3C07" w:rsidRDefault="005D5CD0"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Обеспечение деятельности по исполнению наказаний</w:t>
            </w:r>
          </w:p>
        </w:tc>
        <w:tc>
          <w:tcPr>
            <w:tcW w:w="5954" w:type="dxa"/>
          </w:tcPr>
          <w:p w:rsidR="005D5CD0" w:rsidRPr="00CA3C07" w:rsidRDefault="005D5CD0"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для создания мест лишения свободы (следственные изоляторы, тюрьмы, поселения)</w:t>
            </w:r>
          </w:p>
        </w:tc>
        <w:tc>
          <w:tcPr>
            <w:tcW w:w="1966" w:type="dxa"/>
          </w:tcPr>
          <w:p w:rsidR="005D5CD0" w:rsidRPr="00CA3C07" w:rsidRDefault="005D5CD0"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8.4</w:t>
            </w:r>
          </w:p>
        </w:tc>
      </w:tr>
    </w:tbl>
    <w:p w:rsidR="00705EB3" w:rsidRPr="00D40D33" w:rsidRDefault="00705EB3" w:rsidP="00FD1FAB">
      <w:pPr>
        <w:keepNext/>
        <w:tabs>
          <w:tab w:val="left" w:pos="5954"/>
          <w:tab w:val="left" w:pos="9640"/>
        </w:tabs>
        <w:spacing w:line="240" w:lineRule="auto"/>
        <w:ind w:firstLine="360"/>
        <w:rPr>
          <w:rFonts w:ascii="Times New Roman" w:hAnsi="Times New Roman" w:cs="Times New Roman"/>
          <w:b/>
          <w:bCs/>
          <w:color w:val="000000"/>
          <w:sz w:val="24"/>
          <w:szCs w:val="24"/>
        </w:rPr>
      </w:pPr>
    </w:p>
    <w:p w:rsidR="00464603" w:rsidRDefault="00464603" w:rsidP="00464603">
      <w:pPr>
        <w:spacing w:line="240" w:lineRule="auto"/>
        <w:ind w:firstLine="36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5. </w:t>
      </w:r>
      <w:r w:rsidRPr="006F2117">
        <w:rPr>
          <w:rFonts w:ascii="Times New Roman" w:hAnsi="Times New Roman" w:cs="Times New Roman"/>
          <w:b/>
          <w:color w:val="000000"/>
          <w:sz w:val="24"/>
          <w:szCs w:val="24"/>
        </w:rPr>
        <w:t xml:space="preserve">Градостроительные регламенты </w:t>
      </w:r>
      <w:r>
        <w:rPr>
          <w:rFonts w:ascii="Times New Roman" w:hAnsi="Times New Roman" w:cs="Times New Roman"/>
          <w:b/>
          <w:color w:val="000000"/>
          <w:sz w:val="24"/>
          <w:szCs w:val="24"/>
        </w:rPr>
        <w:t>общественно-деловых</w:t>
      </w:r>
      <w:r w:rsidRPr="006F2117">
        <w:rPr>
          <w:rFonts w:ascii="Times New Roman" w:hAnsi="Times New Roman" w:cs="Times New Roman"/>
          <w:b/>
          <w:color w:val="000000"/>
          <w:sz w:val="24"/>
          <w:szCs w:val="24"/>
        </w:rPr>
        <w:t xml:space="preserve"> зон в части предельных параметров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812"/>
        <w:gridCol w:w="3809"/>
      </w:tblGrid>
      <w:tr w:rsidR="00B13C7D" w:rsidRPr="00CA3C07" w:rsidTr="006C3041">
        <w:tc>
          <w:tcPr>
            <w:tcW w:w="675" w:type="dxa"/>
            <w:vMerge w:val="restart"/>
            <w:vAlign w:val="center"/>
          </w:tcPr>
          <w:p w:rsidR="00B13C7D" w:rsidRPr="00CA3C07" w:rsidRDefault="00B13C7D" w:rsidP="006C3041">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 п/п</w:t>
            </w:r>
          </w:p>
        </w:tc>
        <w:tc>
          <w:tcPr>
            <w:tcW w:w="5812" w:type="dxa"/>
            <w:vMerge w:val="restart"/>
            <w:vAlign w:val="center"/>
          </w:tcPr>
          <w:p w:rsidR="00B13C7D" w:rsidRPr="00CA3C07" w:rsidRDefault="00B13C7D" w:rsidP="006C3041">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Наименование параметров</w:t>
            </w:r>
          </w:p>
        </w:tc>
        <w:tc>
          <w:tcPr>
            <w:tcW w:w="3809" w:type="dxa"/>
            <w:vAlign w:val="center"/>
          </w:tcPr>
          <w:p w:rsidR="00B13C7D" w:rsidRPr="00CA3C07" w:rsidRDefault="00B13C7D" w:rsidP="006C3041">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Территориальные зоны</w:t>
            </w:r>
          </w:p>
        </w:tc>
      </w:tr>
      <w:tr w:rsidR="00B13C7D" w:rsidRPr="00CA3C07" w:rsidTr="006C3041">
        <w:tc>
          <w:tcPr>
            <w:tcW w:w="675" w:type="dxa"/>
            <w:vMerge/>
          </w:tcPr>
          <w:p w:rsidR="00B13C7D" w:rsidRPr="00CA3C07" w:rsidRDefault="00B13C7D" w:rsidP="006C3041">
            <w:pPr>
              <w:spacing w:line="240" w:lineRule="auto"/>
              <w:ind w:firstLine="0"/>
              <w:rPr>
                <w:rFonts w:ascii="Times New Roman" w:hAnsi="Times New Roman" w:cs="Times New Roman"/>
                <w:b/>
                <w:color w:val="000000"/>
                <w:sz w:val="24"/>
                <w:szCs w:val="24"/>
              </w:rPr>
            </w:pPr>
          </w:p>
        </w:tc>
        <w:tc>
          <w:tcPr>
            <w:tcW w:w="5812" w:type="dxa"/>
            <w:vMerge/>
          </w:tcPr>
          <w:p w:rsidR="00B13C7D" w:rsidRPr="00CA3C07" w:rsidRDefault="00B13C7D" w:rsidP="006C3041">
            <w:pPr>
              <w:spacing w:line="240" w:lineRule="auto"/>
              <w:ind w:firstLine="0"/>
              <w:rPr>
                <w:rFonts w:ascii="Times New Roman" w:hAnsi="Times New Roman" w:cs="Times New Roman"/>
                <w:b/>
                <w:color w:val="000000"/>
                <w:sz w:val="24"/>
                <w:szCs w:val="24"/>
              </w:rPr>
            </w:pPr>
          </w:p>
        </w:tc>
        <w:tc>
          <w:tcPr>
            <w:tcW w:w="3809" w:type="dxa"/>
          </w:tcPr>
          <w:p w:rsidR="00B13C7D" w:rsidRPr="00CA3C07" w:rsidRDefault="00B13C7D" w:rsidP="006C3041">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ОД-1</w:t>
            </w:r>
          </w:p>
        </w:tc>
      </w:tr>
      <w:tr w:rsidR="00B13C7D" w:rsidRPr="00CA3C07" w:rsidTr="006C3041">
        <w:tc>
          <w:tcPr>
            <w:tcW w:w="675" w:type="dxa"/>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w:t>
            </w:r>
          </w:p>
        </w:tc>
        <w:tc>
          <w:tcPr>
            <w:tcW w:w="581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площадь участка (кв.м.):</w:t>
            </w:r>
          </w:p>
        </w:tc>
        <w:tc>
          <w:tcPr>
            <w:tcW w:w="380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250</w:t>
            </w:r>
            <w:r w:rsidRPr="00CA3C07">
              <w:rPr>
                <w:rFonts w:ascii="Times New Roman" w:hAnsi="Times New Roman" w:cs="Times New Roman"/>
                <w:color w:val="000000"/>
                <w:sz w:val="22"/>
                <w:szCs w:val="24"/>
              </w:rPr>
              <w:t>/2500</w:t>
            </w:r>
            <w:r>
              <w:rPr>
                <w:rFonts w:ascii="Times New Roman" w:hAnsi="Times New Roman" w:cs="Times New Roman"/>
                <w:color w:val="000000"/>
                <w:sz w:val="22"/>
                <w:szCs w:val="24"/>
              </w:rPr>
              <w:t>0</w:t>
            </w:r>
          </w:p>
        </w:tc>
      </w:tr>
      <w:tr w:rsidR="00B13C7D" w:rsidRPr="00CA3C07" w:rsidTr="006C3041">
        <w:tc>
          <w:tcPr>
            <w:tcW w:w="675" w:type="dxa"/>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w:t>
            </w:r>
          </w:p>
        </w:tc>
        <w:tc>
          <w:tcPr>
            <w:tcW w:w="581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ширина участка по уличному фронту (м):</w:t>
            </w:r>
          </w:p>
        </w:tc>
        <w:tc>
          <w:tcPr>
            <w:tcW w:w="380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10</w:t>
            </w:r>
            <w:r w:rsidRPr="00CA3C07">
              <w:rPr>
                <w:rFonts w:ascii="Times New Roman" w:hAnsi="Times New Roman" w:cs="Times New Roman"/>
                <w:color w:val="000000"/>
                <w:sz w:val="22"/>
                <w:szCs w:val="24"/>
              </w:rPr>
              <w:t>/определяется проектом</w:t>
            </w:r>
          </w:p>
        </w:tc>
      </w:tr>
      <w:tr w:rsidR="00B13C7D" w:rsidRPr="00CA3C07" w:rsidTr="006C3041">
        <w:tc>
          <w:tcPr>
            <w:tcW w:w="675" w:type="dxa"/>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w:t>
            </w:r>
          </w:p>
        </w:tc>
        <w:tc>
          <w:tcPr>
            <w:tcW w:w="581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длина (глубина) участка (м):</w:t>
            </w:r>
          </w:p>
        </w:tc>
        <w:tc>
          <w:tcPr>
            <w:tcW w:w="380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15/определяется проектом</w:t>
            </w:r>
          </w:p>
        </w:tc>
      </w:tr>
      <w:tr w:rsidR="00B13C7D" w:rsidRPr="00CA3C07" w:rsidTr="006C3041">
        <w:tc>
          <w:tcPr>
            <w:tcW w:w="675" w:type="dxa"/>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w:t>
            </w:r>
          </w:p>
        </w:tc>
        <w:tc>
          <w:tcPr>
            <w:tcW w:w="581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Минимальные/максимальные параметры земельных участков условно разрешенного вида разрешенного использования</w:t>
            </w:r>
          </w:p>
        </w:tc>
        <w:tc>
          <w:tcPr>
            <w:tcW w:w="380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Определяются проектом</w:t>
            </w:r>
          </w:p>
        </w:tc>
      </w:tr>
      <w:tr w:rsidR="00B13C7D" w:rsidRPr="00CA3C07" w:rsidTr="006C3041">
        <w:tc>
          <w:tcPr>
            <w:tcW w:w="675" w:type="dxa"/>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5</w:t>
            </w:r>
          </w:p>
        </w:tc>
        <w:tc>
          <w:tcPr>
            <w:tcW w:w="581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Расстояние до красной линии улиц, не менее (м):</w:t>
            </w:r>
          </w:p>
        </w:tc>
        <w:tc>
          <w:tcPr>
            <w:tcW w:w="380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6</w:t>
            </w:r>
          </w:p>
        </w:tc>
      </w:tr>
      <w:tr w:rsidR="00B13C7D" w:rsidRPr="00CA3C07" w:rsidTr="006C3041">
        <w:tc>
          <w:tcPr>
            <w:tcW w:w="675" w:type="dxa"/>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w:t>
            </w:r>
          </w:p>
        </w:tc>
        <w:tc>
          <w:tcPr>
            <w:tcW w:w="581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Отступы от красной линии для объектов капитального строительства существующей застройки</w:t>
            </w:r>
          </w:p>
        </w:tc>
        <w:tc>
          <w:tcPr>
            <w:tcW w:w="380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в соответствии со сложившейся линией застройки</w:t>
            </w:r>
          </w:p>
        </w:tc>
      </w:tr>
      <w:tr w:rsidR="00B13C7D" w:rsidRPr="00CA3C07" w:rsidTr="006C3041">
        <w:tc>
          <w:tcPr>
            <w:tcW w:w="675" w:type="dxa"/>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7</w:t>
            </w:r>
          </w:p>
        </w:tc>
        <w:tc>
          <w:tcPr>
            <w:tcW w:w="581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Максимальный процент застройки, %:</w:t>
            </w:r>
          </w:p>
        </w:tc>
        <w:tc>
          <w:tcPr>
            <w:tcW w:w="380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80</w:t>
            </w:r>
          </w:p>
        </w:tc>
      </w:tr>
      <w:tr w:rsidR="00B13C7D" w:rsidRPr="00CA3C07" w:rsidTr="006C3041">
        <w:tc>
          <w:tcPr>
            <w:tcW w:w="675" w:type="dxa"/>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8</w:t>
            </w:r>
          </w:p>
        </w:tc>
        <w:tc>
          <w:tcPr>
            <w:tcW w:w="581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Минимальный процент озеленения, %:</w:t>
            </w:r>
          </w:p>
        </w:tc>
        <w:tc>
          <w:tcPr>
            <w:tcW w:w="380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10</w:t>
            </w:r>
          </w:p>
        </w:tc>
      </w:tr>
      <w:tr w:rsidR="00B13C7D" w:rsidRPr="00CA3C07" w:rsidTr="006C3041">
        <w:tc>
          <w:tcPr>
            <w:tcW w:w="675" w:type="dxa"/>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9</w:t>
            </w:r>
          </w:p>
        </w:tc>
        <w:tc>
          <w:tcPr>
            <w:tcW w:w="581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Максимальное количество этажей:</w:t>
            </w:r>
          </w:p>
        </w:tc>
        <w:tc>
          <w:tcPr>
            <w:tcW w:w="380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Не </w:t>
            </w:r>
            <w:r>
              <w:rPr>
                <w:rFonts w:ascii="Times New Roman" w:hAnsi="Times New Roman" w:cs="Times New Roman"/>
                <w:color w:val="000000"/>
                <w:sz w:val="22"/>
                <w:szCs w:val="24"/>
              </w:rPr>
              <w:t>регламентируется</w:t>
            </w:r>
          </w:p>
        </w:tc>
      </w:tr>
      <w:tr w:rsidR="00B13C7D" w:rsidRPr="00CA3C07" w:rsidTr="006C3041">
        <w:tc>
          <w:tcPr>
            <w:tcW w:w="675" w:type="dxa"/>
            <w:vAlign w:val="center"/>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10</w:t>
            </w:r>
          </w:p>
        </w:tc>
        <w:tc>
          <w:tcPr>
            <w:tcW w:w="5812" w:type="dxa"/>
          </w:tcPr>
          <w:p w:rsidR="00B13C7D" w:rsidRPr="00CA3C07" w:rsidRDefault="00B13C7D" w:rsidP="006C304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Максимальная высота ограждения, м:</w:t>
            </w:r>
          </w:p>
        </w:tc>
        <w:tc>
          <w:tcPr>
            <w:tcW w:w="3809" w:type="dxa"/>
          </w:tcPr>
          <w:p w:rsidR="00B13C7D" w:rsidRPr="00CA3C07" w:rsidRDefault="00B13C7D" w:rsidP="006C304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1,8</w:t>
            </w:r>
          </w:p>
        </w:tc>
      </w:tr>
    </w:tbl>
    <w:p w:rsidR="008D3F79" w:rsidRPr="00D40D33" w:rsidRDefault="008D3F79" w:rsidP="00FD1FAB">
      <w:pPr>
        <w:spacing w:line="240" w:lineRule="auto"/>
        <w:ind w:firstLine="360"/>
        <w:rPr>
          <w:rFonts w:ascii="Times New Roman" w:hAnsi="Times New Roman" w:cs="Times New Roman"/>
          <w:b/>
          <w:color w:val="000000"/>
          <w:sz w:val="24"/>
          <w:szCs w:val="24"/>
        </w:rPr>
      </w:pPr>
    </w:p>
    <w:p w:rsidR="00F657F6" w:rsidRPr="00D40D33" w:rsidRDefault="007C5F96" w:rsidP="00FD1FAB">
      <w:pPr>
        <w:spacing w:line="240" w:lineRule="auto"/>
        <w:ind w:firstLine="360"/>
        <w:rPr>
          <w:rFonts w:ascii="Times New Roman" w:hAnsi="Times New Roman" w:cs="Times New Roman"/>
          <w:b/>
          <w:color w:val="000000"/>
          <w:sz w:val="24"/>
          <w:szCs w:val="24"/>
        </w:rPr>
      </w:pPr>
      <w:r w:rsidRPr="005073EF">
        <w:rPr>
          <w:rFonts w:ascii="Times New Roman" w:hAnsi="Times New Roman" w:cs="Times New Roman"/>
          <w:b/>
          <w:color w:val="000000"/>
          <w:sz w:val="24"/>
          <w:szCs w:val="24"/>
        </w:rPr>
        <w:t>5</w:t>
      </w:r>
      <w:r w:rsidR="00C3161F" w:rsidRPr="00D40D33">
        <w:rPr>
          <w:rFonts w:ascii="Times New Roman" w:hAnsi="Times New Roman" w:cs="Times New Roman"/>
          <w:b/>
          <w:color w:val="000000"/>
          <w:sz w:val="24"/>
          <w:szCs w:val="24"/>
        </w:rPr>
        <w:t>9</w:t>
      </w:r>
      <w:r w:rsidR="00F657F6" w:rsidRPr="00D40D33">
        <w:rPr>
          <w:rFonts w:ascii="Times New Roman" w:hAnsi="Times New Roman" w:cs="Times New Roman"/>
          <w:b/>
          <w:color w:val="000000"/>
          <w:sz w:val="24"/>
          <w:szCs w:val="24"/>
        </w:rPr>
        <w:t>.</w:t>
      </w:r>
      <w:r w:rsidR="007F54F5" w:rsidRPr="00D40D33">
        <w:rPr>
          <w:rFonts w:ascii="Times New Roman" w:hAnsi="Times New Roman" w:cs="Times New Roman"/>
          <w:b/>
          <w:color w:val="000000"/>
          <w:sz w:val="24"/>
          <w:szCs w:val="24"/>
        </w:rPr>
        <w:t>3</w:t>
      </w:r>
      <w:r w:rsidR="00F657F6" w:rsidRPr="00D40D33">
        <w:rPr>
          <w:rFonts w:ascii="Times New Roman" w:hAnsi="Times New Roman" w:cs="Times New Roman"/>
          <w:b/>
          <w:color w:val="000000"/>
          <w:sz w:val="24"/>
          <w:szCs w:val="24"/>
        </w:rPr>
        <w:t xml:space="preserve">. </w:t>
      </w:r>
      <w:r w:rsidR="00FD57CE">
        <w:rPr>
          <w:rFonts w:ascii="Times New Roman" w:hAnsi="Times New Roman" w:cs="Times New Roman"/>
          <w:b/>
          <w:color w:val="000000"/>
          <w:sz w:val="24"/>
          <w:szCs w:val="24"/>
        </w:rPr>
        <w:t>Градостроительные регламенты зоны</w:t>
      </w:r>
      <w:r w:rsidR="00F657F6" w:rsidRPr="00D40D33">
        <w:rPr>
          <w:rFonts w:ascii="Times New Roman" w:hAnsi="Times New Roman" w:cs="Times New Roman"/>
          <w:b/>
          <w:color w:val="000000"/>
          <w:sz w:val="24"/>
          <w:szCs w:val="24"/>
        </w:rPr>
        <w:t xml:space="preserve"> транспортной инфраструктуры (Т)</w:t>
      </w:r>
    </w:p>
    <w:p w:rsidR="00F657F6" w:rsidRPr="00D40D33" w:rsidRDefault="00F657F6" w:rsidP="00FD1FAB">
      <w:pPr>
        <w:keepNext/>
        <w:tabs>
          <w:tab w:val="left" w:pos="5954"/>
          <w:tab w:val="left" w:pos="9640"/>
        </w:tabs>
        <w:spacing w:line="240" w:lineRule="auto"/>
        <w:ind w:firstLine="360"/>
        <w:rPr>
          <w:rFonts w:ascii="Times New Roman" w:hAnsi="Times New Roman" w:cs="Times New Roman"/>
          <w:b/>
          <w:color w:val="000000"/>
          <w:sz w:val="24"/>
          <w:szCs w:val="24"/>
        </w:rPr>
      </w:pPr>
      <w:r w:rsidRPr="00D40D33">
        <w:rPr>
          <w:rFonts w:ascii="Times New Roman" w:hAnsi="Times New Roman" w:cs="Times New Roman"/>
          <w:color w:val="000000"/>
          <w:sz w:val="24"/>
          <w:szCs w:val="24"/>
        </w:rPr>
        <w:t>1.</w:t>
      </w:r>
      <w:r w:rsidRPr="00D40D33">
        <w:rPr>
          <w:rFonts w:ascii="Times New Roman" w:hAnsi="Times New Roman" w:cs="Times New Roman"/>
          <w:bCs/>
          <w:color w:val="000000"/>
          <w:sz w:val="24"/>
          <w:szCs w:val="24"/>
        </w:rPr>
        <w:t xml:space="preserve"> Назначение  транспортных зон:</w:t>
      </w:r>
    </w:p>
    <w:p w:rsidR="00F657F6" w:rsidRPr="00D40D33" w:rsidRDefault="00F657F6" w:rsidP="00FD1FAB">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Зона </w:t>
      </w:r>
      <w:r w:rsidRPr="00D40D33">
        <w:rPr>
          <w:rFonts w:ascii="Times New Roman" w:hAnsi="Times New Roman" w:cs="Times New Roman"/>
          <w:b/>
          <w:color w:val="000000"/>
          <w:sz w:val="24"/>
          <w:szCs w:val="24"/>
        </w:rPr>
        <w:t>«Т-1»</w:t>
      </w:r>
    </w:p>
    <w:p w:rsidR="00E81341" w:rsidRDefault="00F657F6" w:rsidP="00FD1FAB">
      <w:pPr>
        <w:spacing w:line="240" w:lineRule="auto"/>
        <w:ind w:firstLine="360"/>
        <w:rPr>
          <w:rFonts w:ascii="Times New Roman" w:hAnsi="Times New Roman" w:cs="Times New Roman"/>
          <w:bCs/>
          <w:color w:val="000000"/>
          <w:sz w:val="24"/>
          <w:szCs w:val="24"/>
        </w:rPr>
      </w:pPr>
      <w:r w:rsidRPr="00D40D33">
        <w:rPr>
          <w:rFonts w:ascii="Times New Roman" w:hAnsi="Times New Roman" w:cs="Times New Roman"/>
          <w:b/>
          <w:bCs/>
          <w:color w:val="000000"/>
          <w:sz w:val="24"/>
          <w:szCs w:val="24"/>
        </w:rPr>
        <w:t xml:space="preserve">– </w:t>
      </w:r>
      <w:r w:rsidRPr="00D40D33">
        <w:rPr>
          <w:rFonts w:ascii="Times New Roman" w:hAnsi="Times New Roman" w:cs="Times New Roman"/>
          <w:bCs/>
          <w:color w:val="000000"/>
          <w:sz w:val="24"/>
          <w:szCs w:val="24"/>
        </w:rPr>
        <w:t>для размещения</w:t>
      </w:r>
      <w:r w:rsidR="00147614" w:rsidRPr="00D40D33">
        <w:rPr>
          <w:rFonts w:ascii="Times New Roman" w:hAnsi="Times New Roman" w:cs="Times New Roman"/>
          <w:bCs/>
          <w:color w:val="000000"/>
          <w:sz w:val="24"/>
          <w:szCs w:val="24"/>
        </w:rPr>
        <w:t xml:space="preserve"> различного вида путей сообщения и сооружений, используемых для перевозки людей или грузов, либо передачи веществ.</w:t>
      </w:r>
    </w:p>
    <w:p w:rsidR="00FD57CE" w:rsidRDefault="00FD57CE" w:rsidP="00FD1FAB">
      <w:pPr>
        <w:spacing w:line="240" w:lineRule="auto"/>
        <w:ind w:firstLine="36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 </w:t>
      </w:r>
      <w:r w:rsidRPr="00FD57CE">
        <w:rPr>
          <w:rFonts w:ascii="Times New Roman" w:hAnsi="Times New Roman" w:cs="Times New Roman"/>
          <w:bCs/>
          <w:color w:val="000000"/>
          <w:sz w:val="24"/>
          <w:szCs w:val="24"/>
        </w:rPr>
        <w:t>Размещение, проектирование, строительство и эксплуатация вновь строящихся, реконструируемых и действующих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регламентируются требованиями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FD57CE" w:rsidRPr="00367BF4" w:rsidRDefault="00FD57CE" w:rsidP="00FD57CE">
      <w:pPr>
        <w:keepNext/>
        <w:tabs>
          <w:tab w:val="left" w:pos="5954"/>
          <w:tab w:val="left" w:pos="9640"/>
        </w:tabs>
        <w:spacing w:line="240" w:lineRule="auto"/>
        <w:ind w:firstLine="360"/>
        <w:rPr>
          <w:rFonts w:ascii="Times New Roman" w:hAnsi="Times New Roman" w:cs="Times New Roman"/>
          <w:color w:val="000000"/>
          <w:sz w:val="24"/>
          <w:szCs w:val="24"/>
        </w:rPr>
      </w:pPr>
      <w:r>
        <w:rPr>
          <w:rFonts w:ascii="Times New Roman" w:hAnsi="Times New Roman" w:cs="Times New Roman"/>
          <w:b/>
          <w:color w:val="000000"/>
          <w:sz w:val="24"/>
          <w:szCs w:val="24"/>
        </w:rPr>
        <w:t xml:space="preserve">3. </w:t>
      </w:r>
      <w:r w:rsidRPr="006F2117">
        <w:rPr>
          <w:rFonts w:ascii="Times New Roman" w:hAnsi="Times New Roman" w:cs="Times New Roman"/>
          <w:b/>
          <w:color w:val="000000"/>
          <w:sz w:val="24"/>
          <w:szCs w:val="24"/>
        </w:rPr>
        <w:t xml:space="preserve">Градостроительные регламенты </w:t>
      </w:r>
      <w:r>
        <w:rPr>
          <w:rFonts w:ascii="Times New Roman" w:hAnsi="Times New Roman" w:cs="Times New Roman"/>
          <w:b/>
          <w:color w:val="000000"/>
          <w:sz w:val="24"/>
          <w:szCs w:val="24"/>
        </w:rPr>
        <w:t>зоны</w:t>
      </w:r>
      <w:r w:rsidRPr="00D40D33">
        <w:rPr>
          <w:rFonts w:ascii="Times New Roman" w:hAnsi="Times New Roman" w:cs="Times New Roman"/>
          <w:b/>
          <w:color w:val="000000"/>
          <w:sz w:val="24"/>
          <w:szCs w:val="24"/>
        </w:rPr>
        <w:t xml:space="preserve"> транспортной инфраструктуры</w:t>
      </w:r>
      <w:r w:rsidRPr="006F2117">
        <w:rPr>
          <w:rFonts w:ascii="Times New Roman" w:hAnsi="Times New Roman" w:cs="Times New Roman"/>
          <w:b/>
          <w:color w:val="000000"/>
          <w:sz w:val="24"/>
          <w:szCs w:val="24"/>
        </w:rPr>
        <w:t xml:space="preserve"> в части видов разрешенного использования</w:t>
      </w:r>
    </w:p>
    <w:p w:rsidR="00FD57CE" w:rsidRPr="00367BF4" w:rsidRDefault="00FD57CE" w:rsidP="00FD57CE">
      <w:pPr>
        <w:spacing w:line="240" w:lineRule="auto"/>
        <w:ind w:firstLine="360"/>
        <w:rPr>
          <w:rFonts w:ascii="Times New Roman" w:hAnsi="Times New Roman" w:cs="Times New Roman"/>
          <w:b/>
          <w:color w:val="000000"/>
          <w:sz w:val="24"/>
          <w:szCs w:val="24"/>
        </w:rPr>
      </w:pPr>
      <w:r>
        <w:rPr>
          <w:rFonts w:ascii="Times New Roman" w:hAnsi="Times New Roman" w:cs="Times New Roman"/>
          <w:color w:val="000000"/>
          <w:sz w:val="24"/>
          <w:szCs w:val="24"/>
        </w:rPr>
        <w:t xml:space="preserve">3.1 Основные виды </w:t>
      </w:r>
      <w:r w:rsidRPr="00D40D33">
        <w:rPr>
          <w:rFonts w:ascii="Times New Roman" w:hAnsi="Times New Roman" w:cs="Times New Roman"/>
          <w:color w:val="000000"/>
          <w:sz w:val="24"/>
          <w:szCs w:val="24"/>
        </w:rPr>
        <w:t xml:space="preserve">разрешенного использования в </w:t>
      </w:r>
      <w:r>
        <w:rPr>
          <w:rFonts w:ascii="Times New Roman" w:hAnsi="Times New Roman" w:cs="Times New Roman"/>
          <w:color w:val="000000"/>
          <w:sz w:val="24"/>
          <w:szCs w:val="24"/>
        </w:rPr>
        <w:t xml:space="preserve">зонах </w:t>
      </w:r>
      <w:r w:rsidRPr="00FD57CE">
        <w:rPr>
          <w:rFonts w:ascii="Times New Roman" w:hAnsi="Times New Roman" w:cs="Times New Roman"/>
          <w:color w:val="000000"/>
          <w:sz w:val="24"/>
          <w:szCs w:val="24"/>
        </w:rPr>
        <w:t>транспортной инфраструктуры</w:t>
      </w:r>
      <w:r>
        <w:rPr>
          <w:rFonts w:ascii="Times New Roman" w:hAnsi="Times New Roman" w:cs="Times New Roman"/>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3"/>
        <w:gridCol w:w="5838"/>
        <w:gridCol w:w="1955"/>
      </w:tblGrid>
      <w:tr w:rsidR="00FD57CE" w:rsidRPr="00CA3C07" w:rsidTr="00CA3C07">
        <w:tc>
          <w:tcPr>
            <w:tcW w:w="2503" w:type="dxa"/>
            <w:vAlign w:val="center"/>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Наименование вида разрешенного использования земельного участка</w:t>
            </w:r>
          </w:p>
        </w:tc>
        <w:tc>
          <w:tcPr>
            <w:tcW w:w="5838" w:type="dxa"/>
            <w:vAlign w:val="center"/>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Описание вида разрешенного использования земельного участка</w:t>
            </w:r>
          </w:p>
        </w:tc>
        <w:tc>
          <w:tcPr>
            <w:tcW w:w="1955" w:type="dxa"/>
            <w:vAlign w:val="center"/>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Код (числовое обозначение) вида разрешенного использования земельного участка</w:t>
            </w:r>
          </w:p>
        </w:tc>
      </w:tr>
      <w:tr w:rsidR="00FD57CE" w:rsidRPr="00CA3C07" w:rsidTr="00CA3C07">
        <w:tc>
          <w:tcPr>
            <w:tcW w:w="2503" w:type="dxa"/>
          </w:tcPr>
          <w:p w:rsidR="00FD57CE" w:rsidRPr="00CA3C07" w:rsidRDefault="00FD57CE"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Коммунальное обслуживание</w:t>
            </w:r>
          </w:p>
        </w:tc>
        <w:tc>
          <w:tcPr>
            <w:tcW w:w="5838" w:type="dxa"/>
          </w:tcPr>
          <w:p w:rsidR="00FD57CE" w:rsidRPr="00CA3C07" w:rsidRDefault="00FD57CE"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поставка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5" w:type="dxa"/>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3.1</w:t>
            </w:r>
          </w:p>
        </w:tc>
      </w:tr>
      <w:tr w:rsidR="00FD57CE" w:rsidRPr="00CA3C07" w:rsidTr="00CA3C07">
        <w:tc>
          <w:tcPr>
            <w:tcW w:w="2503" w:type="dxa"/>
          </w:tcPr>
          <w:p w:rsidR="00FD57CE" w:rsidRPr="00CA3C07" w:rsidRDefault="00FD57CE"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Обеспечение деятельности в области гидрометеорологии и смежных с ней областях</w:t>
            </w:r>
          </w:p>
        </w:tc>
        <w:tc>
          <w:tcPr>
            <w:tcW w:w="5838" w:type="dxa"/>
          </w:tcPr>
          <w:p w:rsidR="00FD57CE" w:rsidRPr="00CA3C07" w:rsidRDefault="00FD57CE"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наблюдения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955" w:type="dxa"/>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3.9.1</w:t>
            </w:r>
          </w:p>
        </w:tc>
      </w:tr>
      <w:tr w:rsidR="00FD57CE" w:rsidRPr="00CA3C07" w:rsidTr="00CA3C07">
        <w:tc>
          <w:tcPr>
            <w:tcW w:w="2503" w:type="dxa"/>
          </w:tcPr>
          <w:p w:rsidR="00FD57CE" w:rsidRPr="00CA3C07" w:rsidRDefault="00FD57CE"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Обслуживание автотранспорта</w:t>
            </w:r>
          </w:p>
        </w:tc>
        <w:tc>
          <w:tcPr>
            <w:tcW w:w="5838" w:type="dxa"/>
          </w:tcPr>
          <w:p w:rsidR="00FD57CE" w:rsidRPr="00CA3C07" w:rsidRDefault="00FD57CE"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55" w:type="dxa"/>
          </w:tcPr>
          <w:p w:rsidR="00FD57CE" w:rsidRPr="00CA3C07" w:rsidRDefault="00FD57CE" w:rsidP="00CA3C07">
            <w:pPr>
              <w:spacing w:line="240" w:lineRule="auto"/>
              <w:ind w:firstLine="0"/>
              <w:jc w:val="center"/>
              <w:rPr>
                <w:rFonts w:ascii="Times New Roman" w:hAnsi="Times New Roman" w:cs="Times New Roman"/>
                <w:color w:val="000000"/>
                <w:sz w:val="22"/>
                <w:szCs w:val="24"/>
              </w:rPr>
            </w:pPr>
            <w:bookmarkStart w:id="14" w:name="Par223"/>
            <w:bookmarkEnd w:id="14"/>
            <w:r w:rsidRPr="00CA3C07">
              <w:rPr>
                <w:rFonts w:ascii="Times New Roman" w:hAnsi="Times New Roman" w:cs="Times New Roman"/>
                <w:color w:val="000000"/>
                <w:sz w:val="22"/>
                <w:szCs w:val="24"/>
              </w:rPr>
              <w:t>4.9</w:t>
            </w:r>
          </w:p>
        </w:tc>
      </w:tr>
      <w:tr w:rsidR="00FD57CE" w:rsidRPr="00CA3C07" w:rsidTr="00CA3C07">
        <w:tc>
          <w:tcPr>
            <w:tcW w:w="2503" w:type="dxa"/>
          </w:tcPr>
          <w:p w:rsidR="00FD57CE" w:rsidRPr="00CA3C07" w:rsidRDefault="00FD57CE"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Объекты придорожного сервиса</w:t>
            </w:r>
          </w:p>
        </w:tc>
        <w:tc>
          <w:tcPr>
            <w:tcW w:w="5838" w:type="dxa"/>
          </w:tcPr>
          <w:p w:rsidR="00FD57CE" w:rsidRPr="00CA3C07" w:rsidRDefault="00FD57CE"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автозаправочных станций (бензиновых, газовых);</w:t>
            </w:r>
          </w:p>
          <w:p w:rsidR="00FD57CE" w:rsidRPr="00CA3C07" w:rsidRDefault="00FD57CE"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FD57CE" w:rsidRPr="00CA3C07" w:rsidRDefault="00FD57CE"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предоставление гостиничных услуг в качестве придорожного сервиса;</w:t>
            </w:r>
          </w:p>
          <w:p w:rsidR="00FD57CE" w:rsidRPr="00CA3C07" w:rsidRDefault="00FD57CE"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55" w:type="dxa"/>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4.9.1</w:t>
            </w:r>
          </w:p>
        </w:tc>
      </w:tr>
      <w:tr w:rsidR="00FD57CE" w:rsidRPr="00CA3C07" w:rsidTr="00CA3C07">
        <w:tc>
          <w:tcPr>
            <w:tcW w:w="2503" w:type="dxa"/>
          </w:tcPr>
          <w:p w:rsidR="00FD57CE" w:rsidRPr="00CA3C07" w:rsidRDefault="00FD57CE"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Связь</w:t>
            </w:r>
          </w:p>
        </w:tc>
        <w:tc>
          <w:tcPr>
            <w:tcW w:w="5838" w:type="dxa"/>
          </w:tcPr>
          <w:p w:rsidR="00FD57CE" w:rsidRPr="00CA3C07" w:rsidRDefault="00FD57CE"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5" w:history="1">
              <w:r w:rsidRPr="00CA3C07">
                <w:rPr>
                  <w:rFonts w:ascii="Times New Roman" w:hAnsi="Times New Roman" w:cs="Times New Roman"/>
                  <w:color w:val="000000"/>
                  <w:sz w:val="22"/>
                  <w:szCs w:val="24"/>
                </w:rPr>
                <w:t>кодом 3.1</w:t>
              </w:r>
            </w:hyperlink>
          </w:p>
        </w:tc>
        <w:tc>
          <w:tcPr>
            <w:tcW w:w="1955" w:type="dxa"/>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6.8</w:t>
            </w:r>
          </w:p>
        </w:tc>
      </w:tr>
      <w:tr w:rsidR="00FD57CE" w:rsidRPr="00CA3C07" w:rsidTr="00CA3C07">
        <w:tc>
          <w:tcPr>
            <w:tcW w:w="2503" w:type="dxa"/>
          </w:tcPr>
          <w:p w:rsidR="00FD57CE" w:rsidRPr="00CA3C07" w:rsidRDefault="00FD57CE"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Транспорт</w:t>
            </w:r>
          </w:p>
        </w:tc>
        <w:tc>
          <w:tcPr>
            <w:tcW w:w="5838" w:type="dxa"/>
          </w:tcPr>
          <w:p w:rsidR="00FD57CE" w:rsidRPr="00CA3C07" w:rsidRDefault="00FD57CE"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различного рода путей сообщения и сооружений, используемых для перевозки людей или грузов либо передачи веществ.</w:t>
            </w:r>
          </w:p>
          <w:p w:rsidR="00FD57CE" w:rsidRPr="00CA3C07" w:rsidRDefault="00FD57CE"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Содержание данного вида разрешенного использования включает в себя содержание видов разрешенного использования с </w:t>
            </w:r>
            <w:hyperlink w:anchor="Par291" w:history="1">
              <w:r w:rsidRPr="00CA3C07">
                <w:rPr>
                  <w:rFonts w:ascii="Times New Roman" w:hAnsi="Times New Roman" w:cs="Times New Roman"/>
                  <w:color w:val="000000"/>
                  <w:sz w:val="22"/>
                  <w:szCs w:val="24"/>
                </w:rPr>
                <w:t>кодами 7.1</w:t>
              </w:r>
            </w:hyperlink>
            <w:r w:rsidRPr="00CA3C07">
              <w:rPr>
                <w:rFonts w:ascii="Times New Roman" w:hAnsi="Times New Roman" w:cs="Times New Roman"/>
                <w:color w:val="000000"/>
                <w:sz w:val="22"/>
                <w:szCs w:val="24"/>
              </w:rPr>
              <w:t xml:space="preserve"> - </w:t>
            </w:r>
            <w:hyperlink w:anchor="Par305" w:history="1">
              <w:r w:rsidRPr="00CA3C07">
                <w:rPr>
                  <w:rFonts w:ascii="Times New Roman" w:hAnsi="Times New Roman" w:cs="Times New Roman"/>
                  <w:color w:val="000000"/>
                  <w:sz w:val="22"/>
                  <w:szCs w:val="24"/>
                </w:rPr>
                <w:t>7.5</w:t>
              </w:r>
            </w:hyperlink>
          </w:p>
        </w:tc>
        <w:tc>
          <w:tcPr>
            <w:tcW w:w="1955" w:type="dxa"/>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7.0</w:t>
            </w:r>
          </w:p>
        </w:tc>
      </w:tr>
      <w:tr w:rsidR="00FD57CE" w:rsidRPr="00CA3C07" w:rsidTr="00CA3C07">
        <w:tc>
          <w:tcPr>
            <w:tcW w:w="2503" w:type="dxa"/>
          </w:tcPr>
          <w:p w:rsidR="00FD57CE" w:rsidRPr="00CA3C07" w:rsidRDefault="00FD57CE"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Земельные участки (территории) общего пользования</w:t>
            </w:r>
          </w:p>
        </w:tc>
        <w:tc>
          <w:tcPr>
            <w:tcW w:w="5838" w:type="dxa"/>
          </w:tcPr>
          <w:p w:rsidR="00FD57CE" w:rsidRPr="00CA3C07" w:rsidRDefault="00FD57CE"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55" w:type="dxa"/>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12.0</w:t>
            </w:r>
          </w:p>
        </w:tc>
      </w:tr>
    </w:tbl>
    <w:p w:rsidR="00FD57CE" w:rsidRDefault="00FD57CE" w:rsidP="00FD57CE">
      <w:pPr>
        <w:keepNext/>
        <w:tabs>
          <w:tab w:val="left" w:pos="5954"/>
          <w:tab w:val="left" w:pos="9640"/>
        </w:tabs>
        <w:spacing w:line="240" w:lineRule="auto"/>
        <w:ind w:firstLine="360"/>
        <w:rPr>
          <w:rFonts w:ascii="Times New Roman" w:hAnsi="Times New Roman" w:cs="Times New Roman"/>
          <w:b/>
          <w:bCs/>
          <w:color w:val="000000"/>
          <w:sz w:val="24"/>
          <w:szCs w:val="24"/>
        </w:rPr>
      </w:pPr>
    </w:p>
    <w:p w:rsidR="00160F6C" w:rsidRDefault="00160F6C" w:rsidP="00FD57CE">
      <w:pPr>
        <w:keepNext/>
        <w:tabs>
          <w:tab w:val="left" w:pos="5954"/>
          <w:tab w:val="left" w:pos="9640"/>
        </w:tabs>
        <w:spacing w:line="240" w:lineRule="auto"/>
        <w:ind w:firstLine="360"/>
        <w:rPr>
          <w:rFonts w:ascii="Times New Roman" w:hAnsi="Times New Roman" w:cs="Times New Roman"/>
          <w:bCs/>
          <w:color w:val="000000"/>
          <w:sz w:val="24"/>
          <w:szCs w:val="24"/>
        </w:rPr>
      </w:pPr>
    </w:p>
    <w:p w:rsidR="00160F6C" w:rsidRDefault="00160F6C" w:rsidP="00FD57CE">
      <w:pPr>
        <w:keepNext/>
        <w:tabs>
          <w:tab w:val="left" w:pos="5954"/>
          <w:tab w:val="left" w:pos="9640"/>
        </w:tabs>
        <w:spacing w:line="240" w:lineRule="auto"/>
        <w:ind w:firstLine="360"/>
        <w:rPr>
          <w:rFonts w:ascii="Times New Roman" w:hAnsi="Times New Roman" w:cs="Times New Roman"/>
          <w:bCs/>
          <w:color w:val="000000"/>
          <w:sz w:val="24"/>
          <w:szCs w:val="24"/>
        </w:rPr>
      </w:pPr>
    </w:p>
    <w:p w:rsidR="00160F6C" w:rsidRDefault="00160F6C" w:rsidP="00FD57CE">
      <w:pPr>
        <w:keepNext/>
        <w:tabs>
          <w:tab w:val="left" w:pos="5954"/>
          <w:tab w:val="left" w:pos="9640"/>
        </w:tabs>
        <w:spacing w:line="240" w:lineRule="auto"/>
        <w:ind w:firstLine="360"/>
        <w:rPr>
          <w:rFonts w:ascii="Times New Roman" w:hAnsi="Times New Roman" w:cs="Times New Roman"/>
          <w:bCs/>
          <w:color w:val="000000"/>
          <w:sz w:val="24"/>
          <w:szCs w:val="24"/>
        </w:rPr>
      </w:pPr>
    </w:p>
    <w:p w:rsidR="00FD57CE" w:rsidRDefault="00160F6C" w:rsidP="00FD57CE">
      <w:pPr>
        <w:keepNext/>
        <w:tabs>
          <w:tab w:val="left" w:pos="5954"/>
          <w:tab w:val="left" w:pos="9640"/>
        </w:tabs>
        <w:spacing w:line="240" w:lineRule="auto"/>
        <w:ind w:firstLine="360"/>
        <w:rPr>
          <w:rFonts w:ascii="Times New Roman" w:hAnsi="Times New Roman" w:cs="Times New Roman"/>
          <w:color w:val="000000"/>
          <w:sz w:val="24"/>
          <w:szCs w:val="24"/>
        </w:rPr>
      </w:pPr>
      <w:r>
        <w:rPr>
          <w:rFonts w:ascii="Times New Roman" w:hAnsi="Times New Roman" w:cs="Times New Roman"/>
          <w:bCs/>
          <w:color w:val="000000"/>
          <w:sz w:val="24"/>
          <w:szCs w:val="24"/>
        </w:rPr>
        <w:t>3</w:t>
      </w:r>
      <w:r w:rsidR="00FD57CE">
        <w:rPr>
          <w:rFonts w:ascii="Times New Roman" w:hAnsi="Times New Roman" w:cs="Times New Roman"/>
          <w:color w:val="000000"/>
          <w:sz w:val="24"/>
          <w:szCs w:val="24"/>
        </w:rPr>
        <w:t xml:space="preserve">.2 Условно разрешенные виды </w:t>
      </w:r>
      <w:r w:rsidR="00FD57CE" w:rsidRPr="00D40D33">
        <w:rPr>
          <w:rFonts w:ascii="Times New Roman" w:hAnsi="Times New Roman" w:cs="Times New Roman"/>
          <w:color w:val="000000"/>
          <w:sz w:val="24"/>
          <w:szCs w:val="24"/>
        </w:rPr>
        <w:t xml:space="preserve">разрешенного использования в </w:t>
      </w:r>
      <w:r w:rsidR="00FD57CE">
        <w:rPr>
          <w:rFonts w:ascii="Times New Roman" w:hAnsi="Times New Roman" w:cs="Times New Roman"/>
          <w:color w:val="000000"/>
          <w:sz w:val="24"/>
          <w:szCs w:val="24"/>
        </w:rPr>
        <w:t xml:space="preserve">зонах </w:t>
      </w:r>
      <w:r w:rsidR="00FD57CE" w:rsidRPr="00FD57CE">
        <w:rPr>
          <w:rFonts w:ascii="Times New Roman" w:hAnsi="Times New Roman" w:cs="Times New Roman"/>
          <w:color w:val="000000"/>
          <w:sz w:val="24"/>
          <w:szCs w:val="24"/>
        </w:rPr>
        <w:t>транспортной инфраструктуры</w:t>
      </w:r>
      <w:r w:rsidR="00FD57CE">
        <w:rPr>
          <w:rFonts w:ascii="Times New Roman" w:hAnsi="Times New Roman" w:cs="Times New Roman"/>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5954"/>
        <w:gridCol w:w="1966"/>
      </w:tblGrid>
      <w:tr w:rsidR="00FD57CE" w:rsidRPr="00CA3C07" w:rsidTr="00CA3C07">
        <w:tc>
          <w:tcPr>
            <w:tcW w:w="2376" w:type="dxa"/>
            <w:vAlign w:val="center"/>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Наименование вида разрешенного использования земельного участка</w:t>
            </w:r>
          </w:p>
        </w:tc>
        <w:tc>
          <w:tcPr>
            <w:tcW w:w="5954" w:type="dxa"/>
            <w:vAlign w:val="center"/>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Описание вида разрешенного использования земельного участка</w:t>
            </w:r>
          </w:p>
        </w:tc>
        <w:tc>
          <w:tcPr>
            <w:tcW w:w="1966" w:type="dxa"/>
            <w:vAlign w:val="center"/>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Код (числовое обозначение) вида разрешенного использования земельного участка</w:t>
            </w:r>
          </w:p>
        </w:tc>
      </w:tr>
      <w:tr w:rsidR="006D21F2" w:rsidRPr="00CA3C07" w:rsidTr="00CA3C07">
        <w:tc>
          <w:tcPr>
            <w:tcW w:w="2376" w:type="dxa"/>
          </w:tcPr>
          <w:p w:rsidR="006D21F2" w:rsidRPr="00CA3C07" w:rsidRDefault="006D21F2"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Энергетика</w:t>
            </w:r>
          </w:p>
        </w:tc>
        <w:tc>
          <w:tcPr>
            <w:tcW w:w="5954" w:type="dxa"/>
          </w:tcPr>
          <w:p w:rsidR="006D21F2" w:rsidRPr="00CA3C07" w:rsidRDefault="006D21F2"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6D21F2" w:rsidRPr="00CA3C07" w:rsidRDefault="006D21F2"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55" w:history="1">
              <w:r w:rsidRPr="00CA3C07">
                <w:rPr>
                  <w:rFonts w:ascii="Times New Roman" w:hAnsi="Times New Roman" w:cs="Times New Roman"/>
                  <w:color w:val="000000"/>
                  <w:sz w:val="22"/>
                  <w:szCs w:val="24"/>
                </w:rPr>
                <w:t>кодом 3.1</w:t>
              </w:r>
            </w:hyperlink>
          </w:p>
        </w:tc>
        <w:tc>
          <w:tcPr>
            <w:tcW w:w="1966" w:type="dxa"/>
          </w:tcPr>
          <w:p w:rsidR="006D21F2" w:rsidRPr="00CA3C07" w:rsidRDefault="006D21F2"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6.7</w:t>
            </w:r>
          </w:p>
        </w:tc>
      </w:tr>
    </w:tbl>
    <w:p w:rsidR="00FD57CE" w:rsidRPr="00D40D33" w:rsidRDefault="00FD57CE" w:rsidP="00FD57CE">
      <w:pPr>
        <w:keepNext/>
        <w:tabs>
          <w:tab w:val="left" w:pos="5954"/>
          <w:tab w:val="left" w:pos="9640"/>
        </w:tabs>
        <w:spacing w:line="240" w:lineRule="auto"/>
        <w:ind w:firstLine="360"/>
        <w:rPr>
          <w:rFonts w:ascii="Times New Roman" w:hAnsi="Times New Roman" w:cs="Times New Roman"/>
          <w:b/>
          <w:bCs/>
          <w:color w:val="000000"/>
          <w:sz w:val="24"/>
          <w:szCs w:val="24"/>
        </w:rPr>
      </w:pPr>
    </w:p>
    <w:p w:rsidR="00FD57CE" w:rsidRDefault="00FD57CE" w:rsidP="00FD57CE">
      <w:pPr>
        <w:spacing w:line="240" w:lineRule="auto"/>
        <w:ind w:firstLine="36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5. </w:t>
      </w:r>
      <w:r w:rsidRPr="006F2117">
        <w:rPr>
          <w:rFonts w:ascii="Times New Roman" w:hAnsi="Times New Roman" w:cs="Times New Roman"/>
          <w:b/>
          <w:color w:val="000000"/>
          <w:sz w:val="24"/>
          <w:szCs w:val="24"/>
        </w:rPr>
        <w:t xml:space="preserve">Градостроительные регламенты </w:t>
      </w:r>
      <w:r>
        <w:rPr>
          <w:rFonts w:ascii="Times New Roman" w:hAnsi="Times New Roman" w:cs="Times New Roman"/>
          <w:b/>
          <w:color w:val="000000"/>
          <w:sz w:val="24"/>
          <w:szCs w:val="24"/>
        </w:rPr>
        <w:t>зоны</w:t>
      </w:r>
      <w:r w:rsidRPr="00D40D33">
        <w:rPr>
          <w:rFonts w:ascii="Times New Roman" w:hAnsi="Times New Roman" w:cs="Times New Roman"/>
          <w:b/>
          <w:color w:val="000000"/>
          <w:sz w:val="24"/>
          <w:szCs w:val="24"/>
        </w:rPr>
        <w:t xml:space="preserve"> транспортной инфраструктуры</w:t>
      </w:r>
      <w:r w:rsidRPr="006F2117">
        <w:rPr>
          <w:rFonts w:ascii="Times New Roman" w:hAnsi="Times New Roman" w:cs="Times New Roman"/>
          <w:b/>
          <w:color w:val="000000"/>
          <w:sz w:val="24"/>
          <w:szCs w:val="24"/>
        </w:rPr>
        <w:t xml:space="preserve"> в части предельных параметров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812"/>
        <w:gridCol w:w="3809"/>
      </w:tblGrid>
      <w:tr w:rsidR="00FD57CE" w:rsidRPr="00CA3C07" w:rsidTr="00CA3C07">
        <w:tc>
          <w:tcPr>
            <w:tcW w:w="675" w:type="dxa"/>
            <w:vMerge w:val="restart"/>
            <w:vAlign w:val="center"/>
          </w:tcPr>
          <w:p w:rsidR="00FD57CE" w:rsidRPr="00CA3C07" w:rsidRDefault="00FD57CE" w:rsidP="00CA3C07">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 п/п</w:t>
            </w:r>
          </w:p>
        </w:tc>
        <w:tc>
          <w:tcPr>
            <w:tcW w:w="5812" w:type="dxa"/>
            <w:vMerge w:val="restart"/>
            <w:vAlign w:val="center"/>
          </w:tcPr>
          <w:p w:rsidR="00FD57CE" w:rsidRPr="00CA3C07" w:rsidRDefault="00FD57CE" w:rsidP="00CA3C07">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Наименование параметров</w:t>
            </w:r>
          </w:p>
        </w:tc>
        <w:tc>
          <w:tcPr>
            <w:tcW w:w="3809" w:type="dxa"/>
            <w:vAlign w:val="center"/>
          </w:tcPr>
          <w:p w:rsidR="00FD57CE" w:rsidRPr="00CA3C07" w:rsidRDefault="00FD57CE" w:rsidP="00CA3C07">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Территориальные зоны</w:t>
            </w:r>
          </w:p>
        </w:tc>
      </w:tr>
      <w:tr w:rsidR="00FD57CE" w:rsidRPr="00CA3C07" w:rsidTr="00CA3C07">
        <w:tc>
          <w:tcPr>
            <w:tcW w:w="675" w:type="dxa"/>
            <w:vMerge/>
          </w:tcPr>
          <w:p w:rsidR="00FD57CE" w:rsidRPr="00CA3C07" w:rsidRDefault="00FD57CE" w:rsidP="00CA3C07">
            <w:pPr>
              <w:spacing w:line="240" w:lineRule="auto"/>
              <w:ind w:firstLine="0"/>
              <w:rPr>
                <w:rFonts w:ascii="Times New Roman" w:hAnsi="Times New Roman" w:cs="Times New Roman"/>
                <w:b/>
                <w:color w:val="000000"/>
                <w:sz w:val="24"/>
                <w:szCs w:val="24"/>
              </w:rPr>
            </w:pPr>
          </w:p>
        </w:tc>
        <w:tc>
          <w:tcPr>
            <w:tcW w:w="5812" w:type="dxa"/>
            <w:vMerge/>
          </w:tcPr>
          <w:p w:rsidR="00FD57CE" w:rsidRPr="00CA3C07" w:rsidRDefault="00FD57CE" w:rsidP="00CA3C07">
            <w:pPr>
              <w:spacing w:line="240" w:lineRule="auto"/>
              <w:ind w:firstLine="0"/>
              <w:rPr>
                <w:rFonts w:ascii="Times New Roman" w:hAnsi="Times New Roman" w:cs="Times New Roman"/>
                <w:b/>
                <w:color w:val="000000"/>
                <w:sz w:val="24"/>
                <w:szCs w:val="24"/>
              </w:rPr>
            </w:pPr>
          </w:p>
        </w:tc>
        <w:tc>
          <w:tcPr>
            <w:tcW w:w="3809" w:type="dxa"/>
          </w:tcPr>
          <w:p w:rsidR="00FD57CE" w:rsidRPr="00CA3C07" w:rsidRDefault="006D21F2" w:rsidP="00CA3C07">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Т</w:t>
            </w:r>
            <w:r w:rsidR="00FD57CE" w:rsidRPr="00CA3C07">
              <w:rPr>
                <w:rFonts w:ascii="Times New Roman" w:hAnsi="Times New Roman" w:cs="Times New Roman"/>
                <w:b/>
                <w:color w:val="000000"/>
                <w:sz w:val="24"/>
                <w:szCs w:val="24"/>
              </w:rPr>
              <w:t>-1</w:t>
            </w:r>
          </w:p>
        </w:tc>
      </w:tr>
      <w:tr w:rsidR="00FD57CE" w:rsidRPr="00CA3C07" w:rsidTr="00CA3C07">
        <w:tc>
          <w:tcPr>
            <w:tcW w:w="675" w:type="dxa"/>
            <w:vAlign w:val="center"/>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w:t>
            </w:r>
          </w:p>
        </w:tc>
        <w:tc>
          <w:tcPr>
            <w:tcW w:w="5812" w:type="dxa"/>
          </w:tcPr>
          <w:p w:rsidR="00FD57CE" w:rsidRPr="00CA3C07" w:rsidRDefault="00FD57CE"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площадь участка (кв.м.):</w:t>
            </w:r>
          </w:p>
        </w:tc>
        <w:tc>
          <w:tcPr>
            <w:tcW w:w="3809" w:type="dxa"/>
          </w:tcPr>
          <w:p w:rsidR="00FD57CE" w:rsidRPr="00CA3C07" w:rsidRDefault="006D21F2" w:rsidP="001B3FE9">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Не </w:t>
            </w:r>
            <w:r w:rsidR="001B3FE9">
              <w:rPr>
                <w:rFonts w:ascii="Times New Roman" w:hAnsi="Times New Roman" w:cs="Times New Roman"/>
                <w:color w:val="000000"/>
                <w:sz w:val="22"/>
                <w:szCs w:val="24"/>
              </w:rPr>
              <w:t>регламентируется</w:t>
            </w:r>
          </w:p>
        </w:tc>
      </w:tr>
      <w:tr w:rsidR="00FD57CE" w:rsidRPr="00CA3C07" w:rsidTr="00CA3C07">
        <w:tc>
          <w:tcPr>
            <w:tcW w:w="675" w:type="dxa"/>
            <w:vAlign w:val="center"/>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w:t>
            </w:r>
          </w:p>
        </w:tc>
        <w:tc>
          <w:tcPr>
            <w:tcW w:w="5812" w:type="dxa"/>
          </w:tcPr>
          <w:p w:rsidR="00FD57CE" w:rsidRPr="00CA3C07" w:rsidRDefault="00FD57CE"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ширина участка по уличному фронту (м):</w:t>
            </w:r>
          </w:p>
        </w:tc>
        <w:tc>
          <w:tcPr>
            <w:tcW w:w="3809" w:type="dxa"/>
          </w:tcPr>
          <w:p w:rsidR="00FD57CE" w:rsidRPr="00CA3C07" w:rsidRDefault="006D21F2"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Не </w:t>
            </w:r>
            <w:r w:rsidR="001B3FE9">
              <w:rPr>
                <w:rFonts w:ascii="Times New Roman" w:hAnsi="Times New Roman" w:cs="Times New Roman"/>
                <w:color w:val="000000"/>
                <w:sz w:val="22"/>
                <w:szCs w:val="24"/>
              </w:rPr>
              <w:t>регламентируется</w:t>
            </w:r>
          </w:p>
        </w:tc>
      </w:tr>
      <w:tr w:rsidR="00FD57CE" w:rsidRPr="00CA3C07" w:rsidTr="00CA3C07">
        <w:tc>
          <w:tcPr>
            <w:tcW w:w="675" w:type="dxa"/>
            <w:vAlign w:val="center"/>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w:t>
            </w:r>
          </w:p>
        </w:tc>
        <w:tc>
          <w:tcPr>
            <w:tcW w:w="5812" w:type="dxa"/>
          </w:tcPr>
          <w:p w:rsidR="00FD57CE" w:rsidRPr="00CA3C07" w:rsidRDefault="00FD57CE"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длина (глубина) участка (м):</w:t>
            </w:r>
          </w:p>
        </w:tc>
        <w:tc>
          <w:tcPr>
            <w:tcW w:w="3809" w:type="dxa"/>
          </w:tcPr>
          <w:p w:rsidR="00FD57CE" w:rsidRPr="00CA3C07" w:rsidRDefault="006D21F2"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Не </w:t>
            </w:r>
            <w:r w:rsidR="001B3FE9">
              <w:rPr>
                <w:rFonts w:ascii="Times New Roman" w:hAnsi="Times New Roman" w:cs="Times New Roman"/>
                <w:color w:val="000000"/>
                <w:sz w:val="22"/>
                <w:szCs w:val="24"/>
              </w:rPr>
              <w:t>регламентируется</w:t>
            </w:r>
          </w:p>
        </w:tc>
      </w:tr>
      <w:tr w:rsidR="00FD57CE" w:rsidRPr="00CA3C07" w:rsidTr="00CA3C07">
        <w:tc>
          <w:tcPr>
            <w:tcW w:w="675" w:type="dxa"/>
            <w:vAlign w:val="center"/>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w:t>
            </w:r>
          </w:p>
        </w:tc>
        <w:tc>
          <w:tcPr>
            <w:tcW w:w="5812" w:type="dxa"/>
          </w:tcPr>
          <w:p w:rsidR="00FD57CE" w:rsidRPr="00CA3C07" w:rsidRDefault="00FD57CE"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Минимальные/максимальные параметры земельных участков условно разрешенного вида разрешенного использования</w:t>
            </w:r>
          </w:p>
        </w:tc>
        <w:tc>
          <w:tcPr>
            <w:tcW w:w="3809" w:type="dxa"/>
          </w:tcPr>
          <w:p w:rsidR="00FD57CE" w:rsidRPr="00CA3C07" w:rsidRDefault="006D21F2"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Не </w:t>
            </w:r>
            <w:r w:rsidR="001B3FE9">
              <w:rPr>
                <w:rFonts w:ascii="Times New Roman" w:hAnsi="Times New Roman" w:cs="Times New Roman"/>
                <w:color w:val="000000"/>
                <w:sz w:val="22"/>
                <w:szCs w:val="24"/>
              </w:rPr>
              <w:t>регламентируется</w:t>
            </w:r>
          </w:p>
        </w:tc>
      </w:tr>
      <w:tr w:rsidR="00FD57CE" w:rsidRPr="00CA3C07" w:rsidTr="00CA3C07">
        <w:tc>
          <w:tcPr>
            <w:tcW w:w="675" w:type="dxa"/>
            <w:vAlign w:val="center"/>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5</w:t>
            </w:r>
          </w:p>
        </w:tc>
        <w:tc>
          <w:tcPr>
            <w:tcW w:w="5812" w:type="dxa"/>
          </w:tcPr>
          <w:p w:rsidR="00FD57CE" w:rsidRPr="00CA3C07" w:rsidRDefault="00FD57CE"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Расстояние до красной линии улиц, не менее (м):</w:t>
            </w:r>
          </w:p>
        </w:tc>
        <w:tc>
          <w:tcPr>
            <w:tcW w:w="3809" w:type="dxa"/>
          </w:tcPr>
          <w:p w:rsidR="00FD57CE" w:rsidRPr="00CA3C07" w:rsidRDefault="006D21F2"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Не </w:t>
            </w:r>
            <w:r w:rsidR="001B3FE9">
              <w:rPr>
                <w:rFonts w:ascii="Times New Roman" w:hAnsi="Times New Roman" w:cs="Times New Roman"/>
                <w:color w:val="000000"/>
                <w:sz w:val="22"/>
                <w:szCs w:val="24"/>
              </w:rPr>
              <w:t>регламентируется</w:t>
            </w:r>
          </w:p>
        </w:tc>
      </w:tr>
      <w:tr w:rsidR="00FD57CE" w:rsidRPr="00CA3C07" w:rsidTr="00CA3C07">
        <w:tc>
          <w:tcPr>
            <w:tcW w:w="675" w:type="dxa"/>
            <w:vAlign w:val="center"/>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w:t>
            </w:r>
          </w:p>
        </w:tc>
        <w:tc>
          <w:tcPr>
            <w:tcW w:w="5812" w:type="dxa"/>
          </w:tcPr>
          <w:p w:rsidR="00FD57CE" w:rsidRPr="00CA3C07" w:rsidRDefault="00FD57CE"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Отступы от красной линии для объектов капитального строительства существующей застройки</w:t>
            </w:r>
          </w:p>
        </w:tc>
        <w:tc>
          <w:tcPr>
            <w:tcW w:w="3809" w:type="dxa"/>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в соответствии со сложившейся линией застройки</w:t>
            </w:r>
          </w:p>
        </w:tc>
      </w:tr>
      <w:tr w:rsidR="00FD57CE" w:rsidRPr="00CA3C07" w:rsidTr="00CA3C07">
        <w:tc>
          <w:tcPr>
            <w:tcW w:w="675" w:type="dxa"/>
            <w:vAlign w:val="center"/>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7</w:t>
            </w:r>
          </w:p>
        </w:tc>
        <w:tc>
          <w:tcPr>
            <w:tcW w:w="5812" w:type="dxa"/>
          </w:tcPr>
          <w:p w:rsidR="00FD57CE" w:rsidRPr="00CA3C07" w:rsidRDefault="00FD57CE"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Максимальный процент застройки, %:</w:t>
            </w:r>
          </w:p>
        </w:tc>
        <w:tc>
          <w:tcPr>
            <w:tcW w:w="3809" w:type="dxa"/>
          </w:tcPr>
          <w:p w:rsidR="00FD57CE" w:rsidRPr="00CA3C07" w:rsidRDefault="006D21F2"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Не </w:t>
            </w:r>
            <w:r w:rsidR="001B3FE9">
              <w:rPr>
                <w:rFonts w:ascii="Times New Roman" w:hAnsi="Times New Roman" w:cs="Times New Roman"/>
                <w:color w:val="000000"/>
                <w:sz w:val="22"/>
                <w:szCs w:val="24"/>
              </w:rPr>
              <w:t>регламентируется</w:t>
            </w:r>
          </w:p>
        </w:tc>
      </w:tr>
      <w:tr w:rsidR="00FD57CE" w:rsidRPr="00CA3C07" w:rsidTr="00CA3C07">
        <w:tc>
          <w:tcPr>
            <w:tcW w:w="675" w:type="dxa"/>
            <w:vAlign w:val="center"/>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8</w:t>
            </w:r>
          </w:p>
        </w:tc>
        <w:tc>
          <w:tcPr>
            <w:tcW w:w="5812" w:type="dxa"/>
          </w:tcPr>
          <w:p w:rsidR="00FD57CE" w:rsidRPr="00CA3C07" w:rsidRDefault="00FD57CE"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Минимальный процент озеленения, %:</w:t>
            </w:r>
          </w:p>
        </w:tc>
        <w:tc>
          <w:tcPr>
            <w:tcW w:w="3809" w:type="dxa"/>
          </w:tcPr>
          <w:p w:rsidR="00FD57CE" w:rsidRPr="00CA3C07" w:rsidRDefault="006D21F2"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w:t>
            </w:r>
            <w:r w:rsidR="00FD57CE" w:rsidRPr="00CA3C07">
              <w:rPr>
                <w:rFonts w:ascii="Times New Roman" w:hAnsi="Times New Roman" w:cs="Times New Roman"/>
                <w:color w:val="000000"/>
                <w:sz w:val="22"/>
                <w:szCs w:val="24"/>
              </w:rPr>
              <w:t>0</w:t>
            </w:r>
          </w:p>
        </w:tc>
      </w:tr>
      <w:tr w:rsidR="00FD57CE" w:rsidRPr="00CA3C07" w:rsidTr="00CA3C07">
        <w:tc>
          <w:tcPr>
            <w:tcW w:w="675" w:type="dxa"/>
            <w:vAlign w:val="center"/>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9</w:t>
            </w:r>
          </w:p>
        </w:tc>
        <w:tc>
          <w:tcPr>
            <w:tcW w:w="5812" w:type="dxa"/>
          </w:tcPr>
          <w:p w:rsidR="00FD57CE" w:rsidRPr="00CA3C07" w:rsidRDefault="00FD57CE"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Максимальное количество этажей:</w:t>
            </w:r>
          </w:p>
        </w:tc>
        <w:tc>
          <w:tcPr>
            <w:tcW w:w="3809" w:type="dxa"/>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Не </w:t>
            </w:r>
            <w:r w:rsidR="001B3FE9">
              <w:rPr>
                <w:rFonts w:ascii="Times New Roman" w:hAnsi="Times New Roman" w:cs="Times New Roman"/>
                <w:color w:val="000000"/>
                <w:sz w:val="22"/>
                <w:szCs w:val="24"/>
              </w:rPr>
              <w:t>регламентируется</w:t>
            </w:r>
          </w:p>
        </w:tc>
      </w:tr>
      <w:tr w:rsidR="00FD57CE" w:rsidRPr="00CA3C07" w:rsidTr="00CA3C07">
        <w:tc>
          <w:tcPr>
            <w:tcW w:w="675" w:type="dxa"/>
            <w:vAlign w:val="center"/>
          </w:tcPr>
          <w:p w:rsidR="00FD57CE" w:rsidRPr="00CA3C07" w:rsidRDefault="00FD57CE"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10</w:t>
            </w:r>
          </w:p>
        </w:tc>
        <w:tc>
          <w:tcPr>
            <w:tcW w:w="5812" w:type="dxa"/>
          </w:tcPr>
          <w:p w:rsidR="00FD57CE" w:rsidRPr="00CA3C07" w:rsidRDefault="00FD57CE"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Максимальная высота ограждения, м:</w:t>
            </w:r>
          </w:p>
        </w:tc>
        <w:tc>
          <w:tcPr>
            <w:tcW w:w="3809" w:type="dxa"/>
          </w:tcPr>
          <w:p w:rsidR="00FD57CE" w:rsidRPr="00CA3C07" w:rsidRDefault="006D21F2"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Не </w:t>
            </w:r>
            <w:r w:rsidR="001B3FE9">
              <w:rPr>
                <w:rFonts w:ascii="Times New Roman" w:hAnsi="Times New Roman" w:cs="Times New Roman"/>
                <w:color w:val="000000"/>
                <w:sz w:val="22"/>
                <w:szCs w:val="24"/>
              </w:rPr>
              <w:t>регламентируется</w:t>
            </w:r>
          </w:p>
        </w:tc>
      </w:tr>
    </w:tbl>
    <w:p w:rsidR="00545BC2" w:rsidRPr="00D40D33" w:rsidRDefault="00545BC2" w:rsidP="00FD1FAB">
      <w:pPr>
        <w:spacing w:line="240" w:lineRule="auto"/>
        <w:ind w:firstLine="360"/>
        <w:outlineLvl w:val="5"/>
        <w:rPr>
          <w:rFonts w:ascii="Times New Roman" w:hAnsi="Times New Roman" w:cs="Times New Roman"/>
          <w:b/>
          <w:bCs/>
          <w:color w:val="000000"/>
          <w:sz w:val="24"/>
          <w:szCs w:val="24"/>
        </w:rPr>
      </w:pPr>
    </w:p>
    <w:p w:rsidR="003D30EF" w:rsidRPr="00D40D33" w:rsidRDefault="007C5F96" w:rsidP="00FD1FAB">
      <w:pPr>
        <w:spacing w:line="240" w:lineRule="auto"/>
        <w:ind w:firstLine="360"/>
        <w:outlineLvl w:val="5"/>
        <w:rPr>
          <w:rFonts w:ascii="Times New Roman" w:hAnsi="Times New Roman" w:cs="Times New Roman"/>
          <w:b/>
          <w:color w:val="000000"/>
          <w:sz w:val="24"/>
          <w:szCs w:val="24"/>
        </w:rPr>
      </w:pPr>
      <w:r w:rsidRPr="005073EF">
        <w:rPr>
          <w:rFonts w:ascii="Times New Roman" w:hAnsi="Times New Roman" w:cs="Times New Roman"/>
          <w:b/>
          <w:bCs/>
          <w:color w:val="000000"/>
          <w:sz w:val="24"/>
          <w:szCs w:val="24"/>
        </w:rPr>
        <w:t>5</w:t>
      </w:r>
      <w:r w:rsidR="00C3161F" w:rsidRPr="00D40D33">
        <w:rPr>
          <w:rFonts w:ascii="Times New Roman" w:hAnsi="Times New Roman" w:cs="Times New Roman"/>
          <w:b/>
          <w:bCs/>
          <w:color w:val="000000"/>
          <w:sz w:val="24"/>
          <w:szCs w:val="24"/>
        </w:rPr>
        <w:t>9</w:t>
      </w:r>
      <w:r w:rsidR="00877E19" w:rsidRPr="00D40D33">
        <w:rPr>
          <w:rFonts w:ascii="Times New Roman" w:hAnsi="Times New Roman" w:cs="Times New Roman"/>
          <w:b/>
          <w:bCs/>
          <w:color w:val="000000"/>
          <w:sz w:val="24"/>
          <w:szCs w:val="24"/>
        </w:rPr>
        <w:t>.4</w:t>
      </w:r>
      <w:r w:rsidR="003D30EF" w:rsidRPr="00D40D33">
        <w:rPr>
          <w:rFonts w:ascii="Times New Roman" w:hAnsi="Times New Roman" w:cs="Times New Roman"/>
          <w:b/>
          <w:bCs/>
          <w:color w:val="000000"/>
          <w:sz w:val="24"/>
          <w:szCs w:val="24"/>
        </w:rPr>
        <w:t xml:space="preserve">. </w:t>
      </w:r>
      <w:r w:rsidR="00D73BAF">
        <w:rPr>
          <w:rFonts w:ascii="Times New Roman" w:hAnsi="Times New Roman" w:cs="Times New Roman"/>
          <w:b/>
          <w:bCs/>
          <w:color w:val="000000"/>
          <w:sz w:val="24"/>
          <w:szCs w:val="24"/>
        </w:rPr>
        <w:t xml:space="preserve">Градостроительные регламенты </w:t>
      </w:r>
      <w:r w:rsidR="00D73BAF">
        <w:rPr>
          <w:rFonts w:ascii="Times New Roman" w:hAnsi="Times New Roman" w:cs="Times New Roman"/>
          <w:b/>
          <w:color w:val="000000"/>
          <w:sz w:val="24"/>
          <w:szCs w:val="24"/>
        </w:rPr>
        <w:t>производственных зон</w:t>
      </w:r>
      <w:r w:rsidR="003D30EF" w:rsidRPr="00D40D33">
        <w:rPr>
          <w:rFonts w:ascii="Times New Roman" w:hAnsi="Times New Roman" w:cs="Times New Roman"/>
          <w:b/>
          <w:color w:val="000000"/>
          <w:sz w:val="24"/>
          <w:szCs w:val="24"/>
        </w:rPr>
        <w:t xml:space="preserve"> (П)</w:t>
      </w:r>
    </w:p>
    <w:p w:rsidR="00D73BAF" w:rsidRPr="00D73BAF" w:rsidRDefault="00D73BAF" w:rsidP="005E0D7F">
      <w:pPr>
        <w:spacing w:line="240" w:lineRule="auto"/>
        <w:ind w:firstLine="426"/>
        <w:rPr>
          <w:rFonts w:ascii="Times New Roman" w:hAnsi="Times New Roman" w:cs="Times New Roman"/>
          <w:color w:val="000000"/>
          <w:sz w:val="24"/>
          <w:szCs w:val="24"/>
        </w:rPr>
      </w:pPr>
      <w:r w:rsidRPr="00D73BAF">
        <w:rPr>
          <w:rFonts w:ascii="Times New Roman" w:hAnsi="Times New Roman" w:cs="Times New Roman"/>
          <w:color w:val="000000"/>
          <w:sz w:val="24"/>
          <w:szCs w:val="24"/>
        </w:rPr>
        <w:t xml:space="preserve">1. Территориальные зоны «П-1», «П-2» выделены для обеспечения правовых условий использования земельных участков и объектов капитального строительства производственного, коммунально-складского назначения с различными нормативами воздействия на окружающую среду. </w:t>
      </w:r>
    </w:p>
    <w:p w:rsidR="00D73BAF" w:rsidRPr="00D73BAF" w:rsidRDefault="00D73BAF" w:rsidP="005E0D7F">
      <w:pPr>
        <w:spacing w:line="240" w:lineRule="auto"/>
        <w:ind w:firstLine="426"/>
        <w:contextualSpacing/>
        <w:rPr>
          <w:rFonts w:ascii="Times New Roman" w:hAnsi="Times New Roman" w:cs="Times New Roman"/>
          <w:color w:val="000000"/>
          <w:sz w:val="24"/>
          <w:szCs w:val="24"/>
        </w:rPr>
      </w:pPr>
      <w:r w:rsidRPr="00D73BAF">
        <w:rPr>
          <w:rFonts w:ascii="Times New Roman" w:hAnsi="Times New Roman" w:cs="Times New Roman"/>
          <w:color w:val="000000"/>
          <w:sz w:val="24"/>
          <w:szCs w:val="24"/>
        </w:rPr>
        <w:t xml:space="preserve">2. Зона «П-1» выделена для обеспечения правовых условий формирования территорий производственно-коммунальных и складских объектов с низкими уровнями шума и загрязнения, с возможностью размещения коммерческих предприятий и крупных объектов хранения автотранспорта. </w:t>
      </w:r>
    </w:p>
    <w:p w:rsidR="00D73BAF" w:rsidRPr="00D73BAF" w:rsidRDefault="00D73BAF" w:rsidP="005E0D7F">
      <w:pPr>
        <w:spacing w:line="240" w:lineRule="auto"/>
        <w:ind w:firstLine="426"/>
        <w:contextualSpacing/>
        <w:rPr>
          <w:rFonts w:ascii="Times New Roman" w:hAnsi="Times New Roman" w:cs="Times New Roman"/>
          <w:color w:val="000000"/>
          <w:sz w:val="24"/>
          <w:szCs w:val="24"/>
        </w:rPr>
      </w:pPr>
      <w:r w:rsidRPr="00D73BAF">
        <w:rPr>
          <w:rFonts w:ascii="Times New Roman" w:hAnsi="Times New Roman" w:cs="Times New Roman"/>
          <w:color w:val="000000"/>
          <w:sz w:val="24"/>
          <w:szCs w:val="24"/>
        </w:rPr>
        <w:t>3. Зона «П-2» выделена для обеспечения правовых условий формирования территорий производственных объектов с различными нормативами воздействия на окружающую среду, для формирования крупных промышленных зон.</w:t>
      </w:r>
    </w:p>
    <w:p w:rsidR="00D73BAF" w:rsidRPr="00D73BAF" w:rsidRDefault="00D73BAF" w:rsidP="005E0D7F">
      <w:pPr>
        <w:spacing w:line="240" w:lineRule="auto"/>
        <w:ind w:firstLine="426"/>
        <w:rPr>
          <w:rFonts w:ascii="Times New Roman" w:hAnsi="Times New Roman" w:cs="Times New Roman"/>
          <w:color w:val="000000"/>
          <w:sz w:val="24"/>
          <w:szCs w:val="24"/>
        </w:rPr>
      </w:pPr>
      <w:r w:rsidRPr="00D73BAF">
        <w:rPr>
          <w:rFonts w:ascii="Times New Roman" w:hAnsi="Times New Roman" w:cs="Times New Roman"/>
          <w:color w:val="000000"/>
          <w:sz w:val="24"/>
          <w:szCs w:val="24"/>
        </w:rPr>
        <w:t>4. Размещение, проектирование, строительство и эксплуатация вновь строящихся, реконструируемых и действующих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регламентируются требованиями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D73BAF" w:rsidRDefault="00D73BAF" w:rsidP="005E0D7F">
      <w:pPr>
        <w:spacing w:before="119" w:after="119" w:line="240" w:lineRule="auto"/>
        <w:ind w:firstLine="284"/>
        <w:contextualSpacing/>
        <w:rPr>
          <w:rFonts w:ascii="Times New Roman" w:hAnsi="Times New Roman" w:cs="Times New Roman"/>
          <w:b/>
          <w:color w:val="000000"/>
          <w:sz w:val="24"/>
          <w:szCs w:val="24"/>
        </w:rPr>
      </w:pPr>
      <w:r w:rsidRPr="00D73BAF">
        <w:rPr>
          <w:rFonts w:ascii="Times New Roman" w:hAnsi="Times New Roman" w:cs="Times New Roman"/>
          <w:b/>
          <w:color w:val="000000"/>
          <w:sz w:val="24"/>
          <w:szCs w:val="24"/>
        </w:rPr>
        <w:t>5. Градостроительные регламенты производственных зон в части видов разрешенного использования</w:t>
      </w:r>
    </w:p>
    <w:p w:rsidR="005E0D7F" w:rsidRPr="00367BF4" w:rsidRDefault="005E0D7F" w:rsidP="005E0D7F">
      <w:pPr>
        <w:spacing w:line="240" w:lineRule="auto"/>
        <w:ind w:firstLine="360"/>
        <w:rPr>
          <w:rFonts w:ascii="Times New Roman" w:hAnsi="Times New Roman" w:cs="Times New Roman"/>
          <w:b/>
          <w:color w:val="000000"/>
          <w:sz w:val="24"/>
          <w:szCs w:val="24"/>
        </w:rPr>
      </w:pPr>
      <w:r>
        <w:rPr>
          <w:rFonts w:ascii="Times New Roman" w:hAnsi="Times New Roman" w:cs="Times New Roman"/>
          <w:color w:val="000000"/>
          <w:sz w:val="24"/>
          <w:szCs w:val="24"/>
        </w:rPr>
        <w:t xml:space="preserve">5.1 Основные виды </w:t>
      </w:r>
      <w:r w:rsidRPr="00D40D33">
        <w:rPr>
          <w:rFonts w:ascii="Times New Roman" w:hAnsi="Times New Roman" w:cs="Times New Roman"/>
          <w:color w:val="000000"/>
          <w:sz w:val="24"/>
          <w:szCs w:val="24"/>
        </w:rPr>
        <w:t xml:space="preserve">разрешенного использования в </w:t>
      </w:r>
      <w:r>
        <w:rPr>
          <w:rFonts w:ascii="Times New Roman" w:hAnsi="Times New Roman" w:cs="Times New Roman"/>
          <w:color w:val="000000"/>
          <w:sz w:val="24"/>
          <w:szCs w:val="24"/>
        </w:rPr>
        <w:t>производственных зонах: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1"/>
        <w:gridCol w:w="5714"/>
        <w:gridCol w:w="1941"/>
      </w:tblGrid>
      <w:tr w:rsidR="005E0D7F" w:rsidRPr="00CA3C07" w:rsidTr="00CA3C07">
        <w:tc>
          <w:tcPr>
            <w:tcW w:w="2641" w:type="dxa"/>
            <w:vAlign w:val="center"/>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Наименование вида разрешенного использования земельного участка</w:t>
            </w:r>
          </w:p>
        </w:tc>
        <w:tc>
          <w:tcPr>
            <w:tcW w:w="5714" w:type="dxa"/>
            <w:vAlign w:val="center"/>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Описание вида разрешенного использования земельного участка</w:t>
            </w:r>
          </w:p>
        </w:tc>
        <w:tc>
          <w:tcPr>
            <w:tcW w:w="1941" w:type="dxa"/>
            <w:vAlign w:val="center"/>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Код (числовое обозначение) вида разрешенного использования земельного участка</w:t>
            </w:r>
          </w:p>
        </w:tc>
      </w:tr>
      <w:tr w:rsidR="005E0D7F" w:rsidRPr="00CA3C07" w:rsidTr="00CA3C07">
        <w:tc>
          <w:tcPr>
            <w:tcW w:w="10296" w:type="dxa"/>
            <w:gridSpan w:val="3"/>
            <w:vAlign w:val="center"/>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b/>
                <w:bCs/>
                <w:sz w:val="22"/>
                <w:szCs w:val="20"/>
              </w:rPr>
              <w:t>«П-1» - зона смешанного размещения производственных и коммунально-складских объектов</w:t>
            </w:r>
          </w:p>
        </w:tc>
      </w:tr>
      <w:tr w:rsidR="005E0D7F" w:rsidRPr="00CA3C07" w:rsidTr="00CA3C07">
        <w:tc>
          <w:tcPr>
            <w:tcW w:w="2641"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Овощеводство</w:t>
            </w:r>
          </w:p>
        </w:tc>
        <w:tc>
          <w:tcPr>
            <w:tcW w:w="5714"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941" w:type="dxa"/>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1.3</w:t>
            </w:r>
          </w:p>
        </w:tc>
      </w:tr>
      <w:tr w:rsidR="005E0D7F" w:rsidRPr="00CA3C07" w:rsidTr="00CA3C07">
        <w:tc>
          <w:tcPr>
            <w:tcW w:w="2641"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Обеспечение сельскохозяйственного производства</w:t>
            </w:r>
          </w:p>
        </w:tc>
        <w:tc>
          <w:tcPr>
            <w:tcW w:w="5714"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941" w:type="dxa"/>
          </w:tcPr>
          <w:p w:rsidR="005E0D7F" w:rsidRPr="00CA3C07" w:rsidRDefault="005E0D7F" w:rsidP="00CA3C07">
            <w:pPr>
              <w:spacing w:line="240" w:lineRule="auto"/>
              <w:ind w:firstLine="0"/>
              <w:jc w:val="center"/>
              <w:rPr>
                <w:rFonts w:ascii="Times New Roman" w:hAnsi="Times New Roman" w:cs="Times New Roman"/>
                <w:color w:val="000000"/>
                <w:sz w:val="22"/>
                <w:szCs w:val="24"/>
              </w:rPr>
            </w:pPr>
            <w:bookmarkStart w:id="15" w:name="Par108"/>
            <w:bookmarkEnd w:id="15"/>
            <w:r w:rsidRPr="00CA3C07">
              <w:rPr>
                <w:rFonts w:ascii="Times New Roman" w:hAnsi="Times New Roman" w:cs="Times New Roman"/>
                <w:color w:val="000000"/>
                <w:sz w:val="22"/>
                <w:szCs w:val="24"/>
              </w:rPr>
              <w:t>1.18</w:t>
            </w:r>
          </w:p>
        </w:tc>
      </w:tr>
      <w:tr w:rsidR="005E0D7F" w:rsidRPr="00CA3C07" w:rsidTr="00CA3C07">
        <w:tc>
          <w:tcPr>
            <w:tcW w:w="2641"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Коммунальное обслуживание</w:t>
            </w:r>
          </w:p>
        </w:tc>
        <w:tc>
          <w:tcPr>
            <w:tcW w:w="5714"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поставка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41" w:type="dxa"/>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3.1</w:t>
            </w:r>
          </w:p>
        </w:tc>
      </w:tr>
      <w:tr w:rsidR="005E0D7F" w:rsidRPr="00CA3C07" w:rsidTr="00CA3C07">
        <w:tc>
          <w:tcPr>
            <w:tcW w:w="2641"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Бытовое обслуживание</w:t>
            </w:r>
          </w:p>
        </w:tc>
        <w:tc>
          <w:tcPr>
            <w:tcW w:w="5714"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41" w:type="dxa"/>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3.3</w:t>
            </w:r>
          </w:p>
        </w:tc>
      </w:tr>
      <w:tr w:rsidR="005E0D7F" w:rsidRPr="00CA3C07" w:rsidTr="00CA3C07">
        <w:tc>
          <w:tcPr>
            <w:tcW w:w="2641"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Общественное управление</w:t>
            </w:r>
          </w:p>
        </w:tc>
        <w:tc>
          <w:tcPr>
            <w:tcW w:w="5714"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p>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c>
          <w:tcPr>
            <w:tcW w:w="1941" w:type="dxa"/>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3.8</w:t>
            </w:r>
          </w:p>
        </w:tc>
      </w:tr>
      <w:tr w:rsidR="005E0D7F" w:rsidRPr="00CA3C07" w:rsidTr="00CA3C07">
        <w:tc>
          <w:tcPr>
            <w:tcW w:w="2641"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Обеспечение научной деятельности</w:t>
            </w:r>
          </w:p>
        </w:tc>
        <w:tc>
          <w:tcPr>
            <w:tcW w:w="5714"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941" w:type="dxa"/>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3.9</w:t>
            </w:r>
          </w:p>
        </w:tc>
      </w:tr>
      <w:tr w:rsidR="005E0D7F" w:rsidRPr="00CA3C07" w:rsidTr="00CA3C07">
        <w:tc>
          <w:tcPr>
            <w:tcW w:w="2641"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Обеспечение деятельности в области гидрометеорологии и смежных с ней областях</w:t>
            </w:r>
          </w:p>
        </w:tc>
        <w:tc>
          <w:tcPr>
            <w:tcW w:w="5714"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наблюдения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941" w:type="dxa"/>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3.9.1</w:t>
            </w:r>
          </w:p>
        </w:tc>
      </w:tr>
      <w:tr w:rsidR="005E0D7F" w:rsidRPr="00CA3C07" w:rsidTr="00CA3C07">
        <w:tc>
          <w:tcPr>
            <w:tcW w:w="2641"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Ветеринарное обслуживание</w:t>
            </w:r>
          </w:p>
        </w:tc>
        <w:tc>
          <w:tcPr>
            <w:tcW w:w="5714"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предусмотренных </w:t>
            </w:r>
            <w:hyperlink w:anchor="Par194" w:history="1">
              <w:r w:rsidRPr="00CA3C07">
                <w:rPr>
                  <w:rFonts w:ascii="Times New Roman" w:hAnsi="Times New Roman" w:cs="Times New Roman"/>
                  <w:color w:val="000000"/>
                  <w:sz w:val="22"/>
                  <w:szCs w:val="24"/>
                </w:rPr>
                <w:t>кодами 3.10.1</w:t>
              </w:r>
            </w:hyperlink>
            <w:r w:rsidRPr="00CA3C07">
              <w:rPr>
                <w:rFonts w:ascii="Times New Roman" w:hAnsi="Times New Roman" w:cs="Times New Roman"/>
                <w:color w:val="000000"/>
                <w:sz w:val="22"/>
                <w:szCs w:val="24"/>
              </w:rPr>
              <w:t xml:space="preserve"> — </w:t>
            </w:r>
            <w:hyperlink w:anchor="Par223" w:history="1">
              <w:r w:rsidRPr="00CA3C07">
                <w:rPr>
                  <w:rFonts w:ascii="Times New Roman" w:hAnsi="Times New Roman" w:cs="Times New Roman"/>
                  <w:color w:val="000000"/>
                  <w:sz w:val="22"/>
                  <w:szCs w:val="24"/>
                </w:rPr>
                <w:t>3.10.2</w:t>
              </w:r>
            </w:hyperlink>
          </w:p>
        </w:tc>
        <w:tc>
          <w:tcPr>
            <w:tcW w:w="1941" w:type="dxa"/>
          </w:tcPr>
          <w:p w:rsidR="005E0D7F" w:rsidRPr="00CA3C07" w:rsidRDefault="005E0D7F" w:rsidP="00CA3C07">
            <w:pPr>
              <w:spacing w:line="240" w:lineRule="auto"/>
              <w:ind w:firstLine="0"/>
              <w:jc w:val="center"/>
              <w:rPr>
                <w:rFonts w:ascii="Times New Roman" w:hAnsi="Times New Roman" w:cs="Times New Roman"/>
                <w:color w:val="000000"/>
                <w:sz w:val="22"/>
                <w:szCs w:val="24"/>
              </w:rPr>
            </w:pPr>
            <w:bookmarkStart w:id="16" w:name="Par187"/>
            <w:bookmarkEnd w:id="16"/>
            <w:r w:rsidRPr="00CA3C07">
              <w:rPr>
                <w:rFonts w:ascii="Times New Roman" w:hAnsi="Times New Roman" w:cs="Times New Roman"/>
                <w:color w:val="000000"/>
                <w:sz w:val="22"/>
                <w:szCs w:val="24"/>
              </w:rPr>
              <w:t>3.10</w:t>
            </w:r>
          </w:p>
        </w:tc>
      </w:tr>
      <w:tr w:rsidR="005E0D7F" w:rsidRPr="00CA3C07" w:rsidTr="00CA3C07">
        <w:tc>
          <w:tcPr>
            <w:tcW w:w="2641"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Деловое управление</w:t>
            </w:r>
          </w:p>
        </w:tc>
        <w:tc>
          <w:tcPr>
            <w:tcW w:w="5714"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941" w:type="dxa"/>
          </w:tcPr>
          <w:p w:rsidR="005E0D7F" w:rsidRPr="00CA3C07" w:rsidRDefault="005E0D7F" w:rsidP="00CA3C07">
            <w:pPr>
              <w:spacing w:line="240" w:lineRule="auto"/>
              <w:ind w:firstLine="0"/>
              <w:jc w:val="center"/>
              <w:rPr>
                <w:rFonts w:ascii="Times New Roman" w:hAnsi="Times New Roman" w:cs="Times New Roman"/>
                <w:color w:val="000000"/>
                <w:sz w:val="22"/>
                <w:szCs w:val="24"/>
              </w:rPr>
            </w:pPr>
            <w:bookmarkStart w:id="17" w:name="Par194"/>
            <w:bookmarkEnd w:id="17"/>
            <w:r w:rsidRPr="00CA3C07">
              <w:rPr>
                <w:rFonts w:ascii="Times New Roman" w:hAnsi="Times New Roman" w:cs="Times New Roman"/>
                <w:color w:val="000000"/>
                <w:sz w:val="22"/>
                <w:szCs w:val="24"/>
              </w:rPr>
              <w:t>4.1</w:t>
            </w:r>
          </w:p>
        </w:tc>
      </w:tr>
      <w:tr w:rsidR="005E0D7F" w:rsidRPr="00CA3C07" w:rsidTr="00CA3C07">
        <w:tc>
          <w:tcPr>
            <w:tcW w:w="2641"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Рынки</w:t>
            </w:r>
          </w:p>
        </w:tc>
        <w:tc>
          <w:tcPr>
            <w:tcW w:w="5714"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гаражей и (или) стоянок для автомобилей сотрудников и посетителей рынка</w:t>
            </w:r>
          </w:p>
        </w:tc>
        <w:tc>
          <w:tcPr>
            <w:tcW w:w="1941" w:type="dxa"/>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4.3</w:t>
            </w:r>
          </w:p>
        </w:tc>
      </w:tr>
      <w:tr w:rsidR="005E0D7F" w:rsidRPr="00CA3C07" w:rsidTr="00CA3C07">
        <w:tc>
          <w:tcPr>
            <w:tcW w:w="2641"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Магазины</w:t>
            </w:r>
          </w:p>
        </w:tc>
        <w:tc>
          <w:tcPr>
            <w:tcW w:w="5714"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41" w:type="dxa"/>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4.4</w:t>
            </w:r>
          </w:p>
        </w:tc>
      </w:tr>
      <w:tr w:rsidR="005E0D7F" w:rsidRPr="00CA3C07" w:rsidTr="00CA3C07">
        <w:tc>
          <w:tcPr>
            <w:tcW w:w="2641"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Банковская и страховая деятельность</w:t>
            </w:r>
          </w:p>
        </w:tc>
        <w:tc>
          <w:tcPr>
            <w:tcW w:w="5714"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1941" w:type="dxa"/>
          </w:tcPr>
          <w:p w:rsidR="005E0D7F" w:rsidRPr="00CA3C07" w:rsidRDefault="005E0D7F" w:rsidP="00CA3C07">
            <w:pPr>
              <w:spacing w:line="240" w:lineRule="auto"/>
              <w:ind w:firstLine="0"/>
              <w:jc w:val="center"/>
              <w:rPr>
                <w:rFonts w:ascii="Times New Roman" w:hAnsi="Times New Roman" w:cs="Times New Roman"/>
                <w:color w:val="000000"/>
                <w:sz w:val="22"/>
                <w:szCs w:val="24"/>
              </w:rPr>
            </w:pPr>
            <w:bookmarkStart w:id="18" w:name="Par209"/>
            <w:bookmarkEnd w:id="18"/>
            <w:r w:rsidRPr="00CA3C07">
              <w:rPr>
                <w:rFonts w:ascii="Times New Roman" w:hAnsi="Times New Roman" w:cs="Times New Roman"/>
                <w:color w:val="000000"/>
                <w:sz w:val="22"/>
                <w:szCs w:val="24"/>
              </w:rPr>
              <w:t>4.5</w:t>
            </w:r>
          </w:p>
        </w:tc>
      </w:tr>
      <w:tr w:rsidR="005E0D7F" w:rsidRPr="00CA3C07" w:rsidTr="00CA3C07">
        <w:tc>
          <w:tcPr>
            <w:tcW w:w="2641"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Общественное питание</w:t>
            </w:r>
          </w:p>
        </w:tc>
        <w:tc>
          <w:tcPr>
            <w:tcW w:w="5714"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41" w:type="dxa"/>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4.6</w:t>
            </w:r>
          </w:p>
        </w:tc>
      </w:tr>
      <w:tr w:rsidR="005E0D7F" w:rsidRPr="00CA3C07" w:rsidTr="00CA3C07">
        <w:tc>
          <w:tcPr>
            <w:tcW w:w="2641"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Гостиничное обслуживание</w:t>
            </w:r>
          </w:p>
        </w:tc>
        <w:tc>
          <w:tcPr>
            <w:tcW w:w="5714"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41" w:type="dxa"/>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4.7</w:t>
            </w:r>
          </w:p>
        </w:tc>
      </w:tr>
      <w:tr w:rsidR="005E0D7F" w:rsidRPr="00CA3C07" w:rsidTr="00CA3C07">
        <w:tc>
          <w:tcPr>
            <w:tcW w:w="2641"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Обслуживание автотранспорта</w:t>
            </w:r>
          </w:p>
        </w:tc>
        <w:tc>
          <w:tcPr>
            <w:tcW w:w="5714"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41" w:type="dxa"/>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4.9</w:t>
            </w:r>
          </w:p>
        </w:tc>
      </w:tr>
      <w:tr w:rsidR="005E0D7F" w:rsidRPr="00CA3C07" w:rsidTr="00CA3C07">
        <w:tc>
          <w:tcPr>
            <w:tcW w:w="2641"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Объекты придорожного сервиса</w:t>
            </w:r>
          </w:p>
        </w:tc>
        <w:tc>
          <w:tcPr>
            <w:tcW w:w="5714"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автозаправочных станций (бензиновых, газовых);</w:t>
            </w:r>
          </w:p>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предоставление гостиничных услуг в качестве придорожного сервиса;</w:t>
            </w:r>
          </w:p>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41" w:type="dxa"/>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4.9.1</w:t>
            </w:r>
          </w:p>
        </w:tc>
      </w:tr>
      <w:tr w:rsidR="005E0D7F" w:rsidRPr="00CA3C07" w:rsidTr="00CA3C07">
        <w:tc>
          <w:tcPr>
            <w:tcW w:w="2641"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Легкая промышленность</w:t>
            </w:r>
          </w:p>
        </w:tc>
        <w:tc>
          <w:tcPr>
            <w:tcW w:w="5714"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1941" w:type="dxa"/>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6.3</w:t>
            </w:r>
          </w:p>
        </w:tc>
      </w:tr>
      <w:tr w:rsidR="005E0D7F" w:rsidRPr="00CA3C07" w:rsidTr="00CA3C07">
        <w:tc>
          <w:tcPr>
            <w:tcW w:w="2641"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Пищевая промышленность</w:t>
            </w:r>
          </w:p>
        </w:tc>
        <w:tc>
          <w:tcPr>
            <w:tcW w:w="5714"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941" w:type="dxa"/>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6.4</w:t>
            </w:r>
          </w:p>
        </w:tc>
      </w:tr>
      <w:tr w:rsidR="005E0D7F" w:rsidRPr="00CA3C07" w:rsidTr="00CA3C07">
        <w:tc>
          <w:tcPr>
            <w:tcW w:w="2641"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Строительная промышленность</w:t>
            </w:r>
          </w:p>
        </w:tc>
        <w:tc>
          <w:tcPr>
            <w:tcW w:w="5714"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941" w:type="dxa"/>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6.6</w:t>
            </w:r>
          </w:p>
        </w:tc>
      </w:tr>
      <w:tr w:rsidR="005E0D7F" w:rsidRPr="00CA3C07" w:rsidTr="00CA3C07">
        <w:tc>
          <w:tcPr>
            <w:tcW w:w="2641"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Энергетика</w:t>
            </w:r>
          </w:p>
        </w:tc>
        <w:tc>
          <w:tcPr>
            <w:tcW w:w="5714"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55" w:history="1">
              <w:r w:rsidRPr="00CA3C07">
                <w:rPr>
                  <w:rFonts w:ascii="Times New Roman" w:hAnsi="Times New Roman" w:cs="Times New Roman"/>
                  <w:color w:val="000000"/>
                  <w:sz w:val="22"/>
                  <w:szCs w:val="24"/>
                </w:rPr>
                <w:t>кодом 3.1</w:t>
              </w:r>
            </w:hyperlink>
          </w:p>
        </w:tc>
        <w:tc>
          <w:tcPr>
            <w:tcW w:w="1941" w:type="dxa"/>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6.7</w:t>
            </w:r>
          </w:p>
        </w:tc>
      </w:tr>
      <w:tr w:rsidR="005E0D7F" w:rsidRPr="00CA3C07" w:rsidTr="00CA3C07">
        <w:tc>
          <w:tcPr>
            <w:tcW w:w="2641"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Связь</w:t>
            </w:r>
          </w:p>
        </w:tc>
        <w:tc>
          <w:tcPr>
            <w:tcW w:w="5714"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5" w:history="1">
              <w:r w:rsidRPr="00CA3C07">
                <w:rPr>
                  <w:rFonts w:ascii="Times New Roman" w:hAnsi="Times New Roman" w:cs="Times New Roman"/>
                  <w:color w:val="000000"/>
                  <w:sz w:val="22"/>
                  <w:szCs w:val="24"/>
                </w:rPr>
                <w:t>кодом 3.1</w:t>
              </w:r>
            </w:hyperlink>
          </w:p>
        </w:tc>
        <w:tc>
          <w:tcPr>
            <w:tcW w:w="1941" w:type="dxa"/>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6.8</w:t>
            </w:r>
          </w:p>
        </w:tc>
      </w:tr>
      <w:tr w:rsidR="005E0D7F" w:rsidRPr="00CA3C07" w:rsidTr="00CA3C07">
        <w:tc>
          <w:tcPr>
            <w:tcW w:w="2641"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Склады</w:t>
            </w:r>
          </w:p>
        </w:tc>
        <w:tc>
          <w:tcPr>
            <w:tcW w:w="5714" w:type="dxa"/>
          </w:tcPr>
          <w:p w:rsidR="005E0D7F" w:rsidRPr="00CA3C07" w:rsidRDefault="005E0D7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41" w:type="dxa"/>
          </w:tcPr>
          <w:p w:rsidR="005E0D7F" w:rsidRPr="00CA3C07" w:rsidRDefault="005E0D7F" w:rsidP="00CA3C07">
            <w:pPr>
              <w:spacing w:line="240" w:lineRule="auto"/>
              <w:ind w:firstLine="0"/>
              <w:jc w:val="center"/>
              <w:rPr>
                <w:rFonts w:ascii="Times New Roman" w:hAnsi="Times New Roman" w:cs="Times New Roman"/>
                <w:color w:val="000000"/>
                <w:sz w:val="22"/>
                <w:szCs w:val="24"/>
              </w:rPr>
            </w:pPr>
            <w:bookmarkStart w:id="19" w:name="Par278"/>
            <w:bookmarkEnd w:id="19"/>
            <w:r w:rsidRPr="00CA3C07">
              <w:rPr>
                <w:rFonts w:ascii="Times New Roman" w:hAnsi="Times New Roman" w:cs="Times New Roman"/>
                <w:color w:val="000000"/>
                <w:sz w:val="22"/>
                <w:szCs w:val="24"/>
              </w:rPr>
              <w:t>6.9</w:t>
            </w:r>
          </w:p>
        </w:tc>
      </w:tr>
      <w:tr w:rsidR="00821599" w:rsidRPr="00CA3C07" w:rsidTr="00CA3C07">
        <w:tc>
          <w:tcPr>
            <w:tcW w:w="2641" w:type="dxa"/>
          </w:tcPr>
          <w:p w:rsidR="00821599" w:rsidRPr="00CA3C07" w:rsidRDefault="00821599"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Автомобильный транспорт</w:t>
            </w:r>
          </w:p>
        </w:tc>
        <w:tc>
          <w:tcPr>
            <w:tcW w:w="5714" w:type="dxa"/>
          </w:tcPr>
          <w:p w:rsidR="00821599" w:rsidRPr="00CA3C07" w:rsidRDefault="00821599"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автомобильных дорог и технически связанных с ними сооружений; </w:t>
            </w:r>
          </w:p>
          <w:p w:rsidR="00821599" w:rsidRPr="00CA3C07" w:rsidRDefault="00821599"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21599" w:rsidRPr="00CA3C07" w:rsidRDefault="00821599"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41" w:type="dxa"/>
          </w:tcPr>
          <w:p w:rsidR="00821599" w:rsidRPr="00CA3C07" w:rsidRDefault="00821599"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7.2</w:t>
            </w:r>
          </w:p>
        </w:tc>
      </w:tr>
      <w:tr w:rsidR="00821599" w:rsidRPr="00CA3C07" w:rsidTr="00CA3C07">
        <w:tc>
          <w:tcPr>
            <w:tcW w:w="2641" w:type="dxa"/>
          </w:tcPr>
          <w:p w:rsidR="00821599" w:rsidRPr="00CA3C07" w:rsidRDefault="00821599"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Обеспечение внутреннего правопорядка</w:t>
            </w:r>
          </w:p>
        </w:tc>
        <w:tc>
          <w:tcPr>
            <w:tcW w:w="5714" w:type="dxa"/>
          </w:tcPr>
          <w:p w:rsidR="00821599" w:rsidRPr="00CA3C07" w:rsidRDefault="00821599"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41" w:type="dxa"/>
          </w:tcPr>
          <w:p w:rsidR="00821599" w:rsidRPr="00CA3C07" w:rsidRDefault="00821599"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8.3</w:t>
            </w:r>
          </w:p>
        </w:tc>
      </w:tr>
      <w:tr w:rsidR="00821599" w:rsidRPr="00CA3C07" w:rsidTr="00CA3C07">
        <w:tc>
          <w:tcPr>
            <w:tcW w:w="2641" w:type="dxa"/>
          </w:tcPr>
          <w:p w:rsidR="00821599" w:rsidRPr="00CA3C07" w:rsidRDefault="00821599"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Обеспечение деятельности по исполнению наказаний</w:t>
            </w:r>
          </w:p>
        </w:tc>
        <w:tc>
          <w:tcPr>
            <w:tcW w:w="5714" w:type="dxa"/>
          </w:tcPr>
          <w:p w:rsidR="00821599" w:rsidRPr="00CA3C07" w:rsidRDefault="00821599"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для создания мест лишения свободы (следственные изоляторы, тюрьмы, поселения)</w:t>
            </w:r>
          </w:p>
        </w:tc>
        <w:tc>
          <w:tcPr>
            <w:tcW w:w="1941" w:type="dxa"/>
          </w:tcPr>
          <w:p w:rsidR="00821599" w:rsidRPr="00CA3C07" w:rsidRDefault="00821599"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8.4</w:t>
            </w:r>
          </w:p>
        </w:tc>
      </w:tr>
      <w:tr w:rsidR="00821599" w:rsidRPr="00CA3C07" w:rsidTr="00CA3C07">
        <w:tc>
          <w:tcPr>
            <w:tcW w:w="2641" w:type="dxa"/>
          </w:tcPr>
          <w:p w:rsidR="00821599" w:rsidRPr="00CA3C07" w:rsidRDefault="00821599"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Земельные участки (территории) общего пользования</w:t>
            </w:r>
          </w:p>
        </w:tc>
        <w:tc>
          <w:tcPr>
            <w:tcW w:w="5714" w:type="dxa"/>
          </w:tcPr>
          <w:p w:rsidR="00821599" w:rsidRPr="00CA3C07" w:rsidRDefault="00821599"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41" w:type="dxa"/>
          </w:tcPr>
          <w:p w:rsidR="00821599" w:rsidRPr="00CA3C07" w:rsidRDefault="00821599"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12.0</w:t>
            </w:r>
          </w:p>
        </w:tc>
      </w:tr>
      <w:tr w:rsidR="00A803F7" w:rsidRPr="00CA3C07" w:rsidTr="00CA3C07">
        <w:tc>
          <w:tcPr>
            <w:tcW w:w="10296" w:type="dxa"/>
            <w:gridSpan w:val="3"/>
          </w:tcPr>
          <w:p w:rsidR="00A803F7" w:rsidRPr="00CA3C07" w:rsidRDefault="00A803F7"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b/>
                <w:sz w:val="22"/>
                <w:szCs w:val="20"/>
              </w:rPr>
              <w:t>«П-2» - зона для производственных объектов с различными нормативами воздействия на окружающую среду</w:t>
            </w:r>
          </w:p>
        </w:tc>
      </w:tr>
      <w:tr w:rsidR="00A803F7" w:rsidRPr="00CA3C07" w:rsidTr="00CA3C07">
        <w:tc>
          <w:tcPr>
            <w:tcW w:w="2641"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Коммунальное обслуживание</w:t>
            </w:r>
          </w:p>
        </w:tc>
        <w:tc>
          <w:tcPr>
            <w:tcW w:w="5714"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поставка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41" w:type="dxa"/>
          </w:tcPr>
          <w:p w:rsidR="00A803F7" w:rsidRPr="00CA3C07" w:rsidRDefault="00A803F7"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3.1</w:t>
            </w:r>
          </w:p>
        </w:tc>
      </w:tr>
      <w:tr w:rsidR="00A803F7" w:rsidRPr="00CA3C07" w:rsidTr="00CA3C07">
        <w:tc>
          <w:tcPr>
            <w:tcW w:w="2641"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Обслуживание автотранспорта</w:t>
            </w:r>
          </w:p>
        </w:tc>
        <w:tc>
          <w:tcPr>
            <w:tcW w:w="5714"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41" w:type="dxa"/>
          </w:tcPr>
          <w:p w:rsidR="00A803F7" w:rsidRPr="00CA3C07" w:rsidRDefault="00A803F7"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4.9</w:t>
            </w:r>
          </w:p>
        </w:tc>
      </w:tr>
      <w:tr w:rsidR="00A803F7" w:rsidRPr="00CA3C07" w:rsidTr="00CA3C07">
        <w:tc>
          <w:tcPr>
            <w:tcW w:w="2641"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Объекты придорожного сервиса</w:t>
            </w:r>
          </w:p>
        </w:tc>
        <w:tc>
          <w:tcPr>
            <w:tcW w:w="5714"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автозаправочных станций (бензиновых, газовых);</w:t>
            </w:r>
          </w:p>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предоставление гостиничных услуг в качестве придорожного сервиса;</w:t>
            </w:r>
          </w:p>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41" w:type="dxa"/>
          </w:tcPr>
          <w:p w:rsidR="00A803F7" w:rsidRPr="00CA3C07" w:rsidRDefault="00A803F7"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4.9.1</w:t>
            </w:r>
          </w:p>
        </w:tc>
      </w:tr>
      <w:tr w:rsidR="00A803F7" w:rsidRPr="00CA3C07" w:rsidTr="00CA3C07">
        <w:tc>
          <w:tcPr>
            <w:tcW w:w="2641"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Производственная деятельность</w:t>
            </w:r>
          </w:p>
        </w:tc>
        <w:tc>
          <w:tcPr>
            <w:tcW w:w="5714"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в целях добычи недр, их переработки, изготовления вещей промышленным способом</w:t>
            </w:r>
          </w:p>
        </w:tc>
        <w:tc>
          <w:tcPr>
            <w:tcW w:w="1941" w:type="dxa"/>
          </w:tcPr>
          <w:p w:rsidR="00A803F7" w:rsidRPr="00CA3C07" w:rsidRDefault="00A803F7"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6.0</w:t>
            </w:r>
          </w:p>
        </w:tc>
      </w:tr>
      <w:tr w:rsidR="00A803F7" w:rsidRPr="00CA3C07" w:rsidTr="00CA3C07">
        <w:tc>
          <w:tcPr>
            <w:tcW w:w="2641"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Недропользование</w:t>
            </w:r>
          </w:p>
        </w:tc>
        <w:tc>
          <w:tcPr>
            <w:tcW w:w="5714"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Осуществление геологических изысканий;</w:t>
            </w:r>
          </w:p>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добыча недр открытым (карьеры, отвалы) и закрытым (шахты, скважины) способами;</w:t>
            </w:r>
          </w:p>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в том числе подземных, в целях добычи недр;</w:t>
            </w:r>
          </w:p>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капитального строительства, необходимых для подготовки сырья к транспортировке и (или) промышленной переработке; </w:t>
            </w:r>
          </w:p>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941" w:type="dxa"/>
          </w:tcPr>
          <w:p w:rsidR="00A803F7" w:rsidRPr="00CA3C07" w:rsidRDefault="00A803F7" w:rsidP="00CA3C07">
            <w:pPr>
              <w:spacing w:line="240" w:lineRule="auto"/>
              <w:ind w:firstLine="0"/>
              <w:jc w:val="center"/>
              <w:rPr>
                <w:rFonts w:ascii="Times New Roman" w:hAnsi="Times New Roman" w:cs="Times New Roman"/>
                <w:color w:val="000000"/>
                <w:sz w:val="22"/>
                <w:szCs w:val="24"/>
              </w:rPr>
            </w:pPr>
            <w:bookmarkStart w:id="20" w:name="Par253"/>
            <w:bookmarkEnd w:id="20"/>
            <w:r w:rsidRPr="00CA3C07">
              <w:rPr>
                <w:rFonts w:ascii="Times New Roman" w:hAnsi="Times New Roman" w:cs="Times New Roman"/>
                <w:color w:val="000000"/>
                <w:sz w:val="22"/>
                <w:szCs w:val="24"/>
              </w:rPr>
              <w:t>6.1</w:t>
            </w:r>
          </w:p>
        </w:tc>
      </w:tr>
      <w:tr w:rsidR="00A803F7" w:rsidRPr="00CA3C07" w:rsidTr="00CA3C07">
        <w:tc>
          <w:tcPr>
            <w:tcW w:w="2641"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Тяжелая промышленность</w:t>
            </w:r>
          </w:p>
        </w:tc>
        <w:tc>
          <w:tcPr>
            <w:tcW w:w="5714"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941" w:type="dxa"/>
          </w:tcPr>
          <w:p w:rsidR="00A803F7" w:rsidRPr="00CA3C07" w:rsidRDefault="00A803F7"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6.2</w:t>
            </w:r>
          </w:p>
        </w:tc>
      </w:tr>
      <w:tr w:rsidR="00A803F7" w:rsidRPr="00CA3C07" w:rsidTr="00CA3C07">
        <w:tc>
          <w:tcPr>
            <w:tcW w:w="2641"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Автомобилестроительная промышленность</w:t>
            </w:r>
          </w:p>
        </w:tc>
        <w:tc>
          <w:tcPr>
            <w:tcW w:w="5714"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941" w:type="dxa"/>
          </w:tcPr>
          <w:p w:rsidR="00A803F7" w:rsidRPr="00CA3C07" w:rsidRDefault="00A803F7"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6.2.1</w:t>
            </w:r>
          </w:p>
        </w:tc>
      </w:tr>
      <w:tr w:rsidR="00A803F7" w:rsidRPr="00CA3C07" w:rsidTr="00CA3C07">
        <w:tc>
          <w:tcPr>
            <w:tcW w:w="2641"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Легкая промышленность</w:t>
            </w:r>
          </w:p>
        </w:tc>
        <w:tc>
          <w:tcPr>
            <w:tcW w:w="5714"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1941" w:type="dxa"/>
          </w:tcPr>
          <w:p w:rsidR="00A803F7" w:rsidRPr="00CA3C07" w:rsidRDefault="00A803F7"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6.3</w:t>
            </w:r>
          </w:p>
        </w:tc>
      </w:tr>
      <w:tr w:rsidR="00A803F7" w:rsidRPr="00CA3C07" w:rsidTr="00CA3C07">
        <w:tc>
          <w:tcPr>
            <w:tcW w:w="2641"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Фармацевтическая промышленность</w:t>
            </w:r>
          </w:p>
        </w:tc>
        <w:tc>
          <w:tcPr>
            <w:tcW w:w="5714"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941" w:type="dxa"/>
          </w:tcPr>
          <w:p w:rsidR="00A803F7" w:rsidRPr="00CA3C07" w:rsidRDefault="00A803F7"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6.3.1</w:t>
            </w:r>
          </w:p>
        </w:tc>
      </w:tr>
      <w:tr w:rsidR="00A803F7" w:rsidRPr="00CA3C07" w:rsidTr="00CA3C07">
        <w:tc>
          <w:tcPr>
            <w:tcW w:w="2641"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Пищевая промышленность</w:t>
            </w:r>
          </w:p>
        </w:tc>
        <w:tc>
          <w:tcPr>
            <w:tcW w:w="5714"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941" w:type="dxa"/>
          </w:tcPr>
          <w:p w:rsidR="00A803F7" w:rsidRPr="00CA3C07" w:rsidRDefault="00A803F7"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6.4</w:t>
            </w:r>
          </w:p>
        </w:tc>
      </w:tr>
      <w:tr w:rsidR="00A803F7" w:rsidRPr="00CA3C07" w:rsidTr="00CA3C07">
        <w:tc>
          <w:tcPr>
            <w:tcW w:w="2641"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Нефтехимическая промышленность</w:t>
            </w:r>
          </w:p>
        </w:tc>
        <w:tc>
          <w:tcPr>
            <w:tcW w:w="5714"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941" w:type="dxa"/>
          </w:tcPr>
          <w:p w:rsidR="00A803F7" w:rsidRPr="00CA3C07" w:rsidRDefault="00A803F7"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6.5</w:t>
            </w:r>
          </w:p>
        </w:tc>
      </w:tr>
      <w:tr w:rsidR="00A803F7" w:rsidRPr="00CA3C07" w:rsidTr="00CA3C07">
        <w:tc>
          <w:tcPr>
            <w:tcW w:w="2641"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Строительная промышленность</w:t>
            </w:r>
          </w:p>
        </w:tc>
        <w:tc>
          <w:tcPr>
            <w:tcW w:w="5714"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941" w:type="dxa"/>
          </w:tcPr>
          <w:p w:rsidR="00A803F7" w:rsidRPr="00CA3C07" w:rsidRDefault="00A803F7"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6.6</w:t>
            </w:r>
          </w:p>
        </w:tc>
      </w:tr>
      <w:tr w:rsidR="00A803F7" w:rsidRPr="00CA3C07" w:rsidTr="00CA3C07">
        <w:tc>
          <w:tcPr>
            <w:tcW w:w="2641"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Энергетика</w:t>
            </w:r>
          </w:p>
        </w:tc>
        <w:tc>
          <w:tcPr>
            <w:tcW w:w="5714"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55" w:history="1">
              <w:r w:rsidRPr="00CA3C07">
                <w:rPr>
                  <w:rFonts w:ascii="Times New Roman" w:hAnsi="Times New Roman" w:cs="Times New Roman"/>
                  <w:color w:val="000000"/>
                  <w:sz w:val="22"/>
                  <w:szCs w:val="24"/>
                </w:rPr>
                <w:t>кодом 3.1</w:t>
              </w:r>
            </w:hyperlink>
          </w:p>
        </w:tc>
        <w:tc>
          <w:tcPr>
            <w:tcW w:w="1941" w:type="dxa"/>
          </w:tcPr>
          <w:p w:rsidR="00A803F7" w:rsidRPr="00CA3C07" w:rsidRDefault="00A803F7"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6.7</w:t>
            </w:r>
          </w:p>
        </w:tc>
      </w:tr>
      <w:tr w:rsidR="00A803F7" w:rsidRPr="00CA3C07" w:rsidTr="00CA3C07">
        <w:tc>
          <w:tcPr>
            <w:tcW w:w="2641"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Связь</w:t>
            </w:r>
          </w:p>
        </w:tc>
        <w:tc>
          <w:tcPr>
            <w:tcW w:w="5714"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5" w:history="1">
              <w:r w:rsidRPr="00CA3C07">
                <w:rPr>
                  <w:rFonts w:ascii="Times New Roman" w:hAnsi="Times New Roman" w:cs="Times New Roman"/>
                  <w:color w:val="000000"/>
                  <w:sz w:val="22"/>
                  <w:szCs w:val="24"/>
                </w:rPr>
                <w:t>кодом 3.1</w:t>
              </w:r>
            </w:hyperlink>
          </w:p>
        </w:tc>
        <w:tc>
          <w:tcPr>
            <w:tcW w:w="1941" w:type="dxa"/>
          </w:tcPr>
          <w:p w:rsidR="00A803F7" w:rsidRPr="00CA3C07" w:rsidRDefault="00A803F7"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6.8</w:t>
            </w:r>
          </w:p>
        </w:tc>
      </w:tr>
      <w:tr w:rsidR="00A803F7" w:rsidRPr="00CA3C07" w:rsidTr="00CA3C07">
        <w:tc>
          <w:tcPr>
            <w:tcW w:w="2641"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Склады</w:t>
            </w:r>
          </w:p>
        </w:tc>
        <w:tc>
          <w:tcPr>
            <w:tcW w:w="5714"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41" w:type="dxa"/>
          </w:tcPr>
          <w:p w:rsidR="00A803F7" w:rsidRPr="00CA3C07" w:rsidRDefault="00A803F7"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6.9</w:t>
            </w:r>
          </w:p>
        </w:tc>
      </w:tr>
      <w:tr w:rsidR="00A803F7" w:rsidRPr="00CA3C07" w:rsidTr="00CA3C07">
        <w:tc>
          <w:tcPr>
            <w:tcW w:w="2641"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Целлюлозно-бумажная промышленность</w:t>
            </w:r>
          </w:p>
        </w:tc>
        <w:tc>
          <w:tcPr>
            <w:tcW w:w="5714"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941" w:type="dxa"/>
          </w:tcPr>
          <w:p w:rsidR="00A803F7" w:rsidRPr="00CA3C07" w:rsidRDefault="00A803F7"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6.11</w:t>
            </w:r>
          </w:p>
        </w:tc>
      </w:tr>
      <w:tr w:rsidR="00A803F7" w:rsidRPr="00CA3C07" w:rsidTr="00CA3C07">
        <w:tc>
          <w:tcPr>
            <w:tcW w:w="2641"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Трубопроводный транспорт</w:t>
            </w:r>
          </w:p>
        </w:tc>
        <w:tc>
          <w:tcPr>
            <w:tcW w:w="5714"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41" w:type="dxa"/>
          </w:tcPr>
          <w:p w:rsidR="00A803F7" w:rsidRPr="00CA3C07" w:rsidRDefault="00A803F7" w:rsidP="00CA3C07">
            <w:pPr>
              <w:spacing w:line="240" w:lineRule="auto"/>
              <w:ind w:firstLine="0"/>
              <w:jc w:val="center"/>
              <w:rPr>
                <w:rFonts w:ascii="Times New Roman" w:hAnsi="Times New Roman" w:cs="Times New Roman"/>
                <w:color w:val="000000"/>
                <w:sz w:val="22"/>
                <w:szCs w:val="24"/>
              </w:rPr>
            </w:pPr>
            <w:bookmarkStart w:id="21" w:name="Par305"/>
            <w:bookmarkEnd w:id="21"/>
            <w:r w:rsidRPr="00CA3C07">
              <w:rPr>
                <w:rFonts w:ascii="Times New Roman" w:hAnsi="Times New Roman" w:cs="Times New Roman"/>
                <w:color w:val="000000"/>
                <w:sz w:val="22"/>
                <w:szCs w:val="24"/>
              </w:rPr>
              <w:t>7.5</w:t>
            </w:r>
          </w:p>
        </w:tc>
      </w:tr>
      <w:tr w:rsidR="00A803F7" w:rsidRPr="00CA3C07" w:rsidTr="00CA3C07">
        <w:tc>
          <w:tcPr>
            <w:tcW w:w="2641"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Обеспечение внутреннего правопорядка</w:t>
            </w:r>
          </w:p>
        </w:tc>
        <w:tc>
          <w:tcPr>
            <w:tcW w:w="5714"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41" w:type="dxa"/>
          </w:tcPr>
          <w:p w:rsidR="00A803F7" w:rsidRPr="00CA3C07" w:rsidRDefault="00A803F7"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8.3</w:t>
            </w:r>
          </w:p>
        </w:tc>
      </w:tr>
      <w:tr w:rsidR="00A803F7" w:rsidRPr="00CA3C07" w:rsidTr="00CA3C07">
        <w:tc>
          <w:tcPr>
            <w:tcW w:w="2641"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Обеспечение деятельности по исполнению наказаний</w:t>
            </w:r>
          </w:p>
        </w:tc>
        <w:tc>
          <w:tcPr>
            <w:tcW w:w="5714"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для создания мест лишения свободы (следственные изоляторы, тюрьмы, поселения)</w:t>
            </w:r>
          </w:p>
        </w:tc>
        <w:tc>
          <w:tcPr>
            <w:tcW w:w="1941" w:type="dxa"/>
          </w:tcPr>
          <w:p w:rsidR="00A803F7" w:rsidRPr="00CA3C07" w:rsidRDefault="00A803F7"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8.4</w:t>
            </w:r>
          </w:p>
        </w:tc>
      </w:tr>
      <w:tr w:rsidR="00A803F7" w:rsidRPr="00CA3C07" w:rsidTr="00CA3C07">
        <w:tc>
          <w:tcPr>
            <w:tcW w:w="2641"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Гидротехнические сооружения</w:t>
            </w:r>
          </w:p>
        </w:tc>
        <w:tc>
          <w:tcPr>
            <w:tcW w:w="5714"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941" w:type="dxa"/>
          </w:tcPr>
          <w:p w:rsidR="00A803F7" w:rsidRPr="00CA3C07" w:rsidRDefault="00A803F7"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11.3</w:t>
            </w:r>
          </w:p>
        </w:tc>
      </w:tr>
      <w:tr w:rsidR="00A803F7" w:rsidRPr="00CA3C07" w:rsidTr="00CA3C07">
        <w:tc>
          <w:tcPr>
            <w:tcW w:w="2641"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Земельные участки (территории) общего пользования</w:t>
            </w:r>
          </w:p>
        </w:tc>
        <w:tc>
          <w:tcPr>
            <w:tcW w:w="5714"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41" w:type="dxa"/>
          </w:tcPr>
          <w:p w:rsidR="00A803F7" w:rsidRPr="00CA3C07" w:rsidRDefault="00A803F7"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12.0</w:t>
            </w:r>
          </w:p>
        </w:tc>
      </w:tr>
    </w:tbl>
    <w:p w:rsidR="005E0D7F" w:rsidRDefault="005E0D7F" w:rsidP="005E0D7F">
      <w:pPr>
        <w:keepNext/>
        <w:tabs>
          <w:tab w:val="left" w:pos="5954"/>
          <w:tab w:val="left" w:pos="9640"/>
        </w:tabs>
        <w:spacing w:line="240" w:lineRule="auto"/>
        <w:ind w:firstLine="360"/>
        <w:rPr>
          <w:rFonts w:ascii="Times New Roman" w:hAnsi="Times New Roman" w:cs="Times New Roman"/>
          <w:b/>
          <w:bCs/>
          <w:color w:val="000000"/>
          <w:sz w:val="24"/>
          <w:szCs w:val="24"/>
        </w:rPr>
      </w:pPr>
    </w:p>
    <w:p w:rsidR="005E0D7F" w:rsidRDefault="005E0D7F" w:rsidP="005E0D7F">
      <w:pPr>
        <w:keepNext/>
        <w:tabs>
          <w:tab w:val="left" w:pos="5954"/>
          <w:tab w:val="left" w:pos="9640"/>
        </w:tabs>
        <w:spacing w:line="240" w:lineRule="auto"/>
        <w:ind w:firstLine="360"/>
        <w:rPr>
          <w:rFonts w:ascii="Times New Roman" w:hAnsi="Times New Roman" w:cs="Times New Roman"/>
          <w:bCs/>
          <w:color w:val="000000"/>
          <w:sz w:val="24"/>
          <w:szCs w:val="24"/>
        </w:rPr>
      </w:pPr>
    </w:p>
    <w:p w:rsidR="005E0D7F" w:rsidRDefault="005E0D7F" w:rsidP="005E0D7F">
      <w:pPr>
        <w:keepNext/>
        <w:tabs>
          <w:tab w:val="left" w:pos="5954"/>
          <w:tab w:val="left" w:pos="9640"/>
        </w:tabs>
        <w:spacing w:line="240" w:lineRule="auto"/>
        <w:ind w:firstLine="360"/>
        <w:rPr>
          <w:rFonts w:ascii="Times New Roman" w:hAnsi="Times New Roman" w:cs="Times New Roman"/>
          <w:bCs/>
          <w:color w:val="000000"/>
          <w:sz w:val="24"/>
          <w:szCs w:val="24"/>
        </w:rPr>
      </w:pPr>
    </w:p>
    <w:p w:rsidR="005E0D7F" w:rsidRDefault="00A803F7" w:rsidP="005E0D7F">
      <w:pPr>
        <w:keepNext/>
        <w:tabs>
          <w:tab w:val="left" w:pos="5954"/>
          <w:tab w:val="left" w:pos="9640"/>
        </w:tabs>
        <w:spacing w:line="240" w:lineRule="auto"/>
        <w:ind w:firstLine="360"/>
        <w:rPr>
          <w:rFonts w:ascii="Times New Roman" w:hAnsi="Times New Roman" w:cs="Times New Roman"/>
          <w:color w:val="000000"/>
          <w:sz w:val="24"/>
          <w:szCs w:val="24"/>
        </w:rPr>
      </w:pPr>
      <w:r>
        <w:rPr>
          <w:rFonts w:ascii="Times New Roman" w:hAnsi="Times New Roman" w:cs="Times New Roman"/>
          <w:bCs/>
          <w:color w:val="000000"/>
          <w:sz w:val="24"/>
          <w:szCs w:val="24"/>
        </w:rPr>
        <w:t>5</w:t>
      </w:r>
      <w:r w:rsidR="005E0D7F">
        <w:rPr>
          <w:rFonts w:ascii="Times New Roman" w:hAnsi="Times New Roman" w:cs="Times New Roman"/>
          <w:color w:val="000000"/>
          <w:sz w:val="24"/>
          <w:szCs w:val="24"/>
        </w:rPr>
        <w:t xml:space="preserve">.2 Условно разрешенные виды </w:t>
      </w:r>
      <w:r w:rsidR="005E0D7F" w:rsidRPr="00D40D33">
        <w:rPr>
          <w:rFonts w:ascii="Times New Roman" w:hAnsi="Times New Roman" w:cs="Times New Roman"/>
          <w:color w:val="000000"/>
          <w:sz w:val="24"/>
          <w:szCs w:val="24"/>
        </w:rPr>
        <w:t xml:space="preserve">разрешенного использования в </w:t>
      </w:r>
      <w:r>
        <w:rPr>
          <w:rFonts w:ascii="Times New Roman" w:hAnsi="Times New Roman" w:cs="Times New Roman"/>
          <w:color w:val="000000"/>
          <w:sz w:val="24"/>
          <w:szCs w:val="24"/>
        </w:rPr>
        <w:t>производственных зонах</w:t>
      </w:r>
      <w:r w:rsidR="005E0D7F">
        <w:rPr>
          <w:rFonts w:ascii="Times New Roman" w:hAnsi="Times New Roman" w:cs="Times New Roman"/>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5954"/>
        <w:gridCol w:w="1966"/>
      </w:tblGrid>
      <w:tr w:rsidR="005E0D7F" w:rsidRPr="00CA3C07" w:rsidTr="00CA3C07">
        <w:tc>
          <w:tcPr>
            <w:tcW w:w="2376" w:type="dxa"/>
            <w:vAlign w:val="center"/>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Наименование вида разрешенного использования земельного участка</w:t>
            </w:r>
          </w:p>
        </w:tc>
        <w:tc>
          <w:tcPr>
            <w:tcW w:w="5954" w:type="dxa"/>
            <w:vAlign w:val="center"/>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Описание вида разрешенного использования земельного участка</w:t>
            </w:r>
          </w:p>
        </w:tc>
        <w:tc>
          <w:tcPr>
            <w:tcW w:w="1966" w:type="dxa"/>
            <w:vAlign w:val="center"/>
          </w:tcPr>
          <w:p w:rsidR="005E0D7F" w:rsidRPr="00CA3C07" w:rsidRDefault="005E0D7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Код (числовое обозначение) вида разрешенного использования земельного участка</w:t>
            </w:r>
          </w:p>
        </w:tc>
      </w:tr>
      <w:tr w:rsidR="00A803F7" w:rsidRPr="00CA3C07" w:rsidTr="00CA3C07">
        <w:tc>
          <w:tcPr>
            <w:tcW w:w="10296" w:type="dxa"/>
            <w:gridSpan w:val="3"/>
            <w:vAlign w:val="center"/>
          </w:tcPr>
          <w:p w:rsidR="00A803F7" w:rsidRPr="00CA3C07" w:rsidRDefault="00A803F7"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b/>
                <w:sz w:val="22"/>
                <w:szCs w:val="20"/>
              </w:rPr>
              <w:t>«П-2» - зона для производственных объектов с различными нормативами воздействия на окружающую среду</w:t>
            </w:r>
          </w:p>
        </w:tc>
      </w:tr>
      <w:tr w:rsidR="00DC4F9F" w:rsidRPr="00CA3C07" w:rsidTr="00CA3C07">
        <w:tc>
          <w:tcPr>
            <w:tcW w:w="2376" w:type="dxa"/>
          </w:tcPr>
          <w:p w:rsidR="00DC4F9F" w:rsidRPr="00CA3C07" w:rsidRDefault="00DC4F9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Общественное управление</w:t>
            </w:r>
          </w:p>
        </w:tc>
        <w:tc>
          <w:tcPr>
            <w:tcW w:w="5954" w:type="dxa"/>
          </w:tcPr>
          <w:p w:rsidR="00DC4F9F" w:rsidRPr="00CA3C07" w:rsidRDefault="00DC4F9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
          <w:p w:rsidR="00DC4F9F" w:rsidRPr="00CA3C07" w:rsidRDefault="00DC4F9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p>
          <w:p w:rsidR="00DC4F9F" w:rsidRPr="00CA3C07" w:rsidRDefault="00DC4F9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c>
          <w:tcPr>
            <w:tcW w:w="1966" w:type="dxa"/>
          </w:tcPr>
          <w:p w:rsidR="00DC4F9F" w:rsidRPr="00CA3C07" w:rsidRDefault="00DC4F9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3.8</w:t>
            </w:r>
          </w:p>
        </w:tc>
      </w:tr>
      <w:tr w:rsidR="00A803F7" w:rsidRPr="00CA3C07" w:rsidTr="00CA3C07">
        <w:tc>
          <w:tcPr>
            <w:tcW w:w="2376"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Деловое управление</w:t>
            </w:r>
          </w:p>
        </w:tc>
        <w:tc>
          <w:tcPr>
            <w:tcW w:w="5954" w:type="dxa"/>
          </w:tcPr>
          <w:p w:rsidR="00A803F7" w:rsidRPr="00CA3C07" w:rsidRDefault="00A803F7"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966" w:type="dxa"/>
          </w:tcPr>
          <w:p w:rsidR="00A803F7" w:rsidRPr="00CA3C07" w:rsidRDefault="00A803F7"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4.1</w:t>
            </w:r>
          </w:p>
        </w:tc>
      </w:tr>
      <w:tr w:rsidR="00DC4F9F" w:rsidRPr="00CA3C07" w:rsidTr="00CA3C07">
        <w:tc>
          <w:tcPr>
            <w:tcW w:w="2376" w:type="dxa"/>
          </w:tcPr>
          <w:p w:rsidR="00DC4F9F" w:rsidRPr="00CA3C07" w:rsidRDefault="00DC4F9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Магазины</w:t>
            </w:r>
          </w:p>
        </w:tc>
        <w:tc>
          <w:tcPr>
            <w:tcW w:w="5954" w:type="dxa"/>
          </w:tcPr>
          <w:p w:rsidR="00DC4F9F" w:rsidRPr="00CA3C07" w:rsidRDefault="00DC4F9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66" w:type="dxa"/>
          </w:tcPr>
          <w:p w:rsidR="00DC4F9F" w:rsidRPr="00CA3C07" w:rsidRDefault="00DC4F9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4.4</w:t>
            </w:r>
          </w:p>
        </w:tc>
      </w:tr>
      <w:tr w:rsidR="00DC4F9F" w:rsidRPr="00CA3C07" w:rsidTr="00CA3C07">
        <w:tc>
          <w:tcPr>
            <w:tcW w:w="2376" w:type="dxa"/>
          </w:tcPr>
          <w:p w:rsidR="00DC4F9F" w:rsidRPr="00CA3C07" w:rsidRDefault="00DC4F9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Банковская и страховая деятельность</w:t>
            </w:r>
          </w:p>
        </w:tc>
        <w:tc>
          <w:tcPr>
            <w:tcW w:w="5954" w:type="dxa"/>
          </w:tcPr>
          <w:p w:rsidR="00DC4F9F" w:rsidRPr="00CA3C07" w:rsidRDefault="00DC4F9F" w:rsidP="00CA3C07">
            <w:pPr>
              <w:spacing w:line="240" w:lineRule="auto"/>
              <w:ind w:firstLine="0"/>
              <w:jc w:val="left"/>
              <w:rPr>
                <w:rFonts w:ascii="Times New Roman" w:hAnsi="Times New Roman" w:cs="Times New Roman"/>
                <w:color w:val="000000"/>
                <w:sz w:val="22"/>
                <w:szCs w:val="24"/>
              </w:rPr>
            </w:pPr>
            <w:r w:rsidRPr="00CA3C07">
              <w:rPr>
                <w:rFonts w:ascii="Times New Roman" w:hAnsi="Times New Roman" w:cs="Times New Roman"/>
                <w:color w:val="000000"/>
                <w:sz w:val="22"/>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1966" w:type="dxa"/>
          </w:tcPr>
          <w:p w:rsidR="00DC4F9F" w:rsidRPr="00CA3C07" w:rsidRDefault="00DC4F9F"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4.5</w:t>
            </w:r>
          </w:p>
        </w:tc>
      </w:tr>
    </w:tbl>
    <w:p w:rsidR="005E0D7F" w:rsidRPr="00D40D33" w:rsidRDefault="005E0D7F" w:rsidP="005E0D7F">
      <w:pPr>
        <w:keepNext/>
        <w:tabs>
          <w:tab w:val="left" w:pos="5954"/>
          <w:tab w:val="left" w:pos="9640"/>
        </w:tabs>
        <w:spacing w:line="240" w:lineRule="auto"/>
        <w:ind w:firstLine="360"/>
        <w:rPr>
          <w:rFonts w:ascii="Times New Roman" w:hAnsi="Times New Roman" w:cs="Times New Roman"/>
          <w:b/>
          <w:bCs/>
          <w:color w:val="000000"/>
          <w:sz w:val="24"/>
          <w:szCs w:val="24"/>
        </w:rPr>
      </w:pPr>
    </w:p>
    <w:p w:rsidR="005E0D7F" w:rsidRDefault="005E0D7F" w:rsidP="005E0D7F">
      <w:pPr>
        <w:spacing w:line="240" w:lineRule="auto"/>
        <w:ind w:firstLine="36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5. </w:t>
      </w:r>
      <w:r w:rsidRPr="006F2117">
        <w:rPr>
          <w:rFonts w:ascii="Times New Roman" w:hAnsi="Times New Roman" w:cs="Times New Roman"/>
          <w:b/>
          <w:color w:val="000000"/>
          <w:sz w:val="24"/>
          <w:szCs w:val="24"/>
        </w:rPr>
        <w:t xml:space="preserve">Градостроительные регламенты </w:t>
      </w:r>
      <w:r w:rsidR="008E2FB5">
        <w:rPr>
          <w:rFonts w:ascii="Times New Roman" w:hAnsi="Times New Roman" w:cs="Times New Roman"/>
          <w:b/>
          <w:color w:val="000000"/>
          <w:sz w:val="24"/>
          <w:szCs w:val="24"/>
        </w:rPr>
        <w:t xml:space="preserve">производственной </w:t>
      </w:r>
      <w:r>
        <w:rPr>
          <w:rFonts w:ascii="Times New Roman" w:hAnsi="Times New Roman" w:cs="Times New Roman"/>
          <w:b/>
          <w:color w:val="000000"/>
          <w:sz w:val="24"/>
          <w:szCs w:val="24"/>
        </w:rPr>
        <w:t>зоны</w:t>
      </w:r>
      <w:r w:rsidRPr="006F2117">
        <w:rPr>
          <w:rFonts w:ascii="Times New Roman" w:hAnsi="Times New Roman" w:cs="Times New Roman"/>
          <w:b/>
          <w:color w:val="000000"/>
          <w:sz w:val="24"/>
          <w:szCs w:val="24"/>
        </w:rPr>
        <w:t>в части предельных параметров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4493"/>
        <w:gridCol w:w="3058"/>
        <w:gridCol w:w="2123"/>
      </w:tblGrid>
      <w:tr w:rsidR="008E2FB5" w:rsidRPr="00CA3C07" w:rsidTr="00CA3C07">
        <w:tc>
          <w:tcPr>
            <w:tcW w:w="622" w:type="dxa"/>
            <w:vMerge w:val="restart"/>
            <w:vAlign w:val="center"/>
          </w:tcPr>
          <w:p w:rsidR="008E2FB5" w:rsidRPr="00CA3C07" w:rsidRDefault="008E2FB5" w:rsidP="00CA3C07">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 п/п</w:t>
            </w:r>
          </w:p>
        </w:tc>
        <w:tc>
          <w:tcPr>
            <w:tcW w:w="4493" w:type="dxa"/>
            <w:vMerge w:val="restart"/>
            <w:vAlign w:val="center"/>
          </w:tcPr>
          <w:p w:rsidR="008E2FB5" w:rsidRPr="00CA3C07" w:rsidRDefault="008E2FB5" w:rsidP="00CA3C07">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Наименование параметров</w:t>
            </w:r>
          </w:p>
        </w:tc>
        <w:tc>
          <w:tcPr>
            <w:tcW w:w="5181" w:type="dxa"/>
            <w:gridSpan w:val="2"/>
            <w:vAlign w:val="center"/>
          </w:tcPr>
          <w:p w:rsidR="008E2FB5" w:rsidRPr="00CA3C07" w:rsidRDefault="008E2FB5" w:rsidP="00CA3C07">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Территориальные зоны</w:t>
            </w:r>
          </w:p>
        </w:tc>
      </w:tr>
      <w:tr w:rsidR="008E2FB5" w:rsidRPr="00CA3C07" w:rsidTr="00CA3C07">
        <w:tc>
          <w:tcPr>
            <w:tcW w:w="622" w:type="dxa"/>
            <w:vMerge/>
          </w:tcPr>
          <w:p w:rsidR="008E2FB5" w:rsidRPr="00CA3C07" w:rsidRDefault="008E2FB5" w:rsidP="00CA3C07">
            <w:pPr>
              <w:spacing w:line="240" w:lineRule="auto"/>
              <w:ind w:firstLine="0"/>
              <w:rPr>
                <w:rFonts w:ascii="Times New Roman" w:hAnsi="Times New Roman" w:cs="Times New Roman"/>
                <w:b/>
                <w:color w:val="000000"/>
                <w:sz w:val="24"/>
                <w:szCs w:val="24"/>
              </w:rPr>
            </w:pPr>
          </w:p>
        </w:tc>
        <w:tc>
          <w:tcPr>
            <w:tcW w:w="4493" w:type="dxa"/>
            <w:vMerge/>
          </w:tcPr>
          <w:p w:rsidR="008E2FB5" w:rsidRPr="00CA3C07" w:rsidRDefault="008E2FB5" w:rsidP="00CA3C07">
            <w:pPr>
              <w:spacing w:line="240" w:lineRule="auto"/>
              <w:ind w:firstLine="0"/>
              <w:rPr>
                <w:rFonts w:ascii="Times New Roman" w:hAnsi="Times New Roman" w:cs="Times New Roman"/>
                <w:b/>
                <w:color w:val="000000"/>
                <w:sz w:val="24"/>
                <w:szCs w:val="24"/>
              </w:rPr>
            </w:pPr>
          </w:p>
        </w:tc>
        <w:tc>
          <w:tcPr>
            <w:tcW w:w="3058" w:type="dxa"/>
          </w:tcPr>
          <w:p w:rsidR="008E2FB5" w:rsidRPr="00CA3C07" w:rsidRDefault="008E2FB5" w:rsidP="00CA3C07">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П-1</w:t>
            </w:r>
          </w:p>
        </w:tc>
        <w:tc>
          <w:tcPr>
            <w:tcW w:w="2123" w:type="dxa"/>
          </w:tcPr>
          <w:p w:rsidR="008E2FB5" w:rsidRPr="00CA3C07" w:rsidRDefault="008E2FB5" w:rsidP="00CA3C07">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П-2</w:t>
            </w:r>
          </w:p>
        </w:tc>
      </w:tr>
      <w:tr w:rsidR="008E2FB5" w:rsidRPr="00CA3C07" w:rsidTr="00CA3C07">
        <w:tc>
          <w:tcPr>
            <w:tcW w:w="622" w:type="dxa"/>
            <w:vAlign w:val="center"/>
          </w:tcPr>
          <w:p w:rsidR="008E2FB5" w:rsidRPr="00CA3C07" w:rsidRDefault="008E2FB5"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w:t>
            </w:r>
          </w:p>
        </w:tc>
        <w:tc>
          <w:tcPr>
            <w:tcW w:w="4493" w:type="dxa"/>
          </w:tcPr>
          <w:p w:rsidR="008E2FB5" w:rsidRPr="00CA3C07" w:rsidRDefault="008E2FB5"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площадь участка (кв.м.):</w:t>
            </w:r>
          </w:p>
        </w:tc>
        <w:tc>
          <w:tcPr>
            <w:tcW w:w="3058" w:type="dxa"/>
          </w:tcPr>
          <w:p w:rsidR="008E2FB5" w:rsidRPr="00CA3C07" w:rsidRDefault="008E2FB5"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600/10000</w:t>
            </w:r>
          </w:p>
        </w:tc>
        <w:tc>
          <w:tcPr>
            <w:tcW w:w="2123" w:type="dxa"/>
          </w:tcPr>
          <w:p w:rsidR="008E2FB5" w:rsidRPr="00CA3C07" w:rsidRDefault="008E2FB5"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1500/50000</w:t>
            </w:r>
          </w:p>
        </w:tc>
      </w:tr>
      <w:tr w:rsidR="008E2FB5" w:rsidRPr="00CA3C07" w:rsidTr="00CA3C07">
        <w:tc>
          <w:tcPr>
            <w:tcW w:w="622" w:type="dxa"/>
            <w:vAlign w:val="center"/>
          </w:tcPr>
          <w:p w:rsidR="008E2FB5" w:rsidRPr="00CA3C07" w:rsidRDefault="008E2FB5"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w:t>
            </w:r>
          </w:p>
        </w:tc>
        <w:tc>
          <w:tcPr>
            <w:tcW w:w="4493" w:type="dxa"/>
          </w:tcPr>
          <w:p w:rsidR="008E2FB5" w:rsidRPr="00CA3C07" w:rsidRDefault="008E2FB5"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ширина участка по уличному фронту (м):</w:t>
            </w:r>
          </w:p>
        </w:tc>
        <w:tc>
          <w:tcPr>
            <w:tcW w:w="3058" w:type="dxa"/>
          </w:tcPr>
          <w:p w:rsidR="008E2FB5" w:rsidRPr="00CA3C07" w:rsidRDefault="008E2FB5"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20/100</w:t>
            </w:r>
          </w:p>
        </w:tc>
        <w:tc>
          <w:tcPr>
            <w:tcW w:w="2123" w:type="dxa"/>
          </w:tcPr>
          <w:p w:rsidR="008E2FB5" w:rsidRPr="00CA3C07" w:rsidRDefault="008E2FB5"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20/200</w:t>
            </w:r>
          </w:p>
        </w:tc>
      </w:tr>
      <w:tr w:rsidR="008E2FB5" w:rsidRPr="00CA3C07" w:rsidTr="00CA3C07">
        <w:tc>
          <w:tcPr>
            <w:tcW w:w="622" w:type="dxa"/>
            <w:vAlign w:val="center"/>
          </w:tcPr>
          <w:p w:rsidR="008E2FB5" w:rsidRPr="00CA3C07" w:rsidRDefault="008E2FB5"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w:t>
            </w:r>
          </w:p>
        </w:tc>
        <w:tc>
          <w:tcPr>
            <w:tcW w:w="4493" w:type="dxa"/>
          </w:tcPr>
          <w:p w:rsidR="008E2FB5" w:rsidRPr="00CA3C07" w:rsidRDefault="008E2FB5"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длина (глубина) участка (м):</w:t>
            </w:r>
          </w:p>
        </w:tc>
        <w:tc>
          <w:tcPr>
            <w:tcW w:w="3058" w:type="dxa"/>
          </w:tcPr>
          <w:p w:rsidR="008E2FB5" w:rsidRPr="00CA3C07" w:rsidRDefault="008E2FB5"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30/100</w:t>
            </w:r>
          </w:p>
        </w:tc>
        <w:tc>
          <w:tcPr>
            <w:tcW w:w="2123" w:type="dxa"/>
          </w:tcPr>
          <w:p w:rsidR="008E2FB5" w:rsidRPr="00CA3C07" w:rsidRDefault="008E2FB5"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30/250</w:t>
            </w:r>
          </w:p>
        </w:tc>
      </w:tr>
      <w:tr w:rsidR="008E2FB5" w:rsidRPr="00CA3C07" w:rsidTr="00CA3C07">
        <w:tc>
          <w:tcPr>
            <w:tcW w:w="622" w:type="dxa"/>
            <w:vAlign w:val="center"/>
          </w:tcPr>
          <w:p w:rsidR="008E2FB5" w:rsidRPr="00CA3C07" w:rsidRDefault="008E2FB5"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w:t>
            </w:r>
          </w:p>
        </w:tc>
        <w:tc>
          <w:tcPr>
            <w:tcW w:w="4493" w:type="dxa"/>
          </w:tcPr>
          <w:p w:rsidR="008E2FB5" w:rsidRPr="00CA3C07" w:rsidRDefault="008E2FB5"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Минимальные/максимальные параметры земельных участков условно разрешенного вида разрешенного использования</w:t>
            </w:r>
          </w:p>
        </w:tc>
        <w:tc>
          <w:tcPr>
            <w:tcW w:w="5181" w:type="dxa"/>
            <w:gridSpan w:val="2"/>
          </w:tcPr>
          <w:p w:rsidR="008E2FB5" w:rsidRPr="00CA3C07" w:rsidRDefault="008E2FB5"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Определятся проектом</w:t>
            </w:r>
          </w:p>
        </w:tc>
      </w:tr>
      <w:tr w:rsidR="008E2FB5" w:rsidRPr="00CA3C07" w:rsidTr="00CA3C07">
        <w:tc>
          <w:tcPr>
            <w:tcW w:w="622" w:type="dxa"/>
            <w:vAlign w:val="center"/>
          </w:tcPr>
          <w:p w:rsidR="008E2FB5" w:rsidRPr="00CA3C07" w:rsidRDefault="008E2FB5"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5</w:t>
            </w:r>
          </w:p>
        </w:tc>
        <w:tc>
          <w:tcPr>
            <w:tcW w:w="4493" w:type="dxa"/>
          </w:tcPr>
          <w:p w:rsidR="008E2FB5" w:rsidRPr="00CA3C07" w:rsidRDefault="008E2FB5"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Расстояние до красной линии улиц, не менее (м):</w:t>
            </w:r>
          </w:p>
        </w:tc>
        <w:tc>
          <w:tcPr>
            <w:tcW w:w="3058" w:type="dxa"/>
          </w:tcPr>
          <w:p w:rsidR="008E2FB5" w:rsidRPr="00CA3C07" w:rsidRDefault="0089124D"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10</w:t>
            </w:r>
          </w:p>
        </w:tc>
        <w:tc>
          <w:tcPr>
            <w:tcW w:w="2123" w:type="dxa"/>
          </w:tcPr>
          <w:p w:rsidR="008E2FB5" w:rsidRPr="00CA3C07" w:rsidRDefault="0089124D"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10</w:t>
            </w:r>
          </w:p>
        </w:tc>
      </w:tr>
      <w:tr w:rsidR="0089124D" w:rsidRPr="00CA3C07" w:rsidTr="00CA3C07">
        <w:tc>
          <w:tcPr>
            <w:tcW w:w="622" w:type="dxa"/>
            <w:vAlign w:val="center"/>
          </w:tcPr>
          <w:p w:rsidR="0089124D" w:rsidRPr="00CA3C07" w:rsidRDefault="0089124D"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w:t>
            </w:r>
          </w:p>
        </w:tc>
        <w:tc>
          <w:tcPr>
            <w:tcW w:w="4493" w:type="dxa"/>
          </w:tcPr>
          <w:p w:rsidR="0089124D" w:rsidRPr="00CA3C07" w:rsidRDefault="0089124D"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Отступы от красной линии для объектов капитального строительства существующей застройки</w:t>
            </w:r>
          </w:p>
        </w:tc>
        <w:tc>
          <w:tcPr>
            <w:tcW w:w="5181" w:type="dxa"/>
            <w:gridSpan w:val="2"/>
          </w:tcPr>
          <w:p w:rsidR="0089124D" w:rsidRPr="00CA3C07" w:rsidRDefault="0089124D"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в соответствии со сложившейся линией застройки</w:t>
            </w:r>
          </w:p>
        </w:tc>
      </w:tr>
      <w:tr w:rsidR="0089124D" w:rsidRPr="00CA3C07" w:rsidTr="00CA3C07">
        <w:tc>
          <w:tcPr>
            <w:tcW w:w="622" w:type="dxa"/>
            <w:vAlign w:val="center"/>
          </w:tcPr>
          <w:p w:rsidR="0089124D" w:rsidRPr="00CA3C07" w:rsidRDefault="0089124D"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7</w:t>
            </w:r>
          </w:p>
        </w:tc>
        <w:tc>
          <w:tcPr>
            <w:tcW w:w="4493" w:type="dxa"/>
          </w:tcPr>
          <w:p w:rsidR="0089124D" w:rsidRPr="00CA3C07" w:rsidRDefault="0089124D"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Максимальный процент застройки, %:</w:t>
            </w:r>
          </w:p>
        </w:tc>
        <w:tc>
          <w:tcPr>
            <w:tcW w:w="5181" w:type="dxa"/>
            <w:gridSpan w:val="2"/>
          </w:tcPr>
          <w:p w:rsidR="0089124D" w:rsidRPr="00CA3C07" w:rsidRDefault="0089124D"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70</w:t>
            </w:r>
          </w:p>
        </w:tc>
      </w:tr>
      <w:tr w:rsidR="0089124D" w:rsidRPr="00CA3C07" w:rsidTr="00CA3C07">
        <w:tc>
          <w:tcPr>
            <w:tcW w:w="622" w:type="dxa"/>
            <w:vAlign w:val="center"/>
          </w:tcPr>
          <w:p w:rsidR="0089124D" w:rsidRPr="00CA3C07" w:rsidRDefault="0089124D"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8</w:t>
            </w:r>
          </w:p>
        </w:tc>
        <w:tc>
          <w:tcPr>
            <w:tcW w:w="4493" w:type="dxa"/>
          </w:tcPr>
          <w:p w:rsidR="0089124D" w:rsidRPr="00CA3C07" w:rsidRDefault="0089124D"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Минимальный процент озеленения, %:</w:t>
            </w:r>
          </w:p>
        </w:tc>
        <w:tc>
          <w:tcPr>
            <w:tcW w:w="5181" w:type="dxa"/>
            <w:gridSpan w:val="2"/>
          </w:tcPr>
          <w:p w:rsidR="0089124D" w:rsidRPr="00CA3C07" w:rsidRDefault="0089124D"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20</w:t>
            </w:r>
          </w:p>
        </w:tc>
      </w:tr>
      <w:tr w:rsidR="0089124D" w:rsidRPr="00CA3C07" w:rsidTr="00CA3C07">
        <w:tc>
          <w:tcPr>
            <w:tcW w:w="622" w:type="dxa"/>
            <w:vAlign w:val="center"/>
          </w:tcPr>
          <w:p w:rsidR="0089124D" w:rsidRPr="00CA3C07" w:rsidRDefault="0089124D"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9</w:t>
            </w:r>
          </w:p>
        </w:tc>
        <w:tc>
          <w:tcPr>
            <w:tcW w:w="4493" w:type="dxa"/>
          </w:tcPr>
          <w:p w:rsidR="0089124D" w:rsidRPr="00CA3C07" w:rsidRDefault="0089124D"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Максимальное количество этажей:</w:t>
            </w:r>
          </w:p>
        </w:tc>
        <w:tc>
          <w:tcPr>
            <w:tcW w:w="5181" w:type="dxa"/>
            <w:gridSpan w:val="2"/>
          </w:tcPr>
          <w:p w:rsidR="0089124D" w:rsidRPr="00CA3C07" w:rsidRDefault="0089124D" w:rsidP="001B3FE9">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Не </w:t>
            </w:r>
            <w:r w:rsidR="001B3FE9">
              <w:rPr>
                <w:rFonts w:ascii="Times New Roman" w:hAnsi="Times New Roman" w:cs="Times New Roman"/>
                <w:color w:val="000000"/>
                <w:sz w:val="22"/>
                <w:szCs w:val="24"/>
              </w:rPr>
              <w:t>регламентируется</w:t>
            </w:r>
          </w:p>
        </w:tc>
      </w:tr>
      <w:tr w:rsidR="0089124D" w:rsidRPr="00CA3C07" w:rsidTr="00CA3C07">
        <w:tc>
          <w:tcPr>
            <w:tcW w:w="622" w:type="dxa"/>
            <w:vAlign w:val="center"/>
          </w:tcPr>
          <w:p w:rsidR="0089124D" w:rsidRPr="00CA3C07" w:rsidRDefault="0089124D"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10</w:t>
            </w:r>
          </w:p>
        </w:tc>
        <w:tc>
          <w:tcPr>
            <w:tcW w:w="4493" w:type="dxa"/>
          </w:tcPr>
          <w:p w:rsidR="0089124D" w:rsidRPr="00CA3C07" w:rsidRDefault="0089124D" w:rsidP="00CA3C07">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Максимальная высота ограждения, м:</w:t>
            </w:r>
          </w:p>
        </w:tc>
        <w:tc>
          <w:tcPr>
            <w:tcW w:w="5181" w:type="dxa"/>
            <w:gridSpan w:val="2"/>
          </w:tcPr>
          <w:p w:rsidR="0089124D" w:rsidRPr="00CA3C07" w:rsidRDefault="0089124D" w:rsidP="00CA3C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2,0</w:t>
            </w:r>
          </w:p>
        </w:tc>
      </w:tr>
    </w:tbl>
    <w:p w:rsidR="003D7947" w:rsidRPr="00D40D33" w:rsidRDefault="003D7947" w:rsidP="00FD1FAB">
      <w:pPr>
        <w:pStyle w:val="33"/>
        <w:spacing w:line="240" w:lineRule="auto"/>
        <w:ind w:firstLine="360"/>
        <w:rPr>
          <w:rFonts w:ascii="Times New Roman" w:hAnsi="Times New Roman" w:cs="Times New Roman"/>
          <w:b/>
          <w:color w:val="000000"/>
          <w:sz w:val="24"/>
          <w:szCs w:val="24"/>
        </w:rPr>
      </w:pPr>
    </w:p>
    <w:p w:rsidR="00F657F6" w:rsidRPr="00D40D33" w:rsidRDefault="007C5F96" w:rsidP="00FD1FAB">
      <w:pPr>
        <w:pStyle w:val="33"/>
        <w:spacing w:line="240" w:lineRule="auto"/>
        <w:ind w:firstLine="360"/>
        <w:rPr>
          <w:rFonts w:ascii="Times New Roman" w:hAnsi="Times New Roman" w:cs="Times New Roman"/>
          <w:b/>
          <w:color w:val="000000"/>
          <w:sz w:val="24"/>
          <w:szCs w:val="24"/>
        </w:rPr>
      </w:pPr>
      <w:r w:rsidRPr="005073EF">
        <w:rPr>
          <w:rFonts w:ascii="Times New Roman" w:hAnsi="Times New Roman" w:cs="Times New Roman"/>
          <w:b/>
          <w:color w:val="000000"/>
          <w:sz w:val="24"/>
          <w:szCs w:val="24"/>
        </w:rPr>
        <w:t>5</w:t>
      </w:r>
      <w:r w:rsidR="00C3161F" w:rsidRPr="00D40D33">
        <w:rPr>
          <w:rFonts w:ascii="Times New Roman" w:hAnsi="Times New Roman" w:cs="Times New Roman"/>
          <w:b/>
          <w:color w:val="000000"/>
          <w:sz w:val="24"/>
          <w:szCs w:val="24"/>
        </w:rPr>
        <w:t>9</w:t>
      </w:r>
      <w:r w:rsidR="00F657F6" w:rsidRPr="00D40D33">
        <w:rPr>
          <w:rFonts w:ascii="Times New Roman" w:hAnsi="Times New Roman" w:cs="Times New Roman"/>
          <w:b/>
          <w:color w:val="000000"/>
          <w:sz w:val="24"/>
          <w:szCs w:val="24"/>
        </w:rPr>
        <w:t>.</w:t>
      </w:r>
      <w:r w:rsidR="003D30EF" w:rsidRPr="00D40D33">
        <w:rPr>
          <w:rFonts w:ascii="Times New Roman" w:hAnsi="Times New Roman" w:cs="Times New Roman"/>
          <w:b/>
          <w:color w:val="000000"/>
          <w:sz w:val="24"/>
          <w:szCs w:val="24"/>
        </w:rPr>
        <w:t>5</w:t>
      </w:r>
      <w:r w:rsidR="00F24587" w:rsidRPr="00D40D33">
        <w:rPr>
          <w:rFonts w:ascii="Times New Roman" w:hAnsi="Times New Roman" w:cs="Times New Roman"/>
          <w:b/>
          <w:color w:val="000000"/>
          <w:sz w:val="24"/>
          <w:szCs w:val="24"/>
        </w:rPr>
        <w:t>.</w:t>
      </w:r>
      <w:r w:rsidR="00B35D7A">
        <w:rPr>
          <w:rFonts w:ascii="Times New Roman" w:hAnsi="Times New Roman" w:cs="Times New Roman"/>
          <w:b/>
          <w:color w:val="000000"/>
          <w:sz w:val="24"/>
          <w:szCs w:val="24"/>
        </w:rPr>
        <w:t>Градостроительные регламенты рекреационных зон</w:t>
      </w:r>
      <w:r w:rsidR="00BE2B10" w:rsidRPr="00D40D33">
        <w:rPr>
          <w:rFonts w:ascii="Times New Roman" w:hAnsi="Times New Roman" w:cs="Times New Roman"/>
          <w:b/>
          <w:color w:val="000000"/>
          <w:sz w:val="24"/>
          <w:szCs w:val="24"/>
        </w:rPr>
        <w:t xml:space="preserve"> (Р)</w:t>
      </w:r>
    </w:p>
    <w:p w:rsidR="00274686" w:rsidRPr="00D40D33" w:rsidRDefault="00274686" w:rsidP="00FD1FAB">
      <w:pPr>
        <w:pStyle w:val="33"/>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 Назначение рекреационных зон:</w:t>
      </w:r>
    </w:p>
    <w:p w:rsidR="00274686" w:rsidRPr="00D40D33" w:rsidRDefault="00274686" w:rsidP="00FD1FAB">
      <w:pPr>
        <w:pStyle w:val="33"/>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Зона </w:t>
      </w:r>
      <w:r w:rsidRPr="00D40D33">
        <w:rPr>
          <w:rFonts w:ascii="Times New Roman" w:hAnsi="Times New Roman" w:cs="Times New Roman"/>
          <w:b/>
          <w:color w:val="000000"/>
          <w:sz w:val="24"/>
          <w:szCs w:val="24"/>
        </w:rPr>
        <w:t>«Р-1»</w:t>
      </w:r>
    </w:p>
    <w:p w:rsidR="00274686" w:rsidRPr="00D40D33" w:rsidRDefault="00274686" w:rsidP="00FD1FAB">
      <w:pPr>
        <w:pStyle w:val="33"/>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зона сельских парков, лесопарков, скверов, бульваров</w:t>
      </w:r>
      <w:r w:rsidR="00631159" w:rsidRPr="00D40D33">
        <w:rPr>
          <w:rFonts w:ascii="Times New Roman" w:hAnsi="Times New Roman" w:cs="Times New Roman"/>
          <w:color w:val="000000"/>
          <w:sz w:val="24"/>
          <w:szCs w:val="24"/>
        </w:rPr>
        <w:t xml:space="preserve"> (земли общего пользования)</w:t>
      </w:r>
      <w:r w:rsidRPr="00D40D33">
        <w:rPr>
          <w:rFonts w:ascii="Times New Roman" w:hAnsi="Times New Roman" w:cs="Times New Roman"/>
          <w:color w:val="000000"/>
          <w:sz w:val="24"/>
          <w:szCs w:val="24"/>
        </w:rPr>
        <w:t xml:space="preserve"> - для зеленых насаждений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274686" w:rsidRPr="00D40D33" w:rsidRDefault="00274686" w:rsidP="00FD1FAB">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Зона «</w:t>
      </w:r>
      <w:r w:rsidRPr="00D40D33">
        <w:rPr>
          <w:rFonts w:ascii="Times New Roman" w:hAnsi="Times New Roman" w:cs="Times New Roman"/>
          <w:b/>
          <w:color w:val="000000"/>
          <w:sz w:val="24"/>
          <w:szCs w:val="24"/>
        </w:rPr>
        <w:t>Р-2</w:t>
      </w:r>
      <w:r w:rsidRPr="00D40D33">
        <w:rPr>
          <w:rFonts w:ascii="Times New Roman" w:hAnsi="Times New Roman" w:cs="Times New Roman"/>
          <w:color w:val="000000"/>
          <w:sz w:val="24"/>
          <w:szCs w:val="24"/>
        </w:rPr>
        <w:t>»</w:t>
      </w:r>
    </w:p>
    <w:p w:rsidR="00274686" w:rsidRPr="00D40D33" w:rsidRDefault="00274686" w:rsidP="00FD1FAB">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зона лесов и отдыха-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w:t>
      </w:r>
      <w:r w:rsidR="00562641">
        <w:rPr>
          <w:rFonts w:ascii="Times New Roman" w:hAnsi="Times New Roman" w:cs="Times New Roman"/>
          <w:color w:val="000000"/>
          <w:sz w:val="24"/>
          <w:szCs w:val="24"/>
        </w:rPr>
        <w:t>ведения садоводства и огородничества</w:t>
      </w:r>
      <w:r w:rsidRPr="00D40D33">
        <w:rPr>
          <w:rFonts w:ascii="Times New Roman" w:hAnsi="Times New Roman" w:cs="Times New Roman"/>
          <w:color w:val="000000"/>
          <w:sz w:val="24"/>
          <w:szCs w:val="24"/>
        </w:rPr>
        <w:t>,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B35D7A" w:rsidRDefault="00B35D7A" w:rsidP="00B35D7A">
      <w:pPr>
        <w:spacing w:before="119" w:after="119" w:line="240" w:lineRule="auto"/>
        <w:ind w:firstLine="284"/>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2</w:t>
      </w:r>
      <w:r w:rsidRPr="00D73BAF">
        <w:rPr>
          <w:rFonts w:ascii="Times New Roman" w:hAnsi="Times New Roman" w:cs="Times New Roman"/>
          <w:b/>
          <w:color w:val="000000"/>
          <w:sz w:val="24"/>
          <w:szCs w:val="24"/>
        </w:rPr>
        <w:t xml:space="preserve">. Градостроительные регламенты </w:t>
      </w:r>
      <w:r>
        <w:rPr>
          <w:rFonts w:ascii="Times New Roman" w:hAnsi="Times New Roman" w:cs="Times New Roman"/>
          <w:b/>
          <w:color w:val="000000"/>
          <w:sz w:val="24"/>
          <w:szCs w:val="24"/>
        </w:rPr>
        <w:t>рекреационных</w:t>
      </w:r>
      <w:r w:rsidRPr="00D73BAF">
        <w:rPr>
          <w:rFonts w:ascii="Times New Roman" w:hAnsi="Times New Roman" w:cs="Times New Roman"/>
          <w:b/>
          <w:color w:val="000000"/>
          <w:sz w:val="24"/>
          <w:szCs w:val="24"/>
        </w:rPr>
        <w:t xml:space="preserve"> зон в части видов разрешенного использования</w:t>
      </w:r>
    </w:p>
    <w:p w:rsidR="00B35D7A" w:rsidRPr="00367BF4" w:rsidRDefault="00B35D7A" w:rsidP="00B35D7A">
      <w:pPr>
        <w:spacing w:line="240" w:lineRule="auto"/>
        <w:ind w:firstLine="360"/>
        <w:rPr>
          <w:rFonts w:ascii="Times New Roman" w:hAnsi="Times New Roman" w:cs="Times New Roman"/>
          <w:b/>
          <w:color w:val="000000"/>
          <w:sz w:val="24"/>
          <w:szCs w:val="24"/>
        </w:rPr>
      </w:pPr>
      <w:r>
        <w:rPr>
          <w:rFonts w:ascii="Times New Roman" w:hAnsi="Times New Roman" w:cs="Times New Roman"/>
          <w:color w:val="000000"/>
          <w:sz w:val="24"/>
          <w:szCs w:val="24"/>
        </w:rPr>
        <w:t xml:space="preserve">2.1 Основные виды </w:t>
      </w:r>
      <w:r w:rsidRPr="00D40D33">
        <w:rPr>
          <w:rFonts w:ascii="Times New Roman" w:hAnsi="Times New Roman" w:cs="Times New Roman"/>
          <w:color w:val="000000"/>
          <w:sz w:val="24"/>
          <w:szCs w:val="24"/>
        </w:rPr>
        <w:t xml:space="preserve">разрешенного использования в </w:t>
      </w:r>
      <w:r w:rsidRPr="00B35D7A">
        <w:rPr>
          <w:rFonts w:ascii="Times New Roman" w:hAnsi="Times New Roman" w:cs="Times New Roman"/>
          <w:color w:val="000000"/>
          <w:sz w:val="24"/>
          <w:szCs w:val="24"/>
        </w:rPr>
        <w:t>рекреационных</w:t>
      </w:r>
      <w:r>
        <w:rPr>
          <w:rFonts w:ascii="Times New Roman" w:hAnsi="Times New Roman" w:cs="Times New Roman"/>
          <w:color w:val="000000"/>
          <w:sz w:val="24"/>
          <w:szCs w:val="24"/>
        </w:rPr>
        <w:t xml:space="preserve"> зонах: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6"/>
        <w:gridCol w:w="5540"/>
        <w:gridCol w:w="1924"/>
      </w:tblGrid>
      <w:tr w:rsidR="00B35D7A" w:rsidRPr="00CA3C07" w:rsidTr="00562641">
        <w:tc>
          <w:tcPr>
            <w:tcW w:w="2606" w:type="dxa"/>
            <w:vAlign w:val="center"/>
          </w:tcPr>
          <w:p w:rsidR="00B35D7A" w:rsidRPr="00CA3C07" w:rsidRDefault="00B35D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Наименование вида разрешенного использования земельного участка</w:t>
            </w:r>
          </w:p>
        </w:tc>
        <w:tc>
          <w:tcPr>
            <w:tcW w:w="5540" w:type="dxa"/>
            <w:vAlign w:val="center"/>
          </w:tcPr>
          <w:p w:rsidR="00B35D7A" w:rsidRPr="00CA3C07" w:rsidRDefault="00B35D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Описание вида разрешенного использования земельного участка</w:t>
            </w:r>
          </w:p>
        </w:tc>
        <w:tc>
          <w:tcPr>
            <w:tcW w:w="1924" w:type="dxa"/>
            <w:vAlign w:val="center"/>
          </w:tcPr>
          <w:p w:rsidR="00B35D7A" w:rsidRPr="00CA3C07" w:rsidRDefault="00B35D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Код (числовое обозначение) вида разрешенного использования земельного участка</w:t>
            </w:r>
          </w:p>
        </w:tc>
      </w:tr>
      <w:tr w:rsidR="00B35D7A" w:rsidRPr="00CA3C07" w:rsidTr="00562641">
        <w:tc>
          <w:tcPr>
            <w:tcW w:w="10070" w:type="dxa"/>
            <w:gridSpan w:val="3"/>
            <w:vAlign w:val="center"/>
          </w:tcPr>
          <w:p w:rsidR="00B35D7A" w:rsidRPr="00CA3C07" w:rsidRDefault="00B35D7A" w:rsidP="001B4637">
            <w:pPr>
              <w:spacing w:line="240" w:lineRule="auto"/>
              <w:ind w:firstLine="0"/>
              <w:jc w:val="center"/>
              <w:rPr>
                <w:rFonts w:ascii="Times New Roman" w:hAnsi="Times New Roman" w:cs="Times New Roman"/>
                <w:color w:val="000000"/>
                <w:sz w:val="22"/>
                <w:szCs w:val="24"/>
              </w:rPr>
            </w:pPr>
            <w:r>
              <w:rPr>
                <w:rFonts w:ascii="Times New Roman" w:hAnsi="Times New Roman" w:cs="Times New Roman"/>
                <w:b/>
                <w:bCs/>
                <w:sz w:val="22"/>
                <w:szCs w:val="20"/>
              </w:rPr>
              <w:t>Р</w:t>
            </w:r>
            <w:r w:rsidR="0057144F">
              <w:rPr>
                <w:rFonts w:ascii="Times New Roman" w:hAnsi="Times New Roman" w:cs="Times New Roman"/>
                <w:b/>
                <w:bCs/>
                <w:sz w:val="22"/>
                <w:szCs w:val="20"/>
              </w:rPr>
              <w:t>-1</w:t>
            </w:r>
          </w:p>
        </w:tc>
      </w:tr>
      <w:tr w:rsidR="001B4637" w:rsidRPr="00CA3C07" w:rsidTr="00562641">
        <w:tc>
          <w:tcPr>
            <w:tcW w:w="2606" w:type="dxa"/>
          </w:tcPr>
          <w:p w:rsidR="001B4637" w:rsidRPr="001B4637" w:rsidRDefault="001B4637" w:rsidP="001B4637">
            <w:pPr>
              <w:spacing w:line="240" w:lineRule="auto"/>
              <w:ind w:firstLine="0"/>
              <w:jc w:val="left"/>
              <w:rPr>
                <w:rFonts w:ascii="Times New Roman" w:hAnsi="Times New Roman" w:cs="Times New Roman"/>
                <w:color w:val="000000"/>
                <w:sz w:val="22"/>
                <w:szCs w:val="24"/>
              </w:rPr>
            </w:pPr>
            <w:r w:rsidRPr="001B4637">
              <w:rPr>
                <w:rFonts w:ascii="Times New Roman" w:hAnsi="Times New Roman" w:cs="Times New Roman"/>
                <w:color w:val="000000"/>
                <w:sz w:val="22"/>
                <w:szCs w:val="24"/>
              </w:rPr>
              <w:t>Общественное питание</w:t>
            </w:r>
          </w:p>
        </w:tc>
        <w:tc>
          <w:tcPr>
            <w:tcW w:w="5540" w:type="dxa"/>
          </w:tcPr>
          <w:p w:rsidR="001B4637" w:rsidRPr="001B4637" w:rsidRDefault="001B4637" w:rsidP="001B4637">
            <w:pPr>
              <w:spacing w:line="240" w:lineRule="auto"/>
              <w:ind w:firstLine="0"/>
              <w:jc w:val="left"/>
              <w:rPr>
                <w:rFonts w:ascii="Times New Roman" w:hAnsi="Times New Roman" w:cs="Times New Roman"/>
                <w:color w:val="000000"/>
                <w:sz w:val="22"/>
                <w:szCs w:val="24"/>
              </w:rPr>
            </w:pPr>
            <w:r w:rsidRPr="001B4637">
              <w:rPr>
                <w:rFonts w:ascii="Times New Roman" w:hAnsi="Times New Roman" w:cs="Times New Roman"/>
                <w:color w:val="000000"/>
                <w:sz w:val="22"/>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24" w:type="dxa"/>
          </w:tcPr>
          <w:p w:rsidR="001B4637" w:rsidRPr="001B4637" w:rsidRDefault="001B4637" w:rsidP="000D5CC1">
            <w:pPr>
              <w:spacing w:line="240" w:lineRule="auto"/>
              <w:ind w:firstLine="0"/>
              <w:jc w:val="center"/>
              <w:rPr>
                <w:rFonts w:ascii="Times New Roman" w:hAnsi="Times New Roman" w:cs="Times New Roman"/>
                <w:color w:val="000000"/>
                <w:sz w:val="22"/>
                <w:szCs w:val="24"/>
              </w:rPr>
            </w:pPr>
            <w:r w:rsidRPr="001B4637">
              <w:rPr>
                <w:rFonts w:ascii="Times New Roman" w:hAnsi="Times New Roman" w:cs="Times New Roman"/>
                <w:color w:val="000000"/>
                <w:sz w:val="22"/>
                <w:szCs w:val="24"/>
              </w:rPr>
              <w:t>4.6</w:t>
            </w:r>
          </w:p>
        </w:tc>
      </w:tr>
      <w:tr w:rsidR="001B4637" w:rsidRPr="00CA3C07" w:rsidTr="00562641">
        <w:tc>
          <w:tcPr>
            <w:tcW w:w="2606" w:type="dxa"/>
          </w:tcPr>
          <w:p w:rsidR="001B4637" w:rsidRPr="001B4637" w:rsidRDefault="001B4637" w:rsidP="001B4637">
            <w:pPr>
              <w:spacing w:line="240" w:lineRule="auto"/>
              <w:ind w:firstLine="0"/>
              <w:jc w:val="left"/>
              <w:rPr>
                <w:rFonts w:ascii="Times New Roman" w:hAnsi="Times New Roman" w:cs="Times New Roman"/>
                <w:color w:val="000000"/>
                <w:sz w:val="22"/>
                <w:szCs w:val="24"/>
              </w:rPr>
            </w:pPr>
            <w:r w:rsidRPr="001B4637">
              <w:rPr>
                <w:rFonts w:ascii="Times New Roman" w:hAnsi="Times New Roman" w:cs="Times New Roman"/>
                <w:color w:val="000000"/>
                <w:sz w:val="22"/>
                <w:szCs w:val="24"/>
              </w:rPr>
              <w:t>Развлечения</w:t>
            </w:r>
          </w:p>
        </w:tc>
        <w:tc>
          <w:tcPr>
            <w:tcW w:w="5540" w:type="dxa"/>
          </w:tcPr>
          <w:p w:rsidR="001B4637" w:rsidRPr="001B4637" w:rsidRDefault="001B4637" w:rsidP="001B4637">
            <w:pPr>
              <w:spacing w:line="240" w:lineRule="auto"/>
              <w:ind w:firstLine="0"/>
              <w:jc w:val="left"/>
              <w:rPr>
                <w:rFonts w:ascii="Times New Roman" w:hAnsi="Times New Roman" w:cs="Times New Roman"/>
                <w:color w:val="000000"/>
                <w:sz w:val="22"/>
                <w:szCs w:val="24"/>
              </w:rPr>
            </w:pPr>
            <w:r w:rsidRPr="001B4637">
              <w:rPr>
                <w:rFonts w:ascii="Times New Roman" w:hAnsi="Times New Roman" w:cs="Times New Roman"/>
                <w:color w:val="000000"/>
                <w:sz w:val="22"/>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1B4637" w:rsidRPr="001B4637" w:rsidRDefault="001B4637" w:rsidP="001B4637">
            <w:pPr>
              <w:spacing w:line="240" w:lineRule="auto"/>
              <w:ind w:firstLine="0"/>
              <w:jc w:val="left"/>
              <w:rPr>
                <w:rFonts w:ascii="Times New Roman" w:hAnsi="Times New Roman" w:cs="Times New Roman"/>
                <w:color w:val="000000"/>
                <w:sz w:val="22"/>
                <w:szCs w:val="24"/>
              </w:rPr>
            </w:pPr>
            <w:r w:rsidRPr="001B4637">
              <w:rPr>
                <w:rFonts w:ascii="Times New Roman" w:hAnsi="Times New Roman" w:cs="Times New Roman"/>
                <w:color w:val="000000"/>
                <w:sz w:val="22"/>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924" w:type="dxa"/>
          </w:tcPr>
          <w:p w:rsidR="001B4637" w:rsidRPr="001B4637" w:rsidRDefault="001B4637" w:rsidP="000D5CC1">
            <w:pPr>
              <w:spacing w:line="240" w:lineRule="auto"/>
              <w:ind w:firstLine="0"/>
              <w:jc w:val="center"/>
              <w:rPr>
                <w:rFonts w:ascii="Times New Roman" w:hAnsi="Times New Roman" w:cs="Times New Roman"/>
                <w:color w:val="000000"/>
                <w:sz w:val="22"/>
                <w:szCs w:val="24"/>
              </w:rPr>
            </w:pPr>
            <w:r w:rsidRPr="001B4637">
              <w:rPr>
                <w:rFonts w:ascii="Times New Roman" w:hAnsi="Times New Roman" w:cs="Times New Roman"/>
                <w:color w:val="000000"/>
                <w:sz w:val="22"/>
                <w:szCs w:val="24"/>
              </w:rPr>
              <w:t>4.8</w:t>
            </w:r>
          </w:p>
        </w:tc>
      </w:tr>
      <w:tr w:rsidR="001B4637" w:rsidRPr="00CA3C07" w:rsidTr="00562641">
        <w:tc>
          <w:tcPr>
            <w:tcW w:w="2606" w:type="dxa"/>
          </w:tcPr>
          <w:p w:rsidR="001B4637" w:rsidRPr="001B4637" w:rsidRDefault="001B4637" w:rsidP="001B4637">
            <w:pPr>
              <w:spacing w:line="240" w:lineRule="auto"/>
              <w:ind w:firstLine="0"/>
              <w:jc w:val="left"/>
              <w:rPr>
                <w:rFonts w:ascii="Times New Roman" w:hAnsi="Times New Roman" w:cs="Times New Roman"/>
                <w:color w:val="000000"/>
                <w:sz w:val="22"/>
                <w:szCs w:val="24"/>
              </w:rPr>
            </w:pPr>
            <w:r w:rsidRPr="001B4637">
              <w:rPr>
                <w:rFonts w:ascii="Times New Roman" w:hAnsi="Times New Roman" w:cs="Times New Roman"/>
                <w:color w:val="000000"/>
                <w:sz w:val="22"/>
                <w:szCs w:val="24"/>
              </w:rPr>
              <w:t>Отдых (рекреация)</w:t>
            </w:r>
          </w:p>
        </w:tc>
        <w:tc>
          <w:tcPr>
            <w:tcW w:w="5540" w:type="dxa"/>
          </w:tcPr>
          <w:p w:rsidR="001B4637" w:rsidRPr="001B4637" w:rsidRDefault="001B4637" w:rsidP="001B4637">
            <w:pPr>
              <w:spacing w:line="240" w:lineRule="auto"/>
              <w:ind w:firstLine="0"/>
              <w:jc w:val="left"/>
              <w:rPr>
                <w:rFonts w:ascii="Times New Roman" w:hAnsi="Times New Roman" w:cs="Times New Roman"/>
                <w:color w:val="000000"/>
                <w:sz w:val="22"/>
                <w:szCs w:val="24"/>
              </w:rPr>
            </w:pPr>
            <w:r w:rsidRPr="001B4637">
              <w:rPr>
                <w:rFonts w:ascii="Times New Roman" w:hAnsi="Times New Roman" w:cs="Times New Roman"/>
                <w:color w:val="000000"/>
                <w:sz w:val="22"/>
                <w:szCs w:val="24"/>
              </w:rPr>
              <w:t>Обустройство мест для занятия спортом, физкультурой, пешими или верховыми прогулками, отдыха и туризма, наблюдения за природой, пикников, охоты, рыбалки и иной деятельности;</w:t>
            </w:r>
          </w:p>
          <w:p w:rsidR="001B4637" w:rsidRPr="001B4637" w:rsidRDefault="001B4637" w:rsidP="001B4637">
            <w:pPr>
              <w:spacing w:line="240" w:lineRule="auto"/>
              <w:ind w:firstLine="0"/>
              <w:jc w:val="left"/>
              <w:rPr>
                <w:rFonts w:ascii="Times New Roman" w:hAnsi="Times New Roman" w:cs="Times New Roman"/>
                <w:color w:val="000000"/>
                <w:sz w:val="22"/>
                <w:szCs w:val="24"/>
              </w:rPr>
            </w:pPr>
            <w:r w:rsidRPr="001B4637">
              <w:rPr>
                <w:rFonts w:ascii="Times New Roman" w:hAnsi="Times New Roman" w:cs="Times New Roman"/>
                <w:color w:val="000000"/>
                <w:sz w:val="22"/>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1B4637" w:rsidRPr="001B4637" w:rsidRDefault="001B4637" w:rsidP="001B4637">
            <w:pPr>
              <w:spacing w:line="240" w:lineRule="auto"/>
              <w:ind w:firstLine="0"/>
              <w:jc w:val="left"/>
              <w:rPr>
                <w:rFonts w:ascii="Times New Roman" w:hAnsi="Times New Roman" w:cs="Times New Roman"/>
                <w:color w:val="000000"/>
                <w:sz w:val="22"/>
                <w:szCs w:val="24"/>
              </w:rPr>
            </w:pPr>
            <w:r w:rsidRPr="001B4637">
              <w:rPr>
                <w:rFonts w:ascii="Times New Roman" w:hAnsi="Times New Roman" w:cs="Times New Roman"/>
                <w:color w:val="000000"/>
                <w:sz w:val="22"/>
                <w:szCs w:val="24"/>
              </w:rPr>
              <w:t xml:space="preserve">Содержание данного вида разрешенного использования включает в себя содержание видов разрешенного использования с </w:t>
            </w:r>
            <w:hyperlink w:anchor="Par230" w:history="1">
              <w:r w:rsidRPr="001B4637">
                <w:rPr>
                  <w:rFonts w:ascii="Times New Roman" w:hAnsi="Times New Roman" w:cs="Times New Roman"/>
                  <w:color w:val="000000"/>
                  <w:sz w:val="22"/>
                  <w:szCs w:val="24"/>
                </w:rPr>
                <w:t>кодами 5.1</w:t>
              </w:r>
            </w:hyperlink>
            <w:r w:rsidRPr="001B4637">
              <w:rPr>
                <w:rFonts w:ascii="Times New Roman" w:hAnsi="Times New Roman" w:cs="Times New Roman"/>
                <w:color w:val="000000"/>
                <w:sz w:val="22"/>
                <w:szCs w:val="24"/>
              </w:rPr>
              <w:t xml:space="preserve"> - </w:t>
            </w:r>
            <w:hyperlink w:anchor="Par243" w:history="1">
              <w:r w:rsidRPr="001B4637">
                <w:rPr>
                  <w:rFonts w:ascii="Times New Roman" w:hAnsi="Times New Roman" w:cs="Times New Roman"/>
                  <w:color w:val="000000"/>
                  <w:sz w:val="22"/>
                  <w:szCs w:val="24"/>
                </w:rPr>
                <w:t>5.5</w:t>
              </w:r>
            </w:hyperlink>
          </w:p>
        </w:tc>
        <w:tc>
          <w:tcPr>
            <w:tcW w:w="1924" w:type="dxa"/>
          </w:tcPr>
          <w:p w:rsidR="001B4637" w:rsidRPr="001B4637" w:rsidRDefault="001B4637" w:rsidP="000D5CC1">
            <w:pPr>
              <w:spacing w:line="240" w:lineRule="auto"/>
              <w:ind w:firstLine="0"/>
              <w:jc w:val="center"/>
              <w:rPr>
                <w:rFonts w:ascii="Times New Roman" w:hAnsi="Times New Roman" w:cs="Times New Roman"/>
                <w:color w:val="000000"/>
                <w:sz w:val="22"/>
                <w:szCs w:val="24"/>
              </w:rPr>
            </w:pPr>
            <w:r w:rsidRPr="001B4637">
              <w:rPr>
                <w:rFonts w:ascii="Times New Roman" w:hAnsi="Times New Roman" w:cs="Times New Roman"/>
                <w:color w:val="000000"/>
                <w:sz w:val="22"/>
                <w:szCs w:val="24"/>
              </w:rPr>
              <w:t>5.0</w:t>
            </w:r>
          </w:p>
        </w:tc>
      </w:tr>
      <w:tr w:rsidR="001B4637" w:rsidRPr="00CA3C07" w:rsidTr="00562641">
        <w:tc>
          <w:tcPr>
            <w:tcW w:w="2606" w:type="dxa"/>
          </w:tcPr>
          <w:p w:rsidR="001B4637" w:rsidRPr="001B4637" w:rsidRDefault="001B4637" w:rsidP="001B4637">
            <w:pPr>
              <w:spacing w:line="240" w:lineRule="auto"/>
              <w:ind w:firstLine="0"/>
              <w:jc w:val="left"/>
              <w:rPr>
                <w:rFonts w:ascii="Times New Roman" w:hAnsi="Times New Roman" w:cs="Times New Roman"/>
                <w:color w:val="000000"/>
                <w:sz w:val="22"/>
                <w:szCs w:val="24"/>
              </w:rPr>
            </w:pPr>
            <w:r w:rsidRPr="001B4637">
              <w:rPr>
                <w:rFonts w:ascii="Times New Roman" w:hAnsi="Times New Roman" w:cs="Times New Roman"/>
                <w:color w:val="000000"/>
                <w:sz w:val="22"/>
                <w:szCs w:val="24"/>
              </w:rPr>
              <w:t>Водные объекты</w:t>
            </w:r>
          </w:p>
        </w:tc>
        <w:tc>
          <w:tcPr>
            <w:tcW w:w="5540" w:type="dxa"/>
          </w:tcPr>
          <w:p w:rsidR="001B4637" w:rsidRPr="001B4637" w:rsidRDefault="001B4637" w:rsidP="001B4637">
            <w:pPr>
              <w:spacing w:line="240" w:lineRule="auto"/>
              <w:ind w:firstLine="0"/>
              <w:jc w:val="left"/>
              <w:rPr>
                <w:rFonts w:ascii="Times New Roman" w:hAnsi="Times New Roman" w:cs="Times New Roman"/>
                <w:color w:val="000000"/>
                <w:sz w:val="22"/>
                <w:szCs w:val="24"/>
              </w:rPr>
            </w:pPr>
            <w:r w:rsidRPr="001B4637">
              <w:rPr>
                <w:rFonts w:ascii="Times New Roman" w:hAnsi="Times New Roman" w:cs="Times New Roman"/>
                <w:color w:val="000000"/>
                <w:sz w:val="22"/>
                <w:szCs w:val="24"/>
              </w:rPr>
              <w:t>Ледники, снежники, ручьи, реки, озера, болота, территориальные моря и другие поверхностные водные объекты</w:t>
            </w:r>
          </w:p>
        </w:tc>
        <w:tc>
          <w:tcPr>
            <w:tcW w:w="1924" w:type="dxa"/>
          </w:tcPr>
          <w:p w:rsidR="001B4637" w:rsidRPr="001B4637" w:rsidRDefault="001B4637" w:rsidP="000D5CC1">
            <w:pPr>
              <w:spacing w:line="240" w:lineRule="auto"/>
              <w:ind w:firstLine="0"/>
              <w:jc w:val="center"/>
              <w:rPr>
                <w:rFonts w:ascii="Times New Roman" w:hAnsi="Times New Roman" w:cs="Times New Roman"/>
                <w:color w:val="000000"/>
                <w:sz w:val="22"/>
                <w:szCs w:val="24"/>
              </w:rPr>
            </w:pPr>
            <w:r w:rsidRPr="001B4637">
              <w:rPr>
                <w:rFonts w:ascii="Times New Roman" w:hAnsi="Times New Roman" w:cs="Times New Roman"/>
                <w:color w:val="000000"/>
                <w:sz w:val="22"/>
                <w:szCs w:val="24"/>
              </w:rPr>
              <w:t>11.0</w:t>
            </w:r>
          </w:p>
        </w:tc>
      </w:tr>
      <w:tr w:rsidR="001B4637" w:rsidRPr="00CA3C07" w:rsidTr="00562641">
        <w:tc>
          <w:tcPr>
            <w:tcW w:w="2606" w:type="dxa"/>
          </w:tcPr>
          <w:p w:rsidR="001B4637" w:rsidRPr="001B4637" w:rsidRDefault="001B4637" w:rsidP="001B4637">
            <w:pPr>
              <w:spacing w:line="240" w:lineRule="auto"/>
              <w:ind w:firstLine="0"/>
              <w:jc w:val="left"/>
              <w:rPr>
                <w:rFonts w:ascii="Times New Roman" w:hAnsi="Times New Roman" w:cs="Times New Roman"/>
                <w:color w:val="000000"/>
                <w:sz w:val="22"/>
                <w:szCs w:val="24"/>
              </w:rPr>
            </w:pPr>
            <w:r w:rsidRPr="001B4637">
              <w:rPr>
                <w:rFonts w:ascii="Times New Roman" w:hAnsi="Times New Roman" w:cs="Times New Roman"/>
                <w:color w:val="000000"/>
                <w:sz w:val="22"/>
                <w:szCs w:val="24"/>
              </w:rPr>
              <w:t>Общее пользование водными объектами</w:t>
            </w:r>
          </w:p>
        </w:tc>
        <w:tc>
          <w:tcPr>
            <w:tcW w:w="5540" w:type="dxa"/>
          </w:tcPr>
          <w:p w:rsidR="001B4637" w:rsidRPr="001B4637" w:rsidRDefault="001B4637" w:rsidP="001B4637">
            <w:pPr>
              <w:spacing w:line="240" w:lineRule="auto"/>
              <w:ind w:firstLine="0"/>
              <w:jc w:val="left"/>
              <w:rPr>
                <w:rFonts w:ascii="Times New Roman" w:hAnsi="Times New Roman" w:cs="Times New Roman"/>
                <w:color w:val="000000"/>
                <w:sz w:val="22"/>
                <w:szCs w:val="24"/>
              </w:rPr>
            </w:pPr>
            <w:r w:rsidRPr="001B4637">
              <w:rPr>
                <w:rFonts w:ascii="Times New Roman" w:hAnsi="Times New Roman" w:cs="Times New Roman"/>
                <w:color w:val="000000"/>
                <w:sz w:val="22"/>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24" w:type="dxa"/>
          </w:tcPr>
          <w:p w:rsidR="001B4637" w:rsidRPr="001B4637" w:rsidRDefault="001B4637" w:rsidP="000D5CC1">
            <w:pPr>
              <w:spacing w:line="240" w:lineRule="auto"/>
              <w:ind w:firstLine="0"/>
              <w:jc w:val="center"/>
              <w:rPr>
                <w:rFonts w:ascii="Times New Roman" w:hAnsi="Times New Roman" w:cs="Times New Roman"/>
                <w:color w:val="000000"/>
                <w:sz w:val="22"/>
                <w:szCs w:val="24"/>
              </w:rPr>
            </w:pPr>
            <w:r w:rsidRPr="001B4637">
              <w:rPr>
                <w:rFonts w:ascii="Times New Roman" w:hAnsi="Times New Roman" w:cs="Times New Roman"/>
                <w:color w:val="000000"/>
                <w:sz w:val="22"/>
                <w:szCs w:val="24"/>
              </w:rPr>
              <w:t>11.1</w:t>
            </w:r>
          </w:p>
        </w:tc>
      </w:tr>
      <w:tr w:rsidR="001B4637" w:rsidRPr="00CA3C07" w:rsidTr="00562641">
        <w:tc>
          <w:tcPr>
            <w:tcW w:w="2606" w:type="dxa"/>
          </w:tcPr>
          <w:p w:rsidR="001B4637" w:rsidRPr="001B4637" w:rsidRDefault="001B4637" w:rsidP="001B4637">
            <w:pPr>
              <w:spacing w:line="240" w:lineRule="auto"/>
              <w:ind w:firstLine="0"/>
              <w:jc w:val="left"/>
              <w:rPr>
                <w:rFonts w:ascii="Times New Roman" w:hAnsi="Times New Roman" w:cs="Times New Roman"/>
                <w:color w:val="000000"/>
                <w:sz w:val="22"/>
                <w:szCs w:val="24"/>
              </w:rPr>
            </w:pPr>
            <w:r w:rsidRPr="001B4637">
              <w:rPr>
                <w:rFonts w:ascii="Times New Roman" w:hAnsi="Times New Roman" w:cs="Times New Roman"/>
                <w:color w:val="000000"/>
                <w:sz w:val="22"/>
                <w:szCs w:val="24"/>
              </w:rPr>
              <w:t>Земельные участки (территории) общего пользования</w:t>
            </w:r>
          </w:p>
        </w:tc>
        <w:tc>
          <w:tcPr>
            <w:tcW w:w="5540" w:type="dxa"/>
          </w:tcPr>
          <w:p w:rsidR="001B4637" w:rsidRPr="001B4637" w:rsidRDefault="001B4637" w:rsidP="001B4637">
            <w:pPr>
              <w:spacing w:line="240" w:lineRule="auto"/>
              <w:ind w:firstLine="0"/>
              <w:jc w:val="left"/>
              <w:rPr>
                <w:rFonts w:ascii="Times New Roman" w:hAnsi="Times New Roman" w:cs="Times New Roman"/>
                <w:color w:val="000000"/>
                <w:sz w:val="22"/>
                <w:szCs w:val="24"/>
              </w:rPr>
            </w:pPr>
            <w:r w:rsidRPr="001B4637">
              <w:rPr>
                <w:rFonts w:ascii="Times New Roman" w:hAnsi="Times New Roman" w:cs="Times New Roman"/>
                <w:color w:val="000000"/>
                <w:sz w:val="22"/>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24" w:type="dxa"/>
          </w:tcPr>
          <w:p w:rsidR="001B4637" w:rsidRPr="001B4637" w:rsidRDefault="001B4637" w:rsidP="000D5CC1">
            <w:pPr>
              <w:spacing w:line="240" w:lineRule="auto"/>
              <w:ind w:firstLine="0"/>
              <w:jc w:val="center"/>
              <w:rPr>
                <w:rFonts w:ascii="Times New Roman" w:hAnsi="Times New Roman" w:cs="Times New Roman"/>
                <w:color w:val="000000"/>
                <w:sz w:val="22"/>
                <w:szCs w:val="24"/>
              </w:rPr>
            </w:pPr>
            <w:r w:rsidRPr="001B4637">
              <w:rPr>
                <w:rFonts w:ascii="Times New Roman" w:hAnsi="Times New Roman" w:cs="Times New Roman"/>
                <w:color w:val="000000"/>
                <w:sz w:val="22"/>
                <w:szCs w:val="24"/>
              </w:rPr>
              <w:t>12.0</w:t>
            </w:r>
          </w:p>
        </w:tc>
      </w:tr>
      <w:tr w:rsidR="00B35D7A" w:rsidRPr="00CA3C07" w:rsidTr="00562641">
        <w:tc>
          <w:tcPr>
            <w:tcW w:w="10070" w:type="dxa"/>
            <w:gridSpan w:val="3"/>
          </w:tcPr>
          <w:p w:rsidR="00B35D7A" w:rsidRPr="00CA3C07" w:rsidRDefault="001B4637" w:rsidP="000D5CC1">
            <w:pPr>
              <w:spacing w:line="240" w:lineRule="auto"/>
              <w:ind w:firstLine="0"/>
              <w:jc w:val="center"/>
              <w:rPr>
                <w:rFonts w:ascii="Times New Roman" w:hAnsi="Times New Roman" w:cs="Times New Roman"/>
                <w:color w:val="000000"/>
                <w:sz w:val="22"/>
                <w:szCs w:val="24"/>
              </w:rPr>
            </w:pPr>
            <w:r>
              <w:rPr>
                <w:rFonts w:ascii="Times New Roman" w:hAnsi="Times New Roman" w:cs="Times New Roman"/>
                <w:b/>
                <w:sz w:val="22"/>
                <w:szCs w:val="20"/>
              </w:rPr>
              <w:t>Р</w:t>
            </w:r>
            <w:r w:rsidR="00B35D7A" w:rsidRPr="00CA3C07">
              <w:rPr>
                <w:rFonts w:ascii="Times New Roman" w:hAnsi="Times New Roman" w:cs="Times New Roman"/>
                <w:b/>
                <w:sz w:val="22"/>
                <w:szCs w:val="20"/>
              </w:rPr>
              <w:t>-2</w:t>
            </w:r>
          </w:p>
        </w:tc>
      </w:tr>
      <w:tr w:rsidR="000D5CC1" w:rsidRPr="00CA3C07" w:rsidTr="00562641">
        <w:tc>
          <w:tcPr>
            <w:tcW w:w="2606"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Общественное питание</w:t>
            </w:r>
          </w:p>
        </w:tc>
        <w:tc>
          <w:tcPr>
            <w:tcW w:w="5540"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24" w:type="dxa"/>
          </w:tcPr>
          <w:p w:rsidR="000D5CC1" w:rsidRPr="000D5CC1" w:rsidRDefault="000D5CC1" w:rsidP="000D5CC1">
            <w:pPr>
              <w:spacing w:line="240" w:lineRule="auto"/>
              <w:ind w:firstLine="0"/>
              <w:jc w:val="center"/>
              <w:rPr>
                <w:rFonts w:ascii="Times New Roman" w:hAnsi="Times New Roman" w:cs="Times New Roman"/>
                <w:color w:val="000000"/>
                <w:sz w:val="22"/>
                <w:szCs w:val="24"/>
              </w:rPr>
            </w:pPr>
            <w:r w:rsidRPr="000D5CC1">
              <w:rPr>
                <w:rFonts w:ascii="Times New Roman" w:hAnsi="Times New Roman" w:cs="Times New Roman"/>
                <w:color w:val="000000"/>
                <w:sz w:val="22"/>
                <w:szCs w:val="24"/>
              </w:rPr>
              <w:t>4.6</w:t>
            </w:r>
          </w:p>
        </w:tc>
      </w:tr>
      <w:tr w:rsidR="000D5CC1" w:rsidRPr="00CA3C07" w:rsidTr="00562641">
        <w:tc>
          <w:tcPr>
            <w:tcW w:w="2606"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Гостиничное обслуживание</w:t>
            </w:r>
          </w:p>
        </w:tc>
        <w:tc>
          <w:tcPr>
            <w:tcW w:w="5540"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24" w:type="dxa"/>
          </w:tcPr>
          <w:p w:rsidR="000D5CC1" w:rsidRPr="000D5CC1" w:rsidRDefault="000D5CC1" w:rsidP="000D5CC1">
            <w:pPr>
              <w:spacing w:line="240" w:lineRule="auto"/>
              <w:ind w:firstLine="0"/>
              <w:jc w:val="center"/>
              <w:rPr>
                <w:rFonts w:ascii="Times New Roman" w:hAnsi="Times New Roman" w:cs="Times New Roman"/>
                <w:color w:val="000000"/>
                <w:sz w:val="22"/>
                <w:szCs w:val="24"/>
              </w:rPr>
            </w:pPr>
            <w:r w:rsidRPr="000D5CC1">
              <w:rPr>
                <w:rFonts w:ascii="Times New Roman" w:hAnsi="Times New Roman" w:cs="Times New Roman"/>
                <w:color w:val="000000"/>
                <w:sz w:val="22"/>
                <w:szCs w:val="24"/>
              </w:rPr>
              <w:t>4.7</w:t>
            </w:r>
          </w:p>
        </w:tc>
      </w:tr>
      <w:tr w:rsidR="000D5CC1" w:rsidRPr="00CA3C07" w:rsidTr="00562641">
        <w:tc>
          <w:tcPr>
            <w:tcW w:w="2606"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Развлечения</w:t>
            </w:r>
          </w:p>
        </w:tc>
        <w:tc>
          <w:tcPr>
            <w:tcW w:w="5540"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924" w:type="dxa"/>
          </w:tcPr>
          <w:p w:rsidR="000D5CC1" w:rsidRPr="000D5CC1" w:rsidRDefault="000D5CC1" w:rsidP="000D5CC1">
            <w:pPr>
              <w:spacing w:line="240" w:lineRule="auto"/>
              <w:ind w:firstLine="0"/>
              <w:jc w:val="center"/>
              <w:rPr>
                <w:rFonts w:ascii="Times New Roman" w:hAnsi="Times New Roman" w:cs="Times New Roman"/>
                <w:color w:val="000000"/>
                <w:sz w:val="22"/>
                <w:szCs w:val="24"/>
              </w:rPr>
            </w:pPr>
            <w:r w:rsidRPr="000D5CC1">
              <w:rPr>
                <w:rFonts w:ascii="Times New Roman" w:hAnsi="Times New Roman" w:cs="Times New Roman"/>
                <w:color w:val="000000"/>
                <w:sz w:val="22"/>
                <w:szCs w:val="24"/>
              </w:rPr>
              <w:t>4.8</w:t>
            </w:r>
          </w:p>
        </w:tc>
      </w:tr>
      <w:tr w:rsidR="000D5CC1" w:rsidRPr="00CA3C07" w:rsidTr="00562641">
        <w:tc>
          <w:tcPr>
            <w:tcW w:w="2606"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Отдых (рекреация)</w:t>
            </w:r>
          </w:p>
        </w:tc>
        <w:tc>
          <w:tcPr>
            <w:tcW w:w="5540"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Обустройство мест для занятия спортом, физкультурой, пешими или верховыми прогулками, отдыха и туризма, наблюдения за природой, пикников, охоты, рыбалки и иной деятельности;</w:t>
            </w:r>
          </w:p>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 xml:space="preserve">Содержание данного вида разрешенного использования включает в себя содержание видов разрешенного использования с </w:t>
            </w:r>
            <w:hyperlink w:anchor="Par230" w:history="1">
              <w:r w:rsidRPr="000D5CC1">
                <w:rPr>
                  <w:rFonts w:ascii="Times New Roman" w:hAnsi="Times New Roman" w:cs="Times New Roman"/>
                  <w:color w:val="000000"/>
                  <w:sz w:val="22"/>
                  <w:szCs w:val="24"/>
                </w:rPr>
                <w:t>кодами 5.1</w:t>
              </w:r>
            </w:hyperlink>
            <w:r w:rsidRPr="000D5CC1">
              <w:rPr>
                <w:rFonts w:ascii="Times New Roman" w:hAnsi="Times New Roman" w:cs="Times New Roman"/>
                <w:color w:val="000000"/>
                <w:sz w:val="22"/>
                <w:szCs w:val="24"/>
              </w:rPr>
              <w:t xml:space="preserve"> - </w:t>
            </w:r>
            <w:hyperlink w:anchor="Par243" w:history="1">
              <w:r w:rsidRPr="000D5CC1">
                <w:rPr>
                  <w:rFonts w:ascii="Times New Roman" w:hAnsi="Times New Roman" w:cs="Times New Roman"/>
                  <w:color w:val="000000"/>
                  <w:sz w:val="22"/>
                  <w:szCs w:val="24"/>
                </w:rPr>
                <w:t>5.5</w:t>
              </w:r>
            </w:hyperlink>
          </w:p>
        </w:tc>
        <w:tc>
          <w:tcPr>
            <w:tcW w:w="1924" w:type="dxa"/>
          </w:tcPr>
          <w:p w:rsidR="000D5CC1" w:rsidRPr="000D5CC1" w:rsidRDefault="000D5CC1" w:rsidP="000D5CC1">
            <w:pPr>
              <w:spacing w:line="240" w:lineRule="auto"/>
              <w:ind w:firstLine="0"/>
              <w:jc w:val="center"/>
              <w:rPr>
                <w:rFonts w:ascii="Times New Roman" w:hAnsi="Times New Roman" w:cs="Times New Roman"/>
                <w:color w:val="000000"/>
                <w:sz w:val="22"/>
                <w:szCs w:val="24"/>
              </w:rPr>
            </w:pPr>
            <w:r w:rsidRPr="000D5CC1">
              <w:rPr>
                <w:rFonts w:ascii="Times New Roman" w:hAnsi="Times New Roman" w:cs="Times New Roman"/>
                <w:color w:val="000000"/>
                <w:sz w:val="22"/>
                <w:szCs w:val="24"/>
              </w:rPr>
              <w:t>5.0</w:t>
            </w:r>
          </w:p>
        </w:tc>
      </w:tr>
      <w:tr w:rsidR="000D5CC1" w:rsidRPr="00CA3C07" w:rsidTr="00562641">
        <w:tc>
          <w:tcPr>
            <w:tcW w:w="2606"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Деятельность по особой охране и изучению природы</w:t>
            </w:r>
          </w:p>
        </w:tc>
        <w:tc>
          <w:tcPr>
            <w:tcW w:w="5540"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924" w:type="dxa"/>
          </w:tcPr>
          <w:p w:rsidR="000D5CC1" w:rsidRPr="000D5CC1" w:rsidRDefault="000D5CC1" w:rsidP="000D5CC1">
            <w:pPr>
              <w:spacing w:line="240" w:lineRule="auto"/>
              <w:ind w:firstLine="0"/>
              <w:jc w:val="center"/>
              <w:rPr>
                <w:rFonts w:ascii="Times New Roman" w:hAnsi="Times New Roman" w:cs="Times New Roman"/>
                <w:color w:val="000000"/>
                <w:sz w:val="22"/>
                <w:szCs w:val="24"/>
              </w:rPr>
            </w:pPr>
            <w:r w:rsidRPr="000D5CC1">
              <w:rPr>
                <w:rFonts w:ascii="Times New Roman" w:hAnsi="Times New Roman" w:cs="Times New Roman"/>
                <w:color w:val="000000"/>
                <w:sz w:val="22"/>
                <w:szCs w:val="24"/>
              </w:rPr>
              <w:t>9.0</w:t>
            </w:r>
          </w:p>
        </w:tc>
      </w:tr>
      <w:tr w:rsidR="000D5CC1" w:rsidRPr="00CA3C07" w:rsidTr="00562641">
        <w:tc>
          <w:tcPr>
            <w:tcW w:w="2606"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Охрана природных территорий</w:t>
            </w:r>
          </w:p>
        </w:tc>
        <w:tc>
          <w:tcPr>
            <w:tcW w:w="5540"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24" w:type="dxa"/>
          </w:tcPr>
          <w:p w:rsidR="000D5CC1" w:rsidRPr="000D5CC1" w:rsidRDefault="000D5CC1" w:rsidP="000D5CC1">
            <w:pPr>
              <w:spacing w:line="240" w:lineRule="auto"/>
              <w:ind w:firstLine="0"/>
              <w:jc w:val="center"/>
              <w:rPr>
                <w:rFonts w:ascii="Times New Roman" w:hAnsi="Times New Roman" w:cs="Times New Roman"/>
                <w:color w:val="000000"/>
                <w:sz w:val="22"/>
                <w:szCs w:val="24"/>
              </w:rPr>
            </w:pPr>
            <w:r w:rsidRPr="000D5CC1">
              <w:rPr>
                <w:rFonts w:ascii="Times New Roman" w:hAnsi="Times New Roman" w:cs="Times New Roman"/>
                <w:color w:val="000000"/>
                <w:sz w:val="22"/>
                <w:szCs w:val="24"/>
              </w:rPr>
              <w:t>9.1</w:t>
            </w:r>
          </w:p>
        </w:tc>
      </w:tr>
      <w:tr w:rsidR="000D5CC1" w:rsidRPr="00CA3C07" w:rsidTr="00562641">
        <w:tc>
          <w:tcPr>
            <w:tcW w:w="2606"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Курортная деятельность</w:t>
            </w:r>
          </w:p>
        </w:tc>
        <w:tc>
          <w:tcPr>
            <w:tcW w:w="5540"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924" w:type="dxa"/>
          </w:tcPr>
          <w:p w:rsidR="000D5CC1" w:rsidRPr="000D5CC1" w:rsidRDefault="000D5CC1" w:rsidP="000D5CC1">
            <w:pPr>
              <w:spacing w:line="240" w:lineRule="auto"/>
              <w:ind w:firstLine="0"/>
              <w:jc w:val="center"/>
              <w:rPr>
                <w:rFonts w:ascii="Times New Roman" w:hAnsi="Times New Roman" w:cs="Times New Roman"/>
                <w:color w:val="000000"/>
                <w:sz w:val="22"/>
                <w:szCs w:val="24"/>
              </w:rPr>
            </w:pPr>
            <w:r w:rsidRPr="000D5CC1">
              <w:rPr>
                <w:rFonts w:ascii="Times New Roman" w:hAnsi="Times New Roman" w:cs="Times New Roman"/>
                <w:color w:val="000000"/>
                <w:sz w:val="22"/>
                <w:szCs w:val="24"/>
              </w:rPr>
              <w:t>9.2</w:t>
            </w:r>
          </w:p>
        </w:tc>
      </w:tr>
      <w:tr w:rsidR="000D5CC1" w:rsidRPr="00CA3C07" w:rsidTr="00562641">
        <w:tc>
          <w:tcPr>
            <w:tcW w:w="2606"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Санаторная деятельность</w:t>
            </w:r>
          </w:p>
        </w:tc>
        <w:tc>
          <w:tcPr>
            <w:tcW w:w="5540"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Размещение санаториев и профилакториев, обеспечивающих оказание услуги по лечению и оздоровлению населения;</w:t>
            </w:r>
          </w:p>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обустройство лечебно-оздоровительных местностей (пляжи, бюветы, места добычи целебной грязи);</w:t>
            </w:r>
          </w:p>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размещение лечебно-оздоровительных лагерей</w:t>
            </w:r>
          </w:p>
        </w:tc>
        <w:tc>
          <w:tcPr>
            <w:tcW w:w="1924" w:type="dxa"/>
          </w:tcPr>
          <w:p w:rsidR="000D5CC1" w:rsidRPr="000D5CC1" w:rsidRDefault="000D5CC1" w:rsidP="000D5CC1">
            <w:pPr>
              <w:spacing w:line="240" w:lineRule="auto"/>
              <w:ind w:firstLine="0"/>
              <w:jc w:val="center"/>
              <w:rPr>
                <w:rFonts w:ascii="Times New Roman" w:hAnsi="Times New Roman" w:cs="Times New Roman"/>
                <w:color w:val="000000"/>
                <w:sz w:val="22"/>
                <w:szCs w:val="24"/>
              </w:rPr>
            </w:pPr>
            <w:r w:rsidRPr="000D5CC1">
              <w:rPr>
                <w:rFonts w:ascii="Times New Roman" w:hAnsi="Times New Roman" w:cs="Times New Roman"/>
                <w:color w:val="000000"/>
                <w:sz w:val="22"/>
                <w:szCs w:val="24"/>
              </w:rPr>
              <w:t>9.2.1</w:t>
            </w:r>
          </w:p>
        </w:tc>
      </w:tr>
      <w:tr w:rsidR="000D5CC1" w:rsidRPr="00CA3C07" w:rsidTr="00562641">
        <w:tc>
          <w:tcPr>
            <w:tcW w:w="2606"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Водные объекты</w:t>
            </w:r>
          </w:p>
        </w:tc>
        <w:tc>
          <w:tcPr>
            <w:tcW w:w="5540"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Ледники, снежники, ручьи, реки, озера, болота, территориальные моря и другие поверхностные водные объекты</w:t>
            </w:r>
          </w:p>
        </w:tc>
        <w:tc>
          <w:tcPr>
            <w:tcW w:w="1924" w:type="dxa"/>
          </w:tcPr>
          <w:p w:rsidR="000D5CC1" w:rsidRPr="000D5CC1" w:rsidRDefault="000D5CC1" w:rsidP="000D5CC1">
            <w:pPr>
              <w:spacing w:line="240" w:lineRule="auto"/>
              <w:ind w:firstLine="0"/>
              <w:jc w:val="center"/>
              <w:rPr>
                <w:rFonts w:ascii="Times New Roman" w:hAnsi="Times New Roman" w:cs="Times New Roman"/>
                <w:color w:val="000000"/>
                <w:sz w:val="22"/>
                <w:szCs w:val="24"/>
              </w:rPr>
            </w:pPr>
            <w:r w:rsidRPr="000D5CC1">
              <w:rPr>
                <w:rFonts w:ascii="Times New Roman" w:hAnsi="Times New Roman" w:cs="Times New Roman"/>
                <w:color w:val="000000"/>
                <w:sz w:val="22"/>
                <w:szCs w:val="24"/>
              </w:rPr>
              <w:t>11.0</w:t>
            </w:r>
          </w:p>
        </w:tc>
      </w:tr>
      <w:tr w:rsidR="000D5CC1" w:rsidRPr="00CA3C07" w:rsidTr="00562641">
        <w:tc>
          <w:tcPr>
            <w:tcW w:w="2606"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Общее пользование водными объектами</w:t>
            </w:r>
          </w:p>
        </w:tc>
        <w:tc>
          <w:tcPr>
            <w:tcW w:w="5540"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24" w:type="dxa"/>
          </w:tcPr>
          <w:p w:rsidR="000D5CC1" w:rsidRPr="000D5CC1" w:rsidRDefault="000D5CC1" w:rsidP="000D5CC1">
            <w:pPr>
              <w:spacing w:line="240" w:lineRule="auto"/>
              <w:ind w:firstLine="0"/>
              <w:jc w:val="center"/>
              <w:rPr>
                <w:rFonts w:ascii="Times New Roman" w:hAnsi="Times New Roman" w:cs="Times New Roman"/>
                <w:color w:val="000000"/>
                <w:sz w:val="22"/>
                <w:szCs w:val="24"/>
              </w:rPr>
            </w:pPr>
            <w:r w:rsidRPr="000D5CC1">
              <w:rPr>
                <w:rFonts w:ascii="Times New Roman" w:hAnsi="Times New Roman" w:cs="Times New Roman"/>
                <w:color w:val="000000"/>
                <w:sz w:val="22"/>
                <w:szCs w:val="24"/>
              </w:rPr>
              <w:t>11.1</w:t>
            </w:r>
          </w:p>
        </w:tc>
      </w:tr>
      <w:tr w:rsidR="000D5CC1" w:rsidRPr="00CA3C07" w:rsidTr="00562641">
        <w:tc>
          <w:tcPr>
            <w:tcW w:w="2606"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Специальное пользование водными объектами</w:t>
            </w:r>
          </w:p>
        </w:tc>
        <w:tc>
          <w:tcPr>
            <w:tcW w:w="5540"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924" w:type="dxa"/>
          </w:tcPr>
          <w:p w:rsidR="000D5CC1" w:rsidRPr="000D5CC1" w:rsidRDefault="000D5CC1" w:rsidP="000D5CC1">
            <w:pPr>
              <w:spacing w:line="240" w:lineRule="auto"/>
              <w:ind w:firstLine="0"/>
              <w:jc w:val="center"/>
              <w:rPr>
                <w:rFonts w:ascii="Times New Roman" w:hAnsi="Times New Roman" w:cs="Times New Roman"/>
                <w:color w:val="000000"/>
                <w:sz w:val="22"/>
                <w:szCs w:val="24"/>
              </w:rPr>
            </w:pPr>
            <w:r w:rsidRPr="000D5CC1">
              <w:rPr>
                <w:rFonts w:ascii="Times New Roman" w:hAnsi="Times New Roman" w:cs="Times New Roman"/>
                <w:color w:val="000000"/>
                <w:sz w:val="22"/>
                <w:szCs w:val="24"/>
              </w:rPr>
              <w:t>11.2</w:t>
            </w:r>
          </w:p>
        </w:tc>
      </w:tr>
      <w:tr w:rsidR="000D5CC1" w:rsidRPr="00CA3C07" w:rsidTr="00562641">
        <w:tc>
          <w:tcPr>
            <w:tcW w:w="2606"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Гидротехнические сооружения</w:t>
            </w:r>
          </w:p>
        </w:tc>
        <w:tc>
          <w:tcPr>
            <w:tcW w:w="5540"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924" w:type="dxa"/>
          </w:tcPr>
          <w:p w:rsidR="000D5CC1" w:rsidRPr="000D5CC1" w:rsidRDefault="000D5CC1" w:rsidP="000D5CC1">
            <w:pPr>
              <w:spacing w:line="240" w:lineRule="auto"/>
              <w:ind w:firstLine="0"/>
              <w:jc w:val="center"/>
              <w:rPr>
                <w:rFonts w:ascii="Times New Roman" w:hAnsi="Times New Roman" w:cs="Times New Roman"/>
                <w:color w:val="000000"/>
                <w:sz w:val="22"/>
                <w:szCs w:val="24"/>
              </w:rPr>
            </w:pPr>
            <w:r w:rsidRPr="000D5CC1">
              <w:rPr>
                <w:rFonts w:ascii="Times New Roman" w:hAnsi="Times New Roman" w:cs="Times New Roman"/>
                <w:color w:val="000000"/>
                <w:sz w:val="22"/>
                <w:szCs w:val="24"/>
              </w:rPr>
              <w:t>11.3</w:t>
            </w:r>
          </w:p>
        </w:tc>
      </w:tr>
      <w:tr w:rsidR="000D5CC1" w:rsidRPr="00CA3C07" w:rsidTr="00562641">
        <w:tc>
          <w:tcPr>
            <w:tcW w:w="2606"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Земельные участки (территории) общего пользования</w:t>
            </w:r>
          </w:p>
        </w:tc>
        <w:tc>
          <w:tcPr>
            <w:tcW w:w="5540"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24" w:type="dxa"/>
          </w:tcPr>
          <w:p w:rsidR="000D5CC1" w:rsidRPr="000D5CC1" w:rsidRDefault="000D5CC1" w:rsidP="000D5CC1">
            <w:pPr>
              <w:spacing w:line="240" w:lineRule="auto"/>
              <w:ind w:firstLine="0"/>
              <w:jc w:val="center"/>
              <w:rPr>
                <w:rFonts w:ascii="Times New Roman" w:hAnsi="Times New Roman" w:cs="Times New Roman"/>
                <w:color w:val="000000"/>
                <w:sz w:val="22"/>
                <w:szCs w:val="24"/>
              </w:rPr>
            </w:pPr>
            <w:r w:rsidRPr="000D5CC1">
              <w:rPr>
                <w:rFonts w:ascii="Times New Roman" w:hAnsi="Times New Roman" w:cs="Times New Roman"/>
                <w:color w:val="000000"/>
                <w:sz w:val="22"/>
                <w:szCs w:val="24"/>
              </w:rPr>
              <w:t>12.0</w:t>
            </w:r>
          </w:p>
        </w:tc>
      </w:tr>
      <w:tr w:rsidR="000D5CC1" w:rsidRPr="00CA3C07" w:rsidTr="00562641">
        <w:tc>
          <w:tcPr>
            <w:tcW w:w="2606"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Ведение огородничества</w:t>
            </w:r>
          </w:p>
        </w:tc>
        <w:tc>
          <w:tcPr>
            <w:tcW w:w="5540"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 xml:space="preserve">Осуществление деятельности, связанной с выращиванием ягодных, овощных, бахчевых или иных сельскохозяйственных культур и картофеля; </w:t>
            </w:r>
          </w:p>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выращивания сельскохозяйственной продукции</w:t>
            </w:r>
          </w:p>
        </w:tc>
        <w:tc>
          <w:tcPr>
            <w:tcW w:w="1924" w:type="dxa"/>
          </w:tcPr>
          <w:p w:rsidR="000D5CC1" w:rsidRPr="000D5CC1" w:rsidRDefault="000D5CC1" w:rsidP="000D5CC1">
            <w:pPr>
              <w:spacing w:line="240" w:lineRule="auto"/>
              <w:ind w:firstLine="0"/>
              <w:jc w:val="center"/>
              <w:rPr>
                <w:rFonts w:ascii="Times New Roman" w:hAnsi="Times New Roman" w:cs="Times New Roman"/>
                <w:color w:val="000000"/>
                <w:sz w:val="22"/>
                <w:szCs w:val="24"/>
              </w:rPr>
            </w:pPr>
            <w:r w:rsidRPr="000D5CC1">
              <w:rPr>
                <w:rFonts w:ascii="Times New Roman" w:hAnsi="Times New Roman" w:cs="Times New Roman"/>
                <w:color w:val="000000"/>
                <w:sz w:val="22"/>
                <w:szCs w:val="24"/>
              </w:rPr>
              <w:t>13.1</w:t>
            </w:r>
          </w:p>
        </w:tc>
      </w:tr>
      <w:tr w:rsidR="000D5CC1" w:rsidRPr="00CA3C07" w:rsidTr="00562641">
        <w:tc>
          <w:tcPr>
            <w:tcW w:w="2606"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Ведение садоводства</w:t>
            </w:r>
          </w:p>
        </w:tc>
        <w:tc>
          <w:tcPr>
            <w:tcW w:w="5540" w:type="dxa"/>
          </w:tcPr>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0D5CC1" w:rsidRPr="000D5CC1" w:rsidRDefault="000D5CC1" w:rsidP="000D5CC1">
            <w:pPr>
              <w:spacing w:line="240" w:lineRule="auto"/>
              <w:ind w:firstLine="0"/>
              <w:jc w:val="left"/>
              <w:rPr>
                <w:rFonts w:ascii="Times New Roman" w:hAnsi="Times New Roman" w:cs="Times New Roman"/>
                <w:color w:val="000000"/>
                <w:sz w:val="22"/>
                <w:szCs w:val="24"/>
              </w:rPr>
            </w:pPr>
            <w:r w:rsidRPr="000D5CC1">
              <w:rPr>
                <w:rFonts w:ascii="Times New Roman" w:hAnsi="Times New Roman" w:cs="Times New Roman"/>
                <w:color w:val="000000"/>
                <w:sz w:val="22"/>
                <w:szCs w:val="24"/>
              </w:rPr>
              <w:t xml:space="preserve">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924" w:type="dxa"/>
          </w:tcPr>
          <w:p w:rsidR="000D5CC1" w:rsidRPr="000D5CC1" w:rsidRDefault="000D5CC1" w:rsidP="000D5CC1">
            <w:pPr>
              <w:spacing w:line="240" w:lineRule="auto"/>
              <w:ind w:firstLine="0"/>
              <w:jc w:val="center"/>
              <w:rPr>
                <w:rFonts w:ascii="Times New Roman" w:hAnsi="Times New Roman" w:cs="Times New Roman"/>
                <w:color w:val="000000"/>
                <w:sz w:val="22"/>
                <w:szCs w:val="24"/>
              </w:rPr>
            </w:pPr>
            <w:r w:rsidRPr="000D5CC1">
              <w:rPr>
                <w:rFonts w:ascii="Times New Roman" w:hAnsi="Times New Roman" w:cs="Times New Roman"/>
                <w:color w:val="000000"/>
                <w:sz w:val="22"/>
                <w:szCs w:val="24"/>
              </w:rPr>
              <w:t>13.2</w:t>
            </w:r>
          </w:p>
        </w:tc>
      </w:tr>
    </w:tbl>
    <w:p w:rsidR="00B35D7A" w:rsidRDefault="00B35D7A" w:rsidP="00B35D7A">
      <w:pPr>
        <w:keepNext/>
        <w:tabs>
          <w:tab w:val="left" w:pos="5954"/>
          <w:tab w:val="left" w:pos="9640"/>
        </w:tabs>
        <w:spacing w:line="240" w:lineRule="auto"/>
        <w:ind w:firstLine="360"/>
        <w:rPr>
          <w:rFonts w:ascii="Times New Roman" w:hAnsi="Times New Roman" w:cs="Times New Roman"/>
          <w:b/>
          <w:bCs/>
          <w:color w:val="000000"/>
          <w:sz w:val="24"/>
          <w:szCs w:val="24"/>
        </w:rPr>
      </w:pPr>
    </w:p>
    <w:p w:rsidR="00B35D7A" w:rsidRDefault="000B3D06" w:rsidP="00B35D7A">
      <w:pPr>
        <w:keepNext/>
        <w:tabs>
          <w:tab w:val="left" w:pos="5954"/>
          <w:tab w:val="left" w:pos="9640"/>
        </w:tabs>
        <w:spacing w:line="240" w:lineRule="auto"/>
        <w:ind w:firstLine="360"/>
        <w:rPr>
          <w:rFonts w:ascii="Times New Roman" w:hAnsi="Times New Roman" w:cs="Times New Roman"/>
          <w:color w:val="000000"/>
          <w:sz w:val="24"/>
          <w:szCs w:val="24"/>
        </w:rPr>
      </w:pPr>
      <w:r>
        <w:rPr>
          <w:rFonts w:ascii="Times New Roman" w:hAnsi="Times New Roman" w:cs="Times New Roman"/>
          <w:bCs/>
          <w:color w:val="000000"/>
          <w:sz w:val="24"/>
          <w:szCs w:val="24"/>
        </w:rPr>
        <w:t>2</w:t>
      </w:r>
      <w:r w:rsidR="00B35D7A">
        <w:rPr>
          <w:rFonts w:ascii="Times New Roman" w:hAnsi="Times New Roman" w:cs="Times New Roman"/>
          <w:color w:val="000000"/>
          <w:sz w:val="24"/>
          <w:szCs w:val="24"/>
        </w:rPr>
        <w:t xml:space="preserve">.2 Условно разрешенные виды </w:t>
      </w:r>
      <w:r w:rsidR="00B35D7A" w:rsidRPr="00D40D33">
        <w:rPr>
          <w:rFonts w:ascii="Times New Roman" w:hAnsi="Times New Roman" w:cs="Times New Roman"/>
          <w:color w:val="000000"/>
          <w:sz w:val="24"/>
          <w:szCs w:val="24"/>
        </w:rPr>
        <w:t xml:space="preserve">разрешенного использования в </w:t>
      </w:r>
      <w:r>
        <w:rPr>
          <w:rFonts w:ascii="Times New Roman" w:hAnsi="Times New Roman" w:cs="Times New Roman"/>
          <w:color w:val="000000"/>
          <w:sz w:val="24"/>
          <w:szCs w:val="24"/>
        </w:rPr>
        <w:t>рекреационных</w:t>
      </w:r>
      <w:r w:rsidR="00B35D7A">
        <w:rPr>
          <w:rFonts w:ascii="Times New Roman" w:hAnsi="Times New Roman" w:cs="Times New Roman"/>
          <w:color w:val="000000"/>
          <w:sz w:val="24"/>
          <w:szCs w:val="24"/>
        </w:rPr>
        <w:t xml:space="preserve"> зонах: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5954"/>
        <w:gridCol w:w="1966"/>
      </w:tblGrid>
      <w:tr w:rsidR="00B35D7A" w:rsidRPr="00CA3C07" w:rsidTr="003058D1">
        <w:tc>
          <w:tcPr>
            <w:tcW w:w="2376" w:type="dxa"/>
            <w:vAlign w:val="center"/>
          </w:tcPr>
          <w:p w:rsidR="00B35D7A" w:rsidRPr="00CA3C07" w:rsidRDefault="00B35D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Наименование вида разрешенного использования земельного участка</w:t>
            </w:r>
          </w:p>
        </w:tc>
        <w:tc>
          <w:tcPr>
            <w:tcW w:w="5954" w:type="dxa"/>
            <w:vAlign w:val="center"/>
          </w:tcPr>
          <w:p w:rsidR="00B35D7A" w:rsidRPr="00CA3C07" w:rsidRDefault="00B35D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Описание вида разрешенного использования земельного участка</w:t>
            </w:r>
          </w:p>
        </w:tc>
        <w:tc>
          <w:tcPr>
            <w:tcW w:w="1966" w:type="dxa"/>
            <w:vAlign w:val="center"/>
          </w:tcPr>
          <w:p w:rsidR="00B35D7A" w:rsidRPr="00CA3C07" w:rsidRDefault="00B35D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Код (числовое обозначение) вида разрешенного использования земельного участка</w:t>
            </w:r>
          </w:p>
        </w:tc>
      </w:tr>
      <w:tr w:rsidR="00B35D7A" w:rsidRPr="00CA3C07" w:rsidTr="003058D1">
        <w:tc>
          <w:tcPr>
            <w:tcW w:w="10296" w:type="dxa"/>
            <w:gridSpan w:val="3"/>
            <w:vAlign w:val="center"/>
          </w:tcPr>
          <w:p w:rsidR="00B35D7A" w:rsidRPr="00CA3C07" w:rsidRDefault="000B3D06" w:rsidP="000B3D06">
            <w:pPr>
              <w:spacing w:line="240" w:lineRule="auto"/>
              <w:ind w:firstLine="0"/>
              <w:jc w:val="center"/>
              <w:rPr>
                <w:rFonts w:ascii="Times New Roman" w:hAnsi="Times New Roman" w:cs="Times New Roman"/>
                <w:color w:val="000000"/>
                <w:sz w:val="22"/>
                <w:szCs w:val="24"/>
              </w:rPr>
            </w:pPr>
            <w:r>
              <w:rPr>
                <w:rFonts w:ascii="Times New Roman" w:hAnsi="Times New Roman" w:cs="Times New Roman"/>
                <w:b/>
                <w:sz w:val="22"/>
                <w:szCs w:val="20"/>
              </w:rPr>
              <w:t>Р-1</w:t>
            </w:r>
            <w:r w:rsidR="00201AF0">
              <w:rPr>
                <w:rFonts w:ascii="Times New Roman" w:hAnsi="Times New Roman" w:cs="Times New Roman"/>
                <w:b/>
                <w:sz w:val="22"/>
                <w:szCs w:val="20"/>
              </w:rPr>
              <w:t>, Р-2</w:t>
            </w:r>
          </w:p>
        </w:tc>
      </w:tr>
      <w:tr w:rsidR="00201AF0" w:rsidRPr="00CA3C07" w:rsidTr="003058D1">
        <w:tc>
          <w:tcPr>
            <w:tcW w:w="2376" w:type="dxa"/>
          </w:tcPr>
          <w:p w:rsidR="00201AF0" w:rsidRPr="00201AF0" w:rsidRDefault="00201AF0" w:rsidP="00201AF0">
            <w:pPr>
              <w:spacing w:line="240" w:lineRule="auto"/>
              <w:ind w:firstLine="0"/>
              <w:jc w:val="left"/>
              <w:rPr>
                <w:rFonts w:ascii="Times New Roman" w:hAnsi="Times New Roman" w:cs="Times New Roman"/>
                <w:color w:val="000000"/>
                <w:sz w:val="22"/>
                <w:szCs w:val="24"/>
              </w:rPr>
            </w:pPr>
            <w:r w:rsidRPr="00201AF0">
              <w:rPr>
                <w:rFonts w:ascii="Times New Roman" w:hAnsi="Times New Roman" w:cs="Times New Roman"/>
                <w:color w:val="000000"/>
                <w:sz w:val="22"/>
                <w:szCs w:val="24"/>
              </w:rPr>
              <w:t>Коммунальное обслуживание</w:t>
            </w:r>
          </w:p>
        </w:tc>
        <w:tc>
          <w:tcPr>
            <w:tcW w:w="5954" w:type="dxa"/>
          </w:tcPr>
          <w:p w:rsidR="00201AF0" w:rsidRPr="00201AF0" w:rsidRDefault="00201AF0" w:rsidP="00201AF0">
            <w:pPr>
              <w:spacing w:line="240" w:lineRule="auto"/>
              <w:ind w:firstLine="0"/>
              <w:jc w:val="left"/>
              <w:rPr>
                <w:rFonts w:ascii="Times New Roman" w:hAnsi="Times New Roman" w:cs="Times New Roman"/>
                <w:color w:val="000000"/>
                <w:sz w:val="22"/>
                <w:szCs w:val="24"/>
              </w:rPr>
            </w:pPr>
            <w:r w:rsidRPr="00201AF0">
              <w:rPr>
                <w:rFonts w:ascii="Times New Roman" w:hAnsi="Times New Roman" w:cs="Times New Roman"/>
                <w:color w:val="000000"/>
                <w:sz w:val="22"/>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поставка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66" w:type="dxa"/>
          </w:tcPr>
          <w:p w:rsidR="00201AF0" w:rsidRPr="00201AF0" w:rsidRDefault="00201AF0" w:rsidP="00201AF0">
            <w:pPr>
              <w:spacing w:line="240" w:lineRule="auto"/>
              <w:ind w:firstLine="0"/>
              <w:jc w:val="center"/>
              <w:rPr>
                <w:rFonts w:ascii="Times New Roman" w:hAnsi="Times New Roman" w:cs="Times New Roman"/>
                <w:color w:val="000000"/>
                <w:sz w:val="22"/>
                <w:szCs w:val="24"/>
              </w:rPr>
            </w:pPr>
            <w:r w:rsidRPr="00201AF0">
              <w:rPr>
                <w:rFonts w:ascii="Times New Roman" w:hAnsi="Times New Roman" w:cs="Times New Roman"/>
                <w:color w:val="000000"/>
                <w:sz w:val="22"/>
                <w:szCs w:val="24"/>
              </w:rPr>
              <w:t>3.1</w:t>
            </w:r>
          </w:p>
        </w:tc>
      </w:tr>
      <w:tr w:rsidR="000B3D06" w:rsidRPr="00CA3C07" w:rsidTr="003058D1">
        <w:tc>
          <w:tcPr>
            <w:tcW w:w="2376" w:type="dxa"/>
          </w:tcPr>
          <w:p w:rsidR="000B3D06" w:rsidRPr="00201AF0" w:rsidRDefault="000B3D06" w:rsidP="00201AF0">
            <w:pPr>
              <w:spacing w:line="240" w:lineRule="auto"/>
              <w:ind w:firstLine="0"/>
              <w:jc w:val="left"/>
              <w:rPr>
                <w:rFonts w:ascii="Times New Roman" w:hAnsi="Times New Roman" w:cs="Times New Roman"/>
                <w:color w:val="000000"/>
                <w:sz w:val="22"/>
                <w:szCs w:val="24"/>
              </w:rPr>
            </w:pPr>
            <w:r w:rsidRPr="00201AF0">
              <w:rPr>
                <w:rFonts w:ascii="Times New Roman" w:hAnsi="Times New Roman" w:cs="Times New Roman"/>
                <w:color w:val="000000"/>
                <w:sz w:val="22"/>
                <w:szCs w:val="24"/>
              </w:rPr>
              <w:t>Культурное развитие</w:t>
            </w:r>
          </w:p>
        </w:tc>
        <w:tc>
          <w:tcPr>
            <w:tcW w:w="5954" w:type="dxa"/>
          </w:tcPr>
          <w:p w:rsidR="000B3D06" w:rsidRPr="00201AF0" w:rsidRDefault="000B3D06" w:rsidP="00201AF0">
            <w:pPr>
              <w:spacing w:line="240" w:lineRule="auto"/>
              <w:ind w:firstLine="0"/>
              <w:jc w:val="left"/>
              <w:rPr>
                <w:rFonts w:ascii="Times New Roman" w:hAnsi="Times New Roman" w:cs="Times New Roman"/>
                <w:color w:val="000000"/>
                <w:sz w:val="22"/>
                <w:szCs w:val="24"/>
              </w:rPr>
            </w:pPr>
            <w:r w:rsidRPr="00201AF0">
              <w:rPr>
                <w:rFonts w:ascii="Times New Roman" w:hAnsi="Times New Roman" w:cs="Times New Roman"/>
                <w:color w:val="000000"/>
                <w:sz w:val="22"/>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B3D06" w:rsidRPr="00201AF0" w:rsidRDefault="000B3D06" w:rsidP="00201AF0">
            <w:pPr>
              <w:spacing w:line="240" w:lineRule="auto"/>
              <w:ind w:firstLine="0"/>
              <w:jc w:val="left"/>
              <w:rPr>
                <w:rFonts w:ascii="Times New Roman" w:hAnsi="Times New Roman" w:cs="Times New Roman"/>
                <w:color w:val="000000"/>
                <w:sz w:val="22"/>
                <w:szCs w:val="24"/>
              </w:rPr>
            </w:pPr>
            <w:r w:rsidRPr="00201AF0">
              <w:rPr>
                <w:rFonts w:ascii="Times New Roman" w:hAnsi="Times New Roman" w:cs="Times New Roman"/>
                <w:color w:val="000000"/>
                <w:sz w:val="22"/>
                <w:szCs w:val="24"/>
              </w:rPr>
              <w:t>устройство площадок для празднеств и гуляний;</w:t>
            </w:r>
          </w:p>
          <w:p w:rsidR="000B3D06" w:rsidRPr="00201AF0" w:rsidRDefault="000B3D06" w:rsidP="00201AF0">
            <w:pPr>
              <w:spacing w:line="240" w:lineRule="auto"/>
              <w:ind w:firstLine="0"/>
              <w:jc w:val="left"/>
              <w:rPr>
                <w:rFonts w:ascii="Times New Roman" w:hAnsi="Times New Roman" w:cs="Times New Roman"/>
                <w:color w:val="000000"/>
                <w:sz w:val="22"/>
                <w:szCs w:val="24"/>
              </w:rPr>
            </w:pPr>
            <w:r w:rsidRPr="00201AF0">
              <w:rPr>
                <w:rFonts w:ascii="Times New Roman" w:hAnsi="Times New Roman" w:cs="Times New Roman"/>
                <w:color w:val="000000"/>
                <w:sz w:val="22"/>
                <w:szCs w:val="24"/>
              </w:rPr>
              <w:t>размещение зданий и сооружений для размещения цирков, зверинцев, зоопарков, океанариумов</w:t>
            </w:r>
          </w:p>
        </w:tc>
        <w:tc>
          <w:tcPr>
            <w:tcW w:w="1966" w:type="dxa"/>
          </w:tcPr>
          <w:p w:rsidR="000B3D06" w:rsidRPr="00201AF0" w:rsidRDefault="000B3D06" w:rsidP="00201AF0">
            <w:pPr>
              <w:spacing w:line="240" w:lineRule="auto"/>
              <w:ind w:firstLine="0"/>
              <w:jc w:val="center"/>
              <w:rPr>
                <w:rFonts w:ascii="Times New Roman" w:hAnsi="Times New Roman" w:cs="Times New Roman"/>
                <w:color w:val="000000"/>
                <w:sz w:val="22"/>
                <w:szCs w:val="24"/>
              </w:rPr>
            </w:pPr>
            <w:r w:rsidRPr="00201AF0">
              <w:rPr>
                <w:rFonts w:ascii="Times New Roman" w:hAnsi="Times New Roman" w:cs="Times New Roman"/>
                <w:color w:val="000000"/>
                <w:sz w:val="22"/>
                <w:szCs w:val="24"/>
              </w:rPr>
              <w:t>3.6</w:t>
            </w:r>
          </w:p>
        </w:tc>
      </w:tr>
      <w:tr w:rsidR="000B3D06" w:rsidRPr="00CA3C07" w:rsidTr="003058D1">
        <w:tc>
          <w:tcPr>
            <w:tcW w:w="2376" w:type="dxa"/>
          </w:tcPr>
          <w:p w:rsidR="000B3D06" w:rsidRPr="00201AF0" w:rsidRDefault="000B3D06" w:rsidP="00201AF0">
            <w:pPr>
              <w:spacing w:line="240" w:lineRule="auto"/>
              <w:ind w:firstLine="0"/>
              <w:jc w:val="left"/>
              <w:rPr>
                <w:rFonts w:ascii="Times New Roman" w:hAnsi="Times New Roman" w:cs="Times New Roman"/>
                <w:color w:val="000000"/>
                <w:sz w:val="22"/>
                <w:szCs w:val="24"/>
              </w:rPr>
            </w:pPr>
            <w:r w:rsidRPr="00201AF0">
              <w:rPr>
                <w:rFonts w:ascii="Times New Roman" w:hAnsi="Times New Roman" w:cs="Times New Roman"/>
                <w:color w:val="000000"/>
                <w:sz w:val="22"/>
                <w:szCs w:val="24"/>
              </w:rPr>
              <w:t>Религиозное использование</w:t>
            </w:r>
          </w:p>
        </w:tc>
        <w:tc>
          <w:tcPr>
            <w:tcW w:w="5954" w:type="dxa"/>
          </w:tcPr>
          <w:p w:rsidR="000B3D06" w:rsidRPr="00201AF0" w:rsidRDefault="000B3D06" w:rsidP="00201AF0">
            <w:pPr>
              <w:spacing w:line="240" w:lineRule="auto"/>
              <w:ind w:firstLine="0"/>
              <w:jc w:val="left"/>
              <w:rPr>
                <w:rFonts w:ascii="Times New Roman" w:hAnsi="Times New Roman" w:cs="Times New Roman"/>
                <w:color w:val="000000"/>
                <w:sz w:val="22"/>
                <w:szCs w:val="24"/>
              </w:rPr>
            </w:pPr>
            <w:r w:rsidRPr="00201AF0">
              <w:rPr>
                <w:rFonts w:ascii="Times New Roman" w:hAnsi="Times New Roman" w:cs="Times New Roman"/>
                <w:color w:val="000000"/>
                <w:sz w:val="22"/>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B3D06" w:rsidRPr="00201AF0" w:rsidRDefault="000B3D06" w:rsidP="00201AF0">
            <w:pPr>
              <w:spacing w:line="240" w:lineRule="auto"/>
              <w:ind w:firstLine="0"/>
              <w:jc w:val="left"/>
              <w:rPr>
                <w:rFonts w:ascii="Times New Roman" w:hAnsi="Times New Roman" w:cs="Times New Roman"/>
                <w:color w:val="000000"/>
                <w:sz w:val="22"/>
                <w:szCs w:val="24"/>
              </w:rPr>
            </w:pPr>
            <w:r w:rsidRPr="00201AF0">
              <w:rPr>
                <w:rFonts w:ascii="Times New Roman" w:hAnsi="Times New Roman" w:cs="Times New Roman"/>
                <w:color w:val="000000"/>
                <w:sz w:val="22"/>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966" w:type="dxa"/>
          </w:tcPr>
          <w:p w:rsidR="000B3D06" w:rsidRPr="00201AF0" w:rsidRDefault="000B3D06" w:rsidP="00201AF0">
            <w:pPr>
              <w:spacing w:line="240" w:lineRule="auto"/>
              <w:ind w:firstLine="0"/>
              <w:jc w:val="center"/>
              <w:rPr>
                <w:rFonts w:ascii="Times New Roman" w:hAnsi="Times New Roman" w:cs="Times New Roman"/>
                <w:color w:val="000000"/>
                <w:sz w:val="22"/>
                <w:szCs w:val="24"/>
              </w:rPr>
            </w:pPr>
            <w:r w:rsidRPr="00201AF0">
              <w:rPr>
                <w:rFonts w:ascii="Times New Roman" w:hAnsi="Times New Roman" w:cs="Times New Roman"/>
                <w:color w:val="000000"/>
                <w:sz w:val="22"/>
                <w:szCs w:val="24"/>
              </w:rPr>
              <w:t>3.7</w:t>
            </w:r>
          </w:p>
        </w:tc>
      </w:tr>
      <w:tr w:rsidR="000B3D06" w:rsidRPr="00CA3C07" w:rsidTr="003058D1">
        <w:tc>
          <w:tcPr>
            <w:tcW w:w="2376" w:type="dxa"/>
          </w:tcPr>
          <w:p w:rsidR="000B3D06" w:rsidRPr="00201AF0" w:rsidRDefault="000B3D06" w:rsidP="00201AF0">
            <w:pPr>
              <w:spacing w:line="240" w:lineRule="auto"/>
              <w:ind w:firstLine="0"/>
              <w:jc w:val="left"/>
              <w:rPr>
                <w:rFonts w:ascii="Times New Roman" w:hAnsi="Times New Roman" w:cs="Times New Roman"/>
                <w:color w:val="000000"/>
                <w:sz w:val="22"/>
                <w:szCs w:val="24"/>
              </w:rPr>
            </w:pPr>
            <w:r w:rsidRPr="00201AF0">
              <w:rPr>
                <w:rFonts w:ascii="Times New Roman" w:hAnsi="Times New Roman" w:cs="Times New Roman"/>
                <w:color w:val="000000"/>
                <w:sz w:val="22"/>
                <w:szCs w:val="24"/>
              </w:rPr>
              <w:t>Связь</w:t>
            </w:r>
          </w:p>
        </w:tc>
        <w:tc>
          <w:tcPr>
            <w:tcW w:w="5954" w:type="dxa"/>
          </w:tcPr>
          <w:p w:rsidR="000B3D06" w:rsidRPr="00201AF0" w:rsidRDefault="000B3D06" w:rsidP="00201AF0">
            <w:pPr>
              <w:spacing w:line="240" w:lineRule="auto"/>
              <w:ind w:firstLine="0"/>
              <w:jc w:val="left"/>
              <w:rPr>
                <w:rFonts w:ascii="Times New Roman" w:hAnsi="Times New Roman" w:cs="Times New Roman"/>
                <w:color w:val="000000"/>
                <w:sz w:val="22"/>
                <w:szCs w:val="24"/>
              </w:rPr>
            </w:pPr>
            <w:r w:rsidRPr="00201AF0">
              <w:rPr>
                <w:rFonts w:ascii="Times New Roman" w:hAnsi="Times New Roman" w:cs="Times New Roman"/>
                <w:color w:val="000000"/>
                <w:sz w:val="22"/>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5" w:history="1">
              <w:r w:rsidRPr="00201AF0">
                <w:rPr>
                  <w:rFonts w:ascii="Times New Roman" w:hAnsi="Times New Roman" w:cs="Times New Roman"/>
                  <w:color w:val="000000"/>
                  <w:sz w:val="22"/>
                  <w:szCs w:val="24"/>
                </w:rPr>
                <w:t>кодом 3.1</w:t>
              </w:r>
            </w:hyperlink>
          </w:p>
        </w:tc>
        <w:tc>
          <w:tcPr>
            <w:tcW w:w="1966" w:type="dxa"/>
          </w:tcPr>
          <w:p w:rsidR="000B3D06" w:rsidRPr="00201AF0" w:rsidRDefault="000B3D06" w:rsidP="00201AF0">
            <w:pPr>
              <w:spacing w:line="240" w:lineRule="auto"/>
              <w:ind w:firstLine="0"/>
              <w:jc w:val="center"/>
              <w:rPr>
                <w:rFonts w:ascii="Times New Roman" w:hAnsi="Times New Roman" w:cs="Times New Roman"/>
                <w:color w:val="000000"/>
                <w:sz w:val="22"/>
                <w:szCs w:val="24"/>
              </w:rPr>
            </w:pPr>
            <w:r w:rsidRPr="00201AF0">
              <w:rPr>
                <w:rFonts w:ascii="Times New Roman" w:hAnsi="Times New Roman" w:cs="Times New Roman"/>
                <w:color w:val="000000"/>
                <w:sz w:val="22"/>
                <w:szCs w:val="24"/>
              </w:rPr>
              <w:t>6.8</w:t>
            </w:r>
          </w:p>
        </w:tc>
      </w:tr>
    </w:tbl>
    <w:p w:rsidR="00B35D7A" w:rsidRPr="00D40D33" w:rsidRDefault="00B35D7A" w:rsidP="00B35D7A">
      <w:pPr>
        <w:keepNext/>
        <w:tabs>
          <w:tab w:val="left" w:pos="5954"/>
          <w:tab w:val="left" w:pos="9640"/>
        </w:tabs>
        <w:spacing w:line="240" w:lineRule="auto"/>
        <w:ind w:firstLine="360"/>
        <w:rPr>
          <w:rFonts w:ascii="Times New Roman" w:hAnsi="Times New Roman" w:cs="Times New Roman"/>
          <w:b/>
          <w:bCs/>
          <w:color w:val="000000"/>
          <w:sz w:val="24"/>
          <w:szCs w:val="24"/>
        </w:rPr>
      </w:pPr>
    </w:p>
    <w:p w:rsidR="00B35D7A" w:rsidRDefault="0057144F" w:rsidP="00B35D7A">
      <w:pPr>
        <w:spacing w:line="240" w:lineRule="auto"/>
        <w:ind w:firstLine="360"/>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B35D7A">
        <w:rPr>
          <w:rFonts w:ascii="Times New Roman" w:hAnsi="Times New Roman" w:cs="Times New Roman"/>
          <w:b/>
          <w:color w:val="000000"/>
          <w:sz w:val="24"/>
          <w:szCs w:val="24"/>
        </w:rPr>
        <w:t xml:space="preserve">. </w:t>
      </w:r>
      <w:r w:rsidR="00B35D7A" w:rsidRPr="006F2117">
        <w:rPr>
          <w:rFonts w:ascii="Times New Roman" w:hAnsi="Times New Roman" w:cs="Times New Roman"/>
          <w:b/>
          <w:color w:val="000000"/>
          <w:sz w:val="24"/>
          <w:szCs w:val="24"/>
        </w:rPr>
        <w:t xml:space="preserve">Градостроительные регламенты </w:t>
      </w:r>
      <w:r>
        <w:rPr>
          <w:rFonts w:ascii="Times New Roman" w:hAnsi="Times New Roman" w:cs="Times New Roman"/>
          <w:b/>
          <w:color w:val="000000"/>
          <w:sz w:val="24"/>
          <w:szCs w:val="24"/>
        </w:rPr>
        <w:t>рекреационной</w:t>
      </w:r>
      <w:r w:rsidR="00B35D7A">
        <w:rPr>
          <w:rFonts w:ascii="Times New Roman" w:hAnsi="Times New Roman" w:cs="Times New Roman"/>
          <w:b/>
          <w:color w:val="000000"/>
          <w:sz w:val="24"/>
          <w:szCs w:val="24"/>
        </w:rPr>
        <w:t xml:space="preserve"> зоны</w:t>
      </w:r>
      <w:r w:rsidR="00B35D7A" w:rsidRPr="006F2117">
        <w:rPr>
          <w:rFonts w:ascii="Times New Roman" w:hAnsi="Times New Roman" w:cs="Times New Roman"/>
          <w:b/>
          <w:color w:val="000000"/>
          <w:sz w:val="24"/>
          <w:szCs w:val="24"/>
        </w:rPr>
        <w:t>в части предельных параметров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4490"/>
        <w:gridCol w:w="3056"/>
        <w:gridCol w:w="2128"/>
      </w:tblGrid>
      <w:tr w:rsidR="00B35D7A" w:rsidRPr="00CA3C07" w:rsidTr="00202E67">
        <w:tc>
          <w:tcPr>
            <w:tcW w:w="622" w:type="dxa"/>
            <w:vMerge w:val="restart"/>
            <w:vAlign w:val="center"/>
          </w:tcPr>
          <w:p w:rsidR="00B35D7A" w:rsidRPr="00CA3C07" w:rsidRDefault="00B35D7A" w:rsidP="003058D1">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 п/п</w:t>
            </w:r>
          </w:p>
        </w:tc>
        <w:tc>
          <w:tcPr>
            <w:tcW w:w="4490" w:type="dxa"/>
            <w:vMerge w:val="restart"/>
            <w:vAlign w:val="center"/>
          </w:tcPr>
          <w:p w:rsidR="00B35D7A" w:rsidRPr="00CA3C07" w:rsidRDefault="00B35D7A" w:rsidP="003058D1">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Наименование параметров</w:t>
            </w:r>
          </w:p>
        </w:tc>
        <w:tc>
          <w:tcPr>
            <w:tcW w:w="5184" w:type="dxa"/>
            <w:gridSpan w:val="2"/>
            <w:vAlign w:val="center"/>
          </w:tcPr>
          <w:p w:rsidR="00B35D7A" w:rsidRPr="00CA3C07" w:rsidRDefault="00B35D7A" w:rsidP="003058D1">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Территориальные зоны</w:t>
            </w:r>
          </w:p>
        </w:tc>
      </w:tr>
      <w:tr w:rsidR="00B35D7A" w:rsidRPr="00CA3C07" w:rsidTr="00202E67">
        <w:tc>
          <w:tcPr>
            <w:tcW w:w="622" w:type="dxa"/>
            <w:vMerge/>
          </w:tcPr>
          <w:p w:rsidR="00B35D7A" w:rsidRPr="00CA3C07" w:rsidRDefault="00B35D7A" w:rsidP="003058D1">
            <w:pPr>
              <w:spacing w:line="240" w:lineRule="auto"/>
              <w:ind w:firstLine="0"/>
              <w:rPr>
                <w:rFonts w:ascii="Times New Roman" w:hAnsi="Times New Roman" w:cs="Times New Roman"/>
                <w:b/>
                <w:color w:val="000000"/>
                <w:sz w:val="24"/>
                <w:szCs w:val="24"/>
              </w:rPr>
            </w:pPr>
          </w:p>
        </w:tc>
        <w:tc>
          <w:tcPr>
            <w:tcW w:w="4490" w:type="dxa"/>
            <w:vMerge/>
          </w:tcPr>
          <w:p w:rsidR="00B35D7A" w:rsidRPr="00CA3C07" w:rsidRDefault="00B35D7A" w:rsidP="003058D1">
            <w:pPr>
              <w:spacing w:line="240" w:lineRule="auto"/>
              <w:ind w:firstLine="0"/>
              <w:rPr>
                <w:rFonts w:ascii="Times New Roman" w:hAnsi="Times New Roman" w:cs="Times New Roman"/>
                <w:b/>
                <w:color w:val="000000"/>
                <w:sz w:val="24"/>
                <w:szCs w:val="24"/>
              </w:rPr>
            </w:pPr>
          </w:p>
        </w:tc>
        <w:tc>
          <w:tcPr>
            <w:tcW w:w="3056" w:type="dxa"/>
          </w:tcPr>
          <w:p w:rsidR="00B35D7A" w:rsidRPr="00CA3C07" w:rsidRDefault="0057144F" w:rsidP="003058D1">
            <w:pPr>
              <w:spacing w:line="240" w:lineRule="auto"/>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w:t>
            </w:r>
            <w:r w:rsidR="00B35D7A" w:rsidRPr="00CA3C07">
              <w:rPr>
                <w:rFonts w:ascii="Times New Roman" w:hAnsi="Times New Roman" w:cs="Times New Roman"/>
                <w:b/>
                <w:color w:val="000000"/>
                <w:sz w:val="24"/>
                <w:szCs w:val="24"/>
              </w:rPr>
              <w:t>-1</w:t>
            </w:r>
          </w:p>
        </w:tc>
        <w:tc>
          <w:tcPr>
            <w:tcW w:w="2128" w:type="dxa"/>
          </w:tcPr>
          <w:p w:rsidR="00B35D7A" w:rsidRPr="00CA3C07" w:rsidRDefault="0057144F" w:rsidP="003058D1">
            <w:pPr>
              <w:spacing w:line="240" w:lineRule="auto"/>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w:t>
            </w:r>
            <w:r w:rsidR="00B35D7A" w:rsidRPr="00CA3C07">
              <w:rPr>
                <w:rFonts w:ascii="Times New Roman" w:hAnsi="Times New Roman" w:cs="Times New Roman"/>
                <w:b/>
                <w:color w:val="000000"/>
                <w:sz w:val="24"/>
                <w:szCs w:val="24"/>
              </w:rPr>
              <w:t>-2</w:t>
            </w:r>
          </w:p>
        </w:tc>
      </w:tr>
      <w:tr w:rsidR="00B35D7A" w:rsidRPr="00CA3C07" w:rsidTr="00202E67">
        <w:tc>
          <w:tcPr>
            <w:tcW w:w="622" w:type="dxa"/>
            <w:vAlign w:val="center"/>
          </w:tcPr>
          <w:p w:rsidR="00B35D7A" w:rsidRPr="00CA3C07" w:rsidRDefault="00B35D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w:t>
            </w:r>
          </w:p>
        </w:tc>
        <w:tc>
          <w:tcPr>
            <w:tcW w:w="4490" w:type="dxa"/>
          </w:tcPr>
          <w:p w:rsidR="00B35D7A" w:rsidRPr="00CA3C07" w:rsidRDefault="00B35D7A"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площадь участка (кв.м.):</w:t>
            </w:r>
          </w:p>
        </w:tc>
        <w:tc>
          <w:tcPr>
            <w:tcW w:w="3056" w:type="dxa"/>
          </w:tcPr>
          <w:p w:rsidR="00B35D7A" w:rsidRPr="00CA3C07" w:rsidRDefault="002C0907"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600/25</w:t>
            </w:r>
            <w:r w:rsidR="00B35D7A" w:rsidRPr="00CA3C07">
              <w:rPr>
                <w:rFonts w:ascii="Times New Roman" w:hAnsi="Times New Roman" w:cs="Times New Roman"/>
                <w:color w:val="000000"/>
                <w:sz w:val="22"/>
                <w:szCs w:val="24"/>
              </w:rPr>
              <w:t>000</w:t>
            </w:r>
          </w:p>
        </w:tc>
        <w:tc>
          <w:tcPr>
            <w:tcW w:w="2128" w:type="dxa"/>
          </w:tcPr>
          <w:p w:rsidR="00B35D7A" w:rsidRPr="00CA3C07" w:rsidRDefault="002C0907"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Определятся проектом</w:t>
            </w:r>
          </w:p>
        </w:tc>
      </w:tr>
      <w:tr w:rsidR="00B35D7A" w:rsidRPr="00CA3C07" w:rsidTr="00202E67">
        <w:tc>
          <w:tcPr>
            <w:tcW w:w="622" w:type="dxa"/>
            <w:vAlign w:val="center"/>
          </w:tcPr>
          <w:p w:rsidR="00B35D7A" w:rsidRPr="00CA3C07" w:rsidRDefault="00B35D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w:t>
            </w:r>
          </w:p>
        </w:tc>
        <w:tc>
          <w:tcPr>
            <w:tcW w:w="4490" w:type="dxa"/>
          </w:tcPr>
          <w:p w:rsidR="00B35D7A" w:rsidRPr="00CA3C07" w:rsidRDefault="00B35D7A"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ширина участка по уличному фронту (м):</w:t>
            </w:r>
          </w:p>
        </w:tc>
        <w:tc>
          <w:tcPr>
            <w:tcW w:w="3056" w:type="dxa"/>
          </w:tcPr>
          <w:p w:rsidR="00B35D7A" w:rsidRPr="00CA3C07" w:rsidRDefault="002C0907"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15</w:t>
            </w:r>
            <w:r w:rsidR="00B35D7A" w:rsidRPr="00CA3C07">
              <w:rPr>
                <w:rFonts w:ascii="Times New Roman" w:hAnsi="Times New Roman" w:cs="Times New Roman"/>
                <w:color w:val="000000"/>
                <w:sz w:val="22"/>
                <w:szCs w:val="24"/>
              </w:rPr>
              <w:t>/100</w:t>
            </w:r>
          </w:p>
        </w:tc>
        <w:tc>
          <w:tcPr>
            <w:tcW w:w="2128" w:type="dxa"/>
          </w:tcPr>
          <w:p w:rsidR="00B35D7A" w:rsidRPr="00CA3C07" w:rsidRDefault="00202E67"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Не </w:t>
            </w:r>
            <w:r>
              <w:rPr>
                <w:rFonts w:ascii="Times New Roman" w:hAnsi="Times New Roman" w:cs="Times New Roman"/>
                <w:color w:val="000000"/>
                <w:sz w:val="22"/>
                <w:szCs w:val="24"/>
              </w:rPr>
              <w:t>регламентируется</w:t>
            </w:r>
          </w:p>
        </w:tc>
      </w:tr>
      <w:tr w:rsidR="00B35D7A" w:rsidRPr="00CA3C07" w:rsidTr="00202E67">
        <w:tc>
          <w:tcPr>
            <w:tcW w:w="622" w:type="dxa"/>
            <w:vAlign w:val="center"/>
          </w:tcPr>
          <w:p w:rsidR="00B35D7A" w:rsidRPr="00CA3C07" w:rsidRDefault="00B35D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w:t>
            </w:r>
          </w:p>
        </w:tc>
        <w:tc>
          <w:tcPr>
            <w:tcW w:w="4490" w:type="dxa"/>
          </w:tcPr>
          <w:p w:rsidR="00B35D7A" w:rsidRPr="00CA3C07" w:rsidRDefault="00B35D7A"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длина (глубина) участка (м):</w:t>
            </w:r>
          </w:p>
        </w:tc>
        <w:tc>
          <w:tcPr>
            <w:tcW w:w="3056" w:type="dxa"/>
          </w:tcPr>
          <w:p w:rsidR="00B35D7A" w:rsidRPr="00CA3C07" w:rsidRDefault="00202E67"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15/250</w:t>
            </w:r>
          </w:p>
        </w:tc>
        <w:tc>
          <w:tcPr>
            <w:tcW w:w="2128" w:type="dxa"/>
          </w:tcPr>
          <w:p w:rsidR="00B35D7A" w:rsidRPr="00CA3C07" w:rsidRDefault="00202E67"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Не </w:t>
            </w:r>
            <w:r>
              <w:rPr>
                <w:rFonts w:ascii="Times New Roman" w:hAnsi="Times New Roman" w:cs="Times New Roman"/>
                <w:color w:val="000000"/>
                <w:sz w:val="22"/>
                <w:szCs w:val="24"/>
              </w:rPr>
              <w:t>регламентируется</w:t>
            </w:r>
          </w:p>
        </w:tc>
      </w:tr>
      <w:tr w:rsidR="00B35D7A" w:rsidRPr="00CA3C07" w:rsidTr="00202E67">
        <w:tc>
          <w:tcPr>
            <w:tcW w:w="622" w:type="dxa"/>
            <w:vAlign w:val="center"/>
          </w:tcPr>
          <w:p w:rsidR="00B35D7A" w:rsidRPr="00CA3C07" w:rsidRDefault="00B35D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4</w:t>
            </w:r>
          </w:p>
        </w:tc>
        <w:tc>
          <w:tcPr>
            <w:tcW w:w="4490" w:type="dxa"/>
          </w:tcPr>
          <w:p w:rsidR="00B35D7A" w:rsidRPr="00CA3C07" w:rsidRDefault="00B35D7A"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Минимальные/максимальные параметры земельных участков условно разрешенного вида разрешенного использования</w:t>
            </w:r>
          </w:p>
        </w:tc>
        <w:tc>
          <w:tcPr>
            <w:tcW w:w="5184" w:type="dxa"/>
            <w:gridSpan w:val="2"/>
          </w:tcPr>
          <w:p w:rsidR="00B35D7A" w:rsidRPr="00CA3C07" w:rsidRDefault="00B35D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Определятся проектом</w:t>
            </w:r>
          </w:p>
        </w:tc>
      </w:tr>
      <w:tr w:rsidR="00B35D7A" w:rsidRPr="00CA3C07" w:rsidTr="00202E67">
        <w:tc>
          <w:tcPr>
            <w:tcW w:w="622" w:type="dxa"/>
            <w:vAlign w:val="center"/>
          </w:tcPr>
          <w:p w:rsidR="00B35D7A" w:rsidRPr="00CA3C07" w:rsidRDefault="00B35D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5</w:t>
            </w:r>
          </w:p>
        </w:tc>
        <w:tc>
          <w:tcPr>
            <w:tcW w:w="4490" w:type="dxa"/>
          </w:tcPr>
          <w:p w:rsidR="00B35D7A" w:rsidRPr="00CA3C07" w:rsidRDefault="00B35D7A"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Расстояние до красной линии улиц, не менее (м):</w:t>
            </w:r>
          </w:p>
        </w:tc>
        <w:tc>
          <w:tcPr>
            <w:tcW w:w="3056" w:type="dxa"/>
          </w:tcPr>
          <w:p w:rsidR="00B35D7A" w:rsidRPr="00CA3C07" w:rsidRDefault="00202E67"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6</w:t>
            </w:r>
          </w:p>
        </w:tc>
        <w:tc>
          <w:tcPr>
            <w:tcW w:w="2128" w:type="dxa"/>
          </w:tcPr>
          <w:p w:rsidR="00B35D7A" w:rsidRPr="00CA3C07" w:rsidRDefault="00202E67"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6</w:t>
            </w:r>
          </w:p>
        </w:tc>
      </w:tr>
      <w:tr w:rsidR="00B35D7A" w:rsidRPr="00CA3C07" w:rsidTr="00202E67">
        <w:tc>
          <w:tcPr>
            <w:tcW w:w="622" w:type="dxa"/>
            <w:vAlign w:val="center"/>
          </w:tcPr>
          <w:p w:rsidR="00B35D7A" w:rsidRPr="00CA3C07" w:rsidRDefault="00B35D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6</w:t>
            </w:r>
          </w:p>
        </w:tc>
        <w:tc>
          <w:tcPr>
            <w:tcW w:w="4490" w:type="dxa"/>
          </w:tcPr>
          <w:p w:rsidR="00B35D7A" w:rsidRPr="00CA3C07" w:rsidRDefault="00B35D7A"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Отступы от красной линии для объектов капитального строительства существующей застройки</w:t>
            </w:r>
          </w:p>
        </w:tc>
        <w:tc>
          <w:tcPr>
            <w:tcW w:w="5184" w:type="dxa"/>
            <w:gridSpan w:val="2"/>
          </w:tcPr>
          <w:p w:rsidR="00B35D7A" w:rsidRPr="00CA3C07" w:rsidRDefault="00B35D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в соответствии со сложившейся линией застройки</w:t>
            </w:r>
          </w:p>
        </w:tc>
      </w:tr>
      <w:tr w:rsidR="00202E67" w:rsidRPr="00CA3C07" w:rsidTr="00202E67">
        <w:tc>
          <w:tcPr>
            <w:tcW w:w="622" w:type="dxa"/>
            <w:vAlign w:val="center"/>
          </w:tcPr>
          <w:p w:rsidR="00202E67" w:rsidRPr="00CA3C07" w:rsidRDefault="00202E67"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7</w:t>
            </w:r>
          </w:p>
        </w:tc>
        <w:tc>
          <w:tcPr>
            <w:tcW w:w="4490" w:type="dxa"/>
          </w:tcPr>
          <w:p w:rsidR="00202E67" w:rsidRPr="00CA3C07" w:rsidRDefault="00202E67"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Максимальный процент застройки, %:</w:t>
            </w:r>
          </w:p>
        </w:tc>
        <w:tc>
          <w:tcPr>
            <w:tcW w:w="3056" w:type="dxa"/>
          </w:tcPr>
          <w:p w:rsidR="00202E67" w:rsidRPr="00CA3C07" w:rsidRDefault="00202E67"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50</w:t>
            </w:r>
          </w:p>
        </w:tc>
        <w:tc>
          <w:tcPr>
            <w:tcW w:w="2128" w:type="dxa"/>
          </w:tcPr>
          <w:p w:rsidR="00202E67" w:rsidRPr="00CA3C07" w:rsidRDefault="00202E67" w:rsidP="00202E67">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40</w:t>
            </w:r>
          </w:p>
        </w:tc>
      </w:tr>
      <w:tr w:rsidR="00202E67" w:rsidRPr="00CA3C07" w:rsidTr="00202E67">
        <w:tc>
          <w:tcPr>
            <w:tcW w:w="622" w:type="dxa"/>
            <w:vAlign w:val="center"/>
          </w:tcPr>
          <w:p w:rsidR="00202E67" w:rsidRPr="00CA3C07" w:rsidRDefault="00202E67"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8</w:t>
            </w:r>
          </w:p>
        </w:tc>
        <w:tc>
          <w:tcPr>
            <w:tcW w:w="4490" w:type="dxa"/>
          </w:tcPr>
          <w:p w:rsidR="00202E67" w:rsidRPr="00CA3C07" w:rsidRDefault="00202E67"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Минимальный процент озеленения, %:</w:t>
            </w:r>
          </w:p>
        </w:tc>
        <w:tc>
          <w:tcPr>
            <w:tcW w:w="5184" w:type="dxa"/>
            <w:gridSpan w:val="2"/>
          </w:tcPr>
          <w:p w:rsidR="00202E67" w:rsidRPr="00CA3C07" w:rsidRDefault="00202E67" w:rsidP="00202E67">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50</w:t>
            </w:r>
          </w:p>
        </w:tc>
      </w:tr>
      <w:tr w:rsidR="00202E67" w:rsidRPr="00CA3C07" w:rsidTr="00202E67">
        <w:tc>
          <w:tcPr>
            <w:tcW w:w="622" w:type="dxa"/>
            <w:vAlign w:val="center"/>
          </w:tcPr>
          <w:p w:rsidR="00202E67" w:rsidRPr="00CA3C07" w:rsidRDefault="00202E67"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9</w:t>
            </w:r>
          </w:p>
        </w:tc>
        <w:tc>
          <w:tcPr>
            <w:tcW w:w="4490" w:type="dxa"/>
          </w:tcPr>
          <w:p w:rsidR="00202E67" w:rsidRPr="00CA3C07" w:rsidRDefault="00202E67"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Максимальное количество этажей:</w:t>
            </w:r>
          </w:p>
        </w:tc>
        <w:tc>
          <w:tcPr>
            <w:tcW w:w="3056" w:type="dxa"/>
          </w:tcPr>
          <w:p w:rsidR="00202E67" w:rsidRPr="00CA3C07" w:rsidRDefault="00202E67" w:rsidP="002C0907">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2</w:t>
            </w:r>
          </w:p>
        </w:tc>
        <w:tc>
          <w:tcPr>
            <w:tcW w:w="2128" w:type="dxa"/>
          </w:tcPr>
          <w:p w:rsidR="00202E67" w:rsidRPr="00CA3C07" w:rsidRDefault="00202E67" w:rsidP="002C0907">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 xml:space="preserve">Не </w:t>
            </w:r>
            <w:r>
              <w:rPr>
                <w:rFonts w:ascii="Times New Roman" w:hAnsi="Times New Roman" w:cs="Times New Roman"/>
                <w:color w:val="000000"/>
                <w:sz w:val="22"/>
                <w:szCs w:val="24"/>
              </w:rPr>
              <w:t>регламентируется</w:t>
            </w:r>
          </w:p>
        </w:tc>
      </w:tr>
      <w:tr w:rsidR="00B35D7A" w:rsidRPr="00CA3C07" w:rsidTr="00202E67">
        <w:tc>
          <w:tcPr>
            <w:tcW w:w="622" w:type="dxa"/>
            <w:vAlign w:val="center"/>
          </w:tcPr>
          <w:p w:rsidR="00B35D7A" w:rsidRPr="00CA3C07" w:rsidRDefault="00B35D7A"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10</w:t>
            </w:r>
          </w:p>
        </w:tc>
        <w:tc>
          <w:tcPr>
            <w:tcW w:w="4490" w:type="dxa"/>
          </w:tcPr>
          <w:p w:rsidR="00B35D7A" w:rsidRPr="00CA3C07" w:rsidRDefault="00B35D7A"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Максимальная высота ограждения, м:</w:t>
            </w:r>
          </w:p>
        </w:tc>
        <w:tc>
          <w:tcPr>
            <w:tcW w:w="5184" w:type="dxa"/>
            <w:gridSpan w:val="2"/>
          </w:tcPr>
          <w:p w:rsidR="00B35D7A" w:rsidRPr="00CA3C07" w:rsidRDefault="00202E67"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1,8</w:t>
            </w:r>
          </w:p>
        </w:tc>
      </w:tr>
    </w:tbl>
    <w:p w:rsidR="00A00A87" w:rsidRDefault="00A00A87" w:rsidP="00FD1FAB">
      <w:pPr>
        <w:spacing w:line="240" w:lineRule="auto"/>
        <w:ind w:firstLine="360"/>
        <w:outlineLvl w:val="5"/>
        <w:rPr>
          <w:rFonts w:ascii="Times New Roman" w:hAnsi="Times New Roman" w:cs="Times New Roman"/>
          <w:b/>
          <w:color w:val="000000"/>
          <w:sz w:val="24"/>
          <w:szCs w:val="24"/>
        </w:rPr>
      </w:pPr>
    </w:p>
    <w:p w:rsidR="00C630D0" w:rsidRPr="00D40D33" w:rsidRDefault="007C5F96" w:rsidP="00FD1FAB">
      <w:pPr>
        <w:spacing w:line="240" w:lineRule="auto"/>
        <w:ind w:firstLine="360"/>
        <w:outlineLvl w:val="5"/>
        <w:rPr>
          <w:rFonts w:ascii="Times New Roman" w:hAnsi="Times New Roman" w:cs="Times New Roman"/>
          <w:b/>
          <w:color w:val="000000"/>
          <w:sz w:val="24"/>
          <w:szCs w:val="24"/>
        </w:rPr>
      </w:pPr>
      <w:r w:rsidRPr="005073EF">
        <w:rPr>
          <w:rFonts w:ascii="Times New Roman" w:hAnsi="Times New Roman" w:cs="Times New Roman"/>
          <w:b/>
          <w:color w:val="000000"/>
          <w:sz w:val="24"/>
          <w:szCs w:val="24"/>
        </w:rPr>
        <w:t>5</w:t>
      </w:r>
      <w:r w:rsidR="00C3161F" w:rsidRPr="00D40D33">
        <w:rPr>
          <w:rFonts w:ascii="Times New Roman" w:hAnsi="Times New Roman" w:cs="Times New Roman"/>
          <w:b/>
          <w:color w:val="000000"/>
          <w:sz w:val="24"/>
          <w:szCs w:val="24"/>
        </w:rPr>
        <w:t>9</w:t>
      </w:r>
      <w:r w:rsidR="00C630D0" w:rsidRPr="00D40D33">
        <w:rPr>
          <w:rFonts w:ascii="Times New Roman" w:hAnsi="Times New Roman" w:cs="Times New Roman"/>
          <w:b/>
          <w:color w:val="000000"/>
          <w:sz w:val="24"/>
          <w:szCs w:val="24"/>
        </w:rPr>
        <w:t>.</w:t>
      </w:r>
      <w:r w:rsidR="003D30EF" w:rsidRPr="00D40D33">
        <w:rPr>
          <w:rFonts w:ascii="Times New Roman" w:hAnsi="Times New Roman" w:cs="Times New Roman"/>
          <w:b/>
          <w:color w:val="000000"/>
          <w:sz w:val="24"/>
          <w:szCs w:val="24"/>
        </w:rPr>
        <w:t>6</w:t>
      </w:r>
      <w:r w:rsidR="00C630D0" w:rsidRPr="00D40D33">
        <w:rPr>
          <w:rFonts w:ascii="Times New Roman" w:hAnsi="Times New Roman" w:cs="Times New Roman"/>
          <w:b/>
          <w:color w:val="000000"/>
          <w:sz w:val="24"/>
          <w:szCs w:val="24"/>
        </w:rPr>
        <w:t xml:space="preserve">.  </w:t>
      </w:r>
      <w:r w:rsidR="00A00A87">
        <w:rPr>
          <w:rFonts w:ascii="Times New Roman" w:hAnsi="Times New Roman" w:cs="Times New Roman"/>
          <w:b/>
          <w:color w:val="000000"/>
          <w:sz w:val="24"/>
          <w:szCs w:val="24"/>
        </w:rPr>
        <w:t>Градостроительные регламенты з</w:t>
      </w:r>
      <w:r w:rsidR="00C630D0" w:rsidRPr="00D40D33">
        <w:rPr>
          <w:rFonts w:ascii="Times New Roman" w:hAnsi="Times New Roman" w:cs="Times New Roman"/>
          <w:b/>
          <w:color w:val="000000"/>
          <w:sz w:val="24"/>
          <w:szCs w:val="24"/>
        </w:rPr>
        <w:t>оны специального назначения (СП)</w:t>
      </w:r>
    </w:p>
    <w:p w:rsidR="00C630D0" w:rsidRPr="00D40D33" w:rsidRDefault="00C630D0" w:rsidP="00FD1FAB">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 Назначение зон специального назначения:</w:t>
      </w:r>
    </w:p>
    <w:p w:rsidR="00C630D0" w:rsidRPr="00D40D33" w:rsidRDefault="00C630D0" w:rsidP="00FD1FAB">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Зона «</w:t>
      </w:r>
      <w:r w:rsidRPr="00D40D33">
        <w:rPr>
          <w:rFonts w:ascii="Times New Roman" w:hAnsi="Times New Roman" w:cs="Times New Roman"/>
          <w:b/>
          <w:color w:val="000000"/>
          <w:sz w:val="24"/>
          <w:szCs w:val="24"/>
        </w:rPr>
        <w:t>СП-1»</w:t>
      </w:r>
    </w:p>
    <w:p w:rsidR="00C630D0" w:rsidRPr="00D40D33" w:rsidRDefault="00C630D0" w:rsidP="00A00A87">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w:t>
      </w:r>
      <w:r w:rsidR="00A00A87" w:rsidRPr="00A00A87">
        <w:rPr>
          <w:rFonts w:ascii="Times New Roman" w:hAnsi="Times New Roman" w:cs="Times New Roman"/>
          <w:color w:val="000000"/>
          <w:sz w:val="24"/>
          <w:szCs w:val="24"/>
        </w:rPr>
        <w:t>выделена для обеспечения правовых условий использования участков кладбищ, мемориальных парков, крематориев.</w:t>
      </w:r>
    </w:p>
    <w:p w:rsidR="00C630D0" w:rsidRPr="00D40D33" w:rsidRDefault="00C630D0" w:rsidP="00FD1FAB">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Зона «</w:t>
      </w:r>
      <w:r w:rsidRPr="00D40D33">
        <w:rPr>
          <w:rFonts w:ascii="Times New Roman" w:hAnsi="Times New Roman" w:cs="Times New Roman"/>
          <w:b/>
          <w:color w:val="000000"/>
          <w:sz w:val="24"/>
          <w:szCs w:val="24"/>
        </w:rPr>
        <w:t>СП-2</w:t>
      </w:r>
      <w:r w:rsidRPr="00D40D33">
        <w:rPr>
          <w:rFonts w:ascii="Times New Roman" w:hAnsi="Times New Roman" w:cs="Times New Roman"/>
          <w:color w:val="000000"/>
          <w:sz w:val="24"/>
          <w:szCs w:val="24"/>
        </w:rPr>
        <w:t>»</w:t>
      </w:r>
    </w:p>
    <w:p w:rsidR="00C630D0" w:rsidRDefault="00C630D0" w:rsidP="00FD1FAB">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w:t>
      </w:r>
      <w:r w:rsidR="0079374B" w:rsidRPr="0079374B">
        <w:rPr>
          <w:rFonts w:ascii="Times New Roman" w:hAnsi="Times New Roman" w:cs="Times New Roman"/>
          <w:color w:val="000000"/>
          <w:sz w:val="24"/>
          <w:szCs w:val="24"/>
        </w:rPr>
        <w:t>выделена для обеспечения правовых условий осуществления видов деятельности на территории зоны санитарно-защитного и озеленения специального назначения.</w:t>
      </w:r>
    </w:p>
    <w:p w:rsidR="0079374B" w:rsidRDefault="0079374B" w:rsidP="0079374B">
      <w:pPr>
        <w:spacing w:before="119" w:after="119" w:line="240" w:lineRule="auto"/>
        <w:ind w:firstLine="284"/>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2</w:t>
      </w:r>
      <w:r w:rsidRPr="00D73BAF">
        <w:rPr>
          <w:rFonts w:ascii="Times New Roman" w:hAnsi="Times New Roman" w:cs="Times New Roman"/>
          <w:b/>
          <w:color w:val="000000"/>
          <w:sz w:val="24"/>
          <w:szCs w:val="24"/>
        </w:rPr>
        <w:t xml:space="preserve">. Градостроительные регламенты </w:t>
      </w:r>
      <w:r>
        <w:rPr>
          <w:rFonts w:ascii="Times New Roman" w:hAnsi="Times New Roman" w:cs="Times New Roman"/>
          <w:b/>
          <w:color w:val="000000"/>
          <w:sz w:val="24"/>
          <w:szCs w:val="24"/>
        </w:rPr>
        <w:t>зоны специального назначения</w:t>
      </w:r>
      <w:r w:rsidRPr="00D73BAF">
        <w:rPr>
          <w:rFonts w:ascii="Times New Roman" w:hAnsi="Times New Roman" w:cs="Times New Roman"/>
          <w:b/>
          <w:color w:val="000000"/>
          <w:sz w:val="24"/>
          <w:szCs w:val="24"/>
        </w:rPr>
        <w:t xml:space="preserve"> в части видов разрешенного использования</w:t>
      </w:r>
    </w:p>
    <w:p w:rsidR="0079374B" w:rsidRPr="00367BF4" w:rsidRDefault="0079374B" w:rsidP="0079374B">
      <w:pPr>
        <w:spacing w:line="240" w:lineRule="auto"/>
        <w:ind w:firstLine="360"/>
        <w:rPr>
          <w:rFonts w:ascii="Times New Roman" w:hAnsi="Times New Roman" w:cs="Times New Roman"/>
          <w:b/>
          <w:color w:val="000000"/>
          <w:sz w:val="24"/>
          <w:szCs w:val="24"/>
        </w:rPr>
      </w:pPr>
      <w:r>
        <w:rPr>
          <w:rFonts w:ascii="Times New Roman" w:hAnsi="Times New Roman" w:cs="Times New Roman"/>
          <w:color w:val="000000"/>
          <w:sz w:val="24"/>
          <w:szCs w:val="24"/>
        </w:rPr>
        <w:t xml:space="preserve">2.1 Основные виды </w:t>
      </w:r>
      <w:r w:rsidRPr="00D40D33">
        <w:rPr>
          <w:rFonts w:ascii="Times New Roman" w:hAnsi="Times New Roman" w:cs="Times New Roman"/>
          <w:color w:val="000000"/>
          <w:sz w:val="24"/>
          <w:szCs w:val="24"/>
        </w:rPr>
        <w:t xml:space="preserve">разрешенного использования в </w:t>
      </w:r>
      <w:r>
        <w:rPr>
          <w:rFonts w:ascii="Times New Roman" w:hAnsi="Times New Roman" w:cs="Times New Roman"/>
          <w:color w:val="000000"/>
          <w:sz w:val="24"/>
          <w:szCs w:val="24"/>
        </w:rPr>
        <w:t xml:space="preserve">зонах </w:t>
      </w:r>
      <w:r w:rsidRPr="0079374B">
        <w:rPr>
          <w:rFonts w:ascii="Times New Roman" w:hAnsi="Times New Roman" w:cs="Times New Roman"/>
          <w:color w:val="000000"/>
          <w:sz w:val="24"/>
          <w:szCs w:val="24"/>
        </w:rPr>
        <w:t>специального назначения</w:t>
      </w:r>
      <w:r>
        <w:rPr>
          <w:rFonts w:ascii="Times New Roman" w:hAnsi="Times New Roman" w:cs="Times New Roman"/>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1"/>
        <w:gridCol w:w="5714"/>
        <w:gridCol w:w="1941"/>
      </w:tblGrid>
      <w:tr w:rsidR="0079374B" w:rsidRPr="00CA3C07" w:rsidTr="003058D1">
        <w:tc>
          <w:tcPr>
            <w:tcW w:w="2641" w:type="dxa"/>
            <w:vAlign w:val="center"/>
          </w:tcPr>
          <w:p w:rsidR="0079374B" w:rsidRPr="00CA3C07" w:rsidRDefault="0079374B"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Наименование вида разрешенного использования земельного участка</w:t>
            </w:r>
          </w:p>
        </w:tc>
        <w:tc>
          <w:tcPr>
            <w:tcW w:w="5714" w:type="dxa"/>
            <w:vAlign w:val="center"/>
          </w:tcPr>
          <w:p w:rsidR="0079374B" w:rsidRPr="00CA3C07" w:rsidRDefault="0079374B"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Описание вида разрешенного использования земельного участка</w:t>
            </w:r>
          </w:p>
        </w:tc>
        <w:tc>
          <w:tcPr>
            <w:tcW w:w="1941" w:type="dxa"/>
            <w:vAlign w:val="center"/>
          </w:tcPr>
          <w:p w:rsidR="0079374B" w:rsidRPr="00CA3C07" w:rsidRDefault="0079374B"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Код (числовое обозначение) вида разрешенного использования земельного участка</w:t>
            </w:r>
          </w:p>
        </w:tc>
      </w:tr>
      <w:tr w:rsidR="0079374B" w:rsidRPr="00CA3C07" w:rsidTr="003058D1">
        <w:tc>
          <w:tcPr>
            <w:tcW w:w="10296" w:type="dxa"/>
            <w:gridSpan w:val="3"/>
            <w:vAlign w:val="center"/>
          </w:tcPr>
          <w:p w:rsidR="0079374B" w:rsidRPr="0079374B" w:rsidRDefault="0079374B" w:rsidP="003058D1">
            <w:pPr>
              <w:spacing w:line="240" w:lineRule="auto"/>
              <w:ind w:firstLine="0"/>
              <w:jc w:val="center"/>
              <w:rPr>
                <w:rFonts w:ascii="Times New Roman" w:hAnsi="Times New Roman" w:cs="Times New Roman"/>
                <w:color w:val="000000"/>
                <w:sz w:val="22"/>
                <w:szCs w:val="24"/>
              </w:rPr>
            </w:pPr>
            <w:r w:rsidRPr="0079374B">
              <w:rPr>
                <w:rFonts w:ascii="Times New Roman" w:hAnsi="Times New Roman" w:cs="Times New Roman"/>
                <w:b/>
                <w:bCs/>
                <w:sz w:val="22"/>
                <w:szCs w:val="20"/>
              </w:rPr>
              <w:t>«СП-1» - зона кладбищ, мемориальных парков, крематориев</w:t>
            </w:r>
          </w:p>
        </w:tc>
      </w:tr>
      <w:tr w:rsidR="0079374B" w:rsidRPr="00CA3C07" w:rsidTr="003058D1">
        <w:tc>
          <w:tcPr>
            <w:tcW w:w="2641" w:type="dxa"/>
          </w:tcPr>
          <w:p w:rsidR="0079374B" w:rsidRPr="0079374B" w:rsidRDefault="0079374B" w:rsidP="0079374B">
            <w:pPr>
              <w:spacing w:line="240" w:lineRule="auto"/>
              <w:ind w:firstLine="0"/>
              <w:jc w:val="left"/>
              <w:rPr>
                <w:rFonts w:ascii="Times New Roman" w:hAnsi="Times New Roman" w:cs="Times New Roman"/>
                <w:color w:val="000000"/>
                <w:sz w:val="22"/>
                <w:szCs w:val="24"/>
              </w:rPr>
            </w:pPr>
            <w:r w:rsidRPr="0079374B">
              <w:rPr>
                <w:rFonts w:ascii="Times New Roman" w:hAnsi="Times New Roman" w:cs="Times New Roman"/>
                <w:color w:val="000000"/>
                <w:sz w:val="22"/>
                <w:szCs w:val="24"/>
              </w:rPr>
              <w:t>Религиозное использование</w:t>
            </w:r>
          </w:p>
        </w:tc>
        <w:tc>
          <w:tcPr>
            <w:tcW w:w="5714" w:type="dxa"/>
          </w:tcPr>
          <w:p w:rsidR="0079374B" w:rsidRPr="0079374B" w:rsidRDefault="0079374B" w:rsidP="0079374B">
            <w:pPr>
              <w:spacing w:line="240" w:lineRule="auto"/>
              <w:ind w:firstLine="0"/>
              <w:jc w:val="left"/>
              <w:rPr>
                <w:rFonts w:ascii="Times New Roman" w:hAnsi="Times New Roman" w:cs="Times New Roman"/>
                <w:color w:val="000000"/>
                <w:sz w:val="22"/>
                <w:szCs w:val="24"/>
              </w:rPr>
            </w:pPr>
            <w:r w:rsidRPr="0079374B">
              <w:rPr>
                <w:rFonts w:ascii="Times New Roman" w:hAnsi="Times New Roman" w:cs="Times New Roman"/>
                <w:color w:val="000000"/>
                <w:sz w:val="22"/>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9374B" w:rsidRPr="0079374B" w:rsidRDefault="0079374B" w:rsidP="0079374B">
            <w:pPr>
              <w:spacing w:line="240" w:lineRule="auto"/>
              <w:ind w:firstLine="0"/>
              <w:jc w:val="left"/>
              <w:rPr>
                <w:rFonts w:ascii="Times New Roman" w:hAnsi="Times New Roman" w:cs="Times New Roman"/>
                <w:color w:val="000000"/>
                <w:sz w:val="22"/>
                <w:szCs w:val="24"/>
              </w:rPr>
            </w:pPr>
            <w:r w:rsidRPr="0079374B">
              <w:rPr>
                <w:rFonts w:ascii="Times New Roman" w:hAnsi="Times New Roman" w:cs="Times New Roman"/>
                <w:color w:val="000000"/>
                <w:sz w:val="22"/>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941" w:type="dxa"/>
          </w:tcPr>
          <w:p w:rsidR="0079374B" w:rsidRPr="0079374B" w:rsidRDefault="0079374B" w:rsidP="00364D6A">
            <w:pPr>
              <w:spacing w:line="240" w:lineRule="auto"/>
              <w:ind w:firstLine="0"/>
              <w:jc w:val="center"/>
              <w:rPr>
                <w:rFonts w:ascii="Times New Roman" w:hAnsi="Times New Roman" w:cs="Times New Roman"/>
                <w:color w:val="000000"/>
                <w:sz w:val="22"/>
                <w:szCs w:val="24"/>
              </w:rPr>
            </w:pPr>
            <w:r w:rsidRPr="0079374B">
              <w:rPr>
                <w:rFonts w:ascii="Times New Roman" w:hAnsi="Times New Roman" w:cs="Times New Roman"/>
                <w:color w:val="000000"/>
                <w:sz w:val="22"/>
                <w:szCs w:val="24"/>
              </w:rPr>
              <w:t>3.7</w:t>
            </w:r>
          </w:p>
        </w:tc>
      </w:tr>
      <w:tr w:rsidR="0079374B" w:rsidRPr="00CA3C07" w:rsidTr="003058D1">
        <w:tc>
          <w:tcPr>
            <w:tcW w:w="2641" w:type="dxa"/>
          </w:tcPr>
          <w:p w:rsidR="0079374B" w:rsidRPr="0079374B" w:rsidRDefault="0079374B" w:rsidP="0079374B">
            <w:pPr>
              <w:spacing w:line="240" w:lineRule="auto"/>
              <w:ind w:firstLine="0"/>
              <w:jc w:val="left"/>
              <w:rPr>
                <w:rFonts w:ascii="Times New Roman" w:hAnsi="Times New Roman" w:cs="Times New Roman"/>
                <w:color w:val="000000"/>
                <w:sz w:val="22"/>
                <w:szCs w:val="24"/>
              </w:rPr>
            </w:pPr>
            <w:r w:rsidRPr="0079374B">
              <w:rPr>
                <w:rFonts w:ascii="Times New Roman" w:hAnsi="Times New Roman" w:cs="Times New Roman"/>
                <w:color w:val="000000"/>
                <w:sz w:val="22"/>
                <w:szCs w:val="24"/>
              </w:rPr>
              <w:t>Земельные участки (территории) общего пользования</w:t>
            </w:r>
          </w:p>
        </w:tc>
        <w:tc>
          <w:tcPr>
            <w:tcW w:w="5714" w:type="dxa"/>
          </w:tcPr>
          <w:p w:rsidR="0079374B" w:rsidRPr="0079374B" w:rsidRDefault="0079374B" w:rsidP="0079374B">
            <w:pPr>
              <w:spacing w:line="240" w:lineRule="auto"/>
              <w:ind w:firstLine="0"/>
              <w:jc w:val="left"/>
              <w:rPr>
                <w:rFonts w:ascii="Times New Roman" w:hAnsi="Times New Roman" w:cs="Times New Roman"/>
                <w:color w:val="000000"/>
                <w:sz w:val="22"/>
                <w:szCs w:val="24"/>
              </w:rPr>
            </w:pPr>
            <w:r w:rsidRPr="0079374B">
              <w:rPr>
                <w:rFonts w:ascii="Times New Roman" w:hAnsi="Times New Roman" w:cs="Times New Roman"/>
                <w:color w:val="000000"/>
                <w:sz w:val="22"/>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41" w:type="dxa"/>
          </w:tcPr>
          <w:p w:rsidR="0079374B" w:rsidRPr="0079374B" w:rsidRDefault="0079374B" w:rsidP="00364D6A">
            <w:pPr>
              <w:spacing w:line="240" w:lineRule="auto"/>
              <w:ind w:firstLine="0"/>
              <w:jc w:val="center"/>
              <w:rPr>
                <w:rFonts w:ascii="Times New Roman" w:hAnsi="Times New Roman" w:cs="Times New Roman"/>
                <w:color w:val="000000"/>
                <w:sz w:val="22"/>
                <w:szCs w:val="24"/>
              </w:rPr>
            </w:pPr>
            <w:r w:rsidRPr="0079374B">
              <w:rPr>
                <w:rFonts w:ascii="Times New Roman" w:hAnsi="Times New Roman" w:cs="Times New Roman"/>
                <w:color w:val="000000"/>
                <w:sz w:val="22"/>
                <w:szCs w:val="24"/>
              </w:rPr>
              <w:t>12.0</w:t>
            </w:r>
          </w:p>
        </w:tc>
      </w:tr>
      <w:tr w:rsidR="0079374B" w:rsidRPr="00CA3C07" w:rsidTr="003058D1">
        <w:tc>
          <w:tcPr>
            <w:tcW w:w="2641" w:type="dxa"/>
          </w:tcPr>
          <w:p w:rsidR="0079374B" w:rsidRPr="0079374B" w:rsidRDefault="0079374B" w:rsidP="0079374B">
            <w:pPr>
              <w:spacing w:line="240" w:lineRule="auto"/>
              <w:ind w:firstLine="0"/>
              <w:jc w:val="left"/>
              <w:rPr>
                <w:rFonts w:ascii="Times New Roman" w:hAnsi="Times New Roman" w:cs="Times New Roman"/>
                <w:color w:val="000000"/>
                <w:sz w:val="22"/>
                <w:szCs w:val="24"/>
              </w:rPr>
            </w:pPr>
            <w:r w:rsidRPr="0079374B">
              <w:rPr>
                <w:rFonts w:ascii="Times New Roman" w:hAnsi="Times New Roman" w:cs="Times New Roman"/>
                <w:color w:val="000000"/>
                <w:sz w:val="22"/>
                <w:szCs w:val="24"/>
              </w:rPr>
              <w:t>Ритуальная деятельность</w:t>
            </w:r>
          </w:p>
        </w:tc>
        <w:tc>
          <w:tcPr>
            <w:tcW w:w="5714" w:type="dxa"/>
          </w:tcPr>
          <w:p w:rsidR="0079374B" w:rsidRPr="0079374B" w:rsidRDefault="0079374B" w:rsidP="0079374B">
            <w:pPr>
              <w:spacing w:line="240" w:lineRule="auto"/>
              <w:ind w:firstLine="0"/>
              <w:jc w:val="left"/>
              <w:rPr>
                <w:rFonts w:ascii="Times New Roman" w:hAnsi="Times New Roman" w:cs="Times New Roman"/>
                <w:color w:val="000000"/>
                <w:sz w:val="22"/>
                <w:szCs w:val="24"/>
              </w:rPr>
            </w:pPr>
            <w:r w:rsidRPr="0079374B">
              <w:rPr>
                <w:rFonts w:ascii="Times New Roman" w:hAnsi="Times New Roman" w:cs="Times New Roman"/>
                <w:color w:val="000000"/>
                <w:sz w:val="22"/>
                <w:szCs w:val="24"/>
              </w:rPr>
              <w:t>Размещение кладбищ, крематориев и мест захоронения;</w:t>
            </w:r>
          </w:p>
          <w:p w:rsidR="0079374B" w:rsidRPr="0079374B" w:rsidRDefault="0079374B" w:rsidP="0079374B">
            <w:pPr>
              <w:spacing w:line="240" w:lineRule="auto"/>
              <w:ind w:firstLine="0"/>
              <w:jc w:val="left"/>
              <w:rPr>
                <w:rFonts w:ascii="Times New Roman" w:hAnsi="Times New Roman" w:cs="Times New Roman"/>
                <w:color w:val="000000"/>
                <w:sz w:val="22"/>
                <w:szCs w:val="24"/>
              </w:rPr>
            </w:pPr>
            <w:r w:rsidRPr="0079374B">
              <w:rPr>
                <w:rFonts w:ascii="Times New Roman" w:hAnsi="Times New Roman" w:cs="Times New Roman"/>
                <w:color w:val="000000"/>
                <w:sz w:val="22"/>
                <w:szCs w:val="24"/>
              </w:rPr>
              <w:t>размещение соответствующих культовых сооружений</w:t>
            </w:r>
          </w:p>
        </w:tc>
        <w:tc>
          <w:tcPr>
            <w:tcW w:w="1941" w:type="dxa"/>
          </w:tcPr>
          <w:p w:rsidR="0079374B" w:rsidRPr="0079374B" w:rsidRDefault="0079374B" w:rsidP="00364D6A">
            <w:pPr>
              <w:spacing w:line="240" w:lineRule="auto"/>
              <w:ind w:firstLine="0"/>
              <w:jc w:val="center"/>
              <w:rPr>
                <w:rFonts w:ascii="Times New Roman" w:hAnsi="Times New Roman" w:cs="Times New Roman"/>
                <w:color w:val="000000"/>
                <w:sz w:val="22"/>
                <w:szCs w:val="24"/>
              </w:rPr>
            </w:pPr>
            <w:r w:rsidRPr="0079374B">
              <w:rPr>
                <w:rFonts w:ascii="Times New Roman" w:hAnsi="Times New Roman" w:cs="Times New Roman"/>
                <w:color w:val="000000"/>
                <w:sz w:val="22"/>
                <w:szCs w:val="24"/>
              </w:rPr>
              <w:t>12.1</w:t>
            </w:r>
          </w:p>
        </w:tc>
      </w:tr>
      <w:tr w:rsidR="0079374B" w:rsidRPr="00CA3C07" w:rsidTr="003058D1">
        <w:tc>
          <w:tcPr>
            <w:tcW w:w="2641" w:type="dxa"/>
          </w:tcPr>
          <w:p w:rsidR="0079374B" w:rsidRPr="0079374B" w:rsidRDefault="0079374B" w:rsidP="0079374B">
            <w:pPr>
              <w:spacing w:line="240" w:lineRule="auto"/>
              <w:ind w:firstLine="0"/>
              <w:jc w:val="left"/>
              <w:rPr>
                <w:rFonts w:ascii="Times New Roman" w:hAnsi="Times New Roman" w:cs="Times New Roman"/>
                <w:color w:val="000000"/>
                <w:sz w:val="22"/>
                <w:szCs w:val="24"/>
              </w:rPr>
            </w:pPr>
            <w:r w:rsidRPr="0079374B">
              <w:rPr>
                <w:rFonts w:ascii="Times New Roman" w:hAnsi="Times New Roman" w:cs="Times New Roman"/>
                <w:color w:val="000000"/>
                <w:sz w:val="22"/>
                <w:szCs w:val="24"/>
              </w:rPr>
              <w:t>Специальная деятельность</w:t>
            </w:r>
          </w:p>
        </w:tc>
        <w:tc>
          <w:tcPr>
            <w:tcW w:w="5714" w:type="dxa"/>
          </w:tcPr>
          <w:p w:rsidR="0079374B" w:rsidRPr="0079374B" w:rsidRDefault="0079374B" w:rsidP="0079374B">
            <w:pPr>
              <w:spacing w:line="240" w:lineRule="auto"/>
              <w:ind w:firstLine="0"/>
              <w:jc w:val="left"/>
              <w:rPr>
                <w:rFonts w:ascii="Times New Roman" w:hAnsi="Times New Roman" w:cs="Times New Roman"/>
                <w:color w:val="000000"/>
                <w:sz w:val="22"/>
                <w:szCs w:val="24"/>
              </w:rPr>
            </w:pPr>
            <w:r w:rsidRPr="0079374B">
              <w:rPr>
                <w:rFonts w:ascii="Times New Roman" w:hAnsi="Times New Roman" w:cs="Times New Roman"/>
                <w:color w:val="000000"/>
                <w:sz w:val="22"/>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для их вторичной переработки</w:t>
            </w:r>
          </w:p>
        </w:tc>
        <w:tc>
          <w:tcPr>
            <w:tcW w:w="1941" w:type="dxa"/>
          </w:tcPr>
          <w:p w:rsidR="0079374B" w:rsidRPr="0079374B" w:rsidRDefault="0079374B" w:rsidP="00364D6A">
            <w:pPr>
              <w:spacing w:line="240" w:lineRule="auto"/>
              <w:ind w:firstLine="0"/>
              <w:jc w:val="center"/>
              <w:rPr>
                <w:rFonts w:ascii="Times New Roman" w:hAnsi="Times New Roman" w:cs="Times New Roman"/>
                <w:color w:val="000000"/>
                <w:sz w:val="22"/>
                <w:szCs w:val="24"/>
              </w:rPr>
            </w:pPr>
            <w:r w:rsidRPr="0079374B">
              <w:rPr>
                <w:rFonts w:ascii="Times New Roman" w:hAnsi="Times New Roman" w:cs="Times New Roman"/>
                <w:color w:val="000000"/>
                <w:sz w:val="22"/>
                <w:szCs w:val="24"/>
              </w:rPr>
              <w:t>12.2</w:t>
            </w:r>
          </w:p>
        </w:tc>
      </w:tr>
      <w:tr w:rsidR="0079374B" w:rsidRPr="00CA3C07" w:rsidTr="003058D1">
        <w:tc>
          <w:tcPr>
            <w:tcW w:w="10296" w:type="dxa"/>
            <w:gridSpan w:val="3"/>
          </w:tcPr>
          <w:p w:rsidR="0079374B" w:rsidRPr="0079374B" w:rsidRDefault="0079374B" w:rsidP="00364D6A">
            <w:pPr>
              <w:spacing w:line="240" w:lineRule="auto"/>
              <w:ind w:firstLine="0"/>
              <w:jc w:val="center"/>
              <w:rPr>
                <w:rFonts w:ascii="Times New Roman" w:hAnsi="Times New Roman" w:cs="Times New Roman"/>
                <w:color w:val="000000"/>
                <w:sz w:val="22"/>
                <w:szCs w:val="24"/>
              </w:rPr>
            </w:pPr>
            <w:r w:rsidRPr="0079374B">
              <w:rPr>
                <w:rFonts w:ascii="Times New Roman" w:hAnsi="Times New Roman" w:cs="Times New Roman"/>
                <w:b/>
                <w:sz w:val="22"/>
                <w:szCs w:val="20"/>
              </w:rPr>
              <w:t>«СП-2» - зона озеленения специального назначения</w:t>
            </w:r>
          </w:p>
        </w:tc>
      </w:tr>
      <w:tr w:rsidR="00364D6A" w:rsidRPr="00CA3C07" w:rsidTr="003058D1">
        <w:tc>
          <w:tcPr>
            <w:tcW w:w="2641"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Коммунальное обслуживание</w:t>
            </w:r>
          </w:p>
        </w:tc>
        <w:tc>
          <w:tcPr>
            <w:tcW w:w="5714"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поставка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41" w:type="dxa"/>
          </w:tcPr>
          <w:p w:rsidR="00364D6A" w:rsidRPr="00364D6A" w:rsidRDefault="00364D6A" w:rsidP="00364D6A">
            <w:pPr>
              <w:spacing w:line="240" w:lineRule="auto"/>
              <w:ind w:firstLine="0"/>
              <w:jc w:val="center"/>
              <w:rPr>
                <w:rFonts w:ascii="Times New Roman" w:hAnsi="Times New Roman" w:cs="Times New Roman"/>
                <w:color w:val="000000"/>
                <w:sz w:val="22"/>
                <w:szCs w:val="24"/>
              </w:rPr>
            </w:pPr>
            <w:r w:rsidRPr="00364D6A">
              <w:rPr>
                <w:rFonts w:ascii="Times New Roman" w:hAnsi="Times New Roman" w:cs="Times New Roman"/>
                <w:color w:val="000000"/>
                <w:sz w:val="22"/>
                <w:szCs w:val="24"/>
              </w:rPr>
              <w:t>3.1</w:t>
            </w:r>
          </w:p>
        </w:tc>
      </w:tr>
      <w:tr w:rsidR="00364D6A" w:rsidRPr="00CA3C07" w:rsidTr="003058D1">
        <w:tc>
          <w:tcPr>
            <w:tcW w:w="2641"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Бытовое обслуживание</w:t>
            </w:r>
          </w:p>
        </w:tc>
        <w:tc>
          <w:tcPr>
            <w:tcW w:w="5714"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41" w:type="dxa"/>
          </w:tcPr>
          <w:p w:rsidR="00364D6A" w:rsidRPr="00364D6A" w:rsidRDefault="00364D6A" w:rsidP="00364D6A">
            <w:pPr>
              <w:spacing w:line="240" w:lineRule="auto"/>
              <w:ind w:firstLine="0"/>
              <w:jc w:val="center"/>
              <w:rPr>
                <w:rFonts w:ascii="Times New Roman" w:hAnsi="Times New Roman" w:cs="Times New Roman"/>
                <w:color w:val="000000"/>
                <w:sz w:val="22"/>
                <w:szCs w:val="24"/>
              </w:rPr>
            </w:pPr>
            <w:r w:rsidRPr="00364D6A">
              <w:rPr>
                <w:rFonts w:ascii="Times New Roman" w:hAnsi="Times New Roman" w:cs="Times New Roman"/>
                <w:color w:val="000000"/>
                <w:sz w:val="22"/>
                <w:szCs w:val="24"/>
              </w:rPr>
              <w:t>3.3</w:t>
            </w:r>
          </w:p>
        </w:tc>
      </w:tr>
      <w:tr w:rsidR="00364D6A" w:rsidRPr="00CA3C07" w:rsidTr="003058D1">
        <w:tc>
          <w:tcPr>
            <w:tcW w:w="2641"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Обеспечение научной деятельности</w:t>
            </w:r>
          </w:p>
        </w:tc>
        <w:tc>
          <w:tcPr>
            <w:tcW w:w="5714"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941" w:type="dxa"/>
          </w:tcPr>
          <w:p w:rsidR="00364D6A" w:rsidRPr="00364D6A" w:rsidRDefault="00364D6A" w:rsidP="00364D6A">
            <w:pPr>
              <w:spacing w:line="240" w:lineRule="auto"/>
              <w:ind w:firstLine="0"/>
              <w:jc w:val="center"/>
              <w:rPr>
                <w:rFonts w:ascii="Times New Roman" w:hAnsi="Times New Roman" w:cs="Times New Roman"/>
                <w:color w:val="000000"/>
                <w:sz w:val="22"/>
                <w:szCs w:val="24"/>
              </w:rPr>
            </w:pPr>
            <w:r w:rsidRPr="00364D6A">
              <w:rPr>
                <w:rFonts w:ascii="Times New Roman" w:hAnsi="Times New Roman" w:cs="Times New Roman"/>
                <w:color w:val="000000"/>
                <w:sz w:val="22"/>
                <w:szCs w:val="24"/>
              </w:rPr>
              <w:t>3.9</w:t>
            </w:r>
          </w:p>
        </w:tc>
      </w:tr>
      <w:tr w:rsidR="00364D6A" w:rsidRPr="00CA3C07" w:rsidTr="003058D1">
        <w:tc>
          <w:tcPr>
            <w:tcW w:w="2641"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Обеспечение деятельности в области гидрометеорологии и смежных с ней областях</w:t>
            </w:r>
          </w:p>
        </w:tc>
        <w:tc>
          <w:tcPr>
            <w:tcW w:w="5714"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Размещение объектов капитального строительства, предназначенных для наблюдения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941" w:type="dxa"/>
          </w:tcPr>
          <w:p w:rsidR="00364D6A" w:rsidRPr="00364D6A" w:rsidRDefault="00364D6A" w:rsidP="00364D6A">
            <w:pPr>
              <w:spacing w:line="240" w:lineRule="auto"/>
              <w:ind w:firstLine="0"/>
              <w:jc w:val="center"/>
              <w:rPr>
                <w:rFonts w:ascii="Times New Roman" w:hAnsi="Times New Roman" w:cs="Times New Roman"/>
                <w:color w:val="000000"/>
                <w:sz w:val="22"/>
                <w:szCs w:val="24"/>
              </w:rPr>
            </w:pPr>
            <w:r w:rsidRPr="00364D6A">
              <w:rPr>
                <w:rFonts w:ascii="Times New Roman" w:hAnsi="Times New Roman" w:cs="Times New Roman"/>
                <w:color w:val="000000"/>
                <w:sz w:val="22"/>
                <w:szCs w:val="24"/>
              </w:rPr>
              <w:t>3.9.1</w:t>
            </w:r>
          </w:p>
        </w:tc>
      </w:tr>
      <w:tr w:rsidR="00364D6A" w:rsidRPr="00CA3C07" w:rsidTr="003058D1">
        <w:tc>
          <w:tcPr>
            <w:tcW w:w="2641"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Магазины</w:t>
            </w:r>
          </w:p>
        </w:tc>
        <w:tc>
          <w:tcPr>
            <w:tcW w:w="5714"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41" w:type="dxa"/>
          </w:tcPr>
          <w:p w:rsidR="00364D6A" w:rsidRPr="00364D6A" w:rsidRDefault="00364D6A" w:rsidP="00364D6A">
            <w:pPr>
              <w:spacing w:line="240" w:lineRule="auto"/>
              <w:ind w:firstLine="0"/>
              <w:jc w:val="center"/>
              <w:rPr>
                <w:rFonts w:ascii="Times New Roman" w:hAnsi="Times New Roman" w:cs="Times New Roman"/>
                <w:color w:val="000000"/>
                <w:sz w:val="22"/>
                <w:szCs w:val="24"/>
              </w:rPr>
            </w:pPr>
            <w:r w:rsidRPr="00364D6A">
              <w:rPr>
                <w:rFonts w:ascii="Times New Roman" w:hAnsi="Times New Roman" w:cs="Times New Roman"/>
                <w:color w:val="000000"/>
                <w:sz w:val="22"/>
                <w:szCs w:val="24"/>
              </w:rPr>
              <w:t>4.4</w:t>
            </w:r>
          </w:p>
        </w:tc>
      </w:tr>
      <w:tr w:rsidR="00364D6A" w:rsidRPr="00CA3C07" w:rsidTr="003058D1">
        <w:tc>
          <w:tcPr>
            <w:tcW w:w="2641"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Общественное питание</w:t>
            </w:r>
          </w:p>
        </w:tc>
        <w:tc>
          <w:tcPr>
            <w:tcW w:w="5714"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41" w:type="dxa"/>
          </w:tcPr>
          <w:p w:rsidR="00364D6A" w:rsidRPr="00364D6A" w:rsidRDefault="00364D6A" w:rsidP="00364D6A">
            <w:pPr>
              <w:spacing w:line="240" w:lineRule="auto"/>
              <w:ind w:firstLine="0"/>
              <w:jc w:val="center"/>
              <w:rPr>
                <w:rFonts w:ascii="Times New Roman" w:hAnsi="Times New Roman" w:cs="Times New Roman"/>
                <w:color w:val="000000"/>
                <w:sz w:val="22"/>
                <w:szCs w:val="24"/>
              </w:rPr>
            </w:pPr>
            <w:r w:rsidRPr="00364D6A">
              <w:rPr>
                <w:rFonts w:ascii="Times New Roman" w:hAnsi="Times New Roman" w:cs="Times New Roman"/>
                <w:color w:val="000000"/>
                <w:sz w:val="22"/>
                <w:szCs w:val="24"/>
              </w:rPr>
              <w:t>4.6</w:t>
            </w:r>
          </w:p>
        </w:tc>
      </w:tr>
      <w:tr w:rsidR="00364D6A" w:rsidRPr="00CA3C07" w:rsidTr="003058D1">
        <w:tc>
          <w:tcPr>
            <w:tcW w:w="2641"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Гостиничное обслуживание</w:t>
            </w:r>
          </w:p>
        </w:tc>
        <w:tc>
          <w:tcPr>
            <w:tcW w:w="5714"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41" w:type="dxa"/>
          </w:tcPr>
          <w:p w:rsidR="00364D6A" w:rsidRPr="00364D6A" w:rsidRDefault="00364D6A" w:rsidP="00364D6A">
            <w:pPr>
              <w:spacing w:line="240" w:lineRule="auto"/>
              <w:ind w:firstLine="0"/>
              <w:jc w:val="center"/>
              <w:rPr>
                <w:rFonts w:ascii="Times New Roman" w:hAnsi="Times New Roman" w:cs="Times New Roman"/>
                <w:color w:val="000000"/>
                <w:sz w:val="22"/>
                <w:szCs w:val="24"/>
              </w:rPr>
            </w:pPr>
            <w:r w:rsidRPr="00364D6A">
              <w:rPr>
                <w:rFonts w:ascii="Times New Roman" w:hAnsi="Times New Roman" w:cs="Times New Roman"/>
                <w:color w:val="000000"/>
                <w:sz w:val="22"/>
                <w:szCs w:val="24"/>
              </w:rPr>
              <w:t>4.7</w:t>
            </w:r>
          </w:p>
        </w:tc>
      </w:tr>
      <w:tr w:rsidR="00364D6A" w:rsidRPr="00CA3C07" w:rsidTr="003058D1">
        <w:tc>
          <w:tcPr>
            <w:tcW w:w="2641"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Обслуживание автотранспорта</w:t>
            </w:r>
          </w:p>
        </w:tc>
        <w:tc>
          <w:tcPr>
            <w:tcW w:w="5714"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41" w:type="dxa"/>
          </w:tcPr>
          <w:p w:rsidR="00364D6A" w:rsidRPr="00364D6A" w:rsidRDefault="00364D6A" w:rsidP="00364D6A">
            <w:pPr>
              <w:spacing w:line="240" w:lineRule="auto"/>
              <w:ind w:firstLine="0"/>
              <w:jc w:val="center"/>
              <w:rPr>
                <w:rFonts w:ascii="Times New Roman" w:hAnsi="Times New Roman" w:cs="Times New Roman"/>
                <w:color w:val="000000"/>
                <w:sz w:val="22"/>
                <w:szCs w:val="24"/>
              </w:rPr>
            </w:pPr>
            <w:r w:rsidRPr="00364D6A">
              <w:rPr>
                <w:rFonts w:ascii="Times New Roman" w:hAnsi="Times New Roman" w:cs="Times New Roman"/>
                <w:color w:val="000000"/>
                <w:sz w:val="22"/>
                <w:szCs w:val="24"/>
              </w:rPr>
              <w:t>4.9</w:t>
            </w:r>
          </w:p>
        </w:tc>
      </w:tr>
      <w:tr w:rsidR="00364D6A" w:rsidRPr="00CA3C07" w:rsidTr="003058D1">
        <w:tc>
          <w:tcPr>
            <w:tcW w:w="2641"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Объекты придорожного сервиса</w:t>
            </w:r>
          </w:p>
        </w:tc>
        <w:tc>
          <w:tcPr>
            <w:tcW w:w="5714"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Размещение автозаправочных станций (бензиновых, газовых);</w:t>
            </w:r>
          </w:p>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предоставление гостиничных услуг в качестве придорожного сервиса;</w:t>
            </w:r>
          </w:p>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41" w:type="dxa"/>
          </w:tcPr>
          <w:p w:rsidR="00364D6A" w:rsidRPr="00364D6A" w:rsidRDefault="00364D6A" w:rsidP="00364D6A">
            <w:pPr>
              <w:spacing w:line="240" w:lineRule="auto"/>
              <w:ind w:firstLine="0"/>
              <w:jc w:val="center"/>
              <w:rPr>
                <w:rFonts w:ascii="Times New Roman" w:hAnsi="Times New Roman" w:cs="Times New Roman"/>
                <w:color w:val="000000"/>
                <w:sz w:val="22"/>
                <w:szCs w:val="24"/>
              </w:rPr>
            </w:pPr>
            <w:r w:rsidRPr="00364D6A">
              <w:rPr>
                <w:rFonts w:ascii="Times New Roman" w:hAnsi="Times New Roman" w:cs="Times New Roman"/>
                <w:color w:val="000000"/>
                <w:sz w:val="22"/>
                <w:szCs w:val="24"/>
              </w:rPr>
              <w:t>4.9.1</w:t>
            </w:r>
          </w:p>
        </w:tc>
      </w:tr>
      <w:tr w:rsidR="00364D6A" w:rsidRPr="00CA3C07" w:rsidTr="003058D1">
        <w:tc>
          <w:tcPr>
            <w:tcW w:w="2641"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Связь</w:t>
            </w:r>
          </w:p>
        </w:tc>
        <w:tc>
          <w:tcPr>
            <w:tcW w:w="5714"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5" w:history="1">
              <w:r w:rsidRPr="00364D6A">
                <w:rPr>
                  <w:rFonts w:ascii="Times New Roman" w:hAnsi="Times New Roman" w:cs="Times New Roman"/>
                  <w:color w:val="000000"/>
                  <w:sz w:val="22"/>
                  <w:szCs w:val="24"/>
                </w:rPr>
                <w:t>кодом 3.1</w:t>
              </w:r>
            </w:hyperlink>
          </w:p>
        </w:tc>
        <w:tc>
          <w:tcPr>
            <w:tcW w:w="1941" w:type="dxa"/>
          </w:tcPr>
          <w:p w:rsidR="00364D6A" w:rsidRPr="00364D6A" w:rsidRDefault="00364D6A" w:rsidP="00364D6A">
            <w:pPr>
              <w:spacing w:line="240" w:lineRule="auto"/>
              <w:ind w:firstLine="0"/>
              <w:jc w:val="center"/>
              <w:rPr>
                <w:rFonts w:ascii="Times New Roman" w:hAnsi="Times New Roman" w:cs="Times New Roman"/>
                <w:color w:val="000000"/>
                <w:sz w:val="22"/>
                <w:szCs w:val="24"/>
              </w:rPr>
            </w:pPr>
            <w:r w:rsidRPr="00364D6A">
              <w:rPr>
                <w:rFonts w:ascii="Times New Roman" w:hAnsi="Times New Roman" w:cs="Times New Roman"/>
                <w:color w:val="000000"/>
                <w:sz w:val="22"/>
                <w:szCs w:val="24"/>
              </w:rPr>
              <w:t>6.8</w:t>
            </w:r>
          </w:p>
        </w:tc>
      </w:tr>
      <w:tr w:rsidR="00364D6A" w:rsidRPr="00CA3C07" w:rsidTr="003058D1">
        <w:tc>
          <w:tcPr>
            <w:tcW w:w="2641"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Склады</w:t>
            </w:r>
          </w:p>
        </w:tc>
        <w:tc>
          <w:tcPr>
            <w:tcW w:w="5714"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41" w:type="dxa"/>
          </w:tcPr>
          <w:p w:rsidR="00364D6A" w:rsidRPr="00364D6A" w:rsidRDefault="00364D6A" w:rsidP="00364D6A">
            <w:pPr>
              <w:spacing w:line="240" w:lineRule="auto"/>
              <w:ind w:firstLine="0"/>
              <w:jc w:val="center"/>
              <w:rPr>
                <w:rFonts w:ascii="Times New Roman" w:hAnsi="Times New Roman" w:cs="Times New Roman"/>
                <w:color w:val="000000"/>
                <w:sz w:val="22"/>
                <w:szCs w:val="24"/>
              </w:rPr>
            </w:pPr>
            <w:r w:rsidRPr="00364D6A">
              <w:rPr>
                <w:rFonts w:ascii="Times New Roman" w:hAnsi="Times New Roman" w:cs="Times New Roman"/>
                <w:color w:val="000000"/>
                <w:sz w:val="22"/>
                <w:szCs w:val="24"/>
              </w:rPr>
              <w:t>6.9</w:t>
            </w:r>
          </w:p>
        </w:tc>
      </w:tr>
      <w:tr w:rsidR="00364D6A" w:rsidRPr="00CA3C07" w:rsidTr="003058D1">
        <w:tc>
          <w:tcPr>
            <w:tcW w:w="2641"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Водные объекты</w:t>
            </w:r>
          </w:p>
        </w:tc>
        <w:tc>
          <w:tcPr>
            <w:tcW w:w="5714"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Ледники, снежники, ручьи, реки, озера, болота, территориальные моря и другие поверхностные водные объекты</w:t>
            </w:r>
          </w:p>
        </w:tc>
        <w:tc>
          <w:tcPr>
            <w:tcW w:w="1941" w:type="dxa"/>
          </w:tcPr>
          <w:p w:rsidR="00364D6A" w:rsidRPr="00364D6A" w:rsidRDefault="00364D6A" w:rsidP="00364D6A">
            <w:pPr>
              <w:spacing w:line="240" w:lineRule="auto"/>
              <w:ind w:firstLine="0"/>
              <w:jc w:val="center"/>
              <w:rPr>
                <w:rFonts w:ascii="Times New Roman" w:hAnsi="Times New Roman" w:cs="Times New Roman"/>
                <w:color w:val="000000"/>
                <w:sz w:val="22"/>
                <w:szCs w:val="24"/>
              </w:rPr>
            </w:pPr>
            <w:r w:rsidRPr="00364D6A">
              <w:rPr>
                <w:rFonts w:ascii="Times New Roman" w:hAnsi="Times New Roman" w:cs="Times New Roman"/>
                <w:color w:val="000000"/>
                <w:sz w:val="22"/>
                <w:szCs w:val="24"/>
              </w:rPr>
              <w:t>11.0</w:t>
            </w:r>
          </w:p>
        </w:tc>
      </w:tr>
      <w:tr w:rsidR="00364D6A" w:rsidRPr="00CA3C07" w:rsidTr="003058D1">
        <w:tc>
          <w:tcPr>
            <w:tcW w:w="2641"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Общее пользование водными объектами</w:t>
            </w:r>
          </w:p>
        </w:tc>
        <w:tc>
          <w:tcPr>
            <w:tcW w:w="5714"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41" w:type="dxa"/>
          </w:tcPr>
          <w:p w:rsidR="00364D6A" w:rsidRPr="00364D6A" w:rsidRDefault="00364D6A" w:rsidP="00364D6A">
            <w:pPr>
              <w:spacing w:line="240" w:lineRule="auto"/>
              <w:ind w:firstLine="0"/>
              <w:jc w:val="center"/>
              <w:rPr>
                <w:rFonts w:ascii="Times New Roman" w:hAnsi="Times New Roman" w:cs="Times New Roman"/>
                <w:color w:val="000000"/>
                <w:sz w:val="22"/>
                <w:szCs w:val="24"/>
              </w:rPr>
            </w:pPr>
            <w:r w:rsidRPr="00364D6A">
              <w:rPr>
                <w:rFonts w:ascii="Times New Roman" w:hAnsi="Times New Roman" w:cs="Times New Roman"/>
                <w:color w:val="000000"/>
                <w:sz w:val="22"/>
                <w:szCs w:val="24"/>
              </w:rPr>
              <w:t>11.1</w:t>
            </w:r>
          </w:p>
        </w:tc>
      </w:tr>
      <w:tr w:rsidR="00364D6A" w:rsidRPr="00CA3C07" w:rsidTr="003058D1">
        <w:tc>
          <w:tcPr>
            <w:tcW w:w="2641"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Земельные участки (территории) общего пользования</w:t>
            </w:r>
          </w:p>
        </w:tc>
        <w:tc>
          <w:tcPr>
            <w:tcW w:w="5714"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41" w:type="dxa"/>
          </w:tcPr>
          <w:p w:rsidR="00364D6A" w:rsidRPr="00364D6A" w:rsidRDefault="00364D6A" w:rsidP="00364D6A">
            <w:pPr>
              <w:spacing w:line="240" w:lineRule="auto"/>
              <w:ind w:firstLine="0"/>
              <w:jc w:val="center"/>
              <w:rPr>
                <w:rFonts w:ascii="Times New Roman" w:hAnsi="Times New Roman" w:cs="Times New Roman"/>
                <w:color w:val="000000"/>
                <w:sz w:val="22"/>
                <w:szCs w:val="24"/>
              </w:rPr>
            </w:pPr>
            <w:r w:rsidRPr="00364D6A">
              <w:rPr>
                <w:rFonts w:ascii="Times New Roman" w:hAnsi="Times New Roman" w:cs="Times New Roman"/>
                <w:color w:val="000000"/>
                <w:sz w:val="22"/>
                <w:szCs w:val="24"/>
              </w:rPr>
              <w:t>12.0</w:t>
            </w:r>
          </w:p>
        </w:tc>
      </w:tr>
      <w:tr w:rsidR="00364D6A" w:rsidRPr="00CA3C07" w:rsidTr="003058D1">
        <w:tc>
          <w:tcPr>
            <w:tcW w:w="2641"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Запас</w:t>
            </w:r>
          </w:p>
        </w:tc>
        <w:tc>
          <w:tcPr>
            <w:tcW w:w="5714" w:type="dxa"/>
          </w:tcPr>
          <w:p w:rsidR="00364D6A" w:rsidRPr="00364D6A" w:rsidRDefault="00364D6A" w:rsidP="00364D6A">
            <w:pPr>
              <w:spacing w:line="240" w:lineRule="auto"/>
              <w:ind w:firstLine="0"/>
              <w:jc w:val="left"/>
              <w:rPr>
                <w:rFonts w:ascii="Times New Roman" w:hAnsi="Times New Roman" w:cs="Times New Roman"/>
                <w:color w:val="000000"/>
                <w:sz w:val="22"/>
                <w:szCs w:val="24"/>
              </w:rPr>
            </w:pPr>
            <w:r w:rsidRPr="00364D6A">
              <w:rPr>
                <w:rFonts w:ascii="Times New Roman" w:hAnsi="Times New Roman" w:cs="Times New Roman"/>
                <w:color w:val="000000"/>
                <w:sz w:val="22"/>
                <w:szCs w:val="24"/>
              </w:rPr>
              <w:t>Отсутствие хозяйственной деятельности</w:t>
            </w:r>
          </w:p>
        </w:tc>
        <w:tc>
          <w:tcPr>
            <w:tcW w:w="1941" w:type="dxa"/>
          </w:tcPr>
          <w:p w:rsidR="00364D6A" w:rsidRPr="00364D6A" w:rsidRDefault="00364D6A" w:rsidP="00364D6A">
            <w:pPr>
              <w:spacing w:line="240" w:lineRule="auto"/>
              <w:ind w:firstLine="0"/>
              <w:jc w:val="center"/>
              <w:rPr>
                <w:rFonts w:ascii="Times New Roman" w:hAnsi="Times New Roman" w:cs="Times New Roman"/>
                <w:color w:val="000000"/>
                <w:sz w:val="22"/>
                <w:szCs w:val="24"/>
              </w:rPr>
            </w:pPr>
            <w:r w:rsidRPr="00364D6A">
              <w:rPr>
                <w:rFonts w:ascii="Times New Roman" w:hAnsi="Times New Roman" w:cs="Times New Roman"/>
                <w:color w:val="000000"/>
                <w:sz w:val="22"/>
                <w:szCs w:val="24"/>
              </w:rPr>
              <w:t>12.3</w:t>
            </w:r>
          </w:p>
        </w:tc>
      </w:tr>
    </w:tbl>
    <w:p w:rsidR="0079374B" w:rsidRPr="00D40D33" w:rsidRDefault="0079374B" w:rsidP="00FD1FAB">
      <w:pPr>
        <w:spacing w:line="240" w:lineRule="auto"/>
        <w:ind w:firstLine="360"/>
        <w:rPr>
          <w:rFonts w:ascii="Times New Roman" w:hAnsi="Times New Roman" w:cs="Times New Roman"/>
          <w:color w:val="000000"/>
          <w:sz w:val="24"/>
          <w:szCs w:val="24"/>
        </w:rPr>
      </w:pPr>
    </w:p>
    <w:p w:rsidR="0028719A" w:rsidRPr="00E72A77" w:rsidRDefault="00E72A77" w:rsidP="0028719A">
      <w:pPr>
        <w:spacing w:line="240" w:lineRule="auto"/>
        <w:rPr>
          <w:rFonts w:ascii="Times New Roman" w:hAnsi="Times New Roman" w:cs="Times New Roman"/>
          <w:b/>
          <w:bCs/>
          <w:sz w:val="24"/>
        </w:rPr>
      </w:pPr>
      <w:r w:rsidRPr="00E72A77">
        <w:rPr>
          <w:rFonts w:ascii="Times New Roman" w:hAnsi="Times New Roman" w:cs="Times New Roman"/>
          <w:b/>
          <w:bCs/>
          <w:sz w:val="24"/>
        </w:rPr>
        <w:t>3</w:t>
      </w:r>
      <w:r w:rsidR="0028719A" w:rsidRPr="00E72A77">
        <w:rPr>
          <w:rFonts w:ascii="Times New Roman" w:hAnsi="Times New Roman" w:cs="Times New Roman"/>
          <w:b/>
          <w:bCs/>
          <w:sz w:val="24"/>
        </w:rPr>
        <w:t>.Градостроительные регламенты зон специального назначения в части предельных параметров разрешенного строительства, реконструкции объектов капитального строительства</w:t>
      </w:r>
    </w:p>
    <w:p w:rsidR="0028719A" w:rsidRPr="00E72A77" w:rsidRDefault="0028719A" w:rsidP="0028719A">
      <w:pPr>
        <w:spacing w:line="240" w:lineRule="auto"/>
        <w:rPr>
          <w:rFonts w:ascii="Times New Roman" w:hAnsi="Times New Roman" w:cs="Times New Roman"/>
          <w:sz w:val="24"/>
        </w:rPr>
      </w:pPr>
      <w:r w:rsidRPr="00E72A77">
        <w:rPr>
          <w:rFonts w:ascii="Times New Roman" w:hAnsi="Times New Roman" w:cs="Times New Roman"/>
          <w:sz w:val="24"/>
        </w:rPr>
        <w:t>1). Площадь земельного участка кладбища — не более 40 га.</w:t>
      </w:r>
    </w:p>
    <w:p w:rsidR="0028719A" w:rsidRPr="00E72A77" w:rsidRDefault="0028719A" w:rsidP="0028719A">
      <w:pPr>
        <w:spacing w:line="240" w:lineRule="auto"/>
        <w:rPr>
          <w:rFonts w:ascii="Times New Roman" w:hAnsi="Times New Roman" w:cs="Times New Roman"/>
          <w:sz w:val="24"/>
        </w:rPr>
      </w:pPr>
      <w:r w:rsidRPr="00E72A77">
        <w:rPr>
          <w:rFonts w:ascii="Times New Roman" w:hAnsi="Times New Roman" w:cs="Times New Roman"/>
          <w:bCs/>
          <w:sz w:val="24"/>
        </w:rPr>
        <w:t xml:space="preserve"> 2). </w:t>
      </w:r>
      <w:r w:rsidRPr="00E72A77">
        <w:rPr>
          <w:rFonts w:ascii="Times New Roman" w:hAnsi="Times New Roman" w:cs="Times New Roman"/>
          <w:sz w:val="24"/>
        </w:rPr>
        <w:t>Ограничения и параметры использования земельных участков и объектов капитального строительства в зоне «СП-1» определяются согласно техническим регламентам, в соответствии с проектом планировки, региональными и местными нормативами градостроительного проектирования, следующими нормативными документами:</w:t>
      </w:r>
    </w:p>
    <w:p w:rsidR="0028719A" w:rsidRPr="00E72A77" w:rsidRDefault="0028719A" w:rsidP="0028719A">
      <w:pPr>
        <w:spacing w:line="240" w:lineRule="auto"/>
        <w:rPr>
          <w:rFonts w:ascii="Times New Roman" w:hAnsi="Times New Roman" w:cs="Times New Roman"/>
          <w:sz w:val="24"/>
        </w:rPr>
      </w:pPr>
      <w:r w:rsidRPr="00E72A77">
        <w:rPr>
          <w:rFonts w:ascii="Times New Roman" w:hAnsi="Times New Roman" w:cs="Times New Roman"/>
          <w:sz w:val="24"/>
        </w:rPr>
        <w:t xml:space="preserve">   -СанПиН 2.1.1279-03 «Гигиенические требования к размещению, устройству и содержанию кладбищ, зданий и сооружений похоронного назначения»;</w:t>
      </w:r>
    </w:p>
    <w:p w:rsidR="0028719A" w:rsidRPr="00E72A77" w:rsidRDefault="0028719A" w:rsidP="0028719A">
      <w:pPr>
        <w:spacing w:line="240" w:lineRule="auto"/>
        <w:rPr>
          <w:rFonts w:ascii="Times New Roman" w:hAnsi="Times New Roman" w:cs="Times New Roman"/>
          <w:sz w:val="24"/>
        </w:rPr>
      </w:pPr>
      <w:r w:rsidRPr="00E72A77">
        <w:rPr>
          <w:rFonts w:ascii="Times New Roman" w:hAnsi="Times New Roman" w:cs="Times New Roman"/>
          <w:sz w:val="24"/>
        </w:rPr>
        <w:t xml:space="preserve">   -СанПиН 2.2.1/2.1.1.1200-03 «Санитарно-защитные зоны и санитарная классификация предприятий, сооружений и иных объектов»;</w:t>
      </w:r>
    </w:p>
    <w:p w:rsidR="0028719A" w:rsidRPr="00E72A77" w:rsidRDefault="0028719A" w:rsidP="0028719A">
      <w:pPr>
        <w:spacing w:line="240" w:lineRule="auto"/>
        <w:rPr>
          <w:rFonts w:ascii="Times New Roman" w:hAnsi="Times New Roman" w:cs="Times New Roman"/>
          <w:sz w:val="24"/>
        </w:rPr>
      </w:pPr>
      <w:r w:rsidRPr="00E72A77">
        <w:rPr>
          <w:rFonts w:ascii="Times New Roman" w:hAnsi="Times New Roman" w:cs="Times New Roman"/>
          <w:sz w:val="24"/>
        </w:rPr>
        <w:t xml:space="preserve">   - СП 42.13330.2011 «Градостроительство. Планировка и застройка городских и сельских поселений».</w:t>
      </w:r>
    </w:p>
    <w:p w:rsidR="0028719A" w:rsidRPr="00E72A77" w:rsidRDefault="0028719A" w:rsidP="0028719A">
      <w:pPr>
        <w:spacing w:line="240" w:lineRule="auto"/>
        <w:rPr>
          <w:rFonts w:ascii="Times New Roman" w:hAnsi="Times New Roman" w:cs="Times New Roman"/>
          <w:sz w:val="24"/>
        </w:rPr>
      </w:pPr>
      <w:r w:rsidRPr="00E72A77">
        <w:rPr>
          <w:rFonts w:ascii="Times New Roman" w:hAnsi="Times New Roman" w:cs="Times New Roman"/>
          <w:bCs/>
          <w:sz w:val="24"/>
        </w:rPr>
        <w:t xml:space="preserve">  3). </w:t>
      </w:r>
      <w:r w:rsidRPr="00E72A77">
        <w:rPr>
          <w:rFonts w:ascii="Times New Roman" w:hAnsi="Times New Roman" w:cs="Times New Roman"/>
          <w:sz w:val="24"/>
        </w:rPr>
        <w:t>Минимальные и максимальные параметры земельных участков объектов капитального строительства не регламентируются.</w:t>
      </w:r>
    </w:p>
    <w:p w:rsidR="0028719A" w:rsidRPr="00E72A77" w:rsidRDefault="0028719A" w:rsidP="0028719A">
      <w:pPr>
        <w:spacing w:line="240" w:lineRule="auto"/>
        <w:ind w:firstLine="120"/>
        <w:rPr>
          <w:rFonts w:ascii="Times New Roman" w:hAnsi="Times New Roman" w:cs="Times New Roman"/>
          <w:sz w:val="24"/>
        </w:rPr>
      </w:pPr>
      <w:r w:rsidRPr="00E72A77">
        <w:rPr>
          <w:rFonts w:ascii="Times New Roman" w:hAnsi="Times New Roman" w:cs="Times New Roman"/>
          <w:bCs/>
          <w:sz w:val="24"/>
        </w:rPr>
        <w:t>4).</w:t>
      </w:r>
      <w:r w:rsidRPr="00E72A77">
        <w:rPr>
          <w:rFonts w:ascii="Times New Roman" w:hAnsi="Times New Roman" w:cs="Times New Roman"/>
          <w:sz w:val="24"/>
        </w:rPr>
        <w:t xml:space="preserve"> Коэффициент озеленения для зон «СП-1», «СП-2» - не менее 50%.</w:t>
      </w:r>
    </w:p>
    <w:p w:rsidR="0028719A" w:rsidRPr="00E72A77" w:rsidRDefault="0028719A" w:rsidP="0028719A">
      <w:pPr>
        <w:spacing w:line="240" w:lineRule="auto"/>
        <w:rPr>
          <w:rFonts w:ascii="Times New Roman" w:hAnsi="Times New Roman" w:cs="Times New Roman"/>
          <w:sz w:val="24"/>
        </w:rPr>
      </w:pPr>
      <w:r w:rsidRPr="00E72A77">
        <w:rPr>
          <w:rFonts w:ascii="Times New Roman" w:hAnsi="Times New Roman" w:cs="Times New Roman"/>
          <w:bCs/>
          <w:sz w:val="24"/>
        </w:rPr>
        <w:t xml:space="preserve">  5).</w:t>
      </w:r>
      <w:r w:rsidRPr="00E72A77">
        <w:rPr>
          <w:rFonts w:ascii="Times New Roman" w:hAnsi="Times New Roman" w:cs="Times New Roman"/>
          <w:sz w:val="24"/>
        </w:rPr>
        <w:t xml:space="preserve"> Коэффициент застройки земельных участков — не регламентируется.</w:t>
      </w:r>
    </w:p>
    <w:p w:rsidR="0028719A" w:rsidRPr="00E72A77" w:rsidRDefault="0028719A" w:rsidP="0028719A">
      <w:pPr>
        <w:spacing w:line="240" w:lineRule="auto"/>
        <w:rPr>
          <w:rFonts w:ascii="Times New Roman" w:hAnsi="Times New Roman" w:cs="Times New Roman"/>
          <w:sz w:val="24"/>
        </w:rPr>
      </w:pPr>
      <w:r w:rsidRPr="00E72A77">
        <w:rPr>
          <w:rFonts w:ascii="Times New Roman" w:hAnsi="Times New Roman" w:cs="Times New Roman"/>
          <w:bCs/>
          <w:sz w:val="24"/>
        </w:rPr>
        <w:t xml:space="preserve">  6).</w:t>
      </w:r>
      <w:r w:rsidRPr="00E72A77">
        <w:rPr>
          <w:rFonts w:ascii="Times New Roman" w:hAnsi="Times New Roman" w:cs="Times New Roman"/>
          <w:sz w:val="24"/>
        </w:rPr>
        <w:t xml:space="preserve"> Расстояния от зданий до границ земельного участка со стороны красной линии улиц — в соответствии с проектом планировки, региональными и местными нормативами градостроительного проектирования.</w:t>
      </w:r>
    </w:p>
    <w:p w:rsidR="0028719A" w:rsidRPr="00E72A77" w:rsidRDefault="0028719A" w:rsidP="0028719A">
      <w:pPr>
        <w:spacing w:line="240" w:lineRule="auto"/>
        <w:rPr>
          <w:rFonts w:ascii="Times New Roman" w:hAnsi="Times New Roman" w:cs="Times New Roman"/>
          <w:sz w:val="24"/>
        </w:rPr>
      </w:pPr>
      <w:r w:rsidRPr="00E72A77">
        <w:rPr>
          <w:rFonts w:ascii="Times New Roman" w:hAnsi="Times New Roman" w:cs="Times New Roman"/>
          <w:bCs/>
          <w:sz w:val="24"/>
        </w:rPr>
        <w:t xml:space="preserve">  7)</w:t>
      </w:r>
      <w:r w:rsidRPr="00E72A77">
        <w:rPr>
          <w:rFonts w:ascii="Times New Roman" w:hAnsi="Times New Roman" w:cs="Times New Roman"/>
          <w:sz w:val="24"/>
        </w:rPr>
        <w:t>. Расстояния между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28719A" w:rsidRPr="00E72A77" w:rsidRDefault="0028719A" w:rsidP="0028719A">
      <w:pPr>
        <w:spacing w:line="240" w:lineRule="auto"/>
        <w:rPr>
          <w:rFonts w:ascii="Times New Roman" w:hAnsi="Times New Roman" w:cs="Times New Roman"/>
          <w:sz w:val="24"/>
        </w:rPr>
      </w:pPr>
      <w:r w:rsidRPr="00E72A77">
        <w:rPr>
          <w:rFonts w:ascii="Times New Roman" w:hAnsi="Times New Roman" w:cs="Times New Roman"/>
          <w:bCs/>
          <w:sz w:val="24"/>
        </w:rPr>
        <w:t xml:space="preserve">  8).</w:t>
      </w:r>
      <w:r w:rsidRPr="00E72A77">
        <w:rPr>
          <w:rFonts w:ascii="Times New Roman" w:hAnsi="Times New Roman" w:cs="Times New Roman"/>
          <w:sz w:val="24"/>
        </w:rPr>
        <w:t xml:space="preserve"> Высота зданий определяется проектом планировки, региональными и местными нормативами градостроительного проектирования и требованиями охраны историко-культурного наследия населенного пункта. </w:t>
      </w:r>
    </w:p>
    <w:p w:rsidR="0028719A" w:rsidRPr="00E72A77" w:rsidRDefault="0028719A" w:rsidP="0028719A">
      <w:pPr>
        <w:spacing w:line="240" w:lineRule="auto"/>
        <w:rPr>
          <w:rFonts w:ascii="Times New Roman" w:hAnsi="Times New Roman" w:cs="Times New Roman"/>
          <w:sz w:val="24"/>
        </w:rPr>
      </w:pPr>
      <w:r w:rsidRPr="00E72A77">
        <w:rPr>
          <w:rFonts w:ascii="Times New Roman" w:hAnsi="Times New Roman" w:cs="Times New Roman"/>
          <w:bCs/>
          <w:sz w:val="24"/>
        </w:rPr>
        <w:t xml:space="preserve">  9).</w:t>
      </w:r>
      <w:r w:rsidRPr="00E72A77">
        <w:rPr>
          <w:rFonts w:ascii="Times New Roman" w:hAnsi="Times New Roman" w:cs="Times New Roman"/>
          <w:sz w:val="24"/>
        </w:rPr>
        <w:t xml:space="preserve"> Высота ограждения земельного участка — 2,0 м.</w:t>
      </w:r>
    </w:p>
    <w:p w:rsidR="00EE36DB" w:rsidRPr="00D40D33" w:rsidRDefault="00EE36DB" w:rsidP="00FD1FAB">
      <w:pPr>
        <w:spacing w:line="240" w:lineRule="auto"/>
        <w:ind w:firstLine="360"/>
        <w:rPr>
          <w:rFonts w:ascii="Times New Roman" w:hAnsi="Times New Roman" w:cs="Times New Roman"/>
          <w:b/>
          <w:color w:val="000000"/>
          <w:sz w:val="24"/>
          <w:szCs w:val="24"/>
        </w:rPr>
      </w:pPr>
    </w:p>
    <w:p w:rsidR="008A0CCF" w:rsidRPr="008A0CCF" w:rsidRDefault="007C5F96" w:rsidP="008A0CCF">
      <w:pPr>
        <w:spacing w:before="119" w:after="119"/>
        <w:rPr>
          <w:rFonts w:ascii="Times New Roman" w:hAnsi="Times New Roman" w:cs="Times New Roman"/>
          <w:b/>
          <w:sz w:val="24"/>
        </w:rPr>
      </w:pPr>
      <w:r w:rsidRPr="005073EF">
        <w:rPr>
          <w:rFonts w:ascii="Times New Roman" w:hAnsi="Times New Roman" w:cs="Times New Roman"/>
          <w:b/>
          <w:color w:val="000000"/>
          <w:sz w:val="24"/>
          <w:szCs w:val="24"/>
        </w:rPr>
        <w:t>5</w:t>
      </w:r>
      <w:r w:rsidR="00C3161F" w:rsidRPr="00D40D33">
        <w:rPr>
          <w:rFonts w:ascii="Times New Roman" w:hAnsi="Times New Roman" w:cs="Times New Roman"/>
          <w:b/>
          <w:color w:val="000000"/>
          <w:sz w:val="24"/>
          <w:szCs w:val="24"/>
        </w:rPr>
        <w:t>9</w:t>
      </w:r>
      <w:r w:rsidR="00834DE7" w:rsidRPr="00D40D33">
        <w:rPr>
          <w:rFonts w:ascii="Times New Roman" w:hAnsi="Times New Roman" w:cs="Times New Roman"/>
          <w:b/>
          <w:color w:val="000000"/>
          <w:sz w:val="24"/>
          <w:szCs w:val="24"/>
        </w:rPr>
        <w:t xml:space="preserve">.7. </w:t>
      </w:r>
      <w:r w:rsidR="008A0CCF" w:rsidRPr="008A0CCF">
        <w:rPr>
          <w:rFonts w:ascii="Times New Roman" w:hAnsi="Times New Roman" w:cs="Times New Roman"/>
          <w:b/>
          <w:sz w:val="24"/>
        </w:rPr>
        <w:t>Градостроительные регламенты зоны сельскохозяйственного использования</w:t>
      </w:r>
      <w:r w:rsidR="008A0CCF">
        <w:rPr>
          <w:rFonts w:ascii="Times New Roman" w:hAnsi="Times New Roman" w:cs="Times New Roman"/>
          <w:b/>
          <w:sz w:val="24"/>
        </w:rPr>
        <w:t xml:space="preserve"> (С)</w:t>
      </w:r>
    </w:p>
    <w:p w:rsidR="008A0CCF" w:rsidRPr="008A0CCF" w:rsidRDefault="008A0CCF" w:rsidP="008A0CCF">
      <w:pPr>
        <w:spacing w:after="119"/>
        <w:rPr>
          <w:rFonts w:ascii="Times New Roman" w:hAnsi="Times New Roman" w:cs="Times New Roman"/>
          <w:sz w:val="24"/>
        </w:rPr>
      </w:pPr>
      <w:r w:rsidRPr="008A0CCF">
        <w:rPr>
          <w:rFonts w:ascii="Times New Roman" w:hAnsi="Times New Roman" w:cs="Times New Roman"/>
          <w:sz w:val="24"/>
        </w:rPr>
        <w:t>1. Зона «С-1» выделена для обеспечения правовых условий использования земельных участков и объектов капитального строительства, включает в себя все виды сельскохозяйственной деятельности и объекты сельскохозяйственного назначения.</w:t>
      </w:r>
    </w:p>
    <w:p w:rsidR="00EE36DB" w:rsidRPr="008A0CCF" w:rsidRDefault="008A0CCF" w:rsidP="008A0CCF">
      <w:pPr>
        <w:spacing w:line="240" w:lineRule="auto"/>
        <w:ind w:firstLine="360"/>
        <w:rPr>
          <w:rFonts w:ascii="Times New Roman" w:hAnsi="Times New Roman" w:cs="Times New Roman"/>
          <w:b/>
          <w:color w:val="000000"/>
          <w:sz w:val="40"/>
          <w:szCs w:val="24"/>
        </w:rPr>
      </w:pPr>
      <w:r w:rsidRPr="008A0CCF">
        <w:rPr>
          <w:rFonts w:ascii="Times New Roman" w:hAnsi="Times New Roman" w:cs="Times New Roman"/>
          <w:bCs/>
          <w:sz w:val="24"/>
        </w:rPr>
        <w:t xml:space="preserve">2. </w:t>
      </w:r>
      <w:r w:rsidRPr="008A0CCF">
        <w:rPr>
          <w:rFonts w:ascii="Times New Roman" w:hAnsi="Times New Roman" w:cs="Times New Roman"/>
          <w:sz w:val="24"/>
        </w:rPr>
        <w:t>Вид функционального использования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проектной документации по планировке территории в установленном действующим законодательством порядке.</w:t>
      </w:r>
    </w:p>
    <w:p w:rsidR="008A0CCF" w:rsidRDefault="008A0CCF" w:rsidP="008A0CCF">
      <w:pPr>
        <w:spacing w:before="119" w:after="119" w:line="240" w:lineRule="auto"/>
        <w:ind w:firstLine="284"/>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3</w:t>
      </w:r>
      <w:r w:rsidRPr="00D73BAF">
        <w:rPr>
          <w:rFonts w:ascii="Times New Roman" w:hAnsi="Times New Roman" w:cs="Times New Roman"/>
          <w:b/>
          <w:color w:val="000000"/>
          <w:sz w:val="24"/>
          <w:szCs w:val="24"/>
        </w:rPr>
        <w:t xml:space="preserve">. Градостроительные регламенты </w:t>
      </w:r>
      <w:r>
        <w:rPr>
          <w:rFonts w:ascii="Times New Roman" w:hAnsi="Times New Roman" w:cs="Times New Roman"/>
          <w:b/>
          <w:color w:val="000000"/>
          <w:sz w:val="24"/>
          <w:szCs w:val="24"/>
        </w:rPr>
        <w:t xml:space="preserve">зоны </w:t>
      </w:r>
      <w:r w:rsidRPr="008A0CCF">
        <w:rPr>
          <w:rFonts w:ascii="Times New Roman" w:hAnsi="Times New Roman" w:cs="Times New Roman"/>
          <w:b/>
          <w:sz w:val="24"/>
        </w:rPr>
        <w:t>сельскохозяйственного использования</w:t>
      </w:r>
      <w:r w:rsidRPr="00D73BAF">
        <w:rPr>
          <w:rFonts w:ascii="Times New Roman" w:hAnsi="Times New Roman" w:cs="Times New Roman"/>
          <w:b/>
          <w:color w:val="000000"/>
          <w:sz w:val="24"/>
          <w:szCs w:val="24"/>
        </w:rPr>
        <w:t xml:space="preserve"> в части видов разрешенного использования</w:t>
      </w:r>
    </w:p>
    <w:p w:rsidR="008A0CCF" w:rsidRPr="00367BF4" w:rsidRDefault="00BE0BA6" w:rsidP="008A0CCF">
      <w:pPr>
        <w:spacing w:line="240" w:lineRule="auto"/>
        <w:ind w:firstLine="360"/>
        <w:rPr>
          <w:rFonts w:ascii="Times New Roman" w:hAnsi="Times New Roman" w:cs="Times New Roman"/>
          <w:b/>
          <w:color w:val="000000"/>
          <w:sz w:val="24"/>
          <w:szCs w:val="24"/>
        </w:rPr>
      </w:pPr>
      <w:r>
        <w:rPr>
          <w:rFonts w:ascii="Times New Roman" w:hAnsi="Times New Roman" w:cs="Times New Roman"/>
          <w:color w:val="000000"/>
          <w:sz w:val="24"/>
          <w:szCs w:val="24"/>
        </w:rPr>
        <w:t>3</w:t>
      </w:r>
      <w:r w:rsidR="008A0CCF">
        <w:rPr>
          <w:rFonts w:ascii="Times New Roman" w:hAnsi="Times New Roman" w:cs="Times New Roman"/>
          <w:color w:val="000000"/>
          <w:sz w:val="24"/>
          <w:szCs w:val="24"/>
        </w:rPr>
        <w:t xml:space="preserve">.1 Основные виды </w:t>
      </w:r>
      <w:r w:rsidR="008A0CCF" w:rsidRPr="00D40D33">
        <w:rPr>
          <w:rFonts w:ascii="Times New Roman" w:hAnsi="Times New Roman" w:cs="Times New Roman"/>
          <w:color w:val="000000"/>
          <w:sz w:val="24"/>
          <w:szCs w:val="24"/>
        </w:rPr>
        <w:t xml:space="preserve">разрешенного использования в </w:t>
      </w:r>
      <w:r w:rsidR="008A0CCF">
        <w:rPr>
          <w:rFonts w:ascii="Times New Roman" w:hAnsi="Times New Roman" w:cs="Times New Roman"/>
          <w:color w:val="000000"/>
          <w:sz w:val="24"/>
          <w:szCs w:val="24"/>
        </w:rPr>
        <w:t xml:space="preserve">зонах </w:t>
      </w:r>
      <w:r w:rsidR="008A0CCF" w:rsidRPr="008A0CCF">
        <w:rPr>
          <w:rFonts w:ascii="Times New Roman" w:hAnsi="Times New Roman" w:cs="Times New Roman"/>
          <w:sz w:val="24"/>
        </w:rPr>
        <w:t>сельскохозяйственного использования</w:t>
      </w:r>
      <w:r w:rsidR="008A0CCF">
        <w:rPr>
          <w:rFonts w:ascii="Times New Roman" w:hAnsi="Times New Roman" w:cs="Times New Roman"/>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4"/>
        <w:gridCol w:w="5526"/>
        <w:gridCol w:w="1920"/>
      </w:tblGrid>
      <w:tr w:rsidR="008A0CCF" w:rsidRPr="00CA3C07" w:rsidTr="00562641">
        <w:tc>
          <w:tcPr>
            <w:tcW w:w="2624" w:type="dxa"/>
            <w:vAlign w:val="center"/>
          </w:tcPr>
          <w:p w:rsidR="008A0CCF" w:rsidRPr="00CA3C07" w:rsidRDefault="008A0CCF"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Наименование вида разрешенного использования земельного участка</w:t>
            </w:r>
          </w:p>
        </w:tc>
        <w:tc>
          <w:tcPr>
            <w:tcW w:w="5526" w:type="dxa"/>
            <w:vAlign w:val="center"/>
          </w:tcPr>
          <w:p w:rsidR="008A0CCF" w:rsidRPr="00CA3C07" w:rsidRDefault="008A0CCF"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Описание вида разрешенного использования земельного участка</w:t>
            </w:r>
          </w:p>
        </w:tc>
        <w:tc>
          <w:tcPr>
            <w:tcW w:w="1920" w:type="dxa"/>
            <w:vAlign w:val="center"/>
          </w:tcPr>
          <w:p w:rsidR="008A0CCF" w:rsidRPr="00CA3C07" w:rsidRDefault="008A0CCF"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Код (числовое обозначение) вида разрешенного использования земельного участка</w:t>
            </w:r>
          </w:p>
        </w:tc>
      </w:tr>
      <w:tr w:rsidR="008A0CCF" w:rsidRPr="00CA3C07" w:rsidTr="00562641">
        <w:tc>
          <w:tcPr>
            <w:tcW w:w="10070" w:type="dxa"/>
            <w:gridSpan w:val="3"/>
            <w:vAlign w:val="center"/>
          </w:tcPr>
          <w:p w:rsidR="008A0CCF" w:rsidRPr="008A0CCF" w:rsidRDefault="008A0CCF" w:rsidP="003058D1">
            <w:pPr>
              <w:spacing w:line="240" w:lineRule="auto"/>
              <w:ind w:firstLine="0"/>
              <w:jc w:val="center"/>
              <w:rPr>
                <w:rFonts w:ascii="Times New Roman" w:hAnsi="Times New Roman" w:cs="Times New Roman"/>
                <w:color w:val="000000"/>
                <w:sz w:val="22"/>
                <w:szCs w:val="24"/>
              </w:rPr>
            </w:pPr>
            <w:r w:rsidRPr="008A0CCF">
              <w:rPr>
                <w:rFonts w:ascii="Times New Roman" w:hAnsi="Times New Roman" w:cs="Times New Roman"/>
                <w:b/>
                <w:bCs/>
                <w:sz w:val="22"/>
                <w:szCs w:val="20"/>
              </w:rPr>
              <w:t>«С-1» - зона сельскохозяйственного использования</w:t>
            </w:r>
          </w:p>
        </w:tc>
      </w:tr>
      <w:tr w:rsidR="008A0CCF" w:rsidRPr="00CA3C07" w:rsidTr="00562641">
        <w:tc>
          <w:tcPr>
            <w:tcW w:w="2624" w:type="dxa"/>
          </w:tcPr>
          <w:p w:rsidR="008A0CCF" w:rsidRPr="00D07649" w:rsidRDefault="008A0CCF"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Сельскохозяйственное использование</w:t>
            </w:r>
          </w:p>
        </w:tc>
        <w:tc>
          <w:tcPr>
            <w:tcW w:w="5526" w:type="dxa"/>
          </w:tcPr>
          <w:p w:rsidR="008A0CCF" w:rsidRPr="00D07649" w:rsidRDefault="008A0CCF"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Ведение сельского хозяйства.</w:t>
            </w:r>
          </w:p>
          <w:p w:rsidR="008A0CCF" w:rsidRPr="00D07649" w:rsidRDefault="008A0CCF"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 xml:space="preserve">Содержание данного вида разрешенного использования включает в себя содержание видов разрешенного использования с </w:t>
            </w:r>
            <w:hyperlink w:anchor="Par44" w:history="1">
              <w:r w:rsidRPr="00D07649">
                <w:rPr>
                  <w:rFonts w:ascii="Times New Roman" w:hAnsi="Times New Roman" w:cs="Times New Roman"/>
                  <w:color w:val="000000"/>
                  <w:sz w:val="22"/>
                  <w:szCs w:val="24"/>
                </w:rPr>
                <w:t>кодами 1.1</w:t>
              </w:r>
            </w:hyperlink>
            <w:r w:rsidRPr="00D07649">
              <w:rPr>
                <w:rFonts w:ascii="Times New Roman" w:hAnsi="Times New Roman" w:cs="Times New Roman"/>
                <w:color w:val="000000"/>
                <w:sz w:val="22"/>
                <w:szCs w:val="24"/>
              </w:rPr>
              <w:t xml:space="preserve"> - </w:t>
            </w:r>
            <w:hyperlink w:anchor="Par108" w:history="1">
              <w:r w:rsidRPr="00D07649">
                <w:rPr>
                  <w:rFonts w:ascii="Times New Roman" w:hAnsi="Times New Roman" w:cs="Times New Roman"/>
                  <w:color w:val="000000"/>
                  <w:sz w:val="22"/>
                  <w:szCs w:val="24"/>
                </w:rPr>
                <w:t>1.18</w:t>
              </w:r>
            </w:hyperlink>
            <w:r w:rsidRPr="00D07649">
              <w:rPr>
                <w:rFonts w:ascii="Times New Roman" w:hAnsi="Times New Roman" w:cs="Times New Roman"/>
                <w:color w:val="000000"/>
                <w:sz w:val="22"/>
                <w:szCs w:val="24"/>
              </w:rPr>
              <w:t>, в том числе размещение зданий и сооружений, используемых для хранения и переработки сельскохозяйственной продукции</w:t>
            </w:r>
          </w:p>
        </w:tc>
        <w:tc>
          <w:tcPr>
            <w:tcW w:w="1920" w:type="dxa"/>
          </w:tcPr>
          <w:p w:rsidR="008A0CCF" w:rsidRPr="00D07649" w:rsidRDefault="008A0CCF" w:rsidP="00D07649">
            <w:pPr>
              <w:spacing w:line="240" w:lineRule="auto"/>
              <w:ind w:firstLine="0"/>
              <w:jc w:val="center"/>
              <w:rPr>
                <w:rFonts w:ascii="Times New Roman" w:hAnsi="Times New Roman" w:cs="Times New Roman"/>
                <w:color w:val="000000"/>
                <w:sz w:val="22"/>
                <w:szCs w:val="24"/>
              </w:rPr>
            </w:pPr>
            <w:r w:rsidRPr="00D07649">
              <w:rPr>
                <w:rFonts w:ascii="Times New Roman" w:hAnsi="Times New Roman" w:cs="Times New Roman"/>
                <w:color w:val="000000"/>
                <w:sz w:val="22"/>
                <w:szCs w:val="24"/>
              </w:rPr>
              <w:t>1.0</w:t>
            </w:r>
          </w:p>
        </w:tc>
      </w:tr>
      <w:tr w:rsidR="008A0CCF" w:rsidRPr="00CA3C07" w:rsidTr="00562641">
        <w:tc>
          <w:tcPr>
            <w:tcW w:w="2624" w:type="dxa"/>
          </w:tcPr>
          <w:p w:rsidR="008A0CCF" w:rsidRPr="00D07649" w:rsidRDefault="008A0CCF"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Обеспечение деятельности в области гидрометеорологии и смежных с ней областях</w:t>
            </w:r>
          </w:p>
        </w:tc>
        <w:tc>
          <w:tcPr>
            <w:tcW w:w="5526" w:type="dxa"/>
          </w:tcPr>
          <w:p w:rsidR="008A0CCF" w:rsidRPr="00D07649" w:rsidRDefault="008A0CCF"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Размещение объектов капитального строительства, предназначенных для наблюдения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920" w:type="dxa"/>
          </w:tcPr>
          <w:p w:rsidR="008A0CCF" w:rsidRPr="00D07649" w:rsidRDefault="008A0CCF" w:rsidP="00D07649">
            <w:pPr>
              <w:spacing w:line="240" w:lineRule="auto"/>
              <w:ind w:firstLine="0"/>
              <w:jc w:val="center"/>
              <w:rPr>
                <w:rFonts w:ascii="Times New Roman" w:hAnsi="Times New Roman" w:cs="Times New Roman"/>
                <w:color w:val="000000"/>
                <w:sz w:val="22"/>
                <w:szCs w:val="24"/>
              </w:rPr>
            </w:pPr>
            <w:r w:rsidRPr="00D07649">
              <w:rPr>
                <w:rFonts w:ascii="Times New Roman" w:hAnsi="Times New Roman" w:cs="Times New Roman"/>
                <w:color w:val="000000"/>
                <w:sz w:val="22"/>
                <w:szCs w:val="24"/>
              </w:rPr>
              <w:t>3.9.1</w:t>
            </w:r>
          </w:p>
        </w:tc>
      </w:tr>
      <w:tr w:rsidR="008A0CCF" w:rsidRPr="00CA3C07" w:rsidTr="00562641">
        <w:tc>
          <w:tcPr>
            <w:tcW w:w="2624" w:type="dxa"/>
          </w:tcPr>
          <w:p w:rsidR="008A0CCF" w:rsidRPr="00D07649" w:rsidRDefault="008A0CCF"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Обслуживание автотранспорта</w:t>
            </w:r>
          </w:p>
        </w:tc>
        <w:tc>
          <w:tcPr>
            <w:tcW w:w="5526" w:type="dxa"/>
          </w:tcPr>
          <w:p w:rsidR="008A0CCF" w:rsidRPr="00D07649" w:rsidRDefault="008A0CCF"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20" w:type="dxa"/>
          </w:tcPr>
          <w:p w:rsidR="008A0CCF" w:rsidRPr="00D07649" w:rsidRDefault="008A0CCF" w:rsidP="00D07649">
            <w:pPr>
              <w:spacing w:line="240" w:lineRule="auto"/>
              <w:ind w:firstLine="0"/>
              <w:jc w:val="center"/>
              <w:rPr>
                <w:rFonts w:ascii="Times New Roman" w:hAnsi="Times New Roman" w:cs="Times New Roman"/>
                <w:color w:val="000000"/>
                <w:sz w:val="22"/>
                <w:szCs w:val="24"/>
              </w:rPr>
            </w:pPr>
            <w:r w:rsidRPr="00D07649">
              <w:rPr>
                <w:rFonts w:ascii="Times New Roman" w:hAnsi="Times New Roman" w:cs="Times New Roman"/>
                <w:color w:val="000000"/>
                <w:sz w:val="22"/>
                <w:szCs w:val="24"/>
              </w:rPr>
              <w:t>4.9</w:t>
            </w:r>
          </w:p>
        </w:tc>
      </w:tr>
      <w:tr w:rsidR="008A0CCF" w:rsidRPr="00CA3C07" w:rsidTr="00562641">
        <w:tc>
          <w:tcPr>
            <w:tcW w:w="2624" w:type="dxa"/>
          </w:tcPr>
          <w:p w:rsidR="008A0CCF" w:rsidRPr="00D07649" w:rsidRDefault="008A0CCF"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Связь</w:t>
            </w:r>
          </w:p>
        </w:tc>
        <w:tc>
          <w:tcPr>
            <w:tcW w:w="5526" w:type="dxa"/>
          </w:tcPr>
          <w:p w:rsidR="008A0CCF" w:rsidRPr="00D07649" w:rsidRDefault="008A0CCF"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5" w:history="1">
              <w:r w:rsidRPr="00D07649">
                <w:rPr>
                  <w:rFonts w:ascii="Times New Roman" w:hAnsi="Times New Roman" w:cs="Times New Roman"/>
                  <w:color w:val="000000"/>
                  <w:sz w:val="22"/>
                  <w:szCs w:val="24"/>
                </w:rPr>
                <w:t>кодом 3.1</w:t>
              </w:r>
            </w:hyperlink>
          </w:p>
        </w:tc>
        <w:tc>
          <w:tcPr>
            <w:tcW w:w="1920" w:type="dxa"/>
          </w:tcPr>
          <w:p w:rsidR="008A0CCF" w:rsidRPr="00D07649" w:rsidRDefault="008A0CCF" w:rsidP="00D07649">
            <w:pPr>
              <w:spacing w:line="240" w:lineRule="auto"/>
              <w:ind w:firstLine="0"/>
              <w:jc w:val="center"/>
              <w:rPr>
                <w:rFonts w:ascii="Times New Roman" w:hAnsi="Times New Roman" w:cs="Times New Roman"/>
                <w:color w:val="000000"/>
                <w:sz w:val="22"/>
                <w:szCs w:val="24"/>
              </w:rPr>
            </w:pPr>
            <w:r w:rsidRPr="00D07649">
              <w:rPr>
                <w:rFonts w:ascii="Times New Roman" w:hAnsi="Times New Roman" w:cs="Times New Roman"/>
                <w:color w:val="000000"/>
                <w:sz w:val="22"/>
                <w:szCs w:val="24"/>
              </w:rPr>
              <w:t>6.8</w:t>
            </w:r>
          </w:p>
        </w:tc>
      </w:tr>
      <w:tr w:rsidR="008A0CCF" w:rsidRPr="00CA3C07" w:rsidTr="00562641">
        <w:tc>
          <w:tcPr>
            <w:tcW w:w="2624" w:type="dxa"/>
          </w:tcPr>
          <w:p w:rsidR="008A0CCF" w:rsidRPr="00D07649" w:rsidRDefault="008A0CCF"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Склады</w:t>
            </w:r>
          </w:p>
        </w:tc>
        <w:tc>
          <w:tcPr>
            <w:tcW w:w="5526" w:type="dxa"/>
          </w:tcPr>
          <w:p w:rsidR="008A0CCF" w:rsidRPr="00D07649" w:rsidRDefault="008A0CCF"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20" w:type="dxa"/>
          </w:tcPr>
          <w:p w:rsidR="008A0CCF" w:rsidRPr="00D07649" w:rsidRDefault="008A0CCF" w:rsidP="00D07649">
            <w:pPr>
              <w:spacing w:line="240" w:lineRule="auto"/>
              <w:ind w:firstLine="0"/>
              <w:jc w:val="center"/>
              <w:rPr>
                <w:rFonts w:ascii="Times New Roman" w:hAnsi="Times New Roman" w:cs="Times New Roman"/>
                <w:color w:val="000000"/>
                <w:sz w:val="22"/>
                <w:szCs w:val="24"/>
              </w:rPr>
            </w:pPr>
            <w:r w:rsidRPr="00D07649">
              <w:rPr>
                <w:rFonts w:ascii="Times New Roman" w:hAnsi="Times New Roman" w:cs="Times New Roman"/>
                <w:color w:val="000000"/>
                <w:sz w:val="22"/>
                <w:szCs w:val="24"/>
              </w:rPr>
              <w:t>6.9</w:t>
            </w:r>
          </w:p>
        </w:tc>
      </w:tr>
      <w:tr w:rsidR="008A0CCF" w:rsidRPr="00CA3C07" w:rsidTr="00562641">
        <w:tc>
          <w:tcPr>
            <w:tcW w:w="2624" w:type="dxa"/>
          </w:tcPr>
          <w:p w:rsidR="008A0CCF" w:rsidRPr="00D07649" w:rsidRDefault="008A0CCF"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Автомобильный транспорт</w:t>
            </w:r>
          </w:p>
        </w:tc>
        <w:tc>
          <w:tcPr>
            <w:tcW w:w="5526" w:type="dxa"/>
          </w:tcPr>
          <w:p w:rsidR="008A0CCF" w:rsidRPr="00D07649" w:rsidRDefault="008A0CCF"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 xml:space="preserve">Размещение автомобильных дорог и технически связанных с ними сооружений; </w:t>
            </w:r>
          </w:p>
          <w:p w:rsidR="008A0CCF" w:rsidRPr="00D07649" w:rsidRDefault="008A0CCF"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A0CCF" w:rsidRPr="00D07649" w:rsidRDefault="008A0CCF"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20" w:type="dxa"/>
          </w:tcPr>
          <w:p w:rsidR="008A0CCF" w:rsidRPr="00D07649" w:rsidRDefault="008A0CCF" w:rsidP="00D07649">
            <w:pPr>
              <w:spacing w:line="240" w:lineRule="auto"/>
              <w:ind w:firstLine="0"/>
              <w:jc w:val="center"/>
              <w:rPr>
                <w:rFonts w:ascii="Times New Roman" w:hAnsi="Times New Roman" w:cs="Times New Roman"/>
                <w:color w:val="000000"/>
                <w:sz w:val="22"/>
                <w:szCs w:val="24"/>
              </w:rPr>
            </w:pPr>
            <w:r w:rsidRPr="00D07649">
              <w:rPr>
                <w:rFonts w:ascii="Times New Roman" w:hAnsi="Times New Roman" w:cs="Times New Roman"/>
                <w:color w:val="000000"/>
                <w:sz w:val="22"/>
                <w:szCs w:val="24"/>
              </w:rPr>
              <w:t>7.2</w:t>
            </w:r>
          </w:p>
        </w:tc>
      </w:tr>
      <w:tr w:rsidR="008A0CCF" w:rsidRPr="00CA3C07" w:rsidTr="00562641">
        <w:tc>
          <w:tcPr>
            <w:tcW w:w="2624" w:type="dxa"/>
          </w:tcPr>
          <w:p w:rsidR="008A0CCF" w:rsidRPr="00D07649" w:rsidRDefault="008A0CCF"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Водный транспорт</w:t>
            </w:r>
          </w:p>
        </w:tc>
        <w:tc>
          <w:tcPr>
            <w:tcW w:w="5526" w:type="dxa"/>
          </w:tcPr>
          <w:p w:rsidR="008A0CCF" w:rsidRPr="00D07649" w:rsidRDefault="008A0CCF"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920" w:type="dxa"/>
          </w:tcPr>
          <w:p w:rsidR="008A0CCF" w:rsidRPr="00D07649" w:rsidRDefault="008A0CCF" w:rsidP="00D07649">
            <w:pPr>
              <w:spacing w:line="240" w:lineRule="auto"/>
              <w:ind w:firstLine="0"/>
              <w:jc w:val="center"/>
              <w:rPr>
                <w:rFonts w:ascii="Times New Roman" w:hAnsi="Times New Roman" w:cs="Times New Roman"/>
                <w:color w:val="000000"/>
                <w:sz w:val="22"/>
                <w:szCs w:val="24"/>
              </w:rPr>
            </w:pPr>
            <w:r w:rsidRPr="00D07649">
              <w:rPr>
                <w:rFonts w:ascii="Times New Roman" w:hAnsi="Times New Roman" w:cs="Times New Roman"/>
                <w:color w:val="000000"/>
                <w:sz w:val="22"/>
                <w:szCs w:val="24"/>
              </w:rPr>
              <w:t>7.3</w:t>
            </w:r>
          </w:p>
        </w:tc>
      </w:tr>
      <w:tr w:rsidR="008A0CCF" w:rsidRPr="00CA3C07" w:rsidTr="00562641">
        <w:tc>
          <w:tcPr>
            <w:tcW w:w="2624" w:type="dxa"/>
          </w:tcPr>
          <w:p w:rsidR="008A0CCF" w:rsidRPr="00D07649" w:rsidRDefault="008A0CCF"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Трубопроводный транспорт</w:t>
            </w:r>
          </w:p>
        </w:tc>
        <w:tc>
          <w:tcPr>
            <w:tcW w:w="5526" w:type="dxa"/>
          </w:tcPr>
          <w:p w:rsidR="008A0CCF" w:rsidRPr="00D07649" w:rsidRDefault="008A0CCF"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20" w:type="dxa"/>
          </w:tcPr>
          <w:p w:rsidR="008A0CCF" w:rsidRPr="00D07649" w:rsidRDefault="008A0CCF" w:rsidP="00D07649">
            <w:pPr>
              <w:spacing w:line="240" w:lineRule="auto"/>
              <w:ind w:firstLine="0"/>
              <w:jc w:val="center"/>
              <w:rPr>
                <w:rFonts w:ascii="Times New Roman" w:hAnsi="Times New Roman" w:cs="Times New Roman"/>
                <w:color w:val="000000"/>
                <w:sz w:val="22"/>
                <w:szCs w:val="24"/>
              </w:rPr>
            </w:pPr>
            <w:r w:rsidRPr="00D07649">
              <w:rPr>
                <w:rFonts w:ascii="Times New Roman" w:hAnsi="Times New Roman" w:cs="Times New Roman"/>
                <w:color w:val="000000"/>
                <w:sz w:val="22"/>
                <w:szCs w:val="24"/>
              </w:rPr>
              <w:t>7.5</w:t>
            </w:r>
          </w:p>
        </w:tc>
      </w:tr>
      <w:tr w:rsidR="00D07649" w:rsidRPr="00CA3C07" w:rsidTr="00562641">
        <w:tc>
          <w:tcPr>
            <w:tcW w:w="2624" w:type="dxa"/>
          </w:tcPr>
          <w:p w:rsidR="00D07649" w:rsidRPr="00D07649" w:rsidRDefault="00D07649"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Гидротехнические сооружения</w:t>
            </w:r>
          </w:p>
        </w:tc>
        <w:tc>
          <w:tcPr>
            <w:tcW w:w="5526" w:type="dxa"/>
          </w:tcPr>
          <w:p w:rsidR="00D07649" w:rsidRPr="00D07649" w:rsidRDefault="00D07649"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920" w:type="dxa"/>
          </w:tcPr>
          <w:p w:rsidR="00D07649" w:rsidRPr="00D07649" w:rsidRDefault="00D07649" w:rsidP="00D07649">
            <w:pPr>
              <w:spacing w:line="240" w:lineRule="auto"/>
              <w:ind w:firstLine="0"/>
              <w:jc w:val="center"/>
              <w:rPr>
                <w:rFonts w:ascii="Times New Roman" w:hAnsi="Times New Roman" w:cs="Times New Roman"/>
                <w:color w:val="000000"/>
                <w:sz w:val="22"/>
                <w:szCs w:val="24"/>
              </w:rPr>
            </w:pPr>
            <w:r w:rsidRPr="00D07649">
              <w:rPr>
                <w:rFonts w:ascii="Times New Roman" w:hAnsi="Times New Roman" w:cs="Times New Roman"/>
                <w:color w:val="000000"/>
                <w:sz w:val="22"/>
                <w:szCs w:val="24"/>
              </w:rPr>
              <w:t>11.3</w:t>
            </w:r>
          </w:p>
        </w:tc>
      </w:tr>
      <w:tr w:rsidR="00D07649" w:rsidRPr="00CA3C07" w:rsidTr="00562641">
        <w:tc>
          <w:tcPr>
            <w:tcW w:w="2624" w:type="dxa"/>
          </w:tcPr>
          <w:p w:rsidR="00D07649" w:rsidRPr="00D07649" w:rsidRDefault="00D07649"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Земельные участки (территории) общего пользования</w:t>
            </w:r>
          </w:p>
        </w:tc>
        <w:tc>
          <w:tcPr>
            <w:tcW w:w="5526" w:type="dxa"/>
          </w:tcPr>
          <w:p w:rsidR="00D07649" w:rsidRPr="00D07649" w:rsidRDefault="00D07649"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20" w:type="dxa"/>
          </w:tcPr>
          <w:p w:rsidR="00D07649" w:rsidRPr="00D07649" w:rsidRDefault="00D07649" w:rsidP="00D07649">
            <w:pPr>
              <w:spacing w:line="240" w:lineRule="auto"/>
              <w:ind w:firstLine="0"/>
              <w:jc w:val="center"/>
              <w:rPr>
                <w:rFonts w:ascii="Times New Roman" w:hAnsi="Times New Roman" w:cs="Times New Roman"/>
                <w:color w:val="000000"/>
                <w:sz w:val="22"/>
                <w:szCs w:val="24"/>
              </w:rPr>
            </w:pPr>
            <w:r w:rsidRPr="00D07649">
              <w:rPr>
                <w:rFonts w:ascii="Times New Roman" w:hAnsi="Times New Roman" w:cs="Times New Roman"/>
                <w:color w:val="000000"/>
                <w:sz w:val="22"/>
                <w:szCs w:val="24"/>
              </w:rPr>
              <w:t>12.0</w:t>
            </w:r>
          </w:p>
        </w:tc>
      </w:tr>
      <w:tr w:rsidR="00D07649" w:rsidRPr="00CA3C07" w:rsidTr="00562641">
        <w:tc>
          <w:tcPr>
            <w:tcW w:w="2624" w:type="dxa"/>
          </w:tcPr>
          <w:p w:rsidR="00D07649" w:rsidRPr="00D07649" w:rsidRDefault="00D07649"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Ведение огородничества</w:t>
            </w:r>
          </w:p>
        </w:tc>
        <w:tc>
          <w:tcPr>
            <w:tcW w:w="5526" w:type="dxa"/>
          </w:tcPr>
          <w:p w:rsidR="00D07649" w:rsidRPr="00D07649" w:rsidRDefault="00D07649"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 xml:space="preserve">Осуществление деятельности, связанной с выращиванием ягодных, овощных, бахчевых или иных сельскохозяйственных культур и картофеля; </w:t>
            </w:r>
          </w:p>
          <w:p w:rsidR="00D07649" w:rsidRPr="00D07649" w:rsidRDefault="00D07649"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выращивания сельскохозяйственной продукции</w:t>
            </w:r>
          </w:p>
        </w:tc>
        <w:tc>
          <w:tcPr>
            <w:tcW w:w="1920" w:type="dxa"/>
          </w:tcPr>
          <w:p w:rsidR="00D07649" w:rsidRPr="00D07649" w:rsidRDefault="00D07649" w:rsidP="00D07649">
            <w:pPr>
              <w:spacing w:line="240" w:lineRule="auto"/>
              <w:ind w:firstLine="0"/>
              <w:jc w:val="center"/>
              <w:rPr>
                <w:rFonts w:ascii="Times New Roman" w:hAnsi="Times New Roman" w:cs="Times New Roman"/>
                <w:color w:val="000000"/>
                <w:sz w:val="22"/>
                <w:szCs w:val="24"/>
              </w:rPr>
            </w:pPr>
            <w:r w:rsidRPr="00D07649">
              <w:rPr>
                <w:rFonts w:ascii="Times New Roman" w:hAnsi="Times New Roman" w:cs="Times New Roman"/>
                <w:color w:val="000000"/>
                <w:sz w:val="22"/>
                <w:szCs w:val="24"/>
              </w:rPr>
              <w:t>13.1</w:t>
            </w:r>
          </w:p>
        </w:tc>
      </w:tr>
      <w:tr w:rsidR="00D07649" w:rsidRPr="00CA3C07" w:rsidTr="00562641">
        <w:tc>
          <w:tcPr>
            <w:tcW w:w="2624" w:type="dxa"/>
          </w:tcPr>
          <w:p w:rsidR="00D07649" w:rsidRPr="00D07649" w:rsidRDefault="00D07649"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Ведение садоводства</w:t>
            </w:r>
          </w:p>
        </w:tc>
        <w:tc>
          <w:tcPr>
            <w:tcW w:w="5526" w:type="dxa"/>
          </w:tcPr>
          <w:p w:rsidR="00D07649" w:rsidRPr="00D07649" w:rsidRDefault="00D07649"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D07649" w:rsidRPr="00D07649" w:rsidRDefault="00D07649" w:rsidP="00D07649">
            <w:pPr>
              <w:spacing w:line="240" w:lineRule="auto"/>
              <w:ind w:firstLine="0"/>
              <w:jc w:val="left"/>
              <w:rPr>
                <w:rFonts w:ascii="Times New Roman" w:hAnsi="Times New Roman" w:cs="Times New Roman"/>
                <w:color w:val="000000"/>
                <w:sz w:val="22"/>
                <w:szCs w:val="24"/>
              </w:rPr>
            </w:pPr>
            <w:r w:rsidRPr="00D07649">
              <w:rPr>
                <w:rFonts w:ascii="Times New Roman" w:hAnsi="Times New Roman" w:cs="Times New Roman"/>
                <w:color w:val="000000"/>
                <w:sz w:val="22"/>
                <w:szCs w:val="24"/>
              </w:rPr>
              <w:t xml:space="preserve">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920" w:type="dxa"/>
          </w:tcPr>
          <w:p w:rsidR="00D07649" w:rsidRPr="00D07649" w:rsidRDefault="00D07649" w:rsidP="00D07649">
            <w:pPr>
              <w:spacing w:line="240" w:lineRule="auto"/>
              <w:ind w:firstLine="0"/>
              <w:jc w:val="center"/>
              <w:rPr>
                <w:rFonts w:ascii="Times New Roman" w:hAnsi="Times New Roman" w:cs="Times New Roman"/>
                <w:color w:val="000000"/>
                <w:sz w:val="22"/>
                <w:szCs w:val="24"/>
              </w:rPr>
            </w:pPr>
            <w:r w:rsidRPr="00D07649">
              <w:rPr>
                <w:rFonts w:ascii="Times New Roman" w:hAnsi="Times New Roman" w:cs="Times New Roman"/>
                <w:color w:val="000000"/>
                <w:sz w:val="22"/>
                <w:szCs w:val="24"/>
              </w:rPr>
              <w:t>13.2</w:t>
            </w:r>
          </w:p>
        </w:tc>
      </w:tr>
    </w:tbl>
    <w:p w:rsidR="008A0CCF" w:rsidRDefault="008A0CCF" w:rsidP="00FD1FAB">
      <w:pPr>
        <w:spacing w:line="240" w:lineRule="auto"/>
        <w:ind w:firstLine="360"/>
        <w:rPr>
          <w:rFonts w:ascii="Times New Roman" w:hAnsi="Times New Roman" w:cs="Times New Roman"/>
          <w:b/>
          <w:color w:val="000000"/>
          <w:sz w:val="24"/>
          <w:szCs w:val="24"/>
        </w:rPr>
      </w:pPr>
    </w:p>
    <w:p w:rsidR="00BE0BA6" w:rsidRDefault="00BE0BA6" w:rsidP="00BE0BA6">
      <w:pPr>
        <w:spacing w:line="240" w:lineRule="auto"/>
        <w:ind w:firstLine="36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4. </w:t>
      </w:r>
      <w:r w:rsidRPr="006F2117">
        <w:rPr>
          <w:rFonts w:ascii="Times New Roman" w:hAnsi="Times New Roman" w:cs="Times New Roman"/>
          <w:b/>
          <w:color w:val="000000"/>
          <w:sz w:val="24"/>
          <w:szCs w:val="24"/>
        </w:rPr>
        <w:t xml:space="preserve">Градостроительные регламенты </w:t>
      </w:r>
      <w:r>
        <w:rPr>
          <w:rFonts w:ascii="Times New Roman" w:hAnsi="Times New Roman" w:cs="Times New Roman"/>
          <w:b/>
          <w:color w:val="000000"/>
          <w:sz w:val="24"/>
          <w:szCs w:val="24"/>
        </w:rPr>
        <w:t>зоны сельскохозяйственного использования</w:t>
      </w:r>
      <w:r w:rsidRPr="006F2117">
        <w:rPr>
          <w:rFonts w:ascii="Times New Roman" w:hAnsi="Times New Roman" w:cs="Times New Roman"/>
          <w:b/>
          <w:color w:val="000000"/>
          <w:sz w:val="24"/>
          <w:szCs w:val="24"/>
        </w:rPr>
        <w:t>в части предельных параметров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4490"/>
        <w:gridCol w:w="5184"/>
      </w:tblGrid>
      <w:tr w:rsidR="00BE0BA6" w:rsidRPr="00CA3C07" w:rsidTr="003058D1">
        <w:tc>
          <w:tcPr>
            <w:tcW w:w="622" w:type="dxa"/>
            <w:vMerge w:val="restart"/>
            <w:vAlign w:val="center"/>
          </w:tcPr>
          <w:p w:rsidR="00BE0BA6" w:rsidRPr="00CA3C07" w:rsidRDefault="00BE0BA6" w:rsidP="003058D1">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 п/п</w:t>
            </w:r>
          </w:p>
        </w:tc>
        <w:tc>
          <w:tcPr>
            <w:tcW w:w="4490" w:type="dxa"/>
            <w:vMerge w:val="restart"/>
            <w:vAlign w:val="center"/>
          </w:tcPr>
          <w:p w:rsidR="00BE0BA6" w:rsidRPr="00CA3C07" w:rsidRDefault="00BE0BA6" w:rsidP="003058D1">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Наименование параметров</w:t>
            </w:r>
          </w:p>
        </w:tc>
        <w:tc>
          <w:tcPr>
            <w:tcW w:w="5184" w:type="dxa"/>
            <w:vAlign w:val="center"/>
          </w:tcPr>
          <w:p w:rsidR="00BE0BA6" w:rsidRPr="00CA3C07" w:rsidRDefault="00BE0BA6" w:rsidP="003058D1">
            <w:pPr>
              <w:spacing w:line="240" w:lineRule="auto"/>
              <w:ind w:firstLine="0"/>
              <w:jc w:val="center"/>
              <w:rPr>
                <w:rFonts w:ascii="Times New Roman" w:hAnsi="Times New Roman" w:cs="Times New Roman"/>
                <w:b/>
                <w:color w:val="000000"/>
                <w:sz w:val="24"/>
                <w:szCs w:val="24"/>
              </w:rPr>
            </w:pPr>
            <w:r w:rsidRPr="00CA3C07">
              <w:rPr>
                <w:rFonts w:ascii="Times New Roman" w:hAnsi="Times New Roman" w:cs="Times New Roman"/>
                <w:b/>
                <w:color w:val="000000"/>
                <w:sz w:val="24"/>
                <w:szCs w:val="24"/>
              </w:rPr>
              <w:t>Территориальные зоны</w:t>
            </w:r>
          </w:p>
        </w:tc>
      </w:tr>
      <w:tr w:rsidR="00BE0BA6" w:rsidRPr="00CA3C07" w:rsidTr="003058D1">
        <w:tc>
          <w:tcPr>
            <w:tcW w:w="622" w:type="dxa"/>
            <w:vMerge/>
          </w:tcPr>
          <w:p w:rsidR="00BE0BA6" w:rsidRPr="00CA3C07" w:rsidRDefault="00BE0BA6" w:rsidP="003058D1">
            <w:pPr>
              <w:spacing w:line="240" w:lineRule="auto"/>
              <w:ind w:firstLine="0"/>
              <w:rPr>
                <w:rFonts w:ascii="Times New Roman" w:hAnsi="Times New Roman" w:cs="Times New Roman"/>
                <w:b/>
                <w:color w:val="000000"/>
                <w:sz w:val="24"/>
                <w:szCs w:val="24"/>
              </w:rPr>
            </w:pPr>
          </w:p>
        </w:tc>
        <w:tc>
          <w:tcPr>
            <w:tcW w:w="4490" w:type="dxa"/>
            <w:vMerge/>
          </w:tcPr>
          <w:p w:rsidR="00BE0BA6" w:rsidRPr="00CA3C07" w:rsidRDefault="00BE0BA6" w:rsidP="003058D1">
            <w:pPr>
              <w:spacing w:line="240" w:lineRule="auto"/>
              <w:ind w:firstLine="0"/>
              <w:rPr>
                <w:rFonts w:ascii="Times New Roman" w:hAnsi="Times New Roman" w:cs="Times New Roman"/>
                <w:b/>
                <w:color w:val="000000"/>
                <w:sz w:val="24"/>
                <w:szCs w:val="24"/>
              </w:rPr>
            </w:pPr>
          </w:p>
        </w:tc>
        <w:tc>
          <w:tcPr>
            <w:tcW w:w="5184" w:type="dxa"/>
          </w:tcPr>
          <w:p w:rsidR="00BE0BA6" w:rsidRPr="00CA3C07" w:rsidRDefault="00BE0BA6" w:rsidP="003058D1">
            <w:pPr>
              <w:spacing w:line="240" w:lineRule="auto"/>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w:t>
            </w:r>
            <w:r w:rsidRPr="00CA3C07">
              <w:rPr>
                <w:rFonts w:ascii="Times New Roman" w:hAnsi="Times New Roman" w:cs="Times New Roman"/>
                <w:b/>
                <w:color w:val="000000"/>
                <w:sz w:val="24"/>
                <w:szCs w:val="24"/>
              </w:rPr>
              <w:t>-1</w:t>
            </w:r>
          </w:p>
        </w:tc>
      </w:tr>
      <w:tr w:rsidR="00BE0BA6" w:rsidRPr="00CA3C07" w:rsidTr="003058D1">
        <w:tc>
          <w:tcPr>
            <w:tcW w:w="622" w:type="dxa"/>
            <w:vAlign w:val="center"/>
          </w:tcPr>
          <w:p w:rsidR="00BE0BA6" w:rsidRPr="00CA3C07" w:rsidRDefault="00BE0BA6"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1</w:t>
            </w:r>
          </w:p>
        </w:tc>
        <w:tc>
          <w:tcPr>
            <w:tcW w:w="4490" w:type="dxa"/>
          </w:tcPr>
          <w:p w:rsidR="00BE0BA6" w:rsidRPr="00CA3C07" w:rsidRDefault="00BE0BA6"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площадь участка (кв.м.):</w:t>
            </w:r>
          </w:p>
        </w:tc>
        <w:tc>
          <w:tcPr>
            <w:tcW w:w="5184" w:type="dxa"/>
          </w:tcPr>
          <w:p w:rsidR="00BE0BA6" w:rsidRPr="00CA3C07" w:rsidRDefault="00BE0BA6"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600/не регламентируется</w:t>
            </w:r>
          </w:p>
        </w:tc>
      </w:tr>
      <w:tr w:rsidR="00BE0BA6" w:rsidRPr="00CA3C07" w:rsidTr="003058D1">
        <w:tc>
          <w:tcPr>
            <w:tcW w:w="622" w:type="dxa"/>
            <w:vAlign w:val="center"/>
          </w:tcPr>
          <w:p w:rsidR="00BE0BA6" w:rsidRPr="00CA3C07" w:rsidRDefault="00BE0BA6"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2</w:t>
            </w:r>
          </w:p>
        </w:tc>
        <w:tc>
          <w:tcPr>
            <w:tcW w:w="4490" w:type="dxa"/>
          </w:tcPr>
          <w:p w:rsidR="00BE0BA6" w:rsidRPr="00CA3C07" w:rsidRDefault="00BE0BA6"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ширина участка по уличному фронту (м):</w:t>
            </w:r>
          </w:p>
        </w:tc>
        <w:tc>
          <w:tcPr>
            <w:tcW w:w="5184" w:type="dxa"/>
          </w:tcPr>
          <w:p w:rsidR="00BE0BA6" w:rsidRPr="00CA3C07" w:rsidRDefault="00BE0BA6"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Не регламентируется</w:t>
            </w:r>
          </w:p>
        </w:tc>
      </w:tr>
      <w:tr w:rsidR="00BE0BA6" w:rsidRPr="00CA3C07" w:rsidTr="003058D1">
        <w:tc>
          <w:tcPr>
            <w:tcW w:w="622" w:type="dxa"/>
            <w:vAlign w:val="center"/>
          </w:tcPr>
          <w:p w:rsidR="00BE0BA6" w:rsidRPr="00CA3C07" w:rsidRDefault="00BE0BA6"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3</w:t>
            </w:r>
          </w:p>
        </w:tc>
        <w:tc>
          <w:tcPr>
            <w:tcW w:w="4490" w:type="dxa"/>
          </w:tcPr>
          <w:p w:rsidR="00BE0BA6" w:rsidRPr="00CA3C07" w:rsidRDefault="00BE0BA6"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Минимальная/максимальная длина (глубина) участка (м):</w:t>
            </w:r>
          </w:p>
        </w:tc>
        <w:tc>
          <w:tcPr>
            <w:tcW w:w="5184" w:type="dxa"/>
          </w:tcPr>
          <w:p w:rsidR="00BE0BA6" w:rsidRPr="00CA3C07" w:rsidRDefault="00BE0BA6"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Не регламентируется</w:t>
            </w:r>
          </w:p>
        </w:tc>
      </w:tr>
      <w:tr w:rsidR="00BE0BA6" w:rsidRPr="00CA3C07" w:rsidTr="003058D1">
        <w:tc>
          <w:tcPr>
            <w:tcW w:w="622" w:type="dxa"/>
            <w:vAlign w:val="center"/>
          </w:tcPr>
          <w:p w:rsidR="00BE0BA6" w:rsidRPr="00CA3C07" w:rsidRDefault="00BE0BA6"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4</w:t>
            </w:r>
          </w:p>
        </w:tc>
        <w:tc>
          <w:tcPr>
            <w:tcW w:w="4490" w:type="dxa"/>
          </w:tcPr>
          <w:p w:rsidR="00BE0BA6" w:rsidRPr="00CA3C07" w:rsidRDefault="00BE0BA6"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Расстояние до красной линии улиц, не менее (м):</w:t>
            </w:r>
          </w:p>
        </w:tc>
        <w:tc>
          <w:tcPr>
            <w:tcW w:w="5184" w:type="dxa"/>
          </w:tcPr>
          <w:p w:rsidR="00BE0BA6" w:rsidRPr="00CA3C07" w:rsidRDefault="00BE0BA6"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Не регламентируется</w:t>
            </w:r>
          </w:p>
        </w:tc>
      </w:tr>
      <w:tr w:rsidR="00BE0BA6" w:rsidRPr="00CA3C07" w:rsidTr="003058D1">
        <w:tc>
          <w:tcPr>
            <w:tcW w:w="622" w:type="dxa"/>
            <w:vAlign w:val="center"/>
          </w:tcPr>
          <w:p w:rsidR="00BE0BA6" w:rsidRPr="00CA3C07" w:rsidRDefault="00BE0BA6"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5</w:t>
            </w:r>
          </w:p>
        </w:tc>
        <w:tc>
          <w:tcPr>
            <w:tcW w:w="4490" w:type="dxa"/>
          </w:tcPr>
          <w:p w:rsidR="00BE0BA6" w:rsidRPr="00CA3C07" w:rsidRDefault="00BE0BA6"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Отступы от красной линии для объектов капитального строительства существующей застройки</w:t>
            </w:r>
          </w:p>
        </w:tc>
        <w:tc>
          <w:tcPr>
            <w:tcW w:w="5184" w:type="dxa"/>
          </w:tcPr>
          <w:p w:rsidR="00BE0BA6" w:rsidRPr="00CA3C07" w:rsidRDefault="00BE0BA6" w:rsidP="003058D1">
            <w:pPr>
              <w:spacing w:line="240" w:lineRule="auto"/>
              <w:ind w:firstLine="0"/>
              <w:jc w:val="center"/>
              <w:rPr>
                <w:rFonts w:ascii="Times New Roman" w:hAnsi="Times New Roman" w:cs="Times New Roman"/>
                <w:color w:val="000000"/>
                <w:sz w:val="22"/>
                <w:szCs w:val="24"/>
              </w:rPr>
            </w:pPr>
            <w:r w:rsidRPr="00CA3C07">
              <w:rPr>
                <w:rFonts w:ascii="Times New Roman" w:hAnsi="Times New Roman" w:cs="Times New Roman"/>
                <w:color w:val="000000"/>
                <w:sz w:val="22"/>
                <w:szCs w:val="24"/>
              </w:rPr>
              <w:t>в соответствии со сложившейся линией застройки</w:t>
            </w:r>
          </w:p>
        </w:tc>
      </w:tr>
      <w:tr w:rsidR="00BE0BA6" w:rsidRPr="00CA3C07" w:rsidTr="003058D1">
        <w:tc>
          <w:tcPr>
            <w:tcW w:w="622" w:type="dxa"/>
            <w:vAlign w:val="center"/>
          </w:tcPr>
          <w:p w:rsidR="00BE0BA6" w:rsidRPr="00CA3C07" w:rsidRDefault="00BE0BA6"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6</w:t>
            </w:r>
          </w:p>
        </w:tc>
        <w:tc>
          <w:tcPr>
            <w:tcW w:w="4490" w:type="dxa"/>
          </w:tcPr>
          <w:p w:rsidR="00BE0BA6" w:rsidRPr="00CA3C07" w:rsidRDefault="00BE0BA6"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Максимальный процент застройки, %:</w:t>
            </w:r>
          </w:p>
        </w:tc>
        <w:tc>
          <w:tcPr>
            <w:tcW w:w="5184" w:type="dxa"/>
          </w:tcPr>
          <w:p w:rsidR="00BE0BA6" w:rsidRPr="00CA3C07" w:rsidRDefault="00BE0BA6"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40</w:t>
            </w:r>
          </w:p>
        </w:tc>
      </w:tr>
      <w:tr w:rsidR="00BE0BA6" w:rsidRPr="00CA3C07" w:rsidTr="003058D1">
        <w:tc>
          <w:tcPr>
            <w:tcW w:w="622" w:type="dxa"/>
            <w:vAlign w:val="center"/>
          </w:tcPr>
          <w:p w:rsidR="00BE0BA6" w:rsidRPr="00CA3C07" w:rsidRDefault="00BE0BA6"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7</w:t>
            </w:r>
          </w:p>
        </w:tc>
        <w:tc>
          <w:tcPr>
            <w:tcW w:w="4490" w:type="dxa"/>
          </w:tcPr>
          <w:p w:rsidR="00BE0BA6" w:rsidRPr="00CA3C07" w:rsidRDefault="00BE0BA6"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Минимальный процент озеленения, %:</w:t>
            </w:r>
          </w:p>
        </w:tc>
        <w:tc>
          <w:tcPr>
            <w:tcW w:w="5184" w:type="dxa"/>
          </w:tcPr>
          <w:p w:rsidR="00BE0BA6" w:rsidRPr="00CA3C07" w:rsidRDefault="00BE0BA6"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50</w:t>
            </w:r>
          </w:p>
        </w:tc>
      </w:tr>
      <w:tr w:rsidR="00BE0BA6" w:rsidRPr="00CA3C07" w:rsidTr="003058D1">
        <w:tc>
          <w:tcPr>
            <w:tcW w:w="622" w:type="dxa"/>
            <w:vAlign w:val="center"/>
          </w:tcPr>
          <w:p w:rsidR="00BE0BA6" w:rsidRPr="00CA3C07" w:rsidRDefault="00BE0BA6"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8</w:t>
            </w:r>
          </w:p>
        </w:tc>
        <w:tc>
          <w:tcPr>
            <w:tcW w:w="4490" w:type="dxa"/>
          </w:tcPr>
          <w:p w:rsidR="00BE0BA6" w:rsidRPr="00CA3C07" w:rsidRDefault="00BE0BA6"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Максимальное количество этажей:</w:t>
            </w:r>
          </w:p>
        </w:tc>
        <w:tc>
          <w:tcPr>
            <w:tcW w:w="5184" w:type="dxa"/>
          </w:tcPr>
          <w:p w:rsidR="00BE0BA6" w:rsidRPr="00CA3C07" w:rsidRDefault="00BE0BA6"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Не регламентируется</w:t>
            </w:r>
          </w:p>
        </w:tc>
      </w:tr>
      <w:tr w:rsidR="00BE0BA6" w:rsidRPr="00CA3C07" w:rsidTr="003058D1">
        <w:tc>
          <w:tcPr>
            <w:tcW w:w="622" w:type="dxa"/>
            <w:vAlign w:val="center"/>
          </w:tcPr>
          <w:p w:rsidR="00BE0BA6" w:rsidRPr="00CA3C07" w:rsidRDefault="00BE0BA6"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9</w:t>
            </w:r>
          </w:p>
        </w:tc>
        <w:tc>
          <w:tcPr>
            <w:tcW w:w="4490" w:type="dxa"/>
          </w:tcPr>
          <w:p w:rsidR="00BE0BA6" w:rsidRPr="00CA3C07" w:rsidRDefault="00BE0BA6" w:rsidP="003058D1">
            <w:pPr>
              <w:spacing w:line="240" w:lineRule="auto"/>
              <w:ind w:firstLine="0"/>
              <w:rPr>
                <w:rFonts w:ascii="Times New Roman" w:hAnsi="Times New Roman" w:cs="Times New Roman"/>
                <w:color w:val="000000"/>
                <w:sz w:val="22"/>
                <w:szCs w:val="24"/>
              </w:rPr>
            </w:pPr>
            <w:r w:rsidRPr="00CA3C07">
              <w:rPr>
                <w:rFonts w:ascii="Times New Roman" w:hAnsi="Times New Roman" w:cs="Times New Roman"/>
                <w:color w:val="000000"/>
                <w:sz w:val="22"/>
                <w:szCs w:val="24"/>
              </w:rPr>
              <w:t>Максимальная высота ограждения, м:</w:t>
            </w:r>
          </w:p>
        </w:tc>
        <w:tc>
          <w:tcPr>
            <w:tcW w:w="5184" w:type="dxa"/>
          </w:tcPr>
          <w:p w:rsidR="00BE0BA6" w:rsidRPr="00CA3C07" w:rsidRDefault="00BE0BA6" w:rsidP="003058D1">
            <w:pPr>
              <w:spacing w:line="240" w:lineRule="auto"/>
              <w:ind w:firstLine="0"/>
              <w:jc w:val="center"/>
              <w:rPr>
                <w:rFonts w:ascii="Times New Roman" w:hAnsi="Times New Roman" w:cs="Times New Roman"/>
                <w:color w:val="000000"/>
                <w:sz w:val="22"/>
                <w:szCs w:val="24"/>
              </w:rPr>
            </w:pPr>
            <w:r>
              <w:rPr>
                <w:rFonts w:ascii="Times New Roman" w:hAnsi="Times New Roman" w:cs="Times New Roman"/>
                <w:color w:val="000000"/>
                <w:sz w:val="22"/>
                <w:szCs w:val="24"/>
              </w:rPr>
              <w:t>1,8</w:t>
            </w:r>
          </w:p>
        </w:tc>
      </w:tr>
    </w:tbl>
    <w:p w:rsidR="008A0CCF" w:rsidRPr="00D40D33" w:rsidRDefault="008A0CCF" w:rsidP="00FD1FAB">
      <w:pPr>
        <w:spacing w:line="240" w:lineRule="auto"/>
        <w:ind w:firstLine="360"/>
        <w:rPr>
          <w:rFonts w:ascii="Times New Roman" w:hAnsi="Times New Roman" w:cs="Times New Roman"/>
          <w:b/>
          <w:color w:val="000000"/>
          <w:sz w:val="24"/>
          <w:szCs w:val="24"/>
        </w:rPr>
      </w:pPr>
    </w:p>
    <w:p w:rsidR="00B44DC0" w:rsidRPr="00D40D33" w:rsidRDefault="00B44DC0" w:rsidP="00B44DC0">
      <w:pPr>
        <w:pStyle w:val="align-justify1"/>
        <w:shd w:val="clear" w:color="auto" w:fill="FFFFFF"/>
        <w:spacing w:after="0"/>
        <w:ind w:left="0" w:right="0" w:firstLine="360"/>
        <w:rPr>
          <w:rFonts w:ascii="Times New Roman" w:hAnsi="Times New Roman"/>
          <w:b/>
        </w:rPr>
      </w:pPr>
    </w:p>
    <w:p w:rsidR="00B44DC0" w:rsidRPr="00D40D33" w:rsidRDefault="007C5F96" w:rsidP="00B44DC0">
      <w:pPr>
        <w:pStyle w:val="align-justify1"/>
        <w:shd w:val="clear" w:color="auto" w:fill="FFFFFF"/>
        <w:spacing w:after="0"/>
        <w:ind w:left="0" w:right="0" w:firstLine="360"/>
        <w:rPr>
          <w:rFonts w:ascii="Times New Roman" w:hAnsi="Times New Roman"/>
          <w:b/>
        </w:rPr>
      </w:pPr>
      <w:r w:rsidRPr="005073EF">
        <w:rPr>
          <w:rFonts w:ascii="Times New Roman" w:hAnsi="Times New Roman"/>
          <w:b/>
        </w:rPr>
        <w:t>5</w:t>
      </w:r>
      <w:r w:rsidR="00C3161F" w:rsidRPr="00D40D33">
        <w:rPr>
          <w:rFonts w:ascii="Times New Roman" w:hAnsi="Times New Roman"/>
          <w:b/>
        </w:rPr>
        <w:t>9</w:t>
      </w:r>
      <w:r w:rsidR="00B44DC0" w:rsidRPr="00D40D33">
        <w:rPr>
          <w:rFonts w:ascii="Times New Roman" w:hAnsi="Times New Roman"/>
          <w:b/>
        </w:rPr>
        <w:t>.8. Зоны особо охраняемых территорий (ОХ)</w:t>
      </w:r>
    </w:p>
    <w:p w:rsidR="00B44DC0" w:rsidRPr="00D40D33" w:rsidRDefault="00B44DC0" w:rsidP="00B44DC0">
      <w:pPr>
        <w:pStyle w:val="align-justify1"/>
        <w:shd w:val="clear" w:color="auto" w:fill="FFFFFF"/>
        <w:spacing w:after="0"/>
        <w:ind w:left="0" w:right="0" w:firstLine="360"/>
        <w:rPr>
          <w:rFonts w:ascii="Times New Roman" w:hAnsi="Times New Roman"/>
        </w:rPr>
      </w:pPr>
      <w:r w:rsidRPr="00D40D33">
        <w:rPr>
          <w:rFonts w:ascii="Times New Roman" w:hAnsi="Times New Roman"/>
        </w:rPr>
        <w:t>1. Зона «ОХ-1»</w:t>
      </w:r>
    </w:p>
    <w:p w:rsidR="00B44DC0" w:rsidRPr="00D40D33" w:rsidRDefault="00B44DC0" w:rsidP="00B44DC0">
      <w:pPr>
        <w:pStyle w:val="align-justify1"/>
        <w:shd w:val="clear" w:color="auto" w:fill="FFFFFF"/>
        <w:spacing w:after="0"/>
        <w:ind w:left="0" w:right="0" w:firstLine="360"/>
        <w:rPr>
          <w:rFonts w:ascii="Times New Roman" w:hAnsi="Times New Roman"/>
        </w:rPr>
      </w:pPr>
      <w:r w:rsidRPr="00D40D33">
        <w:rPr>
          <w:rFonts w:ascii="Times New Roman" w:hAnsi="Times New Roman"/>
        </w:rPr>
        <w:t>-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E06ADF" w:rsidRPr="00D40D33" w:rsidRDefault="00E06ADF" w:rsidP="00FD1FAB">
      <w:pPr>
        <w:spacing w:line="240" w:lineRule="auto"/>
        <w:ind w:firstLine="360"/>
        <w:rPr>
          <w:rFonts w:ascii="Times New Roman" w:hAnsi="Times New Roman" w:cs="Times New Roman"/>
          <w:color w:val="000000"/>
          <w:sz w:val="24"/>
          <w:szCs w:val="24"/>
        </w:rPr>
      </w:pPr>
    </w:p>
    <w:p w:rsidR="00665499" w:rsidRPr="00D40D33" w:rsidRDefault="00665499" w:rsidP="00665499">
      <w:pPr>
        <w:rPr>
          <w:color w:val="000000"/>
        </w:rPr>
      </w:pPr>
    </w:p>
    <w:p w:rsidR="0049223D" w:rsidRPr="00D40D33" w:rsidRDefault="0049223D" w:rsidP="00F71DA3">
      <w:pPr>
        <w:pStyle w:val="3"/>
        <w:widowControl/>
        <w:numPr>
          <w:ilvl w:val="0"/>
          <w:numId w:val="0"/>
        </w:numPr>
        <w:autoSpaceDE/>
        <w:autoSpaceDN/>
        <w:adjustRightInd/>
        <w:spacing w:line="240" w:lineRule="auto"/>
        <w:ind w:right="-57" w:firstLine="360"/>
        <w:jc w:val="center"/>
        <w:rPr>
          <w:rFonts w:ascii="Times New Roman" w:hAnsi="Times New Roman" w:cs="Times New Roman"/>
          <w:color w:val="000000"/>
          <w:szCs w:val="24"/>
        </w:rPr>
      </w:pPr>
      <w:r w:rsidRPr="00D40D33">
        <w:rPr>
          <w:rFonts w:ascii="Times New Roman" w:hAnsi="Times New Roman" w:cs="Times New Roman"/>
          <w:color w:val="000000"/>
          <w:szCs w:val="24"/>
        </w:rPr>
        <w:t xml:space="preserve">Статья </w:t>
      </w:r>
      <w:r w:rsidR="007C5F96" w:rsidRPr="005073EF">
        <w:rPr>
          <w:rFonts w:ascii="Times New Roman" w:hAnsi="Times New Roman" w:cs="Times New Roman"/>
          <w:color w:val="000000"/>
          <w:szCs w:val="24"/>
        </w:rPr>
        <w:t>6</w:t>
      </w:r>
      <w:r w:rsidR="003B564D">
        <w:rPr>
          <w:rFonts w:ascii="Times New Roman" w:hAnsi="Times New Roman" w:cs="Times New Roman"/>
          <w:color w:val="000000"/>
          <w:szCs w:val="24"/>
        </w:rPr>
        <w:t>0</w:t>
      </w:r>
      <w:r w:rsidRPr="00D40D33">
        <w:rPr>
          <w:rFonts w:ascii="Times New Roman" w:hAnsi="Times New Roman" w:cs="Times New Roman"/>
          <w:color w:val="000000"/>
          <w:szCs w:val="24"/>
        </w:rPr>
        <w:t>. Требования к территориям особого контроля градостроительной деятельности.</w:t>
      </w:r>
    </w:p>
    <w:p w:rsidR="0049223D" w:rsidRPr="00D40D33" w:rsidRDefault="0049223D" w:rsidP="00F71DA3">
      <w:pPr>
        <w:spacing w:line="240" w:lineRule="auto"/>
        <w:ind w:firstLine="360"/>
        <w:rPr>
          <w:rFonts w:ascii="Times New Roman" w:hAnsi="Times New Roman" w:cs="Times New Roman"/>
          <w:color w:val="000000"/>
          <w:sz w:val="24"/>
          <w:szCs w:val="24"/>
        </w:rPr>
      </w:pPr>
    </w:p>
    <w:p w:rsidR="0049223D" w:rsidRPr="00D40D33" w:rsidRDefault="0049223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1. К территориям особого контроля градостроительной деятельности относятся </w:t>
      </w:r>
      <w:r w:rsidRPr="00D40D33">
        <w:rPr>
          <w:rFonts w:ascii="Times New Roman" w:hAnsi="Times New Roman" w:cs="Times New Roman"/>
          <w:bCs/>
          <w:color w:val="000000"/>
          <w:sz w:val="24"/>
          <w:szCs w:val="24"/>
        </w:rPr>
        <w:t xml:space="preserve">территории </w:t>
      </w:r>
      <w:r w:rsidR="005A1A7D" w:rsidRPr="00D40D33">
        <w:rPr>
          <w:rFonts w:ascii="Times New Roman" w:hAnsi="Times New Roman" w:cs="Times New Roman"/>
          <w:color w:val="000000"/>
          <w:sz w:val="24"/>
          <w:szCs w:val="24"/>
        </w:rPr>
        <w:t>населенных пунктов</w:t>
      </w:r>
      <w:r w:rsidR="00D240BA" w:rsidRPr="00D40D33">
        <w:rPr>
          <w:rFonts w:ascii="Times New Roman" w:hAnsi="Times New Roman" w:cs="Times New Roman"/>
          <w:color w:val="000000"/>
          <w:sz w:val="24"/>
          <w:szCs w:val="24"/>
        </w:rPr>
        <w:t>сельского поселения</w:t>
      </w:r>
      <w:r w:rsidR="00FC496B">
        <w:rPr>
          <w:rFonts w:ascii="Times New Roman" w:hAnsi="Times New Roman" w:cs="Times New Roman"/>
          <w:color w:val="000000"/>
          <w:sz w:val="24"/>
          <w:szCs w:val="24"/>
        </w:rPr>
        <w:t>Аккузевский</w:t>
      </w:r>
      <w:r w:rsidR="00F5301A" w:rsidRPr="00D40D33">
        <w:rPr>
          <w:rFonts w:ascii="Times New Roman" w:hAnsi="Times New Roman" w:cs="Times New Roman"/>
          <w:color w:val="000000"/>
          <w:sz w:val="24"/>
          <w:szCs w:val="24"/>
        </w:rPr>
        <w:t xml:space="preserve"> сельсовет</w:t>
      </w:r>
      <w:r w:rsidR="007159A0" w:rsidRPr="00D40D33">
        <w:rPr>
          <w:rFonts w:ascii="Times New Roman" w:hAnsi="Times New Roman" w:cs="Times New Roman"/>
          <w:color w:val="000000"/>
          <w:sz w:val="24"/>
          <w:szCs w:val="24"/>
        </w:rPr>
        <w:t xml:space="preserve">муниципального района </w:t>
      </w:r>
      <w:r w:rsidR="005073EF">
        <w:rPr>
          <w:rFonts w:ascii="Times New Roman" w:hAnsi="Times New Roman" w:cs="Times New Roman"/>
          <w:color w:val="000000"/>
          <w:sz w:val="24"/>
          <w:szCs w:val="24"/>
        </w:rPr>
        <w:t>Илишевский</w:t>
      </w:r>
      <w:r w:rsidR="002D2516" w:rsidRPr="00D40D33">
        <w:rPr>
          <w:rFonts w:ascii="Times New Roman" w:hAnsi="Times New Roman" w:cs="Times New Roman"/>
          <w:color w:val="000000"/>
          <w:sz w:val="24"/>
          <w:szCs w:val="24"/>
        </w:rPr>
        <w:t xml:space="preserve"> район</w:t>
      </w:r>
      <w:r w:rsidR="00152E2C" w:rsidRPr="00D40D33">
        <w:rPr>
          <w:rFonts w:ascii="Times New Roman" w:hAnsi="Times New Roman" w:cs="Times New Roman"/>
          <w:color w:val="000000"/>
          <w:sz w:val="24"/>
          <w:szCs w:val="24"/>
        </w:rPr>
        <w:t xml:space="preserve"> Р</w:t>
      </w:r>
      <w:r w:rsidR="00DA0E93" w:rsidRPr="00D40D33">
        <w:rPr>
          <w:rFonts w:ascii="Times New Roman" w:hAnsi="Times New Roman" w:cs="Times New Roman"/>
          <w:color w:val="000000"/>
          <w:sz w:val="24"/>
          <w:szCs w:val="24"/>
        </w:rPr>
        <w:t xml:space="preserve">еспублики </w:t>
      </w:r>
      <w:r w:rsidR="00152E2C" w:rsidRPr="00D40D33">
        <w:rPr>
          <w:rFonts w:ascii="Times New Roman" w:hAnsi="Times New Roman" w:cs="Times New Roman"/>
          <w:color w:val="000000"/>
          <w:sz w:val="24"/>
          <w:szCs w:val="24"/>
        </w:rPr>
        <w:t>Б</w:t>
      </w:r>
      <w:r w:rsidR="00DA0E93" w:rsidRPr="00D40D33">
        <w:rPr>
          <w:rFonts w:ascii="Times New Roman" w:hAnsi="Times New Roman" w:cs="Times New Roman"/>
          <w:color w:val="000000"/>
          <w:sz w:val="24"/>
          <w:szCs w:val="24"/>
        </w:rPr>
        <w:t>ашкортостан</w:t>
      </w:r>
      <w:r w:rsidRPr="00D40D33">
        <w:rPr>
          <w:rFonts w:ascii="Times New Roman" w:hAnsi="Times New Roman" w:cs="Times New Roman"/>
          <w:color w:val="000000"/>
          <w:sz w:val="24"/>
          <w:szCs w:val="24"/>
        </w:rPr>
        <w:t>, имеющие важное градостроительное значение, а именно:</w:t>
      </w:r>
    </w:p>
    <w:p w:rsidR="0049223D" w:rsidRPr="00D40D33" w:rsidRDefault="0049223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-территории крупных общественно-деловых центров районного значения</w:t>
      </w:r>
    </w:p>
    <w:p w:rsidR="0049223D" w:rsidRPr="00D40D33" w:rsidRDefault="0049223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-территории вдоль дорог районного значения</w:t>
      </w:r>
    </w:p>
    <w:p w:rsidR="0049223D" w:rsidRPr="00D40D33" w:rsidRDefault="0049223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-территории в пределах визуальных зон видимости при въезде в </w:t>
      </w:r>
      <w:r w:rsidR="005E0BFB" w:rsidRPr="00D40D33">
        <w:rPr>
          <w:rFonts w:ascii="Times New Roman" w:hAnsi="Times New Roman" w:cs="Times New Roman"/>
          <w:color w:val="000000"/>
          <w:sz w:val="24"/>
          <w:szCs w:val="24"/>
        </w:rPr>
        <w:t>села</w:t>
      </w:r>
      <w:r w:rsidRPr="00D40D33">
        <w:rPr>
          <w:rFonts w:ascii="Times New Roman" w:hAnsi="Times New Roman" w:cs="Times New Roman"/>
          <w:color w:val="000000"/>
          <w:sz w:val="24"/>
          <w:szCs w:val="24"/>
        </w:rPr>
        <w:t xml:space="preserve"> по всем направлениям.</w:t>
      </w:r>
    </w:p>
    <w:p w:rsidR="0049223D" w:rsidRPr="00D40D33" w:rsidRDefault="0049223D"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126368" w:rsidRPr="00D40D33" w:rsidRDefault="00126368" w:rsidP="00F71DA3">
      <w:pPr>
        <w:spacing w:line="240" w:lineRule="auto"/>
        <w:ind w:firstLine="360"/>
        <w:jc w:val="left"/>
        <w:rPr>
          <w:rFonts w:ascii="Times New Roman" w:hAnsi="Times New Roman" w:cs="Times New Roman"/>
          <w:b/>
          <w:color w:val="000000"/>
          <w:sz w:val="24"/>
          <w:szCs w:val="24"/>
        </w:rPr>
      </w:pPr>
    </w:p>
    <w:p w:rsidR="00AE2188" w:rsidRPr="00D40D33" w:rsidRDefault="00AE2188"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007C5F96" w:rsidRPr="005073EF">
        <w:rPr>
          <w:rFonts w:ascii="Times New Roman" w:hAnsi="Times New Roman" w:cs="Times New Roman"/>
          <w:b/>
          <w:color w:val="000000"/>
          <w:sz w:val="24"/>
          <w:szCs w:val="24"/>
        </w:rPr>
        <w:t>6</w:t>
      </w:r>
      <w:r w:rsidR="003B564D">
        <w:rPr>
          <w:rFonts w:ascii="Times New Roman" w:hAnsi="Times New Roman" w:cs="Times New Roman"/>
          <w:b/>
          <w:color w:val="000000"/>
          <w:sz w:val="24"/>
          <w:szCs w:val="24"/>
        </w:rPr>
        <w:t>1</w:t>
      </w:r>
      <w:r w:rsidRPr="00D40D33">
        <w:rPr>
          <w:rFonts w:ascii="Times New Roman" w:hAnsi="Times New Roman" w:cs="Times New Roman"/>
          <w:b/>
          <w:color w:val="000000"/>
          <w:sz w:val="24"/>
          <w:szCs w:val="24"/>
        </w:rPr>
        <w:t>. Требования к зеленым насаждениям на границах соответствующих зон.</w:t>
      </w:r>
    </w:p>
    <w:p w:rsidR="001D5AA3" w:rsidRPr="00D40D33" w:rsidRDefault="001D5AA3" w:rsidP="00F71DA3">
      <w:pPr>
        <w:spacing w:line="240" w:lineRule="auto"/>
        <w:ind w:firstLine="360"/>
        <w:rPr>
          <w:rFonts w:ascii="Times New Roman" w:hAnsi="Times New Roman" w:cs="Times New Roman"/>
          <w:color w:val="000000"/>
          <w:sz w:val="24"/>
          <w:szCs w:val="24"/>
        </w:rPr>
      </w:pPr>
    </w:p>
    <w:p w:rsidR="00AE2188" w:rsidRPr="00D40D33" w:rsidRDefault="00215438"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1. </w:t>
      </w:r>
      <w:r w:rsidR="00AE2188" w:rsidRPr="00D40D33">
        <w:rPr>
          <w:rFonts w:ascii="Times New Roman" w:hAnsi="Times New Roman" w:cs="Times New Roman"/>
          <w:color w:val="000000"/>
          <w:sz w:val="24"/>
          <w:szCs w:val="24"/>
        </w:rPr>
        <w:t>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AE2188" w:rsidRPr="00D40D33" w:rsidRDefault="00AE2188"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Проектом установлено три категории природных заграждений.</w:t>
      </w:r>
    </w:p>
    <w:p w:rsidR="00AE2188" w:rsidRPr="00D40D33" w:rsidRDefault="00AE2188"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D40D33">
          <w:rPr>
            <w:rFonts w:ascii="Times New Roman" w:hAnsi="Times New Roman" w:cs="Times New Roman"/>
            <w:color w:val="000000"/>
            <w:sz w:val="24"/>
            <w:szCs w:val="24"/>
          </w:rPr>
          <w:t>10 м</w:t>
        </w:r>
      </w:smartTag>
      <w:r w:rsidRPr="00D40D33">
        <w:rPr>
          <w:rFonts w:ascii="Times New Roman" w:hAnsi="Times New Roman" w:cs="Times New Roman"/>
          <w:color w:val="000000"/>
          <w:sz w:val="24"/>
          <w:szCs w:val="24"/>
        </w:rPr>
        <w:t>.</w:t>
      </w:r>
    </w:p>
    <w:p w:rsidR="00AE2188" w:rsidRPr="00D40D33" w:rsidRDefault="00AE2188"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D40D33">
          <w:rPr>
            <w:rFonts w:ascii="Times New Roman" w:hAnsi="Times New Roman" w:cs="Times New Roman"/>
            <w:color w:val="000000"/>
            <w:sz w:val="24"/>
            <w:szCs w:val="24"/>
          </w:rPr>
          <w:t>6 м</w:t>
        </w:r>
      </w:smartTag>
      <w:r w:rsidRPr="00D40D33">
        <w:rPr>
          <w:rFonts w:ascii="Times New Roman" w:hAnsi="Times New Roman" w:cs="Times New Roman"/>
          <w:color w:val="000000"/>
          <w:sz w:val="24"/>
          <w:szCs w:val="24"/>
        </w:rPr>
        <w:t>.</w:t>
      </w:r>
    </w:p>
    <w:p w:rsidR="00AE2188" w:rsidRPr="00D40D33" w:rsidRDefault="00AE2188"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D40D33">
          <w:rPr>
            <w:rFonts w:ascii="Times New Roman" w:hAnsi="Times New Roman" w:cs="Times New Roman"/>
            <w:color w:val="000000"/>
            <w:sz w:val="24"/>
            <w:szCs w:val="24"/>
          </w:rPr>
          <w:t>3 м</w:t>
        </w:r>
      </w:smartTag>
      <w:r w:rsidRPr="00D40D33">
        <w:rPr>
          <w:rFonts w:ascii="Times New Roman" w:hAnsi="Times New Roman" w:cs="Times New Roman"/>
          <w:color w:val="000000"/>
          <w:sz w:val="24"/>
          <w:szCs w:val="24"/>
        </w:rPr>
        <w:t>.</w:t>
      </w:r>
    </w:p>
    <w:p w:rsidR="00AE2188" w:rsidRPr="00D40D33" w:rsidRDefault="00AE2188"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w:t>
      </w:r>
      <w:r w:rsidR="003058D1">
        <w:rPr>
          <w:rFonts w:ascii="Times New Roman" w:hAnsi="Times New Roman" w:cs="Times New Roman"/>
          <w:color w:val="000000"/>
          <w:sz w:val="24"/>
          <w:szCs w:val="24"/>
        </w:rPr>
        <w:t>2</w:t>
      </w:r>
      <w:r w:rsidRPr="00D40D33">
        <w:rPr>
          <w:rFonts w:ascii="Times New Roman" w:hAnsi="Times New Roman" w:cs="Times New Roman"/>
          <w:color w:val="000000"/>
          <w:sz w:val="24"/>
          <w:szCs w:val="24"/>
        </w:rPr>
        <w:t>.</w:t>
      </w:r>
    </w:p>
    <w:p w:rsidR="00AE2188" w:rsidRPr="00D40D33" w:rsidRDefault="00AE2188"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При делении на участки незастроенной территории и выделении под застройку незастроенных участков устройства заграждений не требуется.</w:t>
      </w:r>
    </w:p>
    <w:p w:rsidR="00AE2188" w:rsidRPr="00D40D33" w:rsidRDefault="00AE2188"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Определение ответственности за устройство и собственно их устройство обеспечить при застройке участков.</w:t>
      </w:r>
    </w:p>
    <w:p w:rsidR="00AE2188" w:rsidRPr="00D40D33" w:rsidRDefault="00AE2188"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Если не предусмотрено схемой деления на участки, застройщик обязан сохранить либо посадить по обе стороны всех вновь построенных улиц не менее 1 дерева на 10м уличного фасада.</w:t>
      </w:r>
    </w:p>
    <w:p w:rsidR="00EB5DD2" w:rsidRPr="00D40D33" w:rsidRDefault="00F03F82" w:rsidP="00386E6A">
      <w:pPr>
        <w:numPr>
          <w:ilvl w:val="0"/>
          <w:numId w:val="40"/>
        </w:numPr>
        <w:spacing w:line="240" w:lineRule="auto"/>
        <w:ind w:left="0"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При устройстве озеленения бремя ответственности и затрат ложится на застройщика той зоны, которая имеет более высокую относительную интенсивность</w:t>
      </w:r>
      <w:r w:rsidR="00EF7001" w:rsidRPr="00D40D33">
        <w:rPr>
          <w:rFonts w:ascii="Times New Roman" w:hAnsi="Times New Roman" w:cs="Times New Roman"/>
          <w:color w:val="000000"/>
          <w:sz w:val="24"/>
          <w:szCs w:val="24"/>
        </w:rPr>
        <w:t xml:space="preserve"> в</w:t>
      </w:r>
      <w:r w:rsidRPr="00D40D33">
        <w:rPr>
          <w:rFonts w:ascii="Times New Roman" w:hAnsi="Times New Roman" w:cs="Times New Roman"/>
          <w:color w:val="000000"/>
          <w:sz w:val="24"/>
          <w:szCs w:val="24"/>
        </w:rPr>
        <w:t xml:space="preserve"> соответствии с таблицей </w:t>
      </w:r>
      <w:r w:rsidR="003058D1">
        <w:rPr>
          <w:rFonts w:ascii="Times New Roman" w:hAnsi="Times New Roman" w:cs="Times New Roman"/>
          <w:color w:val="000000"/>
          <w:sz w:val="24"/>
          <w:szCs w:val="24"/>
        </w:rPr>
        <w:t>2</w:t>
      </w:r>
      <w:r w:rsidRPr="00D40D33">
        <w:rPr>
          <w:rFonts w:ascii="Times New Roman" w:hAnsi="Times New Roman" w:cs="Times New Roman"/>
          <w:color w:val="000000"/>
          <w:sz w:val="24"/>
          <w:szCs w:val="24"/>
        </w:rPr>
        <w:t xml:space="preserve">.  </w:t>
      </w:r>
    </w:p>
    <w:p w:rsidR="009503CD" w:rsidRPr="00D40D33" w:rsidRDefault="009503CD" w:rsidP="00F71DA3">
      <w:pPr>
        <w:spacing w:line="240" w:lineRule="auto"/>
        <w:ind w:firstLine="360"/>
        <w:rPr>
          <w:rFonts w:ascii="Times New Roman" w:hAnsi="Times New Roman" w:cs="Times New Roman"/>
          <w:color w:val="000000"/>
          <w:sz w:val="24"/>
          <w:szCs w:val="24"/>
        </w:rPr>
      </w:pPr>
    </w:p>
    <w:p w:rsidR="00665499" w:rsidRPr="005073EF" w:rsidRDefault="00665499" w:rsidP="00F71DA3">
      <w:pPr>
        <w:spacing w:line="240" w:lineRule="auto"/>
        <w:ind w:firstLine="360"/>
        <w:jc w:val="center"/>
        <w:rPr>
          <w:rFonts w:ascii="Times New Roman" w:hAnsi="Times New Roman" w:cs="Times New Roman"/>
          <w:b/>
          <w:color w:val="000000"/>
          <w:sz w:val="24"/>
          <w:szCs w:val="24"/>
        </w:rPr>
      </w:pPr>
    </w:p>
    <w:p w:rsidR="00E47666" w:rsidRPr="00D40D33" w:rsidRDefault="00E47666"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Категории </w:t>
      </w:r>
      <w:r w:rsidR="007C4BA5" w:rsidRPr="00D40D33">
        <w:rPr>
          <w:rFonts w:ascii="Times New Roman" w:hAnsi="Times New Roman" w:cs="Times New Roman"/>
          <w:b/>
          <w:color w:val="000000"/>
          <w:sz w:val="24"/>
          <w:szCs w:val="24"/>
        </w:rPr>
        <w:t>зеленых насаждений</w:t>
      </w:r>
      <w:r w:rsidRPr="00D40D33">
        <w:rPr>
          <w:rFonts w:ascii="Times New Roman" w:hAnsi="Times New Roman" w:cs="Times New Roman"/>
          <w:b/>
          <w:color w:val="000000"/>
          <w:sz w:val="24"/>
          <w:szCs w:val="24"/>
        </w:rPr>
        <w:t xml:space="preserve"> по типам зон.</w:t>
      </w:r>
    </w:p>
    <w:p w:rsidR="00E47666" w:rsidRPr="00D40D33" w:rsidRDefault="003058D1" w:rsidP="00F71DA3">
      <w:pPr>
        <w:spacing w:line="240" w:lineRule="auto"/>
        <w:ind w:firstLine="360"/>
        <w:jc w:val="right"/>
        <w:rPr>
          <w:rFonts w:ascii="Times New Roman" w:hAnsi="Times New Roman" w:cs="Times New Roman"/>
          <w:b/>
          <w:color w:val="000000"/>
          <w:sz w:val="24"/>
          <w:szCs w:val="24"/>
        </w:rPr>
      </w:pPr>
      <w:r>
        <w:rPr>
          <w:rFonts w:ascii="Times New Roman" w:hAnsi="Times New Roman" w:cs="Times New Roman"/>
          <w:b/>
          <w:color w:val="000000"/>
          <w:sz w:val="24"/>
          <w:szCs w:val="24"/>
        </w:rPr>
        <w:t>Таблица 2</w:t>
      </w:r>
      <w:r w:rsidR="00E47666" w:rsidRPr="00D40D33">
        <w:rPr>
          <w:rFonts w:ascii="Times New Roman" w:hAnsi="Times New Roman" w:cs="Times New Roman"/>
          <w:b/>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1"/>
        <w:gridCol w:w="727"/>
        <w:gridCol w:w="900"/>
        <w:gridCol w:w="900"/>
        <w:gridCol w:w="900"/>
        <w:gridCol w:w="900"/>
        <w:gridCol w:w="900"/>
        <w:gridCol w:w="900"/>
        <w:gridCol w:w="900"/>
        <w:gridCol w:w="825"/>
        <w:gridCol w:w="795"/>
      </w:tblGrid>
      <w:tr w:rsidR="00484D3D" w:rsidRPr="00D40D33">
        <w:trPr>
          <w:trHeight w:val="345"/>
        </w:trPr>
        <w:tc>
          <w:tcPr>
            <w:tcW w:w="1001" w:type="dxa"/>
            <w:vMerge w:val="restart"/>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8647" w:type="dxa"/>
            <w:gridSpan w:val="10"/>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Примыкание</w:t>
            </w:r>
          </w:p>
        </w:tc>
      </w:tr>
      <w:tr w:rsidR="00484D3D" w:rsidRPr="00D40D33">
        <w:tc>
          <w:tcPr>
            <w:tcW w:w="1001" w:type="dxa"/>
            <w:vMerge/>
          </w:tcPr>
          <w:p w:rsidR="00484D3D" w:rsidRPr="00D40D33" w:rsidRDefault="00484D3D" w:rsidP="007058EB">
            <w:pPr>
              <w:spacing w:line="240" w:lineRule="auto"/>
              <w:ind w:firstLine="0"/>
              <w:jc w:val="right"/>
              <w:rPr>
                <w:rFonts w:ascii="Times New Roman" w:hAnsi="Times New Roman" w:cs="Times New Roman"/>
                <w:b/>
                <w:color w:val="000000"/>
                <w:sz w:val="24"/>
                <w:szCs w:val="24"/>
              </w:rPr>
            </w:pPr>
          </w:p>
        </w:tc>
        <w:tc>
          <w:tcPr>
            <w:tcW w:w="727"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2</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4</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5</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6</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7</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8</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9</w:t>
            </w:r>
          </w:p>
        </w:tc>
        <w:tc>
          <w:tcPr>
            <w:tcW w:w="825" w:type="dxa"/>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10</w:t>
            </w:r>
          </w:p>
        </w:tc>
        <w:tc>
          <w:tcPr>
            <w:tcW w:w="795" w:type="dxa"/>
            <w:shd w:val="clear" w:color="auto" w:fill="auto"/>
          </w:tcPr>
          <w:p w:rsidR="00484D3D" w:rsidRPr="00D40D33" w:rsidRDefault="00484D3D" w:rsidP="007058EB">
            <w:pPr>
              <w:widowControl/>
              <w:autoSpaceDE/>
              <w:autoSpaceDN/>
              <w:adjustRightInd/>
              <w:spacing w:line="240" w:lineRule="auto"/>
              <w:ind w:firstLine="0"/>
              <w:jc w:val="left"/>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11</w:t>
            </w:r>
          </w:p>
        </w:tc>
      </w:tr>
      <w:tr w:rsidR="00484D3D" w:rsidRPr="00D40D33">
        <w:tc>
          <w:tcPr>
            <w:tcW w:w="1001"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зона</w:t>
            </w:r>
          </w:p>
        </w:tc>
        <w:tc>
          <w:tcPr>
            <w:tcW w:w="727"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Т-1</w:t>
            </w: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П-1</w:t>
            </w: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ОД-1</w:t>
            </w: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Ж-1</w:t>
            </w: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Р-1</w:t>
            </w: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Р-2</w:t>
            </w: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СП-2</w:t>
            </w: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СП-1</w:t>
            </w:r>
          </w:p>
        </w:tc>
        <w:tc>
          <w:tcPr>
            <w:tcW w:w="825" w:type="dxa"/>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П-2</w:t>
            </w:r>
          </w:p>
        </w:tc>
        <w:tc>
          <w:tcPr>
            <w:tcW w:w="795" w:type="dxa"/>
            <w:shd w:val="clear" w:color="auto" w:fill="auto"/>
          </w:tcPr>
          <w:p w:rsidR="00484D3D" w:rsidRPr="00D40D33" w:rsidRDefault="00484D3D" w:rsidP="007058EB">
            <w:pPr>
              <w:widowControl/>
              <w:autoSpaceDE/>
              <w:autoSpaceDN/>
              <w:adjustRightInd/>
              <w:spacing w:line="240" w:lineRule="auto"/>
              <w:ind w:firstLine="0"/>
              <w:jc w:val="left"/>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С-1</w:t>
            </w:r>
          </w:p>
        </w:tc>
      </w:tr>
      <w:tr w:rsidR="00484D3D" w:rsidRPr="00D40D33">
        <w:tc>
          <w:tcPr>
            <w:tcW w:w="1001"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Т-1</w:t>
            </w:r>
          </w:p>
        </w:tc>
        <w:tc>
          <w:tcPr>
            <w:tcW w:w="727"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Х</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2</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825" w:type="dxa"/>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c>
          <w:tcPr>
            <w:tcW w:w="795" w:type="dxa"/>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r>
      <w:tr w:rsidR="00484D3D" w:rsidRPr="00D40D33">
        <w:tc>
          <w:tcPr>
            <w:tcW w:w="1001"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П-1</w:t>
            </w:r>
          </w:p>
        </w:tc>
        <w:tc>
          <w:tcPr>
            <w:tcW w:w="727"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Х</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2</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825" w:type="dxa"/>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c>
          <w:tcPr>
            <w:tcW w:w="795" w:type="dxa"/>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r>
      <w:tr w:rsidR="00484D3D" w:rsidRPr="00D40D33">
        <w:tc>
          <w:tcPr>
            <w:tcW w:w="1001"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ОД-1</w:t>
            </w:r>
          </w:p>
        </w:tc>
        <w:tc>
          <w:tcPr>
            <w:tcW w:w="727"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Х</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2</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2</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825" w:type="dxa"/>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2</w:t>
            </w:r>
          </w:p>
        </w:tc>
        <w:tc>
          <w:tcPr>
            <w:tcW w:w="795" w:type="dxa"/>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2</w:t>
            </w:r>
          </w:p>
        </w:tc>
      </w:tr>
      <w:tr w:rsidR="00484D3D" w:rsidRPr="00D40D33">
        <w:tc>
          <w:tcPr>
            <w:tcW w:w="1001" w:type="dxa"/>
          </w:tcPr>
          <w:p w:rsidR="00484D3D" w:rsidRPr="00D40D33" w:rsidRDefault="00484D3D" w:rsidP="007058EB">
            <w:pPr>
              <w:spacing w:line="240" w:lineRule="auto"/>
              <w:ind w:firstLine="0"/>
              <w:jc w:val="center"/>
              <w:rPr>
                <w:rFonts w:ascii="Times New Roman" w:hAnsi="Times New Roman" w:cs="Times New Roman"/>
                <w:b/>
                <w:color w:val="000000"/>
                <w:sz w:val="24"/>
                <w:szCs w:val="24"/>
                <w:lang w:val="en-US"/>
              </w:rPr>
            </w:pPr>
            <w:r w:rsidRPr="00D40D33">
              <w:rPr>
                <w:rFonts w:ascii="Times New Roman" w:hAnsi="Times New Roman" w:cs="Times New Roman"/>
                <w:b/>
                <w:color w:val="000000"/>
                <w:sz w:val="24"/>
                <w:szCs w:val="24"/>
              </w:rPr>
              <w:t>Ж</w:t>
            </w:r>
            <w:r w:rsidRPr="00D40D33">
              <w:rPr>
                <w:rFonts w:ascii="Times New Roman" w:hAnsi="Times New Roman" w:cs="Times New Roman"/>
                <w:b/>
                <w:color w:val="000000"/>
                <w:sz w:val="24"/>
                <w:szCs w:val="24"/>
                <w:lang w:val="en-US"/>
              </w:rPr>
              <w:t>-1</w:t>
            </w:r>
          </w:p>
        </w:tc>
        <w:tc>
          <w:tcPr>
            <w:tcW w:w="727"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Х</w:t>
            </w: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2</w:t>
            </w: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2</w:t>
            </w:r>
          </w:p>
        </w:tc>
        <w:tc>
          <w:tcPr>
            <w:tcW w:w="825" w:type="dxa"/>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795" w:type="dxa"/>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r>
      <w:tr w:rsidR="00484D3D" w:rsidRPr="00D40D33">
        <w:tc>
          <w:tcPr>
            <w:tcW w:w="1001"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Р-1</w:t>
            </w:r>
          </w:p>
        </w:tc>
        <w:tc>
          <w:tcPr>
            <w:tcW w:w="727"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Х</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c>
          <w:tcPr>
            <w:tcW w:w="825" w:type="dxa"/>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795" w:type="dxa"/>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r>
      <w:tr w:rsidR="00484D3D" w:rsidRPr="00D40D33">
        <w:tc>
          <w:tcPr>
            <w:tcW w:w="1001"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Р-2</w:t>
            </w:r>
          </w:p>
        </w:tc>
        <w:tc>
          <w:tcPr>
            <w:tcW w:w="727"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Х</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c>
          <w:tcPr>
            <w:tcW w:w="825" w:type="dxa"/>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795" w:type="dxa"/>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r>
      <w:tr w:rsidR="00484D3D" w:rsidRPr="00D40D33">
        <w:tc>
          <w:tcPr>
            <w:tcW w:w="1001"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СП-2</w:t>
            </w:r>
          </w:p>
        </w:tc>
        <w:tc>
          <w:tcPr>
            <w:tcW w:w="727"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Х</w:t>
            </w:r>
          </w:p>
        </w:tc>
        <w:tc>
          <w:tcPr>
            <w:tcW w:w="900" w:type="dxa"/>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c>
          <w:tcPr>
            <w:tcW w:w="825" w:type="dxa"/>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795" w:type="dxa"/>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3</w:t>
            </w:r>
          </w:p>
        </w:tc>
      </w:tr>
      <w:tr w:rsidR="00484D3D" w:rsidRPr="00D40D33">
        <w:trPr>
          <w:trHeight w:val="173"/>
        </w:trPr>
        <w:tc>
          <w:tcPr>
            <w:tcW w:w="1001"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СП-1</w:t>
            </w:r>
          </w:p>
        </w:tc>
        <w:tc>
          <w:tcPr>
            <w:tcW w:w="727" w:type="dxa"/>
            <w:shd w:val="clear" w:color="auto" w:fill="auto"/>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shd w:val="clear" w:color="auto" w:fill="auto"/>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shd w:val="clear" w:color="auto" w:fill="auto"/>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shd w:val="clear" w:color="auto" w:fill="auto"/>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shd w:val="clear" w:color="auto" w:fill="auto"/>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shd w:val="clear" w:color="auto" w:fill="auto"/>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shd w:val="clear" w:color="auto" w:fill="auto"/>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shd w:val="clear" w:color="auto" w:fill="auto"/>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Х</w:t>
            </w:r>
          </w:p>
        </w:tc>
        <w:tc>
          <w:tcPr>
            <w:tcW w:w="825" w:type="dxa"/>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c>
          <w:tcPr>
            <w:tcW w:w="795" w:type="dxa"/>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2</w:t>
            </w:r>
          </w:p>
        </w:tc>
      </w:tr>
      <w:tr w:rsidR="00484D3D" w:rsidRPr="00D40D33">
        <w:trPr>
          <w:trHeight w:val="173"/>
        </w:trPr>
        <w:tc>
          <w:tcPr>
            <w:tcW w:w="1001"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П-2</w:t>
            </w:r>
          </w:p>
        </w:tc>
        <w:tc>
          <w:tcPr>
            <w:tcW w:w="727" w:type="dxa"/>
            <w:shd w:val="clear" w:color="auto" w:fill="auto"/>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shd w:val="clear" w:color="auto" w:fill="auto"/>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shd w:val="clear" w:color="auto" w:fill="auto"/>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shd w:val="clear" w:color="auto" w:fill="auto"/>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shd w:val="clear" w:color="auto" w:fill="auto"/>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shd w:val="clear" w:color="auto" w:fill="auto"/>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shd w:val="clear" w:color="auto" w:fill="auto"/>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shd w:val="clear" w:color="auto" w:fill="auto"/>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825" w:type="dxa"/>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Х</w:t>
            </w:r>
          </w:p>
        </w:tc>
        <w:tc>
          <w:tcPr>
            <w:tcW w:w="795" w:type="dxa"/>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1</w:t>
            </w:r>
          </w:p>
        </w:tc>
      </w:tr>
      <w:tr w:rsidR="00484D3D" w:rsidRPr="00D40D33">
        <w:trPr>
          <w:trHeight w:val="173"/>
        </w:trPr>
        <w:tc>
          <w:tcPr>
            <w:tcW w:w="1001" w:type="dxa"/>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С-1</w:t>
            </w:r>
          </w:p>
        </w:tc>
        <w:tc>
          <w:tcPr>
            <w:tcW w:w="727" w:type="dxa"/>
            <w:shd w:val="clear" w:color="auto" w:fill="auto"/>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shd w:val="clear" w:color="auto" w:fill="auto"/>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shd w:val="clear" w:color="auto" w:fill="auto"/>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shd w:val="clear" w:color="auto" w:fill="auto"/>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shd w:val="clear" w:color="auto" w:fill="auto"/>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shd w:val="clear" w:color="auto" w:fill="auto"/>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shd w:val="clear" w:color="auto" w:fill="auto"/>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900" w:type="dxa"/>
            <w:shd w:val="clear" w:color="auto" w:fill="auto"/>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p>
        </w:tc>
        <w:tc>
          <w:tcPr>
            <w:tcW w:w="825" w:type="dxa"/>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p>
        </w:tc>
        <w:tc>
          <w:tcPr>
            <w:tcW w:w="795" w:type="dxa"/>
            <w:shd w:val="clear" w:color="auto" w:fill="auto"/>
          </w:tcPr>
          <w:p w:rsidR="00484D3D" w:rsidRPr="00D40D33" w:rsidRDefault="00484D3D" w:rsidP="007058EB">
            <w:pPr>
              <w:widowControl/>
              <w:autoSpaceDE/>
              <w:autoSpaceDN/>
              <w:adjustRightInd/>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Х</w:t>
            </w:r>
          </w:p>
        </w:tc>
      </w:tr>
    </w:tbl>
    <w:p w:rsidR="00A436F0" w:rsidRPr="00D40D33" w:rsidRDefault="00A436F0" w:rsidP="00F71DA3">
      <w:pPr>
        <w:spacing w:line="240" w:lineRule="auto"/>
        <w:ind w:firstLine="360"/>
        <w:rPr>
          <w:rFonts w:ascii="Times New Roman" w:hAnsi="Times New Roman" w:cs="Times New Roman"/>
          <w:color w:val="000000"/>
          <w:sz w:val="24"/>
          <w:szCs w:val="24"/>
        </w:rPr>
      </w:pPr>
    </w:p>
    <w:p w:rsidR="00E47666" w:rsidRPr="00D40D33" w:rsidRDefault="00E4766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по вертикали указаны, застройщик которых ответственен за устройство заграждений.</w:t>
      </w:r>
    </w:p>
    <w:p w:rsidR="00126368" w:rsidRPr="00D40D33" w:rsidRDefault="00126368" w:rsidP="00F71DA3">
      <w:pPr>
        <w:spacing w:line="240" w:lineRule="auto"/>
        <w:ind w:firstLine="360"/>
        <w:jc w:val="right"/>
        <w:rPr>
          <w:rFonts w:ascii="Times New Roman" w:hAnsi="Times New Roman" w:cs="Times New Roman"/>
          <w:b/>
          <w:color w:val="000000"/>
          <w:sz w:val="24"/>
          <w:szCs w:val="24"/>
        </w:rPr>
      </w:pPr>
    </w:p>
    <w:p w:rsidR="003F0DF3" w:rsidRPr="00D40D33" w:rsidRDefault="003F0DF3" w:rsidP="00F71DA3">
      <w:pPr>
        <w:pStyle w:val="3"/>
        <w:widowControl/>
        <w:numPr>
          <w:ilvl w:val="0"/>
          <w:numId w:val="0"/>
        </w:numPr>
        <w:autoSpaceDE/>
        <w:autoSpaceDN/>
        <w:adjustRightInd/>
        <w:spacing w:line="240" w:lineRule="auto"/>
        <w:ind w:right="-57" w:firstLine="360"/>
        <w:jc w:val="center"/>
        <w:rPr>
          <w:rFonts w:ascii="Times New Roman" w:hAnsi="Times New Roman" w:cs="Times New Roman"/>
          <w:color w:val="000000"/>
          <w:szCs w:val="24"/>
        </w:rPr>
      </w:pPr>
      <w:r w:rsidRPr="00D40D33">
        <w:rPr>
          <w:rFonts w:ascii="Times New Roman" w:hAnsi="Times New Roman" w:cs="Times New Roman"/>
          <w:color w:val="000000"/>
          <w:szCs w:val="24"/>
        </w:rPr>
        <w:t xml:space="preserve">Статья </w:t>
      </w:r>
      <w:r w:rsidR="007C5F96" w:rsidRPr="005073EF">
        <w:rPr>
          <w:rFonts w:ascii="Times New Roman" w:hAnsi="Times New Roman" w:cs="Times New Roman"/>
          <w:color w:val="000000"/>
          <w:szCs w:val="24"/>
        </w:rPr>
        <w:t>6</w:t>
      </w:r>
      <w:r w:rsidR="003B564D">
        <w:rPr>
          <w:rFonts w:ascii="Times New Roman" w:hAnsi="Times New Roman" w:cs="Times New Roman"/>
          <w:color w:val="000000"/>
          <w:szCs w:val="24"/>
        </w:rPr>
        <w:t>2</w:t>
      </w:r>
      <w:r w:rsidRPr="00D40D33">
        <w:rPr>
          <w:rFonts w:ascii="Times New Roman" w:hAnsi="Times New Roman" w:cs="Times New Roman"/>
          <w:color w:val="000000"/>
          <w:szCs w:val="24"/>
        </w:rPr>
        <w:t>. Требования к размещению автостоянок</w:t>
      </w:r>
    </w:p>
    <w:p w:rsidR="003F0DF3" w:rsidRPr="00D40D33" w:rsidRDefault="003F0DF3" w:rsidP="00F71DA3">
      <w:pPr>
        <w:spacing w:line="240" w:lineRule="auto"/>
        <w:ind w:firstLine="360"/>
        <w:rPr>
          <w:rFonts w:ascii="Times New Roman" w:hAnsi="Times New Roman" w:cs="Times New Roman"/>
          <w:color w:val="000000"/>
          <w:sz w:val="24"/>
          <w:szCs w:val="24"/>
        </w:rPr>
      </w:pPr>
    </w:p>
    <w:p w:rsidR="003F0DF3" w:rsidRPr="00D40D33" w:rsidRDefault="003F0DF3"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1. Во всех территориальных зонах требуемое, согласно СНиП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3E2214" w:rsidRPr="00D40D33" w:rsidRDefault="003E2214" w:rsidP="00F71DA3">
      <w:pPr>
        <w:spacing w:line="240" w:lineRule="auto"/>
        <w:ind w:firstLine="360"/>
        <w:jc w:val="center"/>
        <w:rPr>
          <w:rFonts w:ascii="Times New Roman" w:hAnsi="Times New Roman" w:cs="Times New Roman"/>
          <w:b/>
          <w:color w:val="000000"/>
          <w:sz w:val="24"/>
          <w:szCs w:val="24"/>
        </w:rPr>
      </w:pPr>
    </w:p>
    <w:p w:rsidR="00FE532B" w:rsidRPr="00D40D33" w:rsidRDefault="00FE532B"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007C5F96" w:rsidRPr="005073EF">
        <w:rPr>
          <w:rFonts w:ascii="Times New Roman" w:hAnsi="Times New Roman" w:cs="Times New Roman"/>
          <w:b/>
          <w:color w:val="000000"/>
          <w:sz w:val="24"/>
          <w:szCs w:val="24"/>
        </w:rPr>
        <w:t>6</w:t>
      </w:r>
      <w:r w:rsidR="003B564D">
        <w:rPr>
          <w:rFonts w:ascii="Times New Roman" w:hAnsi="Times New Roman" w:cs="Times New Roman"/>
          <w:b/>
          <w:color w:val="000000"/>
          <w:sz w:val="24"/>
          <w:szCs w:val="24"/>
        </w:rPr>
        <w:t>3</w:t>
      </w:r>
      <w:r w:rsidRPr="00D40D33">
        <w:rPr>
          <w:rFonts w:ascii="Times New Roman" w:hAnsi="Times New Roman" w:cs="Times New Roman"/>
          <w:b/>
          <w:color w:val="000000"/>
          <w:sz w:val="24"/>
          <w:szCs w:val="24"/>
        </w:rPr>
        <w:t>. Предельные разрешенные уровни воздействия на</w:t>
      </w:r>
      <w:r w:rsidR="003459B7" w:rsidRPr="00D40D33">
        <w:rPr>
          <w:rFonts w:ascii="Times New Roman" w:hAnsi="Times New Roman" w:cs="Times New Roman"/>
          <w:b/>
          <w:color w:val="000000"/>
          <w:sz w:val="24"/>
          <w:szCs w:val="24"/>
        </w:rPr>
        <w:t xml:space="preserve"> окружающую</w:t>
      </w:r>
      <w:r w:rsidRPr="00D40D33">
        <w:rPr>
          <w:rFonts w:ascii="Times New Roman" w:hAnsi="Times New Roman" w:cs="Times New Roman"/>
          <w:b/>
          <w:color w:val="000000"/>
          <w:sz w:val="24"/>
          <w:szCs w:val="24"/>
        </w:rPr>
        <w:t xml:space="preserve"> среду и человека от </w:t>
      </w:r>
      <w:r w:rsidR="00B2078E" w:rsidRPr="00D40D33">
        <w:rPr>
          <w:rFonts w:ascii="Times New Roman" w:hAnsi="Times New Roman" w:cs="Times New Roman"/>
          <w:b/>
          <w:color w:val="000000"/>
          <w:sz w:val="24"/>
          <w:szCs w:val="24"/>
        </w:rPr>
        <w:t>назначения территориальных зон</w:t>
      </w:r>
      <w:r w:rsidRPr="00D40D33">
        <w:rPr>
          <w:rFonts w:ascii="Times New Roman" w:hAnsi="Times New Roman" w:cs="Times New Roman"/>
          <w:b/>
          <w:color w:val="000000"/>
          <w:sz w:val="24"/>
          <w:szCs w:val="24"/>
        </w:rPr>
        <w:t>.</w:t>
      </w:r>
    </w:p>
    <w:p w:rsidR="00FE532B" w:rsidRPr="00D40D33" w:rsidRDefault="00FE532B" w:rsidP="00F71DA3">
      <w:pPr>
        <w:spacing w:line="240" w:lineRule="auto"/>
        <w:ind w:firstLine="360"/>
        <w:jc w:val="center"/>
        <w:rPr>
          <w:rFonts w:ascii="Times New Roman" w:hAnsi="Times New Roman" w:cs="Times New Roman"/>
          <w:b/>
          <w:color w:val="000000"/>
          <w:sz w:val="24"/>
          <w:szCs w:val="24"/>
        </w:rPr>
      </w:pPr>
    </w:p>
    <w:p w:rsidR="00FE532B" w:rsidRPr="00D40D33" w:rsidRDefault="00FE532B"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Предельн</w:t>
      </w:r>
      <w:r w:rsidR="00615DD6" w:rsidRPr="00D40D33">
        <w:rPr>
          <w:rFonts w:ascii="Times New Roman" w:hAnsi="Times New Roman" w:cs="Times New Roman"/>
          <w:color w:val="000000"/>
          <w:sz w:val="24"/>
          <w:szCs w:val="24"/>
        </w:rPr>
        <w:t>ые</w:t>
      </w:r>
      <w:r w:rsidRPr="00D40D33">
        <w:rPr>
          <w:rFonts w:ascii="Times New Roman" w:hAnsi="Times New Roman" w:cs="Times New Roman"/>
          <w:color w:val="000000"/>
          <w:sz w:val="24"/>
          <w:szCs w:val="24"/>
        </w:rPr>
        <w:t xml:space="preserve"> разрешенные уровни воздействия на среду и человека от деятельности на территории участка приведены в таблице </w:t>
      </w:r>
      <w:r w:rsidR="003058D1">
        <w:rPr>
          <w:rFonts w:ascii="Times New Roman" w:hAnsi="Times New Roman" w:cs="Times New Roman"/>
          <w:color w:val="000000"/>
          <w:sz w:val="24"/>
          <w:szCs w:val="24"/>
        </w:rPr>
        <w:t>3</w:t>
      </w:r>
      <w:r w:rsidRPr="00D40D33">
        <w:rPr>
          <w:rFonts w:ascii="Times New Roman" w:hAnsi="Times New Roman" w:cs="Times New Roman"/>
          <w:color w:val="000000"/>
          <w:sz w:val="24"/>
          <w:szCs w:val="24"/>
        </w:rPr>
        <w:t>.</w:t>
      </w:r>
    </w:p>
    <w:p w:rsidR="00FE532B" w:rsidRDefault="00FE532B"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из разрешенных в зонах по обе стороны границы.</w:t>
      </w:r>
    </w:p>
    <w:p w:rsidR="003B564D" w:rsidRDefault="003B564D" w:rsidP="00F71DA3">
      <w:pPr>
        <w:spacing w:line="240" w:lineRule="auto"/>
        <w:ind w:firstLine="360"/>
        <w:rPr>
          <w:rFonts w:ascii="Times New Roman" w:hAnsi="Times New Roman" w:cs="Times New Roman"/>
          <w:color w:val="000000"/>
          <w:sz w:val="24"/>
          <w:szCs w:val="24"/>
        </w:rPr>
      </w:pPr>
    </w:p>
    <w:p w:rsidR="003B564D" w:rsidRDefault="003B564D" w:rsidP="00F71DA3">
      <w:pPr>
        <w:spacing w:line="240" w:lineRule="auto"/>
        <w:ind w:firstLine="360"/>
        <w:rPr>
          <w:rFonts w:ascii="Times New Roman" w:hAnsi="Times New Roman" w:cs="Times New Roman"/>
          <w:color w:val="000000"/>
          <w:sz w:val="24"/>
          <w:szCs w:val="24"/>
        </w:rPr>
      </w:pPr>
    </w:p>
    <w:p w:rsidR="003B564D" w:rsidRPr="00D40D33" w:rsidRDefault="003B564D" w:rsidP="00F71DA3">
      <w:pPr>
        <w:spacing w:line="240" w:lineRule="auto"/>
        <w:ind w:firstLine="360"/>
        <w:rPr>
          <w:rFonts w:ascii="Times New Roman" w:hAnsi="Times New Roman" w:cs="Times New Roman"/>
          <w:color w:val="000000"/>
          <w:sz w:val="24"/>
          <w:szCs w:val="24"/>
        </w:rPr>
      </w:pPr>
    </w:p>
    <w:p w:rsidR="00126368" w:rsidRPr="00D40D33" w:rsidRDefault="00126368" w:rsidP="00F71DA3">
      <w:pPr>
        <w:spacing w:line="240" w:lineRule="auto"/>
        <w:ind w:firstLine="360"/>
        <w:jc w:val="right"/>
        <w:rPr>
          <w:rFonts w:ascii="Times New Roman" w:hAnsi="Times New Roman" w:cs="Times New Roman"/>
          <w:b/>
          <w:color w:val="000000"/>
          <w:sz w:val="24"/>
          <w:szCs w:val="24"/>
        </w:rPr>
      </w:pPr>
    </w:p>
    <w:p w:rsidR="00126368" w:rsidRPr="00D40D33" w:rsidRDefault="00E80E97"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Разрешенные параметры допустимых уровней воздействия на окружающую</w:t>
      </w:r>
      <w:r w:rsidR="00B2078E" w:rsidRPr="00D40D33">
        <w:rPr>
          <w:rFonts w:ascii="Times New Roman" w:hAnsi="Times New Roman" w:cs="Times New Roman"/>
          <w:b/>
          <w:color w:val="000000"/>
          <w:sz w:val="24"/>
          <w:szCs w:val="24"/>
        </w:rPr>
        <w:t xml:space="preserve"> среду и человека в зависимости от назначения территориальных зон.</w:t>
      </w:r>
    </w:p>
    <w:p w:rsidR="009503CD" w:rsidRPr="00D40D33" w:rsidRDefault="009503CD" w:rsidP="00F71DA3">
      <w:pPr>
        <w:spacing w:line="240" w:lineRule="auto"/>
        <w:ind w:firstLine="360"/>
        <w:jc w:val="center"/>
        <w:rPr>
          <w:rFonts w:ascii="Times New Roman" w:hAnsi="Times New Roman" w:cs="Times New Roman"/>
          <w:b/>
          <w:color w:val="000000"/>
          <w:sz w:val="24"/>
          <w:szCs w:val="24"/>
        </w:rPr>
      </w:pPr>
    </w:p>
    <w:p w:rsidR="003D67CF" w:rsidRPr="00D40D33" w:rsidRDefault="003D67CF" w:rsidP="00F71DA3">
      <w:pPr>
        <w:spacing w:line="240" w:lineRule="auto"/>
        <w:ind w:firstLine="360"/>
        <w:jc w:val="right"/>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Таблица </w:t>
      </w:r>
      <w:r w:rsidR="003058D1">
        <w:rPr>
          <w:rFonts w:ascii="Times New Roman" w:hAnsi="Times New Roman" w:cs="Times New Roman"/>
          <w:b/>
          <w:color w:val="000000"/>
          <w:sz w:val="24"/>
          <w:szCs w:val="24"/>
        </w:rPr>
        <w:t>3</w:t>
      </w:r>
      <w:r w:rsidRPr="00D40D33">
        <w:rPr>
          <w:rFonts w:ascii="Times New Roman" w:hAnsi="Times New Roman" w:cs="Times New Roman"/>
          <w:b/>
          <w:color w:val="000000"/>
          <w:sz w:val="24"/>
          <w:szCs w:val="24"/>
        </w:rPr>
        <w: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2193"/>
        <w:gridCol w:w="2112"/>
      </w:tblGrid>
      <w:tr w:rsidR="004E24C1" w:rsidRPr="00D40D33">
        <w:tc>
          <w:tcPr>
            <w:tcW w:w="1914" w:type="dxa"/>
            <w:shd w:val="clear" w:color="auto" w:fill="auto"/>
          </w:tcPr>
          <w:p w:rsidR="007058EB" w:rsidRPr="00D40D33" w:rsidRDefault="007058EB" w:rsidP="007058EB">
            <w:pPr>
              <w:spacing w:line="240" w:lineRule="auto"/>
              <w:ind w:firstLine="0"/>
              <w:jc w:val="center"/>
              <w:rPr>
                <w:rFonts w:ascii="Times New Roman" w:hAnsi="Times New Roman" w:cs="Times New Roman"/>
                <w:color w:val="000000"/>
                <w:sz w:val="24"/>
                <w:szCs w:val="24"/>
              </w:rPr>
            </w:pPr>
          </w:p>
          <w:p w:rsidR="004E24C1" w:rsidRPr="00D40D33" w:rsidRDefault="004E24C1"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Зона</w:t>
            </w:r>
          </w:p>
        </w:tc>
        <w:tc>
          <w:tcPr>
            <w:tcW w:w="1914" w:type="dxa"/>
            <w:shd w:val="clear" w:color="auto" w:fill="auto"/>
          </w:tcPr>
          <w:p w:rsidR="004E24C1" w:rsidRPr="00D40D33" w:rsidRDefault="004E24C1" w:rsidP="007058EB">
            <w:pPr>
              <w:spacing w:line="240" w:lineRule="auto"/>
              <w:ind w:firstLine="89"/>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Максимальный уровень шумового воздействия L Аэ кВ (дБа)</w:t>
            </w:r>
          </w:p>
        </w:tc>
        <w:tc>
          <w:tcPr>
            <w:tcW w:w="1914" w:type="dxa"/>
            <w:shd w:val="clear" w:color="auto" w:fill="auto"/>
          </w:tcPr>
          <w:p w:rsidR="004E24C1" w:rsidRPr="00D40D33" w:rsidRDefault="004E24C1"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color w:val="000000"/>
                <w:sz w:val="24"/>
                <w:szCs w:val="24"/>
              </w:rPr>
              <w:t>Максимальный уровень загрязненности атмосферн. воздуха</w:t>
            </w:r>
          </w:p>
        </w:tc>
        <w:tc>
          <w:tcPr>
            <w:tcW w:w="1914" w:type="dxa"/>
            <w:shd w:val="clear" w:color="auto" w:fill="auto"/>
          </w:tcPr>
          <w:p w:rsidR="004E24C1" w:rsidRPr="00D40D33" w:rsidRDefault="004E24C1"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color w:val="000000"/>
                <w:sz w:val="24"/>
                <w:szCs w:val="24"/>
              </w:rPr>
              <w:t>Максимальный уровень электромагнитного излучения от радио технических средств</w:t>
            </w:r>
          </w:p>
        </w:tc>
        <w:tc>
          <w:tcPr>
            <w:tcW w:w="2112" w:type="dxa"/>
            <w:shd w:val="clear" w:color="auto" w:fill="auto"/>
          </w:tcPr>
          <w:p w:rsidR="007058EB" w:rsidRPr="00D40D33" w:rsidRDefault="007058EB" w:rsidP="007058EB">
            <w:pPr>
              <w:spacing w:line="240" w:lineRule="auto"/>
              <w:ind w:firstLine="0"/>
              <w:jc w:val="center"/>
              <w:rPr>
                <w:rFonts w:ascii="Times New Roman" w:hAnsi="Times New Roman" w:cs="Times New Roman"/>
                <w:color w:val="000000"/>
                <w:sz w:val="24"/>
                <w:szCs w:val="24"/>
              </w:rPr>
            </w:pPr>
          </w:p>
          <w:p w:rsidR="007058EB" w:rsidRPr="00D40D33" w:rsidRDefault="007058EB" w:rsidP="007058EB">
            <w:pPr>
              <w:spacing w:line="240" w:lineRule="auto"/>
              <w:ind w:firstLine="0"/>
              <w:jc w:val="center"/>
              <w:rPr>
                <w:rFonts w:ascii="Times New Roman" w:hAnsi="Times New Roman" w:cs="Times New Roman"/>
                <w:color w:val="000000"/>
                <w:sz w:val="24"/>
                <w:szCs w:val="24"/>
              </w:rPr>
            </w:pPr>
          </w:p>
          <w:p w:rsidR="004E24C1" w:rsidRPr="00D40D33" w:rsidRDefault="004E24C1"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Загрязненность сточных вод</w:t>
            </w:r>
          </w:p>
        </w:tc>
      </w:tr>
      <w:tr w:rsidR="004E24C1" w:rsidRPr="00D40D33">
        <w:tc>
          <w:tcPr>
            <w:tcW w:w="1914" w:type="dxa"/>
            <w:shd w:val="clear" w:color="auto" w:fill="auto"/>
            <w:vAlign w:val="center"/>
          </w:tcPr>
          <w:p w:rsidR="004E24C1" w:rsidRPr="00D40D33" w:rsidRDefault="004E24C1"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1</w:t>
            </w:r>
          </w:p>
        </w:tc>
        <w:tc>
          <w:tcPr>
            <w:tcW w:w="1914" w:type="dxa"/>
            <w:shd w:val="clear" w:color="auto" w:fill="auto"/>
            <w:vAlign w:val="center"/>
          </w:tcPr>
          <w:p w:rsidR="004E24C1" w:rsidRPr="00D40D33" w:rsidRDefault="004E24C1" w:rsidP="007058EB">
            <w:pPr>
              <w:spacing w:line="240" w:lineRule="auto"/>
              <w:ind w:firstLine="89"/>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2</w:t>
            </w:r>
          </w:p>
        </w:tc>
        <w:tc>
          <w:tcPr>
            <w:tcW w:w="1914" w:type="dxa"/>
            <w:shd w:val="clear" w:color="auto" w:fill="auto"/>
            <w:vAlign w:val="center"/>
          </w:tcPr>
          <w:p w:rsidR="004E24C1" w:rsidRPr="00D40D33" w:rsidRDefault="004E24C1"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3</w:t>
            </w:r>
          </w:p>
        </w:tc>
        <w:tc>
          <w:tcPr>
            <w:tcW w:w="1914" w:type="dxa"/>
            <w:shd w:val="clear" w:color="auto" w:fill="auto"/>
            <w:vAlign w:val="center"/>
          </w:tcPr>
          <w:p w:rsidR="004E24C1" w:rsidRPr="00D40D33" w:rsidRDefault="004E24C1"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4</w:t>
            </w:r>
          </w:p>
        </w:tc>
        <w:tc>
          <w:tcPr>
            <w:tcW w:w="2112" w:type="dxa"/>
            <w:shd w:val="clear" w:color="auto" w:fill="auto"/>
            <w:vAlign w:val="center"/>
          </w:tcPr>
          <w:p w:rsidR="004E24C1" w:rsidRPr="00D40D33" w:rsidRDefault="004E24C1"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5</w:t>
            </w:r>
          </w:p>
        </w:tc>
      </w:tr>
      <w:tr w:rsidR="004E24C1" w:rsidRPr="00D40D33">
        <w:tc>
          <w:tcPr>
            <w:tcW w:w="1914" w:type="dxa"/>
            <w:shd w:val="clear" w:color="auto" w:fill="auto"/>
            <w:vAlign w:val="center"/>
          </w:tcPr>
          <w:p w:rsidR="004E24C1" w:rsidRPr="00D40D33" w:rsidRDefault="004E24C1"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Ж-1</w:t>
            </w:r>
          </w:p>
        </w:tc>
        <w:tc>
          <w:tcPr>
            <w:tcW w:w="1914" w:type="dxa"/>
            <w:shd w:val="clear" w:color="auto" w:fill="auto"/>
            <w:vAlign w:val="center"/>
          </w:tcPr>
          <w:p w:rsidR="004E24C1" w:rsidRPr="00D40D33" w:rsidRDefault="004E24C1" w:rsidP="007058EB">
            <w:pPr>
              <w:spacing w:line="240" w:lineRule="auto"/>
              <w:ind w:firstLine="89"/>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55</w:t>
            </w:r>
          </w:p>
        </w:tc>
        <w:tc>
          <w:tcPr>
            <w:tcW w:w="1914" w:type="dxa"/>
            <w:shd w:val="clear" w:color="auto" w:fill="auto"/>
            <w:vAlign w:val="center"/>
          </w:tcPr>
          <w:p w:rsidR="004E24C1" w:rsidRPr="00D40D33" w:rsidRDefault="004E24C1"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0,8</w:t>
            </w:r>
          </w:p>
        </w:tc>
        <w:tc>
          <w:tcPr>
            <w:tcW w:w="1914" w:type="dxa"/>
            <w:shd w:val="clear" w:color="auto" w:fill="auto"/>
            <w:vAlign w:val="center"/>
          </w:tcPr>
          <w:p w:rsidR="004E24C1" w:rsidRPr="00D40D33" w:rsidRDefault="003332C3"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1</w:t>
            </w:r>
            <w:r w:rsidR="00F311F5" w:rsidRPr="00D40D33">
              <w:rPr>
                <w:rFonts w:ascii="Times New Roman" w:hAnsi="Times New Roman" w:cs="Times New Roman"/>
                <w:color w:val="000000"/>
                <w:sz w:val="24"/>
                <w:szCs w:val="24"/>
              </w:rPr>
              <w:t>ПДУ</w:t>
            </w:r>
          </w:p>
        </w:tc>
        <w:tc>
          <w:tcPr>
            <w:tcW w:w="2112" w:type="dxa"/>
            <w:shd w:val="clear" w:color="auto" w:fill="auto"/>
            <w:vAlign w:val="center"/>
          </w:tcPr>
          <w:p w:rsidR="004E24C1" w:rsidRPr="00D40D33" w:rsidRDefault="003B564D" w:rsidP="007058EB">
            <w:pPr>
              <w:spacing w:line="240" w:lineRule="auto"/>
              <w:ind w:right="-126"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Нормативно очищен</w:t>
            </w:r>
            <w:r w:rsidR="004E24C1" w:rsidRPr="00D40D33">
              <w:rPr>
                <w:rFonts w:ascii="Times New Roman" w:hAnsi="Times New Roman" w:cs="Times New Roman"/>
                <w:color w:val="000000"/>
                <w:sz w:val="24"/>
                <w:szCs w:val="24"/>
              </w:rPr>
              <w:t>ные на локальных очистных сооружениях</w:t>
            </w:r>
          </w:p>
        </w:tc>
      </w:tr>
      <w:tr w:rsidR="004E24C1" w:rsidRPr="00D40D33">
        <w:tc>
          <w:tcPr>
            <w:tcW w:w="1914" w:type="dxa"/>
            <w:shd w:val="clear" w:color="auto" w:fill="auto"/>
            <w:vAlign w:val="center"/>
          </w:tcPr>
          <w:p w:rsidR="004E24C1" w:rsidRPr="00D40D33" w:rsidRDefault="004E24C1" w:rsidP="007058EB">
            <w:pPr>
              <w:spacing w:line="240" w:lineRule="auto"/>
              <w:ind w:firstLine="0"/>
              <w:jc w:val="center"/>
              <w:rPr>
                <w:rFonts w:ascii="Times New Roman" w:hAnsi="Times New Roman" w:cs="Times New Roman"/>
                <w:b/>
                <w:color w:val="000000"/>
                <w:sz w:val="24"/>
                <w:szCs w:val="24"/>
                <w:lang w:val="en-US"/>
              </w:rPr>
            </w:pPr>
            <w:r w:rsidRPr="00D40D33">
              <w:rPr>
                <w:rFonts w:ascii="Times New Roman" w:hAnsi="Times New Roman" w:cs="Times New Roman"/>
                <w:b/>
                <w:color w:val="000000"/>
                <w:sz w:val="24"/>
                <w:szCs w:val="24"/>
              </w:rPr>
              <w:t>ОД-1</w:t>
            </w:r>
          </w:p>
          <w:p w:rsidR="00C50952" w:rsidRPr="00D40D33" w:rsidRDefault="00C50952" w:rsidP="007058EB">
            <w:pPr>
              <w:spacing w:line="240" w:lineRule="auto"/>
              <w:ind w:firstLine="0"/>
              <w:jc w:val="center"/>
              <w:rPr>
                <w:rFonts w:ascii="Times New Roman" w:hAnsi="Times New Roman" w:cs="Times New Roman"/>
                <w:b/>
                <w:color w:val="000000"/>
                <w:sz w:val="24"/>
                <w:szCs w:val="24"/>
                <w:lang w:val="en-US"/>
              </w:rPr>
            </w:pPr>
          </w:p>
        </w:tc>
        <w:tc>
          <w:tcPr>
            <w:tcW w:w="1914" w:type="dxa"/>
            <w:shd w:val="clear" w:color="auto" w:fill="auto"/>
            <w:vAlign w:val="center"/>
          </w:tcPr>
          <w:p w:rsidR="004E24C1" w:rsidRPr="00D40D33" w:rsidRDefault="003332C3" w:rsidP="007058EB">
            <w:pPr>
              <w:spacing w:line="240" w:lineRule="auto"/>
              <w:ind w:firstLine="89"/>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65</w:t>
            </w:r>
          </w:p>
        </w:tc>
        <w:tc>
          <w:tcPr>
            <w:tcW w:w="1914" w:type="dxa"/>
            <w:shd w:val="clear" w:color="auto" w:fill="auto"/>
            <w:vAlign w:val="center"/>
          </w:tcPr>
          <w:p w:rsidR="004E24C1" w:rsidRPr="00D40D33" w:rsidRDefault="004E24C1"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c>
          <w:tcPr>
            <w:tcW w:w="1914" w:type="dxa"/>
            <w:shd w:val="clear" w:color="auto" w:fill="auto"/>
            <w:vAlign w:val="center"/>
          </w:tcPr>
          <w:p w:rsidR="004E24C1" w:rsidRPr="00D40D33" w:rsidRDefault="004E24C1"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c>
          <w:tcPr>
            <w:tcW w:w="2112" w:type="dxa"/>
            <w:shd w:val="clear" w:color="auto" w:fill="auto"/>
            <w:vAlign w:val="center"/>
          </w:tcPr>
          <w:p w:rsidR="004E24C1" w:rsidRPr="00D40D33" w:rsidRDefault="004E24C1"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r>
      <w:tr w:rsidR="003332C3" w:rsidRPr="00D40D33">
        <w:tc>
          <w:tcPr>
            <w:tcW w:w="1914" w:type="dxa"/>
            <w:shd w:val="clear" w:color="auto" w:fill="auto"/>
            <w:vAlign w:val="center"/>
          </w:tcPr>
          <w:p w:rsidR="003332C3" w:rsidRPr="00D40D33" w:rsidRDefault="003332C3"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Т-1</w:t>
            </w:r>
          </w:p>
        </w:tc>
        <w:tc>
          <w:tcPr>
            <w:tcW w:w="1914" w:type="dxa"/>
            <w:shd w:val="clear" w:color="auto" w:fill="auto"/>
            <w:vAlign w:val="center"/>
          </w:tcPr>
          <w:p w:rsidR="003332C3" w:rsidRPr="00D40D33" w:rsidRDefault="003332C3" w:rsidP="007058EB">
            <w:pPr>
              <w:spacing w:line="240" w:lineRule="auto"/>
              <w:ind w:firstLine="89"/>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c>
          <w:tcPr>
            <w:tcW w:w="1914" w:type="dxa"/>
            <w:shd w:val="clear" w:color="auto" w:fill="auto"/>
            <w:vAlign w:val="center"/>
          </w:tcPr>
          <w:p w:rsidR="003332C3" w:rsidRPr="00D40D33" w:rsidRDefault="003332C3"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0,8 ПДК</w:t>
            </w:r>
          </w:p>
        </w:tc>
        <w:tc>
          <w:tcPr>
            <w:tcW w:w="1914" w:type="dxa"/>
            <w:shd w:val="clear" w:color="auto" w:fill="auto"/>
            <w:vAlign w:val="center"/>
          </w:tcPr>
          <w:p w:rsidR="003332C3" w:rsidRPr="00D40D33" w:rsidRDefault="003332C3"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color w:val="000000"/>
                <w:sz w:val="24"/>
                <w:szCs w:val="24"/>
              </w:rPr>
              <w:t>1 ПДУ</w:t>
            </w:r>
          </w:p>
        </w:tc>
        <w:tc>
          <w:tcPr>
            <w:tcW w:w="2112" w:type="dxa"/>
            <w:shd w:val="clear" w:color="auto" w:fill="auto"/>
            <w:vAlign w:val="center"/>
          </w:tcPr>
          <w:p w:rsidR="00545BC2" w:rsidRPr="00D40D33" w:rsidRDefault="003332C3" w:rsidP="00545BC2">
            <w:pPr>
              <w:spacing w:line="240" w:lineRule="auto"/>
              <w:ind w:right="-126" w:firstLine="0"/>
              <w:rPr>
                <w:rFonts w:ascii="Times New Roman" w:hAnsi="Times New Roman" w:cs="Times New Roman"/>
                <w:color w:val="000000"/>
                <w:sz w:val="24"/>
                <w:szCs w:val="24"/>
              </w:rPr>
            </w:pPr>
            <w:r w:rsidRPr="00D40D33">
              <w:rPr>
                <w:rFonts w:ascii="Times New Roman" w:hAnsi="Times New Roman" w:cs="Times New Roman"/>
                <w:color w:val="000000"/>
                <w:sz w:val="24"/>
                <w:szCs w:val="24"/>
              </w:rPr>
              <w:t>Нормативно очи</w:t>
            </w:r>
            <w:r w:rsidR="00545BC2" w:rsidRPr="00D40D33">
              <w:rPr>
                <w:rFonts w:ascii="Times New Roman" w:hAnsi="Times New Roman" w:cs="Times New Roman"/>
                <w:color w:val="000000"/>
                <w:sz w:val="24"/>
                <w:szCs w:val="24"/>
              </w:rPr>
              <w:t>-</w:t>
            </w:r>
          </w:p>
          <w:p w:rsidR="003332C3" w:rsidRPr="00D40D33" w:rsidRDefault="003332C3" w:rsidP="00545BC2">
            <w:pPr>
              <w:spacing w:line="240" w:lineRule="auto"/>
              <w:ind w:right="-126" w:firstLine="0"/>
              <w:rPr>
                <w:rFonts w:ascii="Times New Roman" w:hAnsi="Times New Roman" w:cs="Times New Roman"/>
                <w:color w:val="000000"/>
                <w:sz w:val="24"/>
                <w:szCs w:val="24"/>
              </w:rPr>
            </w:pPr>
            <w:r w:rsidRPr="00D40D33">
              <w:rPr>
                <w:rFonts w:ascii="Times New Roman" w:hAnsi="Times New Roman" w:cs="Times New Roman"/>
                <w:color w:val="000000"/>
                <w:sz w:val="24"/>
                <w:szCs w:val="24"/>
              </w:rPr>
              <w:t>щенные на локаль</w:t>
            </w:r>
            <w:r w:rsidR="00545BC2"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ных очистных сооружениях с самостоятельным или централизо</w:t>
            </w:r>
            <w:r w:rsidR="00545BC2"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ванным выпуском</w:t>
            </w:r>
          </w:p>
        </w:tc>
      </w:tr>
      <w:tr w:rsidR="003332C3" w:rsidRPr="00D40D33">
        <w:tc>
          <w:tcPr>
            <w:tcW w:w="1914" w:type="dxa"/>
            <w:shd w:val="clear" w:color="auto" w:fill="auto"/>
            <w:vAlign w:val="center"/>
          </w:tcPr>
          <w:p w:rsidR="003332C3" w:rsidRPr="00D40D33" w:rsidRDefault="003332C3"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П-1</w:t>
            </w:r>
          </w:p>
        </w:tc>
        <w:tc>
          <w:tcPr>
            <w:tcW w:w="1914" w:type="dxa"/>
            <w:shd w:val="clear" w:color="auto" w:fill="auto"/>
            <w:vAlign w:val="center"/>
          </w:tcPr>
          <w:p w:rsidR="003332C3" w:rsidRPr="00D40D33" w:rsidRDefault="003332C3" w:rsidP="007058EB">
            <w:pPr>
              <w:spacing w:line="240" w:lineRule="auto"/>
              <w:ind w:firstLine="89"/>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Нормируется по границе объединенной СЗЗ</w:t>
            </w:r>
          </w:p>
          <w:p w:rsidR="003332C3" w:rsidRPr="00D40D33" w:rsidRDefault="003332C3" w:rsidP="007058EB">
            <w:pPr>
              <w:spacing w:line="240" w:lineRule="auto"/>
              <w:ind w:firstLine="89"/>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75</w:t>
            </w:r>
          </w:p>
        </w:tc>
        <w:tc>
          <w:tcPr>
            <w:tcW w:w="1914" w:type="dxa"/>
            <w:shd w:val="clear" w:color="auto" w:fill="auto"/>
            <w:vAlign w:val="center"/>
          </w:tcPr>
          <w:p w:rsidR="003332C3" w:rsidRPr="00D40D33" w:rsidRDefault="003332C3"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Нормируется по границе объединенной СЗЗ</w:t>
            </w:r>
          </w:p>
          <w:p w:rsidR="003332C3" w:rsidRPr="00D40D33" w:rsidRDefault="003332C3"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b/>
                <w:color w:val="000000"/>
                <w:sz w:val="24"/>
                <w:szCs w:val="24"/>
              </w:rPr>
              <w:t>1ПДК</w:t>
            </w:r>
          </w:p>
        </w:tc>
        <w:tc>
          <w:tcPr>
            <w:tcW w:w="1914" w:type="dxa"/>
            <w:shd w:val="clear" w:color="auto" w:fill="auto"/>
            <w:vAlign w:val="center"/>
          </w:tcPr>
          <w:p w:rsidR="003332C3" w:rsidRPr="00D40D33" w:rsidRDefault="003332C3"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Нормируется по границе объединенной СЗЗ</w:t>
            </w:r>
          </w:p>
          <w:p w:rsidR="003332C3" w:rsidRPr="00D40D33" w:rsidRDefault="003332C3"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b/>
                <w:color w:val="000000"/>
                <w:sz w:val="24"/>
                <w:szCs w:val="24"/>
              </w:rPr>
              <w:t>1 ПДУ</w:t>
            </w:r>
          </w:p>
        </w:tc>
        <w:tc>
          <w:tcPr>
            <w:tcW w:w="2112" w:type="dxa"/>
            <w:shd w:val="clear" w:color="auto" w:fill="auto"/>
            <w:vAlign w:val="center"/>
          </w:tcPr>
          <w:p w:rsidR="003332C3" w:rsidRPr="00D40D33" w:rsidRDefault="003332C3"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r>
      <w:tr w:rsidR="003332C3" w:rsidRPr="00D40D33">
        <w:tc>
          <w:tcPr>
            <w:tcW w:w="1914" w:type="dxa"/>
            <w:shd w:val="clear" w:color="auto" w:fill="auto"/>
            <w:vAlign w:val="center"/>
          </w:tcPr>
          <w:p w:rsidR="003332C3" w:rsidRPr="00D40D33" w:rsidRDefault="003332C3" w:rsidP="007058EB">
            <w:pPr>
              <w:spacing w:line="240" w:lineRule="auto"/>
              <w:ind w:firstLine="0"/>
              <w:jc w:val="center"/>
              <w:rPr>
                <w:rFonts w:ascii="Times New Roman" w:hAnsi="Times New Roman" w:cs="Times New Roman"/>
                <w:b/>
                <w:color w:val="000000"/>
                <w:sz w:val="24"/>
                <w:szCs w:val="24"/>
                <w:lang w:val="en-US"/>
              </w:rPr>
            </w:pPr>
            <w:r w:rsidRPr="00D40D33">
              <w:rPr>
                <w:rFonts w:ascii="Times New Roman" w:hAnsi="Times New Roman" w:cs="Times New Roman"/>
                <w:b/>
                <w:color w:val="000000"/>
                <w:sz w:val="24"/>
                <w:szCs w:val="24"/>
              </w:rPr>
              <w:t>П-2</w:t>
            </w:r>
          </w:p>
          <w:p w:rsidR="00C50952" w:rsidRPr="00D40D33" w:rsidRDefault="00C50952" w:rsidP="007058EB">
            <w:pPr>
              <w:spacing w:line="240" w:lineRule="auto"/>
              <w:ind w:firstLine="0"/>
              <w:jc w:val="center"/>
              <w:rPr>
                <w:rFonts w:ascii="Times New Roman" w:hAnsi="Times New Roman" w:cs="Times New Roman"/>
                <w:b/>
                <w:color w:val="000000"/>
                <w:sz w:val="24"/>
                <w:szCs w:val="24"/>
                <w:lang w:val="en-US"/>
              </w:rPr>
            </w:pPr>
          </w:p>
        </w:tc>
        <w:tc>
          <w:tcPr>
            <w:tcW w:w="1914" w:type="dxa"/>
            <w:shd w:val="clear" w:color="auto" w:fill="auto"/>
            <w:vAlign w:val="center"/>
          </w:tcPr>
          <w:p w:rsidR="003332C3" w:rsidRPr="00D40D33" w:rsidRDefault="003332C3" w:rsidP="007058EB">
            <w:pPr>
              <w:spacing w:line="240" w:lineRule="auto"/>
              <w:ind w:firstLine="89"/>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75</w:t>
            </w:r>
          </w:p>
        </w:tc>
        <w:tc>
          <w:tcPr>
            <w:tcW w:w="1914" w:type="dxa"/>
            <w:shd w:val="clear" w:color="auto" w:fill="auto"/>
            <w:vAlign w:val="center"/>
          </w:tcPr>
          <w:p w:rsidR="003332C3" w:rsidRPr="00D40D33" w:rsidRDefault="003332C3"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p>
        </w:tc>
        <w:tc>
          <w:tcPr>
            <w:tcW w:w="1914" w:type="dxa"/>
            <w:shd w:val="clear" w:color="auto" w:fill="auto"/>
            <w:vAlign w:val="center"/>
          </w:tcPr>
          <w:p w:rsidR="003332C3" w:rsidRPr="00D40D33" w:rsidRDefault="003332C3"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p>
        </w:tc>
        <w:tc>
          <w:tcPr>
            <w:tcW w:w="2112" w:type="dxa"/>
            <w:shd w:val="clear" w:color="auto" w:fill="auto"/>
            <w:vAlign w:val="center"/>
          </w:tcPr>
          <w:p w:rsidR="003332C3" w:rsidRPr="00D40D33" w:rsidRDefault="003332C3"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r>
      <w:tr w:rsidR="003332C3" w:rsidRPr="00D40D33" w:rsidTr="00EF1C17">
        <w:trPr>
          <w:trHeight w:val="544"/>
        </w:trPr>
        <w:tc>
          <w:tcPr>
            <w:tcW w:w="1914" w:type="dxa"/>
            <w:shd w:val="clear" w:color="auto" w:fill="auto"/>
          </w:tcPr>
          <w:p w:rsidR="00EF1C17" w:rsidRPr="00D40D33" w:rsidRDefault="003332C3" w:rsidP="00EF1C17">
            <w:pPr>
              <w:spacing w:line="240" w:lineRule="auto"/>
              <w:ind w:firstLine="0"/>
              <w:jc w:val="center"/>
              <w:rPr>
                <w:rFonts w:ascii="Times New Roman" w:hAnsi="Times New Roman" w:cs="Times New Roman"/>
                <w:b/>
                <w:color w:val="000000"/>
                <w:sz w:val="24"/>
                <w:szCs w:val="24"/>
                <w:lang w:val="en-US"/>
              </w:rPr>
            </w:pPr>
            <w:r w:rsidRPr="00D40D33">
              <w:rPr>
                <w:rFonts w:ascii="Times New Roman" w:hAnsi="Times New Roman" w:cs="Times New Roman"/>
                <w:b/>
                <w:color w:val="000000"/>
                <w:sz w:val="24"/>
                <w:szCs w:val="24"/>
              </w:rPr>
              <w:t>Р-1</w:t>
            </w:r>
          </w:p>
        </w:tc>
        <w:tc>
          <w:tcPr>
            <w:tcW w:w="1914" w:type="dxa"/>
            <w:shd w:val="clear" w:color="auto" w:fill="auto"/>
          </w:tcPr>
          <w:p w:rsidR="003332C3" w:rsidRPr="00D40D33" w:rsidRDefault="003332C3" w:rsidP="00EF1C17">
            <w:pPr>
              <w:spacing w:line="240" w:lineRule="auto"/>
              <w:ind w:firstLine="89"/>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c>
          <w:tcPr>
            <w:tcW w:w="1914" w:type="dxa"/>
            <w:shd w:val="clear" w:color="auto" w:fill="auto"/>
          </w:tcPr>
          <w:p w:rsidR="003332C3" w:rsidRPr="00D40D33" w:rsidRDefault="003332C3" w:rsidP="00EF1C17">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c>
          <w:tcPr>
            <w:tcW w:w="1914" w:type="dxa"/>
            <w:shd w:val="clear" w:color="auto" w:fill="auto"/>
          </w:tcPr>
          <w:p w:rsidR="003332C3" w:rsidRPr="00D40D33" w:rsidRDefault="003332C3" w:rsidP="00EF1C17">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c>
          <w:tcPr>
            <w:tcW w:w="2112" w:type="dxa"/>
            <w:shd w:val="clear" w:color="auto" w:fill="auto"/>
          </w:tcPr>
          <w:p w:rsidR="003332C3" w:rsidRPr="00D40D33" w:rsidRDefault="003332C3" w:rsidP="00EF1C17">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r>
      <w:tr w:rsidR="003332C3" w:rsidRPr="00D40D33" w:rsidTr="00EF1C17">
        <w:trPr>
          <w:trHeight w:val="526"/>
        </w:trPr>
        <w:tc>
          <w:tcPr>
            <w:tcW w:w="1914" w:type="dxa"/>
            <w:shd w:val="clear" w:color="auto" w:fill="auto"/>
          </w:tcPr>
          <w:p w:rsidR="00C50952" w:rsidRPr="00D40D33" w:rsidRDefault="003332C3" w:rsidP="00EF1C17">
            <w:pPr>
              <w:spacing w:line="240" w:lineRule="auto"/>
              <w:ind w:firstLine="0"/>
              <w:jc w:val="center"/>
              <w:rPr>
                <w:rFonts w:ascii="Times New Roman" w:hAnsi="Times New Roman" w:cs="Times New Roman"/>
                <w:b/>
                <w:color w:val="000000"/>
                <w:sz w:val="24"/>
                <w:szCs w:val="24"/>
                <w:lang w:val="en-US"/>
              </w:rPr>
            </w:pPr>
            <w:r w:rsidRPr="00D40D33">
              <w:rPr>
                <w:rFonts w:ascii="Times New Roman" w:hAnsi="Times New Roman" w:cs="Times New Roman"/>
                <w:b/>
                <w:color w:val="000000"/>
                <w:sz w:val="24"/>
                <w:szCs w:val="24"/>
              </w:rPr>
              <w:t>Р-2</w:t>
            </w:r>
          </w:p>
        </w:tc>
        <w:tc>
          <w:tcPr>
            <w:tcW w:w="1914" w:type="dxa"/>
            <w:shd w:val="clear" w:color="auto" w:fill="auto"/>
          </w:tcPr>
          <w:p w:rsidR="003332C3" w:rsidRPr="00D40D33" w:rsidRDefault="003332C3" w:rsidP="00EF1C17">
            <w:pPr>
              <w:spacing w:line="240" w:lineRule="auto"/>
              <w:ind w:firstLine="89"/>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c>
          <w:tcPr>
            <w:tcW w:w="1914" w:type="dxa"/>
            <w:shd w:val="clear" w:color="auto" w:fill="auto"/>
          </w:tcPr>
          <w:p w:rsidR="003332C3" w:rsidRPr="00D40D33" w:rsidRDefault="003332C3" w:rsidP="00EF1C17">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Не нормируется</w:t>
            </w:r>
          </w:p>
        </w:tc>
        <w:tc>
          <w:tcPr>
            <w:tcW w:w="1914" w:type="dxa"/>
            <w:shd w:val="clear" w:color="auto" w:fill="auto"/>
          </w:tcPr>
          <w:p w:rsidR="003332C3" w:rsidRPr="00D40D33" w:rsidRDefault="003332C3" w:rsidP="00EF1C17">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Не нормируется</w:t>
            </w:r>
          </w:p>
        </w:tc>
        <w:tc>
          <w:tcPr>
            <w:tcW w:w="2112" w:type="dxa"/>
            <w:shd w:val="clear" w:color="auto" w:fill="auto"/>
          </w:tcPr>
          <w:p w:rsidR="003332C3" w:rsidRPr="00D40D33" w:rsidRDefault="003332C3" w:rsidP="00EF1C17">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r>
      <w:tr w:rsidR="003332C3" w:rsidRPr="00D40D33">
        <w:tc>
          <w:tcPr>
            <w:tcW w:w="1914" w:type="dxa"/>
            <w:shd w:val="clear" w:color="auto" w:fill="auto"/>
            <w:vAlign w:val="center"/>
          </w:tcPr>
          <w:p w:rsidR="003332C3" w:rsidRPr="00D40D33" w:rsidRDefault="003332C3"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СП-1</w:t>
            </w:r>
          </w:p>
        </w:tc>
        <w:tc>
          <w:tcPr>
            <w:tcW w:w="1914" w:type="dxa"/>
            <w:shd w:val="clear" w:color="auto" w:fill="auto"/>
            <w:vAlign w:val="center"/>
          </w:tcPr>
          <w:p w:rsidR="003332C3" w:rsidRPr="00D40D33" w:rsidRDefault="003332C3" w:rsidP="007058EB">
            <w:pPr>
              <w:spacing w:line="240" w:lineRule="auto"/>
              <w:ind w:firstLine="89"/>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Нормируется по границе объединенной СЗЗ</w:t>
            </w:r>
          </w:p>
          <w:p w:rsidR="003332C3" w:rsidRPr="00D40D33" w:rsidRDefault="003332C3" w:rsidP="007058EB">
            <w:pPr>
              <w:spacing w:line="240" w:lineRule="auto"/>
              <w:ind w:firstLine="89"/>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65</w:t>
            </w:r>
          </w:p>
        </w:tc>
        <w:tc>
          <w:tcPr>
            <w:tcW w:w="1914" w:type="dxa"/>
            <w:shd w:val="clear" w:color="auto" w:fill="auto"/>
            <w:vAlign w:val="center"/>
          </w:tcPr>
          <w:p w:rsidR="003332C3" w:rsidRPr="00D40D33" w:rsidRDefault="003332C3"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Нормируется по границе объединенной СЗЗ</w:t>
            </w:r>
          </w:p>
          <w:p w:rsidR="003332C3" w:rsidRPr="00D40D33" w:rsidRDefault="003332C3"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b/>
                <w:color w:val="000000"/>
                <w:sz w:val="24"/>
                <w:szCs w:val="24"/>
              </w:rPr>
              <w:t>1ПДК</w:t>
            </w:r>
          </w:p>
        </w:tc>
        <w:tc>
          <w:tcPr>
            <w:tcW w:w="1914" w:type="dxa"/>
            <w:shd w:val="clear" w:color="auto" w:fill="auto"/>
            <w:vAlign w:val="center"/>
          </w:tcPr>
          <w:p w:rsidR="003332C3" w:rsidRPr="00D40D33" w:rsidRDefault="003332C3"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color w:val="000000"/>
                <w:sz w:val="24"/>
                <w:szCs w:val="24"/>
              </w:rPr>
              <w:t>Нормируется по границе объединенной СЗЗ</w:t>
            </w:r>
          </w:p>
          <w:p w:rsidR="003332C3" w:rsidRPr="00D40D33" w:rsidRDefault="003332C3" w:rsidP="007058EB">
            <w:pPr>
              <w:spacing w:line="240" w:lineRule="auto"/>
              <w:ind w:firstLine="0"/>
              <w:jc w:val="center"/>
              <w:rPr>
                <w:rFonts w:ascii="Times New Roman" w:hAnsi="Times New Roman" w:cs="Times New Roman"/>
                <w:color w:val="000000"/>
                <w:sz w:val="24"/>
                <w:szCs w:val="24"/>
              </w:rPr>
            </w:pPr>
            <w:r w:rsidRPr="00D40D33">
              <w:rPr>
                <w:rFonts w:ascii="Times New Roman" w:hAnsi="Times New Roman" w:cs="Times New Roman"/>
                <w:b/>
                <w:color w:val="000000"/>
                <w:sz w:val="24"/>
                <w:szCs w:val="24"/>
              </w:rPr>
              <w:t>1 ПДУ</w:t>
            </w:r>
          </w:p>
        </w:tc>
        <w:tc>
          <w:tcPr>
            <w:tcW w:w="2112" w:type="dxa"/>
            <w:shd w:val="clear" w:color="auto" w:fill="auto"/>
            <w:vAlign w:val="center"/>
          </w:tcPr>
          <w:p w:rsidR="003332C3" w:rsidRPr="00D40D33" w:rsidRDefault="003332C3"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r>
      <w:tr w:rsidR="003332C3" w:rsidRPr="00D40D33" w:rsidTr="00EF1C17">
        <w:trPr>
          <w:trHeight w:val="406"/>
        </w:trPr>
        <w:tc>
          <w:tcPr>
            <w:tcW w:w="1914" w:type="dxa"/>
            <w:shd w:val="clear" w:color="auto" w:fill="auto"/>
          </w:tcPr>
          <w:p w:rsidR="00C50952" w:rsidRPr="00D40D33" w:rsidRDefault="003332C3" w:rsidP="00EF1C17">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СП-2</w:t>
            </w:r>
          </w:p>
          <w:p w:rsidR="001819EC" w:rsidRPr="00D40D33" w:rsidRDefault="001819EC" w:rsidP="00EF1C17">
            <w:pPr>
              <w:spacing w:line="240" w:lineRule="auto"/>
              <w:ind w:firstLine="0"/>
              <w:jc w:val="center"/>
              <w:rPr>
                <w:rFonts w:ascii="Times New Roman" w:hAnsi="Times New Roman" w:cs="Times New Roman"/>
                <w:b/>
                <w:color w:val="000000"/>
                <w:sz w:val="24"/>
                <w:szCs w:val="24"/>
                <w:lang w:val="en-US"/>
              </w:rPr>
            </w:pPr>
          </w:p>
        </w:tc>
        <w:tc>
          <w:tcPr>
            <w:tcW w:w="1914" w:type="dxa"/>
            <w:shd w:val="clear" w:color="auto" w:fill="auto"/>
          </w:tcPr>
          <w:p w:rsidR="003332C3" w:rsidRPr="00D40D33" w:rsidRDefault="003332C3" w:rsidP="00EF1C17">
            <w:pPr>
              <w:spacing w:line="240" w:lineRule="auto"/>
              <w:ind w:firstLine="89"/>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c>
          <w:tcPr>
            <w:tcW w:w="1914" w:type="dxa"/>
            <w:shd w:val="clear" w:color="auto" w:fill="auto"/>
          </w:tcPr>
          <w:p w:rsidR="003332C3" w:rsidRPr="00D40D33" w:rsidRDefault="003332C3" w:rsidP="00EF1C17">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c>
          <w:tcPr>
            <w:tcW w:w="1914" w:type="dxa"/>
            <w:shd w:val="clear" w:color="auto" w:fill="auto"/>
          </w:tcPr>
          <w:p w:rsidR="003332C3" w:rsidRPr="00D40D33" w:rsidRDefault="003332C3" w:rsidP="00EF1C17">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c>
          <w:tcPr>
            <w:tcW w:w="2112" w:type="dxa"/>
            <w:shd w:val="clear" w:color="auto" w:fill="auto"/>
          </w:tcPr>
          <w:p w:rsidR="003332C3" w:rsidRPr="00D40D33" w:rsidRDefault="003332C3" w:rsidP="00EF1C17">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r>
      <w:tr w:rsidR="00484D3D" w:rsidRPr="00D40D33">
        <w:trPr>
          <w:trHeight w:val="173"/>
        </w:trPr>
        <w:tc>
          <w:tcPr>
            <w:tcW w:w="1914" w:type="dxa"/>
            <w:shd w:val="clear" w:color="auto" w:fill="auto"/>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С-1</w:t>
            </w:r>
          </w:p>
        </w:tc>
        <w:tc>
          <w:tcPr>
            <w:tcW w:w="1914" w:type="dxa"/>
            <w:shd w:val="clear" w:color="auto" w:fill="auto"/>
            <w:vAlign w:val="center"/>
          </w:tcPr>
          <w:p w:rsidR="00484D3D" w:rsidRPr="00D40D33" w:rsidRDefault="00484D3D" w:rsidP="007058EB">
            <w:pPr>
              <w:spacing w:line="240" w:lineRule="auto"/>
              <w:ind w:firstLine="89"/>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65</w:t>
            </w:r>
          </w:p>
        </w:tc>
        <w:tc>
          <w:tcPr>
            <w:tcW w:w="1914" w:type="dxa"/>
            <w:shd w:val="clear" w:color="auto" w:fill="auto"/>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0,8 ПДК</w:t>
            </w:r>
          </w:p>
        </w:tc>
        <w:tc>
          <w:tcPr>
            <w:tcW w:w="1914" w:type="dxa"/>
            <w:shd w:val="clear" w:color="auto" w:fill="auto"/>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c>
          <w:tcPr>
            <w:tcW w:w="2112" w:type="dxa"/>
            <w:shd w:val="clear" w:color="auto" w:fill="auto"/>
            <w:vAlign w:val="center"/>
          </w:tcPr>
          <w:p w:rsidR="00484D3D" w:rsidRPr="00D40D33" w:rsidRDefault="00484D3D" w:rsidP="007058EB">
            <w:pPr>
              <w:spacing w:line="240" w:lineRule="auto"/>
              <w:ind w:firstLine="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w:t>
            </w:r>
          </w:p>
        </w:tc>
      </w:tr>
    </w:tbl>
    <w:p w:rsidR="00126368" w:rsidRPr="00D40D33" w:rsidRDefault="00126368" w:rsidP="00F71DA3">
      <w:pPr>
        <w:spacing w:line="240" w:lineRule="auto"/>
        <w:ind w:firstLine="360"/>
        <w:jc w:val="center"/>
        <w:rPr>
          <w:rFonts w:ascii="Times New Roman" w:hAnsi="Times New Roman" w:cs="Times New Roman"/>
          <w:b/>
          <w:color w:val="000000"/>
          <w:sz w:val="24"/>
          <w:szCs w:val="24"/>
        </w:rPr>
      </w:pPr>
    </w:p>
    <w:p w:rsidR="00FC1F1E" w:rsidRDefault="00FC1F1E" w:rsidP="00F71DA3">
      <w:pPr>
        <w:spacing w:line="240" w:lineRule="auto"/>
        <w:ind w:firstLine="360"/>
        <w:jc w:val="center"/>
        <w:rPr>
          <w:rFonts w:ascii="Times New Roman" w:hAnsi="Times New Roman" w:cs="Times New Roman"/>
          <w:b/>
          <w:color w:val="000000"/>
          <w:sz w:val="24"/>
          <w:szCs w:val="24"/>
        </w:rPr>
      </w:pPr>
    </w:p>
    <w:p w:rsidR="00124FDD" w:rsidRDefault="00124FDD" w:rsidP="00F71DA3">
      <w:pPr>
        <w:spacing w:line="240" w:lineRule="auto"/>
        <w:ind w:firstLine="360"/>
        <w:jc w:val="center"/>
        <w:rPr>
          <w:rFonts w:ascii="Times New Roman" w:hAnsi="Times New Roman" w:cs="Times New Roman"/>
          <w:b/>
          <w:color w:val="000000"/>
          <w:sz w:val="24"/>
          <w:szCs w:val="24"/>
        </w:rPr>
      </w:pPr>
    </w:p>
    <w:p w:rsidR="00124FDD" w:rsidRDefault="00124FDD" w:rsidP="00F71DA3">
      <w:pPr>
        <w:spacing w:line="240" w:lineRule="auto"/>
        <w:ind w:firstLine="360"/>
        <w:jc w:val="center"/>
        <w:rPr>
          <w:rFonts w:ascii="Times New Roman" w:hAnsi="Times New Roman" w:cs="Times New Roman"/>
          <w:b/>
          <w:color w:val="000000"/>
          <w:sz w:val="24"/>
          <w:szCs w:val="24"/>
        </w:rPr>
      </w:pPr>
    </w:p>
    <w:p w:rsidR="00124FDD" w:rsidRDefault="00124FDD" w:rsidP="00F71DA3">
      <w:pPr>
        <w:spacing w:line="240" w:lineRule="auto"/>
        <w:ind w:firstLine="360"/>
        <w:jc w:val="center"/>
        <w:rPr>
          <w:rFonts w:ascii="Times New Roman" w:hAnsi="Times New Roman" w:cs="Times New Roman"/>
          <w:b/>
          <w:color w:val="000000"/>
          <w:sz w:val="24"/>
          <w:szCs w:val="24"/>
        </w:rPr>
      </w:pPr>
    </w:p>
    <w:p w:rsidR="00124FDD" w:rsidRDefault="00124FDD" w:rsidP="00F71DA3">
      <w:pPr>
        <w:spacing w:line="240" w:lineRule="auto"/>
        <w:ind w:firstLine="360"/>
        <w:jc w:val="center"/>
        <w:rPr>
          <w:rFonts w:ascii="Times New Roman" w:hAnsi="Times New Roman" w:cs="Times New Roman"/>
          <w:b/>
          <w:color w:val="000000"/>
          <w:sz w:val="24"/>
          <w:szCs w:val="24"/>
        </w:rPr>
      </w:pPr>
    </w:p>
    <w:p w:rsidR="00124FDD" w:rsidRDefault="00124FDD" w:rsidP="00F71DA3">
      <w:pPr>
        <w:spacing w:line="240" w:lineRule="auto"/>
        <w:ind w:firstLine="360"/>
        <w:jc w:val="center"/>
        <w:rPr>
          <w:rFonts w:ascii="Times New Roman" w:hAnsi="Times New Roman" w:cs="Times New Roman"/>
          <w:b/>
          <w:color w:val="000000"/>
          <w:sz w:val="24"/>
          <w:szCs w:val="24"/>
        </w:rPr>
      </w:pPr>
    </w:p>
    <w:p w:rsidR="00124FDD" w:rsidRDefault="00124FDD" w:rsidP="00F71DA3">
      <w:pPr>
        <w:spacing w:line="240" w:lineRule="auto"/>
        <w:ind w:firstLine="360"/>
        <w:jc w:val="center"/>
        <w:rPr>
          <w:rFonts w:ascii="Times New Roman" w:hAnsi="Times New Roman" w:cs="Times New Roman"/>
          <w:b/>
          <w:color w:val="000000"/>
          <w:sz w:val="24"/>
          <w:szCs w:val="24"/>
        </w:rPr>
      </w:pPr>
    </w:p>
    <w:p w:rsidR="003B564D" w:rsidRDefault="003B564D" w:rsidP="00F71DA3">
      <w:pPr>
        <w:spacing w:line="240" w:lineRule="auto"/>
        <w:ind w:firstLine="360"/>
        <w:jc w:val="center"/>
        <w:rPr>
          <w:rFonts w:ascii="Times New Roman" w:hAnsi="Times New Roman" w:cs="Times New Roman"/>
          <w:b/>
          <w:color w:val="000000"/>
          <w:sz w:val="24"/>
          <w:szCs w:val="24"/>
        </w:rPr>
      </w:pPr>
    </w:p>
    <w:p w:rsidR="00124FDD" w:rsidRDefault="00124FDD" w:rsidP="00F71DA3">
      <w:pPr>
        <w:spacing w:line="240" w:lineRule="auto"/>
        <w:ind w:firstLine="360"/>
        <w:jc w:val="center"/>
        <w:rPr>
          <w:rFonts w:ascii="Times New Roman" w:hAnsi="Times New Roman" w:cs="Times New Roman"/>
          <w:b/>
          <w:color w:val="000000"/>
          <w:sz w:val="24"/>
          <w:szCs w:val="24"/>
        </w:rPr>
      </w:pPr>
    </w:p>
    <w:p w:rsidR="00124FDD" w:rsidRPr="00D40D33" w:rsidRDefault="00124FDD" w:rsidP="00F71DA3">
      <w:pPr>
        <w:spacing w:line="240" w:lineRule="auto"/>
        <w:ind w:firstLine="360"/>
        <w:jc w:val="center"/>
        <w:rPr>
          <w:rFonts w:ascii="Times New Roman" w:hAnsi="Times New Roman" w:cs="Times New Roman"/>
          <w:b/>
          <w:color w:val="000000"/>
          <w:sz w:val="24"/>
          <w:szCs w:val="24"/>
        </w:rPr>
      </w:pPr>
    </w:p>
    <w:p w:rsidR="00466C93" w:rsidRPr="00D40D33" w:rsidRDefault="009D6DA6"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ГЛАВА </w:t>
      </w:r>
      <w:r w:rsidR="00E43F1B" w:rsidRPr="00D40D33">
        <w:rPr>
          <w:rFonts w:ascii="Times New Roman" w:hAnsi="Times New Roman" w:cs="Times New Roman"/>
          <w:b/>
          <w:color w:val="000000"/>
          <w:sz w:val="24"/>
          <w:szCs w:val="24"/>
          <w:lang w:val="en-US"/>
        </w:rPr>
        <w:t>X</w:t>
      </w:r>
      <w:r w:rsidR="003B564D">
        <w:rPr>
          <w:rFonts w:ascii="Times New Roman" w:hAnsi="Times New Roman" w:cs="Times New Roman"/>
          <w:b/>
          <w:color w:val="000000"/>
          <w:sz w:val="24"/>
          <w:szCs w:val="24"/>
          <w:lang w:val="en-US"/>
        </w:rPr>
        <w:t>I</w:t>
      </w:r>
      <w:r w:rsidR="00621906" w:rsidRPr="00D40D33">
        <w:rPr>
          <w:rFonts w:ascii="Times New Roman" w:hAnsi="Times New Roman" w:cs="Times New Roman"/>
          <w:b/>
          <w:color w:val="000000"/>
          <w:sz w:val="24"/>
          <w:szCs w:val="24"/>
          <w:lang w:val="en-US"/>
        </w:rPr>
        <w:t>V</w:t>
      </w:r>
      <w:r w:rsidRPr="00D40D33">
        <w:rPr>
          <w:rFonts w:ascii="Times New Roman" w:hAnsi="Times New Roman" w:cs="Times New Roman"/>
          <w:b/>
          <w:color w:val="000000"/>
          <w:sz w:val="24"/>
          <w:szCs w:val="24"/>
        </w:rPr>
        <w:t xml:space="preserve">. </w:t>
      </w:r>
      <w:r w:rsidR="004C1A98" w:rsidRPr="00D40D33">
        <w:rPr>
          <w:rFonts w:ascii="Times New Roman" w:hAnsi="Times New Roman" w:cs="Times New Roman"/>
          <w:b/>
          <w:color w:val="000000"/>
          <w:sz w:val="24"/>
          <w:szCs w:val="24"/>
        </w:rPr>
        <w:t>ГРАДОСТРОИТЕЛЬНЫЕ РЕГЛАМЕНТЫ В ЧАСТИ ОГРАНИЧ</w:t>
      </w:r>
      <w:r w:rsidR="009503CD" w:rsidRPr="00D40D33">
        <w:rPr>
          <w:rFonts w:ascii="Times New Roman" w:hAnsi="Times New Roman" w:cs="Times New Roman"/>
          <w:b/>
          <w:color w:val="000000"/>
          <w:sz w:val="24"/>
          <w:szCs w:val="24"/>
        </w:rPr>
        <w:t>ЕНИЙ ИСПОЛЬЗОВАНИЯ ЗЕМЕЛЬНЫХ УЧА</w:t>
      </w:r>
      <w:r w:rsidR="004C1A98" w:rsidRPr="00D40D33">
        <w:rPr>
          <w:rFonts w:ascii="Times New Roman" w:hAnsi="Times New Roman" w:cs="Times New Roman"/>
          <w:b/>
          <w:color w:val="000000"/>
          <w:sz w:val="24"/>
          <w:szCs w:val="24"/>
        </w:rPr>
        <w:t>СТКОВ И ОБЪЕКТОВ КАПИТАЛЬНОГО</w:t>
      </w:r>
    </w:p>
    <w:p w:rsidR="009D6DA6" w:rsidRPr="00D40D33" w:rsidRDefault="004C1A98"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СТРОИТЕЛЬСТВА НА ТЕРРИТОРИИ </w:t>
      </w:r>
      <w:r w:rsidR="00D240BA" w:rsidRPr="00D40D33">
        <w:rPr>
          <w:rFonts w:ascii="Times New Roman" w:hAnsi="Times New Roman" w:cs="Times New Roman"/>
          <w:b/>
          <w:color w:val="000000"/>
          <w:sz w:val="24"/>
          <w:szCs w:val="24"/>
        </w:rPr>
        <w:t>СЕЛЬСКОГО ПОСЕЛЕНИЯ</w:t>
      </w:r>
      <w:r w:rsidR="00FC496B">
        <w:rPr>
          <w:rFonts w:ascii="Times New Roman" w:hAnsi="Times New Roman" w:cs="Times New Roman"/>
          <w:b/>
          <w:color w:val="000000"/>
          <w:sz w:val="24"/>
          <w:szCs w:val="24"/>
        </w:rPr>
        <w:t>АККУЗЕВСКИЙ</w:t>
      </w:r>
      <w:r w:rsidR="00F5301A" w:rsidRPr="00D40D33">
        <w:rPr>
          <w:rFonts w:ascii="Times New Roman" w:hAnsi="Times New Roman" w:cs="Times New Roman"/>
          <w:b/>
          <w:color w:val="000000"/>
          <w:sz w:val="24"/>
          <w:szCs w:val="24"/>
        </w:rPr>
        <w:t xml:space="preserve"> СЕЛЬСОВЕТ</w:t>
      </w:r>
      <w:r w:rsidR="007159A0" w:rsidRPr="00D40D33">
        <w:rPr>
          <w:rFonts w:ascii="Times New Roman" w:hAnsi="Times New Roman" w:cs="Times New Roman"/>
          <w:b/>
          <w:color w:val="000000"/>
          <w:sz w:val="24"/>
          <w:szCs w:val="24"/>
        </w:rPr>
        <w:t xml:space="preserve">МУНИЦИПАЛЬНОГО РАЙОНА </w:t>
      </w:r>
      <w:r w:rsidR="005073EF">
        <w:rPr>
          <w:rFonts w:ascii="Times New Roman" w:hAnsi="Times New Roman" w:cs="Times New Roman"/>
          <w:b/>
          <w:color w:val="000000"/>
          <w:sz w:val="24"/>
          <w:szCs w:val="24"/>
        </w:rPr>
        <w:t>ИЛИШЕВСКИЙ</w:t>
      </w:r>
      <w:r w:rsidR="002D2516" w:rsidRPr="00D40D33">
        <w:rPr>
          <w:rFonts w:ascii="Times New Roman" w:hAnsi="Times New Roman" w:cs="Times New Roman"/>
          <w:b/>
          <w:color w:val="000000"/>
          <w:sz w:val="24"/>
          <w:szCs w:val="24"/>
        </w:rPr>
        <w:t xml:space="preserve"> РАЙОН</w:t>
      </w:r>
      <w:r w:rsidR="00707E77" w:rsidRPr="00D40D33">
        <w:rPr>
          <w:rFonts w:ascii="Times New Roman" w:hAnsi="Times New Roman" w:cs="Times New Roman"/>
          <w:b/>
          <w:color w:val="000000"/>
          <w:sz w:val="24"/>
          <w:szCs w:val="24"/>
        </w:rPr>
        <w:t xml:space="preserve"> Р</w:t>
      </w:r>
      <w:r w:rsidR="00050483" w:rsidRPr="00D40D33">
        <w:rPr>
          <w:rFonts w:ascii="Times New Roman" w:hAnsi="Times New Roman" w:cs="Times New Roman"/>
          <w:b/>
          <w:color w:val="000000"/>
          <w:sz w:val="24"/>
          <w:szCs w:val="24"/>
        </w:rPr>
        <w:t>ЕСПУБЛИК</w:t>
      </w:r>
      <w:r w:rsidR="002D6B9D" w:rsidRPr="00D40D33">
        <w:rPr>
          <w:rFonts w:ascii="Times New Roman" w:hAnsi="Times New Roman" w:cs="Times New Roman"/>
          <w:b/>
          <w:color w:val="000000"/>
          <w:sz w:val="24"/>
          <w:szCs w:val="24"/>
        </w:rPr>
        <w:t>И</w:t>
      </w:r>
      <w:r w:rsidR="00707E77" w:rsidRPr="00D40D33">
        <w:rPr>
          <w:rFonts w:ascii="Times New Roman" w:hAnsi="Times New Roman" w:cs="Times New Roman"/>
          <w:b/>
          <w:color w:val="000000"/>
          <w:sz w:val="24"/>
          <w:szCs w:val="24"/>
        </w:rPr>
        <w:t>Б</w:t>
      </w:r>
      <w:r w:rsidR="00050483" w:rsidRPr="00D40D33">
        <w:rPr>
          <w:rFonts w:ascii="Times New Roman" w:hAnsi="Times New Roman" w:cs="Times New Roman"/>
          <w:b/>
          <w:color w:val="000000"/>
          <w:sz w:val="24"/>
          <w:szCs w:val="24"/>
        </w:rPr>
        <w:t>АШКОРТОСТАН</w:t>
      </w:r>
      <w:r w:rsidRPr="00D40D33">
        <w:rPr>
          <w:rFonts w:ascii="Times New Roman" w:hAnsi="Times New Roman" w:cs="Times New Roman"/>
          <w:b/>
          <w:color w:val="000000"/>
          <w:sz w:val="24"/>
          <w:szCs w:val="24"/>
        </w:rPr>
        <w:t xml:space="preserve"> ПО ПРИРОДНО-ЭКОЛОГИЧ</w:t>
      </w:r>
      <w:r w:rsidR="003332C3" w:rsidRPr="00D40D33">
        <w:rPr>
          <w:rFonts w:ascii="Times New Roman" w:hAnsi="Times New Roman" w:cs="Times New Roman"/>
          <w:b/>
          <w:color w:val="000000"/>
          <w:sz w:val="24"/>
          <w:szCs w:val="24"/>
        </w:rPr>
        <w:t>Е</w:t>
      </w:r>
      <w:r w:rsidRPr="00D40D33">
        <w:rPr>
          <w:rFonts w:ascii="Times New Roman" w:hAnsi="Times New Roman" w:cs="Times New Roman"/>
          <w:b/>
          <w:color w:val="000000"/>
          <w:sz w:val="24"/>
          <w:szCs w:val="24"/>
        </w:rPr>
        <w:t>СКИМ И САНИТАРНО-ГИГ</w:t>
      </w:r>
      <w:r w:rsidR="009503CD" w:rsidRPr="00D40D33">
        <w:rPr>
          <w:rFonts w:ascii="Times New Roman" w:hAnsi="Times New Roman" w:cs="Times New Roman"/>
          <w:b/>
          <w:color w:val="000000"/>
          <w:sz w:val="24"/>
          <w:szCs w:val="24"/>
        </w:rPr>
        <w:t>И</w:t>
      </w:r>
      <w:r w:rsidRPr="00D40D33">
        <w:rPr>
          <w:rFonts w:ascii="Times New Roman" w:hAnsi="Times New Roman" w:cs="Times New Roman"/>
          <w:b/>
          <w:color w:val="000000"/>
          <w:sz w:val="24"/>
          <w:szCs w:val="24"/>
        </w:rPr>
        <w:t>ЕНИЧЕСКИМ ТРЕБОВАНИЯМ</w:t>
      </w:r>
      <w:r w:rsidR="00293387" w:rsidRPr="00D40D33">
        <w:rPr>
          <w:rFonts w:ascii="Times New Roman" w:hAnsi="Times New Roman" w:cs="Times New Roman"/>
          <w:b/>
          <w:color w:val="000000"/>
          <w:sz w:val="24"/>
          <w:szCs w:val="24"/>
        </w:rPr>
        <w:t>,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w:t>
      </w:r>
      <w:r w:rsidRPr="00D40D33">
        <w:rPr>
          <w:rFonts w:ascii="Times New Roman" w:hAnsi="Times New Roman" w:cs="Times New Roman"/>
          <w:b/>
          <w:color w:val="000000"/>
          <w:sz w:val="24"/>
          <w:szCs w:val="24"/>
        </w:rPr>
        <w:t>.</w:t>
      </w:r>
    </w:p>
    <w:p w:rsidR="009D6DA6" w:rsidRPr="00D40D33" w:rsidRDefault="009D6DA6" w:rsidP="00F71DA3">
      <w:pPr>
        <w:spacing w:line="240" w:lineRule="auto"/>
        <w:ind w:firstLine="360"/>
        <w:rPr>
          <w:rFonts w:ascii="Times New Roman" w:hAnsi="Times New Roman" w:cs="Times New Roman"/>
          <w:color w:val="000000"/>
          <w:sz w:val="24"/>
          <w:szCs w:val="24"/>
        </w:rPr>
      </w:pPr>
    </w:p>
    <w:p w:rsidR="009D6DA6" w:rsidRPr="00D40D33" w:rsidRDefault="009D6DA6" w:rsidP="00F71DA3">
      <w:pPr>
        <w:pStyle w:val="3"/>
        <w:keepNext w:val="0"/>
        <w:widowControl/>
        <w:numPr>
          <w:ilvl w:val="0"/>
          <w:numId w:val="0"/>
        </w:numPr>
        <w:autoSpaceDE/>
        <w:autoSpaceDN/>
        <w:adjustRightInd/>
        <w:spacing w:line="240" w:lineRule="auto"/>
        <w:ind w:right="-57" w:firstLine="360"/>
        <w:jc w:val="center"/>
        <w:rPr>
          <w:rFonts w:ascii="Times New Roman" w:hAnsi="Times New Roman" w:cs="Times New Roman"/>
          <w:color w:val="000000"/>
          <w:szCs w:val="24"/>
        </w:rPr>
      </w:pPr>
      <w:r w:rsidRPr="00D40D33">
        <w:rPr>
          <w:rFonts w:ascii="Times New Roman" w:hAnsi="Times New Roman" w:cs="Times New Roman"/>
          <w:color w:val="000000"/>
          <w:szCs w:val="24"/>
        </w:rPr>
        <w:t xml:space="preserve">Статья </w:t>
      </w:r>
      <w:r w:rsidR="007C5F96" w:rsidRPr="005073EF">
        <w:rPr>
          <w:rFonts w:ascii="Times New Roman" w:hAnsi="Times New Roman" w:cs="Times New Roman"/>
          <w:color w:val="000000"/>
          <w:szCs w:val="24"/>
        </w:rPr>
        <w:t>6</w:t>
      </w:r>
      <w:r w:rsidR="00F76DC4">
        <w:rPr>
          <w:rFonts w:ascii="Times New Roman" w:hAnsi="Times New Roman" w:cs="Times New Roman"/>
          <w:color w:val="000000"/>
          <w:szCs w:val="24"/>
        </w:rPr>
        <w:t>4</w:t>
      </w:r>
      <w:r w:rsidRPr="00D40D33">
        <w:rPr>
          <w:rFonts w:ascii="Times New Roman" w:hAnsi="Times New Roman" w:cs="Times New Roman"/>
          <w:color w:val="000000"/>
          <w:szCs w:val="24"/>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9D6DA6" w:rsidRPr="00D40D33" w:rsidRDefault="009D6DA6" w:rsidP="00F71DA3">
      <w:pPr>
        <w:spacing w:line="240" w:lineRule="auto"/>
        <w:ind w:firstLine="360"/>
        <w:rPr>
          <w:rFonts w:ascii="Times New Roman" w:hAnsi="Times New Roman" w:cs="Times New Roman"/>
          <w:color w:val="000000"/>
          <w:sz w:val="24"/>
          <w:szCs w:val="24"/>
        </w:rPr>
      </w:pPr>
    </w:p>
    <w:p w:rsidR="009D6DA6" w:rsidRPr="00D40D33" w:rsidRDefault="009D6DA6" w:rsidP="00F71DA3">
      <w:pPr>
        <w:pStyle w:val="ConsPlu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 Использование земельных участков и объектов капитального строительства, расположенных в пределах зон, обозначенных на картах стать</w:t>
      </w:r>
      <w:r w:rsidR="00CA525B" w:rsidRPr="00D40D33">
        <w:rPr>
          <w:rFonts w:ascii="Times New Roman" w:hAnsi="Times New Roman" w:cs="Times New Roman"/>
          <w:color w:val="000000"/>
          <w:sz w:val="24"/>
          <w:szCs w:val="24"/>
        </w:rPr>
        <w:t>и</w:t>
      </w:r>
      <w:r w:rsidR="00293387" w:rsidRPr="00D40D33">
        <w:rPr>
          <w:rFonts w:ascii="Times New Roman" w:hAnsi="Times New Roman" w:cs="Times New Roman"/>
          <w:color w:val="000000"/>
          <w:sz w:val="24"/>
          <w:szCs w:val="24"/>
        </w:rPr>
        <w:t>5</w:t>
      </w:r>
      <w:r w:rsidR="00C3161F" w:rsidRPr="00D40D33">
        <w:rPr>
          <w:rFonts w:ascii="Times New Roman" w:hAnsi="Times New Roman" w:cs="Times New Roman"/>
          <w:color w:val="000000"/>
          <w:sz w:val="24"/>
          <w:szCs w:val="24"/>
        </w:rPr>
        <w:t>6</w:t>
      </w:r>
      <w:r w:rsidR="00CA525B" w:rsidRPr="00D40D33">
        <w:rPr>
          <w:rFonts w:ascii="Times New Roman" w:hAnsi="Times New Roman" w:cs="Times New Roman"/>
          <w:color w:val="000000"/>
          <w:sz w:val="24"/>
          <w:szCs w:val="24"/>
        </w:rPr>
        <w:t xml:space="preserve"> настоящих</w:t>
      </w:r>
      <w:r w:rsidRPr="00D40D33">
        <w:rPr>
          <w:rFonts w:ascii="Times New Roman" w:hAnsi="Times New Roman" w:cs="Times New Roman"/>
          <w:color w:val="000000"/>
          <w:sz w:val="24"/>
          <w:szCs w:val="24"/>
        </w:rPr>
        <w:t xml:space="preserve"> Правил, определяется:</w:t>
      </w:r>
    </w:p>
    <w:p w:rsidR="009D6DA6" w:rsidRPr="00D40D33" w:rsidRDefault="009D6DA6" w:rsidP="00F71DA3">
      <w:pPr>
        <w:pStyle w:val="ConsPlu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-градостроительными регламентами, определенными статьей 5</w:t>
      </w:r>
      <w:r w:rsidR="00C3161F" w:rsidRPr="00D40D33">
        <w:rPr>
          <w:rFonts w:ascii="Times New Roman" w:hAnsi="Times New Roman" w:cs="Times New Roman"/>
          <w:color w:val="000000"/>
          <w:sz w:val="24"/>
          <w:szCs w:val="24"/>
        </w:rPr>
        <w:t>1</w:t>
      </w:r>
      <w:r w:rsidRPr="00D40D33">
        <w:rPr>
          <w:rFonts w:ascii="Times New Roman" w:hAnsi="Times New Roman" w:cs="Times New Roman"/>
          <w:color w:val="000000"/>
          <w:sz w:val="24"/>
          <w:szCs w:val="24"/>
        </w:rPr>
        <w:t xml:space="preserve"> применительно к соответ</w:t>
      </w:r>
      <w:r w:rsidR="00F76DC4">
        <w:rPr>
          <w:rFonts w:ascii="Times New Roman" w:hAnsi="Times New Roman" w:cs="Times New Roman"/>
          <w:color w:val="000000"/>
          <w:sz w:val="24"/>
          <w:szCs w:val="24"/>
        </w:rPr>
        <w:t>ствующим территориальным зонам</w:t>
      </w:r>
      <w:r w:rsidRPr="00D40D33">
        <w:rPr>
          <w:rFonts w:ascii="Times New Roman" w:hAnsi="Times New Roman" w:cs="Times New Roman"/>
          <w:color w:val="000000"/>
          <w:sz w:val="24"/>
          <w:szCs w:val="24"/>
        </w:rPr>
        <w:t>, с учетом ограничений, определенных настоящей статьей;</w:t>
      </w:r>
    </w:p>
    <w:p w:rsidR="009D6DA6" w:rsidRPr="00D40D33" w:rsidRDefault="009D6DA6" w:rsidP="00F71DA3">
      <w:pPr>
        <w:pStyle w:val="ConsPlu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9D6DA6" w:rsidRPr="00D40D33" w:rsidRDefault="009D6DA6" w:rsidP="00F71DA3">
      <w:pPr>
        <w:pStyle w:val="ConsPlu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2. Земельные участки и объекты капитального строительства, которые расположены в пределах зон,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установлены в соответствии со следующими нормативными правовыми актами:</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–Водным кодексом Российской Федерации от 03.06.2006 г.;</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–Земельным кодексом Российской Федерации от 25.10.2001 г.;</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–Федеральным законом от 10.01.2002 г. № 7-ФЗ «Об охране окружающей среды»;</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–Федеральным законом от 30.03.99 г. № 52-ФЗ «О санитарно-эпидемиологическом благополучии населения»;</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–Федеральным законом от 04.05.99 г. № 96-ФЗ «Об охране атмосферного воздуха»;</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СНиП 23-03-2003 «Защита от шума»;</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–Правилами охраны поверхностных вод. Утверждены первым заместителем председателя Госкомприроды СССР 21.02.91 г.,</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–СанПиН 2.1.4.1110-02 «Зоны санитарной охраны источников водоснабжения и водопроводов питьевого назначения»;</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–СанПиН 2.1.5.980-00 «Гигиенические требования к охране поверхностных вод».</w:t>
      </w:r>
    </w:p>
    <w:p w:rsidR="009D6DA6" w:rsidRPr="00D40D33" w:rsidRDefault="009D6DA6" w:rsidP="00F71DA3">
      <w:pPr>
        <w:pStyle w:val="3"/>
        <w:keepNext w:val="0"/>
        <w:widowControl/>
        <w:numPr>
          <w:ilvl w:val="0"/>
          <w:numId w:val="0"/>
        </w:numPr>
        <w:autoSpaceDE/>
        <w:autoSpaceDN/>
        <w:adjustRightInd/>
        <w:spacing w:line="240" w:lineRule="auto"/>
        <w:ind w:right="-57" w:firstLine="360"/>
        <w:rPr>
          <w:rFonts w:ascii="Times New Roman" w:hAnsi="Times New Roman" w:cs="Times New Roman"/>
          <w:b w:val="0"/>
          <w:color w:val="000000"/>
          <w:szCs w:val="24"/>
        </w:rPr>
      </w:pPr>
      <w:r w:rsidRPr="00D40D33">
        <w:rPr>
          <w:rFonts w:ascii="Times New Roman" w:hAnsi="Times New Roman" w:cs="Times New Roman"/>
          <w:b w:val="0"/>
          <w:color w:val="000000"/>
          <w:szCs w:val="24"/>
        </w:rPr>
        <w:t xml:space="preserve">4.Ограничения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–санитарно-защитных зон, определенных в соответствии с размерами, установленными СанПиН 2.2.1/2.1.1.1200-03 «Санитарно-защитные зоны и санитарная классификация предприятий, сооружений и иных объектов».Новая редакция;</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водоохранных зонах,</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5. Дальнейшее использование и строительные изменения указанных объектов определяются статьей </w:t>
      </w:r>
      <w:r w:rsidR="00F76DC4">
        <w:rPr>
          <w:rFonts w:ascii="Times New Roman" w:hAnsi="Times New Roman" w:cs="Times New Roman"/>
          <w:color w:val="000000"/>
          <w:sz w:val="24"/>
          <w:szCs w:val="24"/>
        </w:rPr>
        <w:t>43</w:t>
      </w:r>
      <w:r w:rsidRPr="00D40D33">
        <w:rPr>
          <w:rFonts w:ascii="Times New Roman" w:hAnsi="Times New Roman" w:cs="Times New Roman"/>
          <w:color w:val="000000"/>
          <w:sz w:val="24"/>
          <w:szCs w:val="24"/>
        </w:rPr>
        <w:t xml:space="preserve">  Главы </w:t>
      </w:r>
      <w:r w:rsidRPr="00D40D33">
        <w:rPr>
          <w:rFonts w:ascii="Times New Roman" w:hAnsi="Times New Roman" w:cs="Times New Roman"/>
          <w:color w:val="000000"/>
          <w:sz w:val="24"/>
          <w:szCs w:val="24"/>
          <w:lang w:val="en-US"/>
        </w:rPr>
        <w:t>VI</w:t>
      </w:r>
      <w:r w:rsidR="00335969" w:rsidRPr="00D40D33">
        <w:rPr>
          <w:rFonts w:ascii="Times New Roman" w:hAnsi="Times New Roman" w:cs="Times New Roman"/>
          <w:color w:val="000000"/>
          <w:sz w:val="24"/>
          <w:szCs w:val="24"/>
          <w:lang w:val="en-US"/>
        </w:rPr>
        <w:t>II</w:t>
      </w:r>
      <w:r w:rsidRPr="00D40D33">
        <w:rPr>
          <w:rFonts w:ascii="Times New Roman" w:hAnsi="Times New Roman" w:cs="Times New Roman"/>
          <w:color w:val="000000"/>
          <w:sz w:val="24"/>
          <w:szCs w:val="24"/>
        </w:rPr>
        <w:t>, («Использование земельных участков, использование  и строительные изменения объектов капитального строительства, несоответствующих Правилам») настоящих Правил.</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виды запрещенного использования – в соответствии с СанПиН 2.2.1/2.1.1.1200-03. Новая редакция. «Санитарно-защитные зоны и санитарная классификация предприятий, сооружений и иных объектов»,</w:t>
      </w:r>
    </w:p>
    <w:p w:rsidR="009D6DA6" w:rsidRPr="00D40D33" w:rsidRDefault="009D6DA6" w:rsidP="00F71DA3">
      <w:pPr>
        <w:pStyle w:val="ConsPlu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w:t>
      </w:r>
      <w:r w:rsidRPr="00D40D33">
        <w:rPr>
          <w:rFonts w:ascii="Times New Roman" w:hAnsi="Times New Roman" w:cs="Times New Roman"/>
          <w:color w:val="000000"/>
          <w:sz w:val="24"/>
          <w:szCs w:val="24"/>
          <w:lang w:val="en-US"/>
        </w:rPr>
        <w:t>V</w:t>
      </w:r>
      <w:r w:rsidR="00335969" w:rsidRPr="00D40D33">
        <w:rPr>
          <w:rFonts w:ascii="Times New Roman" w:hAnsi="Times New Roman" w:cs="Times New Roman"/>
          <w:color w:val="000000"/>
          <w:sz w:val="24"/>
          <w:szCs w:val="24"/>
          <w:lang w:val="en-US"/>
        </w:rPr>
        <w:t>I</w:t>
      </w:r>
      <w:r w:rsidRPr="00D40D33">
        <w:rPr>
          <w:rFonts w:ascii="Times New Roman" w:hAnsi="Times New Roman" w:cs="Times New Roman"/>
          <w:color w:val="000000"/>
          <w:sz w:val="24"/>
          <w:szCs w:val="24"/>
        </w:rPr>
        <w:t xml:space="preserve"> настоящих Правил.</w:t>
      </w:r>
    </w:p>
    <w:p w:rsidR="009D6DA6" w:rsidRPr="00D40D33" w:rsidRDefault="009D6DA6" w:rsidP="00F71DA3">
      <w:pPr>
        <w:pStyle w:val="Iauiue"/>
        <w:ind w:firstLine="360"/>
        <w:jc w:val="both"/>
        <w:rPr>
          <w:color w:val="000000"/>
          <w:sz w:val="24"/>
          <w:szCs w:val="24"/>
        </w:rPr>
      </w:pPr>
      <w:r w:rsidRPr="00D40D33">
        <w:rPr>
          <w:color w:val="000000"/>
          <w:sz w:val="24"/>
          <w:szCs w:val="24"/>
        </w:rPr>
        <w:t>7. Виды объектов, запрещенных к размещению на земельных участках, расположенных в границах санитарно-защитных зон:</w:t>
      </w:r>
    </w:p>
    <w:p w:rsidR="009D6DA6" w:rsidRPr="00D40D33" w:rsidRDefault="009D6DA6" w:rsidP="00F71DA3">
      <w:pPr>
        <w:pStyle w:val="ConsPlu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объекты для проживания людей;</w:t>
      </w:r>
    </w:p>
    <w:p w:rsidR="009D6DA6" w:rsidRPr="00D40D33" w:rsidRDefault="009D6DA6" w:rsidP="00F71DA3">
      <w:pPr>
        <w:pStyle w:val="ConsPlu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коллективные или индивидуальные дачные и садово-огородные участки;</w:t>
      </w:r>
    </w:p>
    <w:p w:rsidR="009D6DA6" w:rsidRPr="00D40D33" w:rsidRDefault="00764D4A" w:rsidP="00F71DA3">
      <w:pPr>
        <w:pStyle w:val="ConsPlu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00697231" w:rsidRPr="00D40D33">
        <w:rPr>
          <w:rFonts w:ascii="Times New Roman" w:hAnsi="Times New Roman" w:cs="Times New Roman"/>
          <w:color w:val="000000"/>
          <w:sz w:val="24"/>
          <w:szCs w:val="24"/>
        </w:rPr>
        <w:t>предп</w:t>
      </w:r>
      <w:r w:rsidR="00050483" w:rsidRPr="00D40D33">
        <w:rPr>
          <w:rFonts w:ascii="Times New Roman" w:hAnsi="Times New Roman" w:cs="Times New Roman"/>
          <w:color w:val="000000"/>
          <w:sz w:val="24"/>
          <w:szCs w:val="24"/>
        </w:rPr>
        <w:t>ри</w:t>
      </w:r>
      <w:r w:rsidR="009D6DA6" w:rsidRPr="00D40D33">
        <w:rPr>
          <w:rFonts w:ascii="Times New Roman" w:hAnsi="Times New Roman" w:cs="Times New Roman"/>
          <w:color w:val="000000"/>
          <w:sz w:val="24"/>
          <w:szCs w:val="24"/>
        </w:rPr>
        <w:t>ятия по производству лекарственных веществ, лекарственных средств и (или) лекарственных форм;</w:t>
      </w:r>
    </w:p>
    <w:p w:rsidR="009D6DA6" w:rsidRPr="00D40D33" w:rsidRDefault="009D6DA6" w:rsidP="00F71DA3">
      <w:pPr>
        <w:pStyle w:val="ConsPlu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9D6DA6" w:rsidRPr="00D40D33" w:rsidRDefault="009D6DA6" w:rsidP="00F71DA3">
      <w:pPr>
        <w:pStyle w:val="ConsPlu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оптовые склады продовольственного сырья и пищевых продуктов;</w:t>
      </w:r>
    </w:p>
    <w:p w:rsidR="009D6DA6" w:rsidRPr="00D40D33" w:rsidRDefault="009D6DA6" w:rsidP="00F71DA3">
      <w:pPr>
        <w:pStyle w:val="ConsPlu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комплексы водопроводных сооружений для подготовки и хранения питьевой воды;</w:t>
      </w:r>
    </w:p>
    <w:p w:rsidR="009D6DA6" w:rsidRPr="00D40D33" w:rsidRDefault="009D6DA6" w:rsidP="00F71DA3">
      <w:pPr>
        <w:pStyle w:val="ConsPlu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парки;</w:t>
      </w:r>
    </w:p>
    <w:p w:rsidR="009D6DA6" w:rsidRPr="00D40D33" w:rsidRDefault="009D6DA6" w:rsidP="00F71DA3">
      <w:pPr>
        <w:pStyle w:val="ConsPlu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образовательные и детские учреждения;</w:t>
      </w:r>
    </w:p>
    <w:p w:rsidR="00FF0115" w:rsidRPr="00D40D33" w:rsidRDefault="00FF0115" w:rsidP="00F71DA3">
      <w:pPr>
        <w:pStyle w:val="ConsPlu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закрытые кладбища.</w:t>
      </w:r>
    </w:p>
    <w:p w:rsidR="009D6DA6" w:rsidRPr="00D40D33" w:rsidRDefault="009D6DA6" w:rsidP="00F71DA3">
      <w:pPr>
        <w:spacing w:line="240" w:lineRule="auto"/>
        <w:ind w:firstLine="360"/>
        <w:rPr>
          <w:rFonts w:ascii="Times New Roman" w:hAnsi="Times New Roman" w:cs="Times New Roman"/>
          <w:color w:val="000000"/>
          <w:sz w:val="24"/>
          <w:szCs w:val="24"/>
        </w:rPr>
      </w:pPr>
    </w:p>
    <w:p w:rsidR="009D6DA6" w:rsidRPr="00D40D33" w:rsidRDefault="009D6DA6" w:rsidP="00F71DA3">
      <w:pPr>
        <w:pStyle w:val="3"/>
        <w:widowControl/>
        <w:numPr>
          <w:ilvl w:val="0"/>
          <w:numId w:val="0"/>
        </w:numPr>
        <w:autoSpaceDE/>
        <w:autoSpaceDN/>
        <w:adjustRightInd/>
        <w:spacing w:line="240" w:lineRule="auto"/>
        <w:ind w:right="-57" w:firstLine="360"/>
        <w:jc w:val="center"/>
        <w:rPr>
          <w:rFonts w:ascii="Times New Roman" w:hAnsi="Times New Roman" w:cs="Times New Roman"/>
          <w:color w:val="000000"/>
          <w:szCs w:val="24"/>
        </w:rPr>
      </w:pPr>
      <w:r w:rsidRPr="00D40D33">
        <w:rPr>
          <w:rFonts w:ascii="Times New Roman" w:hAnsi="Times New Roman" w:cs="Times New Roman"/>
          <w:color w:val="000000"/>
          <w:szCs w:val="24"/>
        </w:rPr>
        <w:t xml:space="preserve">Статья </w:t>
      </w:r>
      <w:r w:rsidR="00335969" w:rsidRPr="005073EF">
        <w:rPr>
          <w:rFonts w:ascii="Times New Roman" w:hAnsi="Times New Roman" w:cs="Times New Roman"/>
          <w:color w:val="000000"/>
          <w:szCs w:val="24"/>
        </w:rPr>
        <w:t>6</w:t>
      </w:r>
      <w:r w:rsidR="00F76DC4">
        <w:rPr>
          <w:rFonts w:ascii="Times New Roman" w:hAnsi="Times New Roman" w:cs="Times New Roman"/>
          <w:color w:val="000000"/>
          <w:szCs w:val="24"/>
        </w:rPr>
        <w:t>5</w:t>
      </w:r>
      <w:r w:rsidRPr="00D40D33">
        <w:rPr>
          <w:rFonts w:ascii="Times New Roman" w:hAnsi="Times New Roman" w:cs="Times New Roman"/>
          <w:color w:val="000000"/>
          <w:szCs w:val="24"/>
        </w:rPr>
        <w:t>. Описания ограничений градостроительных изменений на территории зон охраны водоемов</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 Водоохранные зоны выделяются в целях:</w:t>
      </w:r>
    </w:p>
    <w:p w:rsidR="009D6DA6" w:rsidRPr="00D40D33" w:rsidRDefault="009D6DA6" w:rsidP="00F71DA3">
      <w:pPr>
        <w:pStyle w:val="ConsPlusNormal"/>
        <w:widowContro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-предупреждения и предотвращения микробного и химического загрязнения поверхностных вод;</w:t>
      </w:r>
    </w:p>
    <w:p w:rsidR="009D6DA6" w:rsidRPr="00D40D33" w:rsidRDefault="009D6DA6" w:rsidP="001819EC">
      <w:pPr>
        <w:pStyle w:val="ConsPlusNormal"/>
        <w:widowContro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предотвращения загрязнения, засорения, заиления и истощения водных объектов;</w:t>
      </w:r>
    </w:p>
    <w:p w:rsidR="009D6DA6" w:rsidRPr="00D40D33" w:rsidRDefault="009D6DA6" w:rsidP="001819EC">
      <w:pPr>
        <w:pStyle w:val="ConsPlusNormal"/>
        <w:widowContro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сохранения среды обитания объектов водного, животного и растительного мира.</w:t>
      </w:r>
    </w:p>
    <w:p w:rsidR="009D6DA6" w:rsidRPr="00D40D33" w:rsidRDefault="009D6DA6"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2. 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9D6DA6" w:rsidRPr="00D40D33" w:rsidRDefault="009D6DA6" w:rsidP="001819EC">
      <w:pPr>
        <w:pStyle w:val="ConsPlusNormal"/>
        <w:widowContro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виды запрещенного использования,</w:t>
      </w:r>
    </w:p>
    <w:p w:rsidR="009D6DA6" w:rsidRPr="00D40D33" w:rsidRDefault="009D6DA6" w:rsidP="001819EC">
      <w:pPr>
        <w:pStyle w:val="ConsPlusNormal"/>
        <w:widowContro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8 настоящих Правил.</w:t>
      </w:r>
    </w:p>
    <w:p w:rsidR="009D6DA6" w:rsidRPr="00D40D33" w:rsidRDefault="009D6DA6" w:rsidP="001819EC">
      <w:pPr>
        <w:pStyle w:val="ConsPlusNormal"/>
        <w:widowControl/>
        <w:ind w:firstLine="357"/>
        <w:jc w:val="both"/>
        <w:rPr>
          <w:rFonts w:ascii="Times New Roman" w:hAnsi="Times New Roman" w:cs="Times New Roman"/>
          <w:iCs/>
          <w:color w:val="000000"/>
          <w:sz w:val="24"/>
          <w:szCs w:val="24"/>
        </w:rPr>
      </w:pPr>
      <w:r w:rsidRPr="00D40D33">
        <w:rPr>
          <w:rFonts w:ascii="Times New Roman" w:hAnsi="Times New Roman" w:cs="Times New Roman"/>
          <w:iCs/>
          <w:color w:val="000000"/>
          <w:sz w:val="24"/>
          <w:szCs w:val="24"/>
        </w:rPr>
        <w:t xml:space="preserve">         2.1. В границах водоохранных зон запрещается:</w:t>
      </w:r>
    </w:p>
    <w:p w:rsidR="003236CC" w:rsidRPr="00D40D33" w:rsidRDefault="003236CC"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1) использование сточных вод в целях регулирования плодородия почв;</w:t>
      </w:r>
    </w:p>
    <w:p w:rsidR="003236CC" w:rsidRPr="00D40D33" w:rsidRDefault="003236CC" w:rsidP="001819EC">
      <w:pPr>
        <w:pStyle w:val="ConsPlusNorma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236CC" w:rsidRPr="00D40D33" w:rsidRDefault="003236CC" w:rsidP="001819EC">
      <w:pPr>
        <w:pStyle w:val="ConsPlusNorma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3) осуществление авиационных мер по борьбе с вредными организмами;</w:t>
      </w:r>
    </w:p>
    <w:p w:rsidR="003236CC" w:rsidRPr="00D40D33" w:rsidRDefault="003236CC" w:rsidP="001819EC">
      <w:pPr>
        <w:pStyle w:val="ConsPlusNorma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236CC" w:rsidRPr="00D40D33" w:rsidRDefault="003236CC" w:rsidP="001819EC">
      <w:pPr>
        <w:pStyle w:val="ConsPlusNorma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236CC" w:rsidRPr="00D40D33" w:rsidRDefault="003236CC" w:rsidP="001819EC">
      <w:pPr>
        <w:pStyle w:val="ConsPlusNorma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6) размещение специализированных хранилищ пестицидов и агрохимикатов, применение пестицидов и агрохимикатов;</w:t>
      </w:r>
    </w:p>
    <w:p w:rsidR="003236CC" w:rsidRPr="00D40D33" w:rsidRDefault="003236CC" w:rsidP="001819EC">
      <w:pPr>
        <w:pStyle w:val="ConsPlusNorma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7) сброс сточных, в том числе дренажных, вод;</w:t>
      </w:r>
    </w:p>
    <w:p w:rsidR="003236CC" w:rsidRPr="00D40D33" w:rsidRDefault="003236CC" w:rsidP="001819EC">
      <w:pPr>
        <w:pStyle w:val="ConsPlusNorma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9D6DA6" w:rsidRPr="00D40D33" w:rsidRDefault="008E7BEE"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3. В </w:t>
      </w:r>
      <w:r w:rsidR="009D6DA6" w:rsidRPr="00D40D33">
        <w:rPr>
          <w:rFonts w:ascii="Times New Roman" w:hAnsi="Times New Roman" w:cs="Times New Roman"/>
          <w:color w:val="000000"/>
          <w:sz w:val="24"/>
          <w:szCs w:val="24"/>
        </w:rPr>
        <w:t>границах водоохраных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D6DA6" w:rsidRPr="00D40D33" w:rsidRDefault="009D6DA6" w:rsidP="001819EC">
      <w:pPr>
        <w:pStyle w:val="ConsPlusNonformat"/>
        <w:widowContro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4. Ширина водоохраной зоны рек или ручьев устанавливается от их истока для рек или ручьев протяженностью:</w:t>
      </w:r>
    </w:p>
    <w:p w:rsidR="009D6DA6" w:rsidRPr="00D40D33" w:rsidRDefault="009D6DA6"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до десяти километров – в размере пятидесяти метров,</w:t>
      </w:r>
    </w:p>
    <w:p w:rsidR="009D6DA6" w:rsidRPr="00D40D33" w:rsidRDefault="009D6DA6"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от десяти до пятидесяти километров – в размере ста метров,</w:t>
      </w:r>
    </w:p>
    <w:p w:rsidR="009D6DA6" w:rsidRPr="00D40D33" w:rsidRDefault="009D6DA6"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от пятидесяти километров и более – в размере двухсот метров.</w:t>
      </w:r>
    </w:p>
    <w:p w:rsidR="009D6DA6" w:rsidRPr="00D40D33" w:rsidRDefault="009D6DA6"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Для реки, ручья протяженностью менее десяти километров от истока до устья водоохраная зона совпадает с прибрежной защитной полосой. Радиус водоохраной зоны для истоков реки, ручья устанавливается в размере пятидесяти метров.</w:t>
      </w:r>
    </w:p>
    <w:p w:rsidR="009D6DA6" w:rsidRPr="00D40D33" w:rsidRDefault="009D6DA6"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Ширина водоохраной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9D6DA6" w:rsidRPr="00D40D33" w:rsidRDefault="009D6DA6"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5. Прибрежная защитная полоса – часть  водоохраной  зоны, территория которой непосредственно примыкает к водному объекту.</w:t>
      </w:r>
    </w:p>
    <w:p w:rsidR="009D6DA6" w:rsidRPr="00D40D33" w:rsidRDefault="009D6DA6"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6.  В границах прибрежных защитных полос запрещается:</w:t>
      </w:r>
    </w:p>
    <w:p w:rsidR="009D6DA6" w:rsidRPr="00D40D33" w:rsidRDefault="009D6DA6" w:rsidP="001819EC">
      <w:pPr>
        <w:spacing w:line="240" w:lineRule="auto"/>
        <w:ind w:firstLine="357"/>
        <w:rPr>
          <w:rFonts w:ascii="Times New Roman" w:hAnsi="Times New Roman" w:cs="Times New Roman"/>
          <w:b/>
          <w:color w:val="000000"/>
          <w:sz w:val="24"/>
          <w:szCs w:val="24"/>
        </w:rPr>
      </w:pPr>
      <w:r w:rsidRPr="00D40D33">
        <w:rPr>
          <w:rFonts w:ascii="Times New Roman" w:hAnsi="Times New Roman" w:cs="Times New Roman"/>
          <w:color w:val="000000"/>
          <w:sz w:val="24"/>
          <w:szCs w:val="24"/>
        </w:rPr>
        <w:t xml:space="preserve"> – использование сточных вод для удобрения почв;</w:t>
      </w:r>
    </w:p>
    <w:p w:rsidR="009D6DA6" w:rsidRPr="00D40D33" w:rsidRDefault="009D6DA6"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9D6DA6" w:rsidRPr="00D40D33" w:rsidRDefault="009D6DA6"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осуществление авиационных мер по борьбе с вредителями и болезнями растений;</w:t>
      </w:r>
    </w:p>
    <w:p w:rsidR="009D6DA6" w:rsidRPr="00D40D33" w:rsidRDefault="009D6DA6"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D6DA6" w:rsidRPr="00D40D33" w:rsidRDefault="009D6DA6"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распашка земель;</w:t>
      </w:r>
    </w:p>
    <w:p w:rsidR="009D6DA6" w:rsidRPr="00D40D33" w:rsidRDefault="009D6DA6"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размещение отвала размываемых грунтов;</w:t>
      </w:r>
    </w:p>
    <w:p w:rsidR="009D6DA6" w:rsidRPr="00D40D33" w:rsidRDefault="009D6DA6"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выпас сельскохозяйственных животных и организация для них летних лагерей, ванн.        </w:t>
      </w:r>
    </w:p>
    <w:p w:rsidR="009D6DA6" w:rsidRPr="00D40D33" w:rsidRDefault="009D6DA6"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9D6DA6" w:rsidRPr="00D40D33" w:rsidRDefault="009D6DA6"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9D6DA6" w:rsidRPr="00D40D33" w:rsidRDefault="009D6DA6"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9D6DA6" w:rsidRPr="00D40D33" w:rsidRDefault="009D6DA6" w:rsidP="001819EC">
      <w:pPr>
        <w:spacing w:line="240" w:lineRule="auto"/>
        <w:ind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водоохраной зоны, прибрежной защитной полосы измеряется от береговой линии.</w:t>
      </w:r>
    </w:p>
    <w:p w:rsidR="00274403" w:rsidRPr="00D40D33" w:rsidRDefault="00274403" w:rsidP="001819EC">
      <w:pPr>
        <w:spacing w:line="240" w:lineRule="auto"/>
        <w:ind w:firstLine="357"/>
        <w:rPr>
          <w:rFonts w:ascii="Times New Roman" w:hAnsi="Times New Roman" w:cs="Times New Roman"/>
          <w:color w:val="000000"/>
          <w:sz w:val="24"/>
          <w:szCs w:val="24"/>
        </w:rPr>
      </w:pPr>
    </w:p>
    <w:p w:rsidR="00B922FC" w:rsidRPr="00D40D33" w:rsidRDefault="00B922FC" w:rsidP="001819EC">
      <w:pPr>
        <w:spacing w:line="240" w:lineRule="auto"/>
        <w:ind w:firstLine="357"/>
        <w:jc w:val="center"/>
        <w:outlineLvl w:val="4"/>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00335969" w:rsidRPr="005073EF">
        <w:rPr>
          <w:rFonts w:ascii="Times New Roman" w:hAnsi="Times New Roman" w:cs="Times New Roman"/>
          <w:b/>
          <w:color w:val="000000"/>
          <w:sz w:val="24"/>
          <w:szCs w:val="24"/>
        </w:rPr>
        <w:t>6</w:t>
      </w:r>
      <w:r w:rsidR="00F76DC4">
        <w:rPr>
          <w:rFonts w:ascii="Times New Roman" w:hAnsi="Times New Roman" w:cs="Times New Roman"/>
          <w:b/>
          <w:color w:val="000000"/>
          <w:sz w:val="24"/>
          <w:szCs w:val="24"/>
        </w:rPr>
        <w:t>6</w:t>
      </w:r>
      <w:r w:rsidRPr="00D40D33">
        <w:rPr>
          <w:rFonts w:ascii="Times New Roman" w:hAnsi="Times New Roman" w:cs="Times New Roman"/>
          <w:b/>
          <w:color w:val="000000"/>
          <w:sz w:val="24"/>
          <w:szCs w:val="24"/>
        </w:rPr>
        <w:t>.  Ограничения на пойменных территориях</w:t>
      </w:r>
    </w:p>
    <w:p w:rsidR="007058EB" w:rsidRPr="00D40D33" w:rsidRDefault="007058EB" w:rsidP="001819EC">
      <w:pPr>
        <w:spacing w:line="240" w:lineRule="auto"/>
        <w:ind w:firstLine="357"/>
        <w:jc w:val="center"/>
        <w:outlineLvl w:val="4"/>
        <w:rPr>
          <w:rFonts w:ascii="Times New Roman" w:hAnsi="Times New Roman" w:cs="Times New Roman"/>
          <w:b/>
          <w:color w:val="000000"/>
          <w:sz w:val="24"/>
          <w:szCs w:val="24"/>
        </w:rPr>
      </w:pPr>
    </w:p>
    <w:p w:rsidR="003236CC" w:rsidRPr="00D40D33" w:rsidRDefault="003236CC" w:rsidP="001819EC">
      <w:pPr>
        <w:pStyle w:val="ConsPlusNorma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w:t>
      </w:r>
    </w:p>
    <w:p w:rsidR="003236CC" w:rsidRPr="00D40D33" w:rsidRDefault="003236CC" w:rsidP="001819EC">
      <w:pPr>
        <w:pStyle w:val="ConsPlusNorma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2.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3236CC" w:rsidRPr="00D40D33" w:rsidRDefault="003236CC" w:rsidP="001819EC">
      <w:pPr>
        <w:pStyle w:val="ConsPlusNorma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3. В границах зон затопления, подтопления запрещаются:</w:t>
      </w:r>
    </w:p>
    <w:p w:rsidR="003236CC" w:rsidRPr="00D40D33" w:rsidRDefault="003236CC" w:rsidP="001819EC">
      <w:pPr>
        <w:pStyle w:val="ConsPlusNorma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1) использование сточных вод в целях регулирования плодородия почв;</w:t>
      </w:r>
    </w:p>
    <w:p w:rsidR="003236CC" w:rsidRPr="00D40D33" w:rsidRDefault="003236CC" w:rsidP="001819EC">
      <w:pPr>
        <w:pStyle w:val="ConsPlusNorma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3236CC" w:rsidRPr="00D40D33" w:rsidRDefault="003236CC" w:rsidP="001819EC">
      <w:pPr>
        <w:pStyle w:val="ConsPlusNorma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3) осуществление авиационных мер по борьбе с вредными организмами.</w:t>
      </w:r>
    </w:p>
    <w:p w:rsidR="003236CC" w:rsidRPr="00D40D33" w:rsidRDefault="003236CC" w:rsidP="001819EC">
      <w:pPr>
        <w:pStyle w:val="ConsPlusNormal"/>
        <w:ind w:firstLine="357"/>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3236CC" w:rsidRPr="00D40D33" w:rsidRDefault="003236CC" w:rsidP="00F71DA3">
      <w:pPr>
        <w:pStyle w:val="ConsPlusNormal"/>
        <w:ind w:firstLine="360"/>
        <w:jc w:val="both"/>
        <w:rPr>
          <w:rFonts w:ascii="Times New Roman" w:hAnsi="Times New Roman" w:cs="Times New Roman"/>
          <w:color w:val="000000"/>
          <w:sz w:val="24"/>
          <w:szCs w:val="24"/>
        </w:rPr>
      </w:pPr>
      <w:r w:rsidRPr="00D40D33">
        <w:rPr>
          <w:rFonts w:ascii="Times New Roman" w:hAnsi="Times New Roman" w:cs="Times New Roman"/>
          <w:color w:val="000000"/>
          <w:sz w:val="24"/>
          <w:szCs w:val="24"/>
        </w:rPr>
        <w:t>5.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w:t>
      </w:r>
    </w:p>
    <w:p w:rsidR="00506152" w:rsidRPr="00D40D33" w:rsidRDefault="00506152" w:rsidP="00F71DA3">
      <w:pPr>
        <w:pStyle w:val="ConsPlusNormal"/>
        <w:ind w:firstLine="360"/>
        <w:jc w:val="both"/>
        <w:rPr>
          <w:rFonts w:ascii="Times New Roman" w:hAnsi="Times New Roman" w:cs="Times New Roman"/>
          <w:color w:val="000000"/>
          <w:sz w:val="24"/>
          <w:szCs w:val="24"/>
        </w:rPr>
      </w:pPr>
    </w:p>
    <w:p w:rsidR="00034FAC" w:rsidRPr="00D40D33" w:rsidRDefault="00034FAC" w:rsidP="00F71DA3">
      <w:pPr>
        <w:pStyle w:val="4"/>
        <w:numPr>
          <w:ilvl w:val="0"/>
          <w:numId w:val="0"/>
        </w:numPr>
        <w:ind w:firstLine="360"/>
        <w:jc w:val="center"/>
        <w:rPr>
          <w:rFonts w:ascii="Times New Roman" w:hAnsi="Times New Roman" w:cs="Times New Roman"/>
          <w:bCs w:val="0"/>
          <w:color w:val="000000"/>
          <w:szCs w:val="24"/>
        </w:rPr>
      </w:pPr>
      <w:bookmarkStart w:id="22" w:name="_Toc351977066"/>
      <w:r w:rsidRPr="00D40D33">
        <w:rPr>
          <w:rFonts w:ascii="Times New Roman" w:hAnsi="Times New Roman" w:cs="Times New Roman"/>
          <w:bCs w:val="0"/>
          <w:color w:val="000000"/>
          <w:szCs w:val="24"/>
        </w:rPr>
        <w:t xml:space="preserve">Статья </w:t>
      </w:r>
      <w:r w:rsidR="00335969" w:rsidRPr="005073EF">
        <w:rPr>
          <w:rFonts w:ascii="Times New Roman" w:hAnsi="Times New Roman" w:cs="Times New Roman"/>
          <w:bCs w:val="0"/>
          <w:color w:val="000000"/>
          <w:szCs w:val="24"/>
        </w:rPr>
        <w:t>6</w:t>
      </w:r>
      <w:r w:rsidR="00F76DC4">
        <w:rPr>
          <w:rFonts w:ascii="Times New Roman" w:hAnsi="Times New Roman" w:cs="Times New Roman"/>
          <w:bCs w:val="0"/>
          <w:color w:val="000000"/>
          <w:szCs w:val="24"/>
        </w:rPr>
        <w:t>7</w:t>
      </w:r>
      <w:r w:rsidRPr="00D40D33">
        <w:rPr>
          <w:rFonts w:ascii="Times New Roman" w:hAnsi="Times New Roman" w:cs="Times New Roman"/>
          <w:bCs w:val="0"/>
          <w:color w:val="000000"/>
          <w:szCs w:val="24"/>
        </w:rPr>
        <w:t xml:space="preserve">. Ограничения, устанавливаемые в пределах зон особо охраняемых </w:t>
      </w:r>
    </w:p>
    <w:p w:rsidR="00034FAC" w:rsidRPr="00D40D33" w:rsidRDefault="00034FAC" w:rsidP="00F71DA3">
      <w:pPr>
        <w:pStyle w:val="4"/>
        <w:numPr>
          <w:ilvl w:val="0"/>
          <w:numId w:val="0"/>
        </w:numPr>
        <w:ind w:firstLine="360"/>
        <w:jc w:val="center"/>
        <w:rPr>
          <w:rFonts w:ascii="Times New Roman" w:hAnsi="Times New Roman" w:cs="Times New Roman"/>
          <w:bCs w:val="0"/>
          <w:color w:val="000000"/>
          <w:szCs w:val="24"/>
        </w:rPr>
      </w:pPr>
      <w:r w:rsidRPr="00D40D33">
        <w:rPr>
          <w:rFonts w:ascii="Times New Roman" w:hAnsi="Times New Roman" w:cs="Times New Roman"/>
          <w:bCs w:val="0"/>
          <w:color w:val="000000"/>
          <w:szCs w:val="24"/>
        </w:rPr>
        <w:t>природных территорий</w:t>
      </w:r>
      <w:bookmarkEnd w:id="22"/>
    </w:p>
    <w:p w:rsidR="00034FAC" w:rsidRPr="00D40D33" w:rsidRDefault="00034FAC"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 Запрещены все виды использования земельных участков</w:t>
      </w:r>
      <w:r w:rsidRPr="00D40D33">
        <w:rPr>
          <w:rFonts w:ascii="Times New Roman" w:hAnsi="Times New Roman" w:cs="Times New Roman"/>
          <w:b/>
          <w:bCs/>
          <w:color w:val="000000"/>
          <w:sz w:val="24"/>
          <w:szCs w:val="24"/>
        </w:rPr>
        <w:t>,</w:t>
      </w:r>
      <w:r w:rsidRPr="00D40D33">
        <w:rPr>
          <w:rFonts w:ascii="Times New Roman" w:hAnsi="Times New Roman" w:cs="Times New Roman"/>
          <w:color w:val="000000"/>
          <w:sz w:val="24"/>
          <w:szCs w:val="24"/>
        </w:rPr>
        <w:t xml:space="preserve"> не связанных с основным существующим видом использования и назначения. </w:t>
      </w:r>
    </w:p>
    <w:p w:rsidR="00034FAC" w:rsidRPr="00D40D33" w:rsidRDefault="00034FAC"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2. При применении видов разрешенного использования запрещается включение в их состав в качестве вспомогательных видов использования стоянок автомашин длительного хранения.</w:t>
      </w:r>
    </w:p>
    <w:p w:rsidR="00034FAC" w:rsidRPr="00D40D33" w:rsidRDefault="00034FAC"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3. Требования и ограничения градостроительной деятельности в пределах земельных участков, входящих в состав зон охраняемого ценного историко-природного ландшафта устанавливаются действующим законодательством.</w:t>
      </w:r>
    </w:p>
    <w:p w:rsidR="00034FAC" w:rsidRPr="00D40D33" w:rsidRDefault="00034FAC"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4. Особо охраняемые природные территории –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34FAC" w:rsidRPr="00D40D33" w:rsidRDefault="00034FAC"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5. Границы зон особоохраняемых природных территорий могут быть уточнены и установлены проектной документацией по планировке территорий таких зон. </w:t>
      </w:r>
    </w:p>
    <w:p w:rsidR="00034FAC" w:rsidRPr="00D40D33" w:rsidRDefault="00034FAC"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6. В границах зон особо охраняемых природных территорий устанавливается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архитектурно-ландшафтных исторических комплексов, развитие природоохранной функции.</w:t>
      </w:r>
    </w:p>
    <w:p w:rsidR="00034FAC" w:rsidRPr="00D40D33" w:rsidRDefault="00034FAC"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7. В границах зон особо охраняемых природных территорий разрешается:</w:t>
      </w:r>
    </w:p>
    <w:p w:rsidR="00034FAC" w:rsidRPr="00D40D33" w:rsidRDefault="00034FAC"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ab/>
        <w:t>проектирование и проведение землеустроительных, строительных,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w:t>
      </w:r>
    </w:p>
    <w:p w:rsidR="00034FAC" w:rsidRPr="00D40D33" w:rsidRDefault="00034FAC"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ab/>
        <w:t>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034FAC" w:rsidRPr="00D40D33" w:rsidRDefault="00034FAC"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ab/>
        <w:t>освоение подземного пространства при условии устройства возводимых подземных сооружений в существующий рельеф местности.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особо охраняемых природных территорий.</w:t>
      </w:r>
    </w:p>
    <w:p w:rsidR="00034FAC" w:rsidRPr="00D40D33" w:rsidRDefault="00034FAC"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8. В границах зон особо охраняемых природных территорий запрещается:</w:t>
      </w:r>
    </w:p>
    <w:p w:rsidR="00034FAC" w:rsidRPr="00D40D33" w:rsidRDefault="00034FAC"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ab/>
        <w:t>нарушение предметов и объектов охраны при любых видах деятельности;</w:t>
      </w:r>
    </w:p>
    <w:p w:rsidR="00034FAC" w:rsidRPr="00D40D33" w:rsidRDefault="00034FAC"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ab/>
        <w:t>изменения функционального назначения зон охраняемых ландшаф</w:t>
      </w:r>
      <w:r w:rsidR="00C62E0C" w:rsidRPr="00D40D33">
        <w:rPr>
          <w:rFonts w:ascii="Times New Roman" w:hAnsi="Times New Roman" w:cs="Times New Roman"/>
          <w:color w:val="000000"/>
          <w:sz w:val="24"/>
          <w:szCs w:val="24"/>
        </w:rPr>
        <w:t>т</w:t>
      </w:r>
      <w:r w:rsidRPr="00D40D33">
        <w:rPr>
          <w:rFonts w:ascii="Times New Roman" w:hAnsi="Times New Roman" w:cs="Times New Roman"/>
          <w:color w:val="000000"/>
          <w:sz w:val="24"/>
          <w:szCs w:val="24"/>
        </w:rPr>
        <w:t>ов;</w:t>
      </w:r>
    </w:p>
    <w:p w:rsidR="00034FAC" w:rsidRPr="00D40D33" w:rsidRDefault="00034FAC"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ab/>
        <w:t xml:space="preserve">строительство новых капитальных зданий и сооружений, не связанных с функциональным назначением зоны охраняемого ландшафта; </w:t>
      </w:r>
    </w:p>
    <w:p w:rsidR="00034FAC" w:rsidRPr="00D40D33" w:rsidRDefault="00034FAC"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ab/>
        <w:t xml:space="preserve">значительное изменение рельефа и вырубка зеленых насаждений, за исключением санитарных рубок; </w:t>
      </w:r>
    </w:p>
    <w:p w:rsidR="00034FAC" w:rsidRPr="00D40D33" w:rsidRDefault="00034FAC"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ab/>
        <w:t xml:space="preserve">устройство свалок; </w:t>
      </w:r>
    </w:p>
    <w:p w:rsidR="00034FAC" w:rsidRPr="00D40D33" w:rsidRDefault="00034FAC"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ab/>
        <w:t>применение ядохимикатов, химических средств защиты растений и стимуляторов роста.</w:t>
      </w:r>
    </w:p>
    <w:p w:rsidR="00034FAC" w:rsidRPr="00D40D33" w:rsidRDefault="00034FAC"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9. Особые условия и мероприятия, необходимые для сохранности и эффективного использования особо охраняемых природных территорий:</w:t>
      </w:r>
    </w:p>
    <w:p w:rsidR="00034FAC" w:rsidRPr="00D40D33" w:rsidRDefault="00034FAC"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ab/>
        <w:t>разработка проектов водоохранных зон;</w:t>
      </w:r>
    </w:p>
    <w:p w:rsidR="00034FAC" w:rsidRPr="00D40D33" w:rsidRDefault="00034FAC"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ab/>
        <w:t>реконструкция и рекультивация деградировавших зеленых насаждений;</w:t>
      </w:r>
    </w:p>
    <w:p w:rsidR="00034FAC" w:rsidRPr="00D40D33" w:rsidRDefault="00034FAC"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ab/>
        <w:t>проведение природоохранных мероприятий, направленных на улучшение экологического состояния территории;</w:t>
      </w:r>
    </w:p>
    <w:p w:rsidR="00034FAC" w:rsidRPr="00D40D33" w:rsidRDefault="00034FAC" w:rsidP="00F71DA3">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ab/>
        <w:t>укрепление склонов, оврагов, их озеленение, защита береговых, луговых территорий от оползней, размыва, восстановление естественной лесной растительности;</w:t>
      </w:r>
    </w:p>
    <w:p w:rsidR="00D823F4" w:rsidRPr="00D40D33" w:rsidRDefault="00034FAC" w:rsidP="00B445D0">
      <w:pPr>
        <w:tabs>
          <w:tab w:val="left" w:pos="-54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ab/>
        <w:t>оздоровление воздушного бассейна, улучшение состояния водоемов, проведение благоустройства в лесных ландшафтах.</w:t>
      </w:r>
    </w:p>
    <w:p w:rsidR="00F20175" w:rsidRPr="002E0635" w:rsidRDefault="006346BE" w:rsidP="002E0635">
      <w:pPr>
        <w:tabs>
          <w:tab w:val="left" w:pos="-540"/>
          <w:tab w:val="left" w:pos="1560"/>
        </w:tabs>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ab/>
      </w:r>
      <w:bookmarkStart w:id="23" w:name="_Toc351977080"/>
    </w:p>
    <w:p w:rsidR="00066691" w:rsidRPr="00D40D33" w:rsidRDefault="00066691" w:rsidP="00066691">
      <w:pPr>
        <w:pStyle w:val="3"/>
        <w:numPr>
          <w:ilvl w:val="0"/>
          <w:numId w:val="0"/>
        </w:numPr>
        <w:autoSpaceDE/>
        <w:autoSpaceDN/>
        <w:spacing w:line="240" w:lineRule="auto"/>
        <w:ind w:left="540" w:right="-57"/>
        <w:jc w:val="center"/>
        <w:rPr>
          <w:rFonts w:ascii="Times New Roman" w:hAnsi="Times New Roman" w:cs="Times New Roman"/>
          <w:bCs w:val="0"/>
          <w:color w:val="000000"/>
          <w:szCs w:val="24"/>
        </w:rPr>
      </w:pPr>
      <w:r w:rsidRPr="00D40D33">
        <w:rPr>
          <w:rFonts w:ascii="Times New Roman" w:hAnsi="Times New Roman" w:cs="Times New Roman"/>
          <w:bCs w:val="0"/>
          <w:color w:val="000000"/>
          <w:szCs w:val="24"/>
        </w:rPr>
        <w:t xml:space="preserve">Статья </w:t>
      </w:r>
      <w:r w:rsidR="002E0635">
        <w:rPr>
          <w:rFonts w:ascii="Times New Roman" w:hAnsi="Times New Roman" w:cs="Times New Roman"/>
          <w:bCs w:val="0"/>
          <w:color w:val="000000"/>
          <w:szCs w:val="24"/>
        </w:rPr>
        <w:t>68</w:t>
      </w:r>
      <w:r w:rsidRPr="00D40D33">
        <w:rPr>
          <w:rFonts w:ascii="Times New Roman" w:hAnsi="Times New Roman" w:cs="Times New Roman"/>
          <w:bCs w:val="0"/>
          <w:color w:val="000000"/>
          <w:szCs w:val="24"/>
        </w:rPr>
        <w:t xml:space="preserve">. Ограничения градостроительных изменений на территории зон охраны объектов исторического и культурного наследия </w:t>
      </w:r>
      <w:bookmarkEnd w:id="23"/>
    </w:p>
    <w:p w:rsidR="00066691" w:rsidRPr="00D40D33" w:rsidRDefault="00066691" w:rsidP="00066691">
      <w:pPr>
        <w:tabs>
          <w:tab w:val="left" w:pos="993"/>
        </w:tabs>
        <w:spacing w:line="240" w:lineRule="auto"/>
        <w:ind w:right="-57" w:firstLine="357"/>
        <w:rPr>
          <w:rFonts w:ascii="Times New Roman" w:hAnsi="Times New Roman" w:cs="Times New Roman"/>
          <w:color w:val="000000"/>
          <w:sz w:val="24"/>
          <w:szCs w:val="24"/>
        </w:rPr>
      </w:pPr>
    </w:p>
    <w:p w:rsidR="00066691" w:rsidRPr="00D40D33" w:rsidRDefault="00066691" w:rsidP="00066691">
      <w:pPr>
        <w:tabs>
          <w:tab w:val="left" w:pos="993"/>
        </w:tabs>
        <w:spacing w:line="240" w:lineRule="auto"/>
        <w:ind w:right="-57"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1. Территории зон охраны объектов исторического и культурного наследия включают объекты и сопряженные с ними территории:</w:t>
      </w:r>
    </w:p>
    <w:p w:rsidR="00066691" w:rsidRPr="00D40D33" w:rsidRDefault="00066691" w:rsidP="00066691">
      <w:pPr>
        <w:tabs>
          <w:tab w:val="left" w:pos="-540"/>
        </w:tabs>
        <w:spacing w:line="240" w:lineRule="auto"/>
        <w:ind w:right="-57"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памятников архитектуры – зданий и сооружений, представляющих историко-архитектурную ценность – образцы архитектурных стилей и направлений различных эпох: здания и сооружения, сохранившие характерные стилеобразующие элементы, построенные по проектам (или при участии) видных архитекторов и инженеров и т.п.;</w:t>
      </w:r>
    </w:p>
    <w:p w:rsidR="00066691" w:rsidRPr="00D40D33" w:rsidRDefault="00066691" w:rsidP="00066691">
      <w:pPr>
        <w:tabs>
          <w:tab w:val="left" w:pos="-540"/>
        </w:tabs>
        <w:spacing w:line="240" w:lineRule="auto"/>
        <w:ind w:right="-57"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w:t>
      </w:r>
      <w:r w:rsidRPr="00D40D33">
        <w:rPr>
          <w:rFonts w:ascii="Times New Roman" w:hAnsi="Times New Roman" w:cs="Times New Roman"/>
          <w:color w:val="000000"/>
          <w:sz w:val="24"/>
          <w:szCs w:val="24"/>
        </w:rPr>
        <w:tab/>
        <w:t>памятников истории – зданий и сооружений, с которыми связаны важные исторические события (государственного или регионального значения), произведений монументального искусства, скульптурных композиций, мемориальных комплексов;</w:t>
      </w:r>
    </w:p>
    <w:p w:rsidR="00066691" w:rsidRPr="00D40D33" w:rsidRDefault="00066691" w:rsidP="00066691">
      <w:pPr>
        <w:tabs>
          <w:tab w:val="left" w:pos="-540"/>
        </w:tabs>
        <w:spacing w:line="240" w:lineRule="auto"/>
        <w:ind w:right="-57"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 древних сооружений и предметов – памятников археологии (остатки построек древних городов, городищ, селищ, стоянок, курганов, могильников, и т.п.) – территорий историко-археологического слоя.</w:t>
      </w:r>
    </w:p>
    <w:p w:rsidR="00066691" w:rsidRPr="00D40D33" w:rsidRDefault="00066691" w:rsidP="00066691">
      <w:pPr>
        <w:pStyle w:val="formattexttopleveltext"/>
        <w:shd w:val="clear" w:color="auto" w:fill="FFFFFF"/>
        <w:spacing w:before="0" w:beforeAutospacing="0" w:after="0" w:afterAutospacing="0"/>
        <w:ind w:right="-57" w:firstLine="357"/>
        <w:jc w:val="both"/>
        <w:rPr>
          <w:color w:val="000000"/>
        </w:rPr>
      </w:pPr>
      <w:r w:rsidRPr="00D40D33">
        <w:rPr>
          <w:color w:val="000000"/>
        </w:rPr>
        <w:t>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066691" w:rsidRPr="00D40D33" w:rsidRDefault="00066691" w:rsidP="00066691">
      <w:pPr>
        <w:pStyle w:val="formattexttopleveltext"/>
        <w:shd w:val="clear" w:color="auto" w:fill="FFFFFF"/>
        <w:spacing w:before="0" w:beforeAutospacing="0" w:after="0" w:afterAutospacing="0"/>
        <w:ind w:right="-57" w:firstLine="357"/>
        <w:jc w:val="both"/>
        <w:rPr>
          <w:rStyle w:val="apple-converted-space"/>
          <w:color w:val="000000"/>
        </w:rPr>
      </w:pPr>
      <w:r w:rsidRPr="00D40D33">
        <w:rPr>
          <w:color w:val="000000"/>
        </w:rPr>
        <w:t>2.1.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066691" w:rsidRPr="00D40D33" w:rsidRDefault="00066691" w:rsidP="00066691">
      <w:pPr>
        <w:tabs>
          <w:tab w:val="left" w:pos="993"/>
        </w:tabs>
        <w:spacing w:line="240" w:lineRule="auto"/>
        <w:ind w:right="-57"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2.2.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066691" w:rsidRPr="00D40D33" w:rsidRDefault="00066691" w:rsidP="00066691">
      <w:pPr>
        <w:tabs>
          <w:tab w:val="left" w:pos="993"/>
        </w:tabs>
        <w:spacing w:line="240" w:lineRule="auto"/>
        <w:ind w:right="-57"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2.3.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66691" w:rsidRPr="005073EF" w:rsidRDefault="00066691" w:rsidP="00066691">
      <w:pPr>
        <w:tabs>
          <w:tab w:val="left" w:pos="993"/>
        </w:tabs>
        <w:spacing w:line="240" w:lineRule="auto"/>
        <w:ind w:right="-57" w:firstLine="357"/>
        <w:rPr>
          <w:rFonts w:ascii="Times New Roman" w:hAnsi="Times New Roman" w:cs="Times New Roman"/>
          <w:color w:val="000000"/>
          <w:sz w:val="24"/>
          <w:szCs w:val="24"/>
        </w:rPr>
      </w:pPr>
      <w:r w:rsidRPr="00D40D33">
        <w:rPr>
          <w:rFonts w:ascii="Times New Roman" w:hAnsi="Times New Roman" w:cs="Times New Roman"/>
          <w:color w:val="000000"/>
          <w:sz w:val="24"/>
          <w:szCs w:val="24"/>
        </w:rPr>
        <w:t>3. По мере разработки и принятия новых документов, определяющих устанавливаемые требования к охране объектов культурного наследия, настоящие Правила должны быть приведены в соответствии с нормативной документацией.</w:t>
      </w:r>
    </w:p>
    <w:p w:rsidR="00E7617E" w:rsidRPr="005073EF" w:rsidRDefault="00E7617E" w:rsidP="00E7617E">
      <w:pPr>
        <w:pStyle w:val="af"/>
        <w:spacing w:after="0" w:line="240" w:lineRule="auto"/>
        <w:jc w:val="center"/>
        <w:rPr>
          <w:rFonts w:ascii="Times New Roman" w:hAnsi="Times New Roman" w:cs="Times New Roman"/>
          <w:b/>
          <w:bCs/>
          <w:color w:val="000000"/>
          <w:sz w:val="24"/>
          <w:szCs w:val="24"/>
        </w:rPr>
      </w:pPr>
    </w:p>
    <w:p w:rsidR="00E7617E" w:rsidRPr="00D40D33" w:rsidRDefault="00E7617E" w:rsidP="00E7617E">
      <w:pPr>
        <w:pStyle w:val="af"/>
        <w:spacing w:after="0" w:line="240" w:lineRule="auto"/>
        <w:jc w:val="center"/>
        <w:rPr>
          <w:rFonts w:ascii="Times New Roman" w:hAnsi="Times New Roman" w:cs="Times New Roman"/>
          <w:b/>
          <w:bCs/>
          <w:color w:val="000000"/>
          <w:sz w:val="24"/>
          <w:szCs w:val="24"/>
        </w:rPr>
      </w:pPr>
      <w:r w:rsidRPr="00D40D33">
        <w:rPr>
          <w:rFonts w:ascii="Times New Roman" w:hAnsi="Times New Roman" w:cs="Times New Roman"/>
          <w:b/>
          <w:bCs/>
          <w:color w:val="000000"/>
          <w:sz w:val="24"/>
          <w:szCs w:val="24"/>
        </w:rPr>
        <w:t>Перечень объектов культурного наследия</w:t>
      </w:r>
    </w:p>
    <w:p w:rsidR="00E7617E" w:rsidRPr="005073EF" w:rsidRDefault="00E7617E" w:rsidP="00E7617E">
      <w:pPr>
        <w:pStyle w:val="ConsPlusNormal"/>
        <w:widowControl/>
        <w:ind w:firstLine="360"/>
        <w:jc w:val="right"/>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Таблица </w:t>
      </w:r>
      <w:r w:rsidR="003058D1">
        <w:rPr>
          <w:rFonts w:ascii="Times New Roman" w:hAnsi="Times New Roman" w:cs="Times New Roman"/>
          <w:b/>
          <w:color w:val="000000"/>
          <w:sz w:val="24"/>
          <w:szCs w:val="24"/>
        </w:rPr>
        <w:t>4</w:t>
      </w:r>
    </w:p>
    <w:tbl>
      <w:tblPr>
        <w:tblW w:w="9640" w:type="dxa"/>
        <w:jc w:val="center"/>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tblPr>
      <w:tblGrid>
        <w:gridCol w:w="426"/>
        <w:gridCol w:w="1985"/>
        <w:gridCol w:w="2851"/>
        <w:gridCol w:w="906"/>
        <w:gridCol w:w="1263"/>
        <w:gridCol w:w="791"/>
        <w:gridCol w:w="1418"/>
      </w:tblGrid>
      <w:tr w:rsidR="005E7BA4" w:rsidRPr="00CE7759" w:rsidTr="005E7BA4">
        <w:trPr>
          <w:trHeight w:val="1785"/>
          <w:tblCellSpacing w:w="0" w:type="dxa"/>
          <w:jc w:val="center"/>
        </w:trPr>
        <w:tc>
          <w:tcPr>
            <w:tcW w:w="426"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spacing w:before="100" w:beforeAutospacing="1"/>
              <w:ind w:firstLine="0"/>
              <w:jc w:val="center"/>
              <w:rPr>
                <w:rFonts w:ascii="Times New Roman" w:hAnsi="Times New Roman" w:cs="Times New Roman"/>
                <w:sz w:val="24"/>
                <w:szCs w:val="24"/>
              </w:rPr>
            </w:pPr>
            <w:r w:rsidRPr="00CE7759">
              <w:rPr>
                <w:rFonts w:ascii="Times New Roman" w:hAnsi="Times New Roman" w:cs="Times New Roman"/>
                <w:sz w:val="24"/>
                <w:szCs w:val="24"/>
              </w:rPr>
              <w:t>№</w:t>
            </w:r>
          </w:p>
          <w:p w:rsidR="005E7BA4" w:rsidRPr="00CE7759" w:rsidRDefault="005E7BA4" w:rsidP="00CE7759">
            <w:pPr>
              <w:spacing w:before="100" w:beforeAutospacing="1" w:after="119"/>
              <w:ind w:firstLine="0"/>
              <w:jc w:val="center"/>
              <w:rPr>
                <w:rFonts w:ascii="Times New Roman" w:hAnsi="Times New Roman" w:cs="Times New Roman"/>
                <w:sz w:val="24"/>
                <w:szCs w:val="24"/>
              </w:rPr>
            </w:pPr>
            <w:r w:rsidRPr="00CE7759">
              <w:rPr>
                <w:rFonts w:ascii="Times New Roman" w:hAnsi="Times New Roman" w:cs="Times New Roman"/>
                <w:sz w:val="24"/>
                <w:szCs w:val="24"/>
              </w:rPr>
              <w:t>п/п</w:t>
            </w:r>
          </w:p>
        </w:tc>
        <w:tc>
          <w:tcPr>
            <w:tcW w:w="1985"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Наименование памятника</w:t>
            </w:r>
          </w:p>
          <w:p w:rsidR="005E7BA4" w:rsidRPr="00CE7759" w:rsidRDefault="005E7BA4" w:rsidP="00CE7759">
            <w:pPr>
              <w:ind w:firstLine="0"/>
              <w:jc w:val="center"/>
              <w:rPr>
                <w:rFonts w:ascii="Times New Roman" w:hAnsi="Times New Roman" w:cs="Times New Roman"/>
                <w:sz w:val="24"/>
                <w:szCs w:val="24"/>
              </w:rPr>
            </w:pPr>
          </w:p>
        </w:tc>
        <w:tc>
          <w:tcPr>
            <w:tcW w:w="2851" w:type="dxa"/>
            <w:tcBorders>
              <w:top w:val="outset" w:sz="6" w:space="0" w:color="000000"/>
              <w:left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Местоположение памятника</w:t>
            </w:r>
          </w:p>
          <w:p w:rsidR="005E7BA4" w:rsidRPr="00CE7759" w:rsidRDefault="005E7BA4" w:rsidP="00CE7759">
            <w:pPr>
              <w:ind w:firstLine="0"/>
              <w:jc w:val="center"/>
              <w:rPr>
                <w:rFonts w:ascii="Times New Roman" w:hAnsi="Times New Roman" w:cs="Times New Roman"/>
                <w:sz w:val="24"/>
                <w:szCs w:val="24"/>
              </w:rPr>
            </w:pPr>
          </w:p>
        </w:tc>
        <w:tc>
          <w:tcPr>
            <w:tcW w:w="906"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Дати-</w:t>
            </w:r>
          </w:p>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ровка</w:t>
            </w:r>
          </w:p>
          <w:p w:rsidR="005E7BA4" w:rsidRPr="00CE7759" w:rsidRDefault="005E7BA4" w:rsidP="00CE7759">
            <w:pPr>
              <w:ind w:firstLine="0"/>
              <w:jc w:val="center"/>
              <w:rPr>
                <w:rFonts w:ascii="Times New Roman" w:hAnsi="Times New Roman" w:cs="Times New Roman"/>
                <w:sz w:val="24"/>
                <w:szCs w:val="24"/>
              </w:rPr>
            </w:pPr>
          </w:p>
        </w:tc>
        <w:tc>
          <w:tcPr>
            <w:tcW w:w="1263"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Современное использование,</w:t>
            </w:r>
          </w:p>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для памятников археологии – источник</w:t>
            </w:r>
          </w:p>
        </w:tc>
        <w:tc>
          <w:tcPr>
            <w:tcW w:w="791"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Вид</w:t>
            </w:r>
          </w:p>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памятника</w:t>
            </w:r>
          </w:p>
          <w:p w:rsidR="005E7BA4" w:rsidRPr="00CE7759" w:rsidRDefault="005E7BA4" w:rsidP="00CE7759">
            <w:pPr>
              <w:ind w:firstLine="0"/>
              <w:jc w:val="center"/>
              <w:rPr>
                <w:rFonts w:ascii="Times New Roman" w:hAnsi="Times New Roman" w:cs="Times New Roman"/>
                <w:sz w:val="24"/>
                <w:szCs w:val="24"/>
              </w:rPr>
            </w:pPr>
          </w:p>
        </w:tc>
        <w:tc>
          <w:tcPr>
            <w:tcW w:w="1418"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Принятие на</w:t>
            </w:r>
          </w:p>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гос. охрану</w:t>
            </w:r>
          </w:p>
        </w:tc>
      </w:tr>
      <w:tr w:rsidR="005E7BA4" w:rsidRPr="00CE7759" w:rsidTr="005E7BA4">
        <w:trPr>
          <w:tblCellSpacing w:w="0" w:type="dxa"/>
          <w:jc w:val="center"/>
        </w:trPr>
        <w:tc>
          <w:tcPr>
            <w:tcW w:w="426"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spacing w:before="100" w:beforeAutospacing="1" w:after="119"/>
              <w:ind w:firstLine="0"/>
              <w:jc w:val="center"/>
              <w:rPr>
                <w:rFonts w:ascii="Times New Roman" w:hAnsi="Times New Roman" w:cs="Times New Roman"/>
                <w:sz w:val="24"/>
                <w:szCs w:val="24"/>
              </w:rPr>
            </w:pPr>
            <w:r w:rsidRPr="00CE7759">
              <w:rPr>
                <w:rFonts w:ascii="Times New Roman" w:hAnsi="Times New Roman" w:cs="Times New Roman"/>
                <w:sz w:val="24"/>
                <w:szCs w:val="24"/>
              </w:rPr>
              <w:t>1</w:t>
            </w:r>
          </w:p>
        </w:tc>
        <w:tc>
          <w:tcPr>
            <w:tcW w:w="1985"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2</w:t>
            </w:r>
          </w:p>
        </w:tc>
        <w:tc>
          <w:tcPr>
            <w:tcW w:w="2851"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3</w:t>
            </w:r>
          </w:p>
          <w:p w:rsidR="005E7BA4" w:rsidRPr="00CE7759" w:rsidRDefault="005E7BA4" w:rsidP="00CE7759">
            <w:pPr>
              <w:ind w:firstLine="0"/>
              <w:jc w:val="center"/>
              <w:rPr>
                <w:rFonts w:ascii="Times New Roman" w:hAnsi="Times New Roman" w:cs="Times New Roman"/>
                <w:sz w:val="24"/>
                <w:szCs w:val="24"/>
              </w:rPr>
            </w:pPr>
          </w:p>
        </w:tc>
        <w:tc>
          <w:tcPr>
            <w:tcW w:w="906"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4</w:t>
            </w:r>
          </w:p>
        </w:tc>
        <w:tc>
          <w:tcPr>
            <w:tcW w:w="1263"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5</w:t>
            </w:r>
          </w:p>
        </w:tc>
        <w:tc>
          <w:tcPr>
            <w:tcW w:w="791"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6</w:t>
            </w:r>
          </w:p>
        </w:tc>
        <w:tc>
          <w:tcPr>
            <w:tcW w:w="1418"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7</w:t>
            </w:r>
          </w:p>
        </w:tc>
      </w:tr>
      <w:tr w:rsidR="005E7BA4" w:rsidRPr="00CE7759" w:rsidTr="005E7BA4">
        <w:trPr>
          <w:tblCellSpacing w:w="0" w:type="dxa"/>
          <w:jc w:val="center"/>
        </w:trPr>
        <w:tc>
          <w:tcPr>
            <w:tcW w:w="9640" w:type="dxa"/>
            <w:gridSpan w:val="7"/>
            <w:tcBorders>
              <w:top w:val="outset" w:sz="6" w:space="0" w:color="000000"/>
              <w:left w:val="outset" w:sz="6" w:space="0" w:color="000000"/>
              <w:bottom w:val="outset" w:sz="6" w:space="0" w:color="000000"/>
              <w:right w:val="outset" w:sz="6" w:space="0" w:color="000000"/>
            </w:tcBorders>
            <w:hideMark/>
          </w:tcPr>
          <w:p w:rsidR="005E7BA4" w:rsidRPr="00CE7759" w:rsidRDefault="005E7BA4" w:rsidP="00163CFC">
            <w:pPr>
              <w:spacing w:before="100" w:beforeAutospacing="1" w:after="119"/>
              <w:rPr>
                <w:rFonts w:ascii="Times New Roman" w:hAnsi="Times New Roman" w:cs="Times New Roman"/>
                <w:sz w:val="24"/>
                <w:szCs w:val="24"/>
              </w:rPr>
            </w:pPr>
            <w:r w:rsidRPr="00CE7759">
              <w:rPr>
                <w:rFonts w:ascii="Times New Roman" w:hAnsi="Times New Roman" w:cs="Times New Roman"/>
                <w:b/>
                <w:bCs/>
                <w:sz w:val="24"/>
                <w:szCs w:val="24"/>
              </w:rPr>
              <w:t>Выявленные памятники истории и архитектуры</w:t>
            </w:r>
          </w:p>
        </w:tc>
      </w:tr>
      <w:tr w:rsidR="005E7BA4" w:rsidRPr="00CE7759" w:rsidTr="005E7BA4">
        <w:trPr>
          <w:tblCellSpacing w:w="0" w:type="dxa"/>
          <w:jc w:val="center"/>
        </w:trPr>
        <w:tc>
          <w:tcPr>
            <w:tcW w:w="426"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1.</w:t>
            </w:r>
          </w:p>
        </w:tc>
        <w:tc>
          <w:tcPr>
            <w:tcW w:w="1985"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 xml:space="preserve">Рсаевские </w:t>
            </w:r>
            <w:r w:rsidRPr="00CE7759">
              <w:rPr>
                <w:rFonts w:ascii="Times New Roman" w:hAnsi="Times New Roman" w:cs="Times New Roman"/>
                <w:sz w:val="24"/>
                <w:szCs w:val="24"/>
                <w:lang w:val="en-US"/>
              </w:rPr>
              <w:t>I</w:t>
            </w:r>
            <w:r w:rsidRPr="00CE7759">
              <w:rPr>
                <w:rFonts w:ascii="Times New Roman" w:hAnsi="Times New Roman" w:cs="Times New Roman"/>
                <w:sz w:val="24"/>
                <w:szCs w:val="24"/>
              </w:rPr>
              <w:t xml:space="preserve"> курганы</w:t>
            </w:r>
          </w:p>
        </w:tc>
        <w:tc>
          <w:tcPr>
            <w:tcW w:w="2851"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В 4 км южнее с. Рсаево, на левом берегу речки Сакалы</w:t>
            </w:r>
          </w:p>
        </w:tc>
        <w:tc>
          <w:tcPr>
            <w:tcW w:w="906"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Неизв.</w:t>
            </w:r>
          </w:p>
          <w:p w:rsidR="005E7BA4" w:rsidRPr="00CE7759" w:rsidRDefault="005E7BA4" w:rsidP="00CE7759">
            <w:pPr>
              <w:ind w:firstLine="0"/>
              <w:jc w:val="center"/>
              <w:rPr>
                <w:rFonts w:ascii="Times New Roman" w:hAnsi="Times New Roman" w:cs="Times New Roman"/>
                <w:sz w:val="24"/>
                <w:szCs w:val="24"/>
              </w:rPr>
            </w:pPr>
          </w:p>
        </w:tc>
        <w:tc>
          <w:tcPr>
            <w:tcW w:w="1263"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АКБ № 232</w:t>
            </w:r>
          </w:p>
          <w:p w:rsidR="005E7BA4" w:rsidRPr="00CE7759" w:rsidRDefault="005E7BA4" w:rsidP="00CE7759">
            <w:pPr>
              <w:ind w:firstLine="0"/>
              <w:jc w:val="center"/>
              <w:rPr>
                <w:rFonts w:ascii="Times New Roman" w:hAnsi="Times New Roman" w:cs="Times New Roman"/>
                <w:sz w:val="24"/>
                <w:szCs w:val="24"/>
              </w:rPr>
            </w:pPr>
          </w:p>
        </w:tc>
        <w:tc>
          <w:tcPr>
            <w:tcW w:w="791"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p>
        </w:tc>
        <w:tc>
          <w:tcPr>
            <w:tcW w:w="1418"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УПВС РБ № 6-2/251в от12.05.92г, ПСМ № 599 от 31.12.70г.</w:t>
            </w:r>
          </w:p>
          <w:p w:rsidR="005E7BA4" w:rsidRPr="00CE7759" w:rsidRDefault="005E7BA4" w:rsidP="00CE7759">
            <w:pPr>
              <w:ind w:firstLine="0"/>
              <w:jc w:val="center"/>
              <w:rPr>
                <w:rFonts w:ascii="Times New Roman" w:hAnsi="Times New Roman" w:cs="Times New Roman"/>
                <w:sz w:val="24"/>
                <w:szCs w:val="24"/>
              </w:rPr>
            </w:pPr>
          </w:p>
          <w:p w:rsidR="005E7BA4" w:rsidRPr="00CE7759" w:rsidRDefault="005E7BA4" w:rsidP="00CE7759">
            <w:pPr>
              <w:ind w:firstLine="0"/>
              <w:jc w:val="center"/>
              <w:rPr>
                <w:rFonts w:ascii="Times New Roman" w:hAnsi="Times New Roman" w:cs="Times New Roman"/>
                <w:sz w:val="24"/>
                <w:szCs w:val="24"/>
              </w:rPr>
            </w:pPr>
          </w:p>
          <w:p w:rsidR="005E7BA4" w:rsidRPr="00CE7759" w:rsidRDefault="005E7BA4" w:rsidP="00CE7759">
            <w:pPr>
              <w:ind w:firstLine="0"/>
              <w:jc w:val="center"/>
              <w:rPr>
                <w:rFonts w:ascii="Times New Roman" w:hAnsi="Times New Roman" w:cs="Times New Roman"/>
                <w:sz w:val="24"/>
                <w:szCs w:val="24"/>
              </w:rPr>
            </w:pPr>
          </w:p>
        </w:tc>
      </w:tr>
      <w:tr w:rsidR="005E7BA4" w:rsidRPr="00CE7759" w:rsidTr="005E7BA4">
        <w:trPr>
          <w:tblCellSpacing w:w="0" w:type="dxa"/>
          <w:jc w:val="center"/>
        </w:trPr>
        <w:tc>
          <w:tcPr>
            <w:tcW w:w="426"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2.</w:t>
            </w:r>
          </w:p>
        </w:tc>
        <w:tc>
          <w:tcPr>
            <w:tcW w:w="1985" w:type="dxa"/>
            <w:tcBorders>
              <w:top w:val="outset" w:sz="6" w:space="0" w:color="000000"/>
              <w:left w:val="outset" w:sz="6" w:space="0" w:color="000000"/>
              <w:bottom w:val="outset" w:sz="6" w:space="0" w:color="000000"/>
              <w:right w:val="outset" w:sz="6" w:space="0" w:color="000000"/>
            </w:tcBorders>
            <w:hideMark/>
          </w:tcPr>
          <w:p w:rsidR="005E7BA4" w:rsidRPr="00CE7759" w:rsidRDefault="00FC496B" w:rsidP="00CE7759">
            <w:pPr>
              <w:ind w:firstLine="0"/>
              <w:jc w:val="center"/>
              <w:rPr>
                <w:rFonts w:ascii="Times New Roman" w:hAnsi="Times New Roman" w:cs="Times New Roman"/>
                <w:sz w:val="24"/>
                <w:szCs w:val="24"/>
              </w:rPr>
            </w:pPr>
            <w:r>
              <w:rPr>
                <w:rFonts w:ascii="Times New Roman" w:hAnsi="Times New Roman" w:cs="Times New Roman"/>
                <w:sz w:val="24"/>
                <w:szCs w:val="24"/>
              </w:rPr>
              <w:t>Аккузевский</w:t>
            </w:r>
            <w:r w:rsidR="005E7BA4" w:rsidRPr="00CE7759">
              <w:rPr>
                <w:rFonts w:ascii="Times New Roman" w:hAnsi="Times New Roman" w:cs="Times New Roman"/>
                <w:sz w:val="24"/>
                <w:szCs w:val="24"/>
              </w:rPr>
              <w:t xml:space="preserve"> </w:t>
            </w:r>
            <w:r w:rsidR="005E7BA4" w:rsidRPr="00CE7759">
              <w:rPr>
                <w:rFonts w:ascii="Times New Roman" w:hAnsi="Times New Roman" w:cs="Times New Roman"/>
                <w:sz w:val="24"/>
                <w:szCs w:val="24"/>
                <w:lang w:val="en-US"/>
              </w:rPr>
              <w:t xml:space="preserve">IV </w:t>
            </w:r>
            <w:r w:rsidR="005E7BA4" w:rsidRPr="00CE7759">
              <w:rPr>
                <w:rFonts w:ascii="Times New Roman" w:hAnsi="Times New Roman" w:cs="Times New Roman"/>
                <w:sz w:val="24"/>
                <w:szCs w:val="24"/>
              </w:rPr>
              <w:t>курган</w:t>
            </w:r>
          </w:p>
        </w:tc>
        <w:tc>
          <w:tcPr>
            <w:tcW w:w="2851"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В 2,5 км юго-западнее                       с. Рсаево, на пашне</w:t>
            </w:r>
          </w:p>
        </w:tc>
        <w:tc>
          <w:tcPr>
            <w:tcW w:w="906"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Неизв.</w:t>
            </w:r>
          </w:p>
          <w:p w:rsidR="005E7BA4" w:rsidRPr="00CE7759" w:rsidRDefault="005E7BA4" w:rsidP="00CE7759">
            <w:pPr>
              <w:ind w:firstLine="0"/>
              <w:jc w:val="center"/>
              <w:rPr>
                <w:rFonts w:ascii="Times New Roman" w:hAnsi="Times New Roman" w:cs="Times New Roman"/>
                <w:sz w:val="24"/>
                <w:szCs w:val="24"/>
              </w:rPr>
            </w:pPr>
          </w:p>
        </w:tc>
        <w:tc>
          <w:tcPr>
            <w:tcW w:w="1263"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АКБ № 230</w:t>
            </w:r>
          </w:p>
          <w:p w:rsidR="005E7BA4" w:rsidRPr="00CE7759" w:rsidRDefault="005E7BA4" w:rsidP="00CE7759">
            <w:pPr>
              <w:ind w:firstLine="0"/>
              <w:jc w:val="center"/>
              <w:rPr>
                <w:rFonts w:ascii="Times New Roman" w:hAnsi="Times New Roman" w:cs="Times New Roman"/>
                <w:sz w:val="24"/>
                <w:szCs w:val="24"/>
              </w:rPr>
            </w:pPr>
          </w:p>
        </w:tc>
        <w:tc>
          <w:tcPr>
            <w:tcW w:w="791"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p>
        </w:tc>
        <w:tc>
          <w:tcPr>
            <w:tcW w:w="1418"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УПВС РБ № 6-2/251в от12.05.92г, ПСМ № 599 от 31.12.70г.</w:t>
            </w:r>
          </w:p>
          <w:p w:rsidR="005E7BA4" w:rsidRPr="00CE7759" w:rsidRDefault="005E7BA4" w:rsidP="00CE7759">
            <w:pPr>
              <w:ind w:firstLine="0"/>
              <w:jc w:val="center"/>
              <w:rPr>
                <w:rFonts w:ascii="Times New Roman" w:hAnsi="Times New Roman" w:cs="Times New Roman"/>
                <w:sz w:val="24"/>
                <w:szCs w:val="24"/>
              </w:rPr>
            </w:pPr>
          </w:p>
          <w:p w:rsidR="005E7BA4" w:rsidRPr="00CE7759" w:rsidRDefault="005E7BA4" w:rsidP="00CE7759">
            <w:pPr>
              <w:ind w:firstLine="0"/>
              <w:jc w:val="center"/>
              <w:rPr>
                <w:rFonts w:ascii="Times New Roman" w:hAnsi="Times New Roman" w:cs="Times New Roman"/>
                <w:sz w:val="24"/>
                <w:szCs w:val="24"/>
              </w:rPr>
            </w:pPr>
          </w:p>
          <w:p w:rsidR="005E7BA4" w:rsidRPr="00CE7759" w:rsidRDefault="005E7BA4" w:rsidP="00CE7759">
            <w:pPr>
              <w:ind w:firstLine="0"/>
              <w:jc w:val="center"/>
              <w:rPr>
                <w:rFonts w:ascii="Times New Roman" w:hAnsi="Times New Roman" w:cs="Times New Roman"/>
                <w:sz w:val="24"/>
                <w:szCs w:val="24"/>
              </w:rPr>
            </w:pPr>
          </w:p>
        </w:tc>
      </w:tr>
      <w:tr w:rsidR="005E7BA4" w:rsidRPr="00CE7759" w:rsidTr="005E7BA4">
        <w:trPr>
          <w:tblCellSpacing w:w="0" w:type="dxa"/>
          <w:jc w:val="center"/>
        </w:trPr>
        <w:tc>
          <w:tcPr>
            <w:tcW w:w="426"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3.</w:t>
            </w:r>
          </w:p>
        </w:tc>
        <w:tc>
          <w:tcPr>
            <w:tcW w:w="1985"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 xml:space="preserve">Рсаевские </w:t>
            </w:r>
            <w:r w:rsidRPr="00CE7759">
              <w:rPr>
                <w:rFonts w:ascii="Times New Roman" w:hAnsi="Times New Roman" w:cs="Times New Roman"/>
                <w:sz w:val="24"/>
                <w:szCs w:val="24"/>
                <w:lang w:val="en-US"/>
              </w:rPr>
              <w:t>II</w:t>
            </w:r>
            <w:r w:rsidRPr="00CE7759">
              <w:rPr>
                <w:rFonts w:ascii="Times New Roman" w:hAnsi="Times New Roman" w:cs="Times New Roman"/>
                <w:sz w:val="24"/>
                <w:szCs w:val="24"/>
              </w:rPr>
              <w:t xml:space="preserve"> курганы</w:t>
            </w:r>
          </w:p>
        </w:tc>
        <w:tc>
          <w:tcPr>
            <w:tcW w:w="2851"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В 2 км севернее с. Рсаево,</w:t>
            </w:r>
          </w:p>
        </w:tc>
        <w:tc>
          <w:tcPr>
            <w:tcW w:w="906"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Неизв.</w:t>
            </w:r>
          </w:p>
          <w:p w:rsidR="005E7BA4" w:rsidRPr="00CE7759" w:rsidRDefault="005E7BA4" w:rsidP="00CE7759">
            <w:pPr>
              <w:ind w:firstLine="0"/>
              <w:jc w:val="center"/>
              <w:rPr>
                <w:rFonts w:ascii="Times New Roman" w:hAnsi="Times New Roman" w:cs="Times New Roman"/>
                <w:sz w:val="24"/>
                <w:szCs w:val="24"/>
              </w:rPr>
            </w:pPr>
          </w:p>
        </w:tc>
        <w:tc>
          <w:tcPr>
            <w:tcW w:w="1263"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АКБ № 225</w:t>
            </w:r>
          </w:p>
          <w:p w:rsidR="005E7BA4" w:rsidRPr="00CE7759" w:rsidRDefault="005E7BA4" w:rsidP="00CE7759">
            <w:pPr>
              <w:ind w:firstLine="0"/>
              <w:jc w:val="center"/>
              <w:rPr>
                <w:rFonts w:ascii="Times New Roman" w:hAnsi="Times New Roman" w:cs="Times New Roman"/>
                <w:sz w:val="24"/>
                <w:szCs w:val="24"/>
              </w:rPr>
            </w:pPr>
          </w:p>
        </w:tc>
        <w:tc>
          <w:tcPr>
            <w:tcW w:w="791"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p>
        </w:tc>
        <w:tc>
          <w:tcPr>
            <w:tcW w:w="1418"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ПСМ № 599 от 31.12.70г.</w:t>
            </w:r>
          </w:p>
          <w:p w:rsidR="005E7BA4" w:rsidRPr="00CE7759" w:rsidRDefault="005E7BA4" w:rsidP="00CE7759">
            <w:pPr>
              <w:ind w:firstLine="0"/>
              <w:jc w:val="center"/>
              <w:rPr>
                <w:rFonts w:ascii="Times New Roman" w:hAnsi="Times New Roman" w:cs="Times New Roman"/>
                <w:sz w:val="24"/>
                <w:szCs w:val="24"/>
              </w:rPr>
            </w:pPr>
          </w:p>
          <w:p w:rsidR="005E7BA4" w:rsidRPr="00CE7759" w:rsidRDefault="005E7BA4" w:rsidP="00CE7759">
            <w:pPr>
              <w:ind w:firstLine="0"/>
              <w:jc w:val="center"/>
              <w:rPr>
                <w:rFonts w:ascii="Times New Roman" w:hAnsi="Times New Roman" w:cs="Times New Roman"/>
                <w:sz w:val="24"/>
                <w:szCs w:val="24"/>
              </w:rPr>
            </w:pPr>
          </w:p>
          <w:p w:rsidR="005E7BA4" w:rsidRPr="00CE7759" w:rsidRDefault="005E7BA4" w:rsidP="00CE7759">
            <w:pPr>
              <w:ind w:firstLine="0"/>
              <w:jc w:val="center"/>
              <w:rPr>
                <w:rFonts w:ascii="Times New Roman" w:hAnsi="Times New Roman" w:cs="Times New Roman"/>
                <w:sz w:val="24"/>
                <w:szCs w:val="24"/>
              </w:rPr>
            </w:pPr>
          </w:p>
        </w:tc>
      </w:tr>
      <w:tr w:rsidR="005E7BA4" w:rsidRPr="00CE7759" w:rsidTr="005E7BA4">
        <w:trPr>
          <w:tblCellSpacing w:w="0" w:type="dxa"/>
          <w:jc w:val="center"/>
        </w:trPr>
        <w:tc>
          <w:tcPr>
            <w:tcW w:w="426"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4.</w:t>
            </w:r>
          </w:p>
        </w:tc>
        <w:tc>
          <w:tcPr>
            <w:tcW w:w="1985" w:type="dxa"/>
            <w:tcBorders>
              <w:top w:val="outset" w:sz="6" w:space="0" w:color="000000"/>
              <w:left w:val="outset" w:sz="6" w:space="0" w:color="000000"/>
              <w:bottom w:val="outset" w:sz="6" w:space="0" w:color="000000"/>
              <w:right w:val="outset" w:sz="6" w:space="0" w:color="000000"/>
            </w:tcBorders>
            <w:hideMark/>
          </w:tcPr>
          <w:p w:rsidR="005E7BA4" w:rsidRPr="00CE7759" w:rsidRDefault="00FC496B" w:rsidP="00CE7759">
            <w:pPr>
              <w:ind w:firstLine="0"/>
              <w:jc w:val="center"/>
              <w:rPr>
                <w:rFonts w:ascii="Times New Roman" w:hAnsi="Times New Roman" w:cs="Times New Roman"/>
                <w:sz w:val="24"/>
                <w:szCs w:val="24"/>
              </w:rPr>
            </w:pPr>
            <w:r>
              <w:rPr>
                <w:rFonts w:ascii="Times New Roman" w:hAnsi="Times New Roman" w:cs="Times New Roman"/>
                <w:sz w:val="24"/>
                <w:szCs w:val="24"/>
              </w:rPr>
              <w:t>Аккузевский</w:t>
            </w:r>
            <w:r w:rsidR="005E7BA4" w:rsidRPr="00CE7759">
              <w:rPr>
                <w:rFonts w:ascii="Times New Roman" w:hAnsi="Times New Roman" w:cs="Times New Roman"/>
                <w:sz w:val="24"/>
                <w:szCs w:val="24"/>
              </w:rPr>
              <w:t xml:space="preserve"> </w:t>
            </w:r>
            <w:r w:rsidR="005E7BA4" w:rsidRPr="00CE7759">
              <w:rPr>
                <w:rFonts w:ascii="Times New Roman" w:hAnsi="Times New Roman" w:cs="Times New Roman"/>
                <w:sz w:val="24"/>
                <w:szCs w:val="24"/>
                <w:lang w:val="en-US"/>
              </w:rPr>
              <w:t xml:space="preserve">III </w:t>
            </w:r>
            <w:r w:rsidR="005E7BA4" w:rsidRPr="00CE7759">
              <w:rPr>
                <w:rFonts w:ascii="Times New Roman" w:hAnsi="Times New Roman" w:cs="Times New Roman"/>
                <w:sz w:val="24"/>
                <w:szCs w:val="24"/>
              </w:rPr>
              <w:t>курган</w:t>
            </w:r>
          </w:p>
        </w:tc>
        <w:tc>
          <w:tcPr>
            <w:tcW w:w="2851"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Примерно в  1 км к юго-востоку с. Рсаево,</w:t>
            </w:r>
          </w:p>
        </w:tc>
        <w:tc>
          <w:tcPr>
            <w:tcW w:w="906"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Неизв.</w:t>
            </w:r>
          </w:p>
          <w:p w:rsidR="005E7BA4" w:rsidRPr="00CE7759" w:rsidRDefault="005E7BA4" w:rsidP="00CE7759">
            <w:pPr>
              <w:ind w:firstLine="0"/>
              <w:jc w:val="center"/>
              <w:rPr>
                <w:rFonts w:ascii="Times New Roman" w:hAnsi="Times New Roman" w:cs="Times New Roman"/>
                <w:sz w:val="24"/>
                <w:szCs w:val="24"/>
              </w:rPr>
            </w:pPr>
          </w:p>
        </w:tc>
        <w:tc>
          <w:tcPr>
            <w:tcW w:w="1263"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АКБ № 231</w:t>
            </w:r>
          </w:p>
          <w:p w:rsidR="005E7BA4" w:rsidRPr="00CE7759" w:rsidRDefault="005E7BA4" w:rsidP="00CE7759">
            <w:pPr>
              <w:ind w:firstLine="0"/>
              <w:jc w:val="center"/>
              <w:rPr>
                <w:rFonts w:ascii="Times New Roman" w:hAnsi="Times New Roman" w:cs="Times New Roman"/>
                <w:sz w:val="24"/>
                <w:szCs w:val="24"/>
              </w:rPr>
            </w:pPr>
          </w:p>
        </w:tc>
        <w:tc>
          <w:tcPr>
            <w:tcW w:w="791"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p>
        </w:tc>
        <w:tc>
          <w:tcPr>
            <w:tcW w:w="1418"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ПСМ № 599 от 31.12.70г.</w:t>
            </w:r>
          </w:p>
          <w:p w:rsidR="005E7BA4" w:rsidRPr="00CE7759" w:rsidRDefault="005E7BA4" w:rsidP="00CE7759">
            <w:pPr>
              <w:ind w:firstLine="0"/>
              <w:jc w:val="center"/>
              <w:rPr>
                <w:rFonts w:ascii="Times New Roman" w:hAnsi="Times New Roman" w:cs="Times New Roman"/>
                <w:sz w:val="24"/>
                <w:szCs w:val="24"/>
              </w:rPr>
            </w:pPr>
          </w:p>
          <w:p w:rsidR="005E7BA4" w:rsidRPr="00CE7759" w:rsidRDefault="005E7BA4" w:rsidP="00CE7759">
            <w:pPr>
              <w:ind w:firstLine="0"/>
              <w:jc w:val="center"/>
              <w:rPr>
                <w:rFonts w:ascii="Times New Roman" w:hAnsi="Times New Roman" w:cs="Times New Roman"/>
                <w:sz w:val="24"/>
                <w:szCs w:val="24"/>
              </w:rPr>
            </w:pPr>
          </w:p>
          <w:p w:rsidR="005E7BA4" w:rsidRPr="00CE7759" w:rsidRDefault="005E7BA4" w:rsidP="00CE7759">
            <w:pPr>
              <w:ind w:firstLine="0"/>
              <w:jc w:val="center"/>
              <w:rPr>
                <w:rFonts w:ascii="Times New Roman" w:hAnsi="Times New Roman" w:cs="Times New Roman"/>
                <w:sz w:val="24"/>
                <w:szCs w:val="24"/>
              </w:rPr>
            </w:pPr>
          </w:p>
        </w:tc>
      </w:tr>
      <w:tr w:rsidR="005E7BA4" w:rsidRPr="00CE7759" w:rsidTr="005E7BA4">
        <w:trPr>
          <w:tblCellSpacing w:w="0" w:type="dxa"/>
          <w:jc w:val="center"/>
        </w:trPr>
        <w:tc>
          <w:tcPr>
            <w:tcW w:w="9640" w:type="dxa"/>
            <w:gridSpan w:val="7"/>
            <w:tcBorders>
              <w:top w:val="outset" w:sz="6" w:space="0" w:color="000000"/>
              <w:left w:val="outset" w:sz="6" w:space="0" w:color="000000"/>
              <w:bottom w:val="outset" w:sz="6" w:space="0" w:color="000000"/>
              <w:right w:val="outset" w:sz="6" w:space="0" w:color="000000"/>
            </w:tcBorders>
            <w:hideMark/>
          </w:tcPr>
          <w:p w:rsidR="005E7BA4" w:rsidRPr="00CE7759" w:rsidRDefault="005E7BA4" w:rsidP="00163CFC">
            <w:pPr>
              <w:rPr>
                <w:rFonts w:ascii="Times New Roman" w:hAnsi="Times New Roman" w:cs="Times New Roman"/>
                <w:sz w:val="24"/>
                <w:szCs w:val="24"/>
              </w:rPr>
            </w:pPr>
            <w:r w:rsidRPr="00CE7759">
              <w:rPr>
                <w:rFonts w:ascii="Times New Roman" w:hAnsi="Times New Roman" w:cs="Times New Roman"/>
                <w:b/>
                <w:bCs/>
                <w:sz w:val="24"/>
                <w:szCs w:val="24"/>
              </w:rPr>
              <w:t>Выявленные памятники археологии</w:t>
            </w:r>
          </w:p>
        </w:tc>
      </w:tr>
      <w:tr w:rsidR="005E7BA4" w:rsidRPr="00CE7759" w:rsidTr="005E7BA4">
        <w:trPr>
          <w:tblCellSpacing w:w="0" w:type="dxa"/>
          <w:jc w:val="center"/>
        </w:trPr>
        <w:tc>
          <w:tcPr>
            <w:tcW w:w="426"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1.</w:t>
            </w:r>
          </w:p>
        </w:tc>
        <w:tc>
          <w:tcPr>
            <w:tcW w:w="1985"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 xml:space="preserve">Рсаевские </w:t>
            </w:r>
            <w:r w:rsidRPr="00CE7759">
              <w:rPr>
                <w:rFonts w:ascii="Times New Roman" w:hAnsi="Times New Roman" w:cs="Times New Roman"/>
                <w:sz w:val="24"/>
                <w:szCs w:val="24"/>
                <w:lang w:val="en-US"/>
              </w:rPr>
              <w:t>V</w:t>
            </w:r>
            <w:r w:rsidRPr="00CE7759">
              <w:rPr>
                <w:rFonts w:ascii="Times New Roman" w:hAnsi="Times New Roman" w:cs="Times New Roman"/>
                <w:sz w:val="24"/>
                <w:szCs w:val="24"/>
              </w:rPr>
              <w:t xml:space="preserve"> курганы</w:t>
            </w:r>
          </w:p>
        </w:tc>
        <w:tc>
          <w:tcPr>
            <w:tcW w:w="2851"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1 км к северо-западу от с.Рсаево на высоком левом берегу р.База</w:t>
            </w:r>
          </w:p>
        </w:tc>
        <w:tc>
          <w:tcPr>
            <w:tcW w:w="906"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Неизв.</w:t>
            </w:r>
          </w:p>
        </w:tc>
        <w:tc>
          <w:tcPr>
            <w:tcW w:w="1263"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ПАБ № 2</w:t>
            </w:r>
          </w:p>
        </w:tc>
        <w:tc>
          <w:tcPr>
            <w:tcW w:w="791"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p>
        </w:tc>
        <w:tc>
          <w:tcPr>
            <w:tcW w:w="1418"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В</w:t>
            </w:r>
          </w:p>
          <w:p w:rsidR="005E7BA4" w:rsidRPr="00CE7759" w:rsidRDefault="005E7BA4" w:rsidP="00CE7759">
            <w:pPr>
              <w:ind w:firstLine="0"/>
              <w:jc w:val="center"/>
              <w:rPr>
                <w:rFonts w:ascii="Times New Roman" w:hAnsi="Times New Roman" w:cs="Times New Roman"/>
                <w:sz w:val="24"/>
                <w:szCs w:val="24"/>
              </w:rPr>
            </w:pPr>
          </w:p>
          <w:p w:rsidR="005E7BA4" w:rsidRPr="00CE7759" w:rsidRDefault="005E7BA4" w:rsidP="00CE7759">
            <w:pPr>
              <w:ind w:firstLine="0"/>
              <w:jc w:val="center"/>
              <w:rPr>
                <w:rFonts w:ascii="Times New Roman" w:hAnsi="Times New Roman" w:cs="Times New Roman"/>
                <w:sz w:val="24"/>
                <w:szCs w:val="24"/>
              </w:rPr>
            </w:pPr>
          </w:p>
          <w:p w:rsidR="005E7BA4" w:rsidRPr="00CE7759" w:rsidRDefault="005E7BA4" w:rsidP="00CE7759">
            <w:pPr>
              <w:ind w:firstLine="0"/>
              <w:jc w:val="center"/>
              <w:rPr>
                <w:rFonts w:ascii="Times New Roman" w:hAnsi="Times New Roman" w:cs="Times New Roman"/>
                <w:sz w:val="24"/>
                <w:szCs w:val="24"/>
              </w:rPr>
            </w:pPr>
          </w:p>
          <w:p w:rsidR="005E7BA4" w:rsidRPr="00CE7759" w:rsidRDefault="005E7BA4" w:rsidP="00CE7759">
            <w:pPr>
              <w:ind w:firstLine="0"/>
              <w:jc w:val="center"/>
              <w:rPr>
                <w:rFonts w:ascii="Times New Roman" w:hAnsi="Times New Roman" w:cs="Times New Roman"/>
                <w:sz w:val="24"/>
                <w:szCs w:val="24"/>
              </w:rPr>
            </w:pPr>
          </w:p>
          <w:p w:rsidR="005E7BA4" w:rsidRPr="00CE7759" w:rsidRDefault="005E7BA4" w:rsidP="00CE7759">
            <w:pPr>
              <w:ind w:firstLine="0"/>
              <w:jc w:val="center"/>
              <w:rPr>
                <w:rFonts w:ascii="Times New Roman" w:hAnsi="Times New Roman" w:cs="Times New Roman"/>
                <w:sz w:val="24"/>
                <w:szCs w:val="24"/>
              </w:rPr>
            </w:pPr>
          </w:p>
          <w:p w:rsidR="005E7BA4" w:rsidRPr="00CE7759" w:rsidRDefault="005E7BA4" w:rsidP="00CE7759">
            <w:pPr>
              <w:ind w:firstLine="0"/>
              <w:jc w:val="center"/>
              <w:rPr>
                <w:rFonts w:ascii="Times New Roman" w:hAnsi="Times New Roman" w:cs="Times New Roman"/>
                <w:sz w:val="24"/>
                <w:szCs w:val="24"/>
              </w:rPr>
            </w:pPr>
          </w:p>
        </w:tc>
      </w:tr>
      <w:tr w:rsidR="005E7BA4" w:rsidRPr="00CE7759" w:rsidTr="005E7BA4">
        <w:trPr>
          <w:tblCellSpacing w:w="0" w:type="dxa"/>
          <w:jc w:val="center"/>
        </w:trPr>
        <w:tc>
          <w:tcPr>
            <w:tcW w:w="426"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2.</w:t>
            </w:r>
          </w:p>
        </w:tc>
        <w:tc>
          <w:tcPr>
            <w:tcW w:w="1985"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 xml:space="preserve">Рсаевская </w:t>
            </w:r>
            <w:r w:rsidRPr="00CE7759">
              <w:rPr>
                <w:rFonts w:ascii="Times New Roman" w:hAnsi="Times New Roman" w:cs="Times New Roman"/>
                <w:sz w:val="24"/>
                <w:szCs w:val="24"/>
                <w:lang w:val="en-US"/>
              </w:rPr>
              <w:t>I</w:t>
            </w:r>
            <w:r w:rsidRPr="00CE7759">
              <w:rPr>
                <w:rFonts w:ascii="Times New Roman" w:hAnsi="Times New Roman" w:cs="Times New Roman"/>
                <w:sz w:val="24"/>
                <w:szCs w:val="24"/>
              </w:rPr>
              <w:t xml:space="preserve"> стоянка</w:t>
            </w:r>
          </w:p>
        </w:tc>
        <w:tc>
          <w:tcPr>
            <w:tcW w:w="2851"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В 2 км к северу от с.Рсаево</w:t>
            </w:r>
          </w:p>
        </w:tc>
        <w:tc>
          <w:tcPr>
            <w:tcW w:w="906"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ЭБ</w:t>
            </w:r>
          </w:p>
        </w:tc>
        <w:tc>
          <w:tcPr>
            <w:tcW w:w="1263"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АКБ № 227</w:t>
            </w:r>
          </w:p>
        </w:tc>
        <w:tc>
          <w:tcPr>
            <w:tcW w:w="791"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p>
        </w:tc>
        <w:tc>
          <w:tcPr>
            <w:tcW w:w="1418"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В</w:t>
            </w:r>
          </w:p>
          <w:p w:rsidR="005E7BA4" w:rsidRPr="00CE7759" w:rsidRDefault="005E7BA4" w:rsidP="00CE7759">
            <w:pPr>
              <w:ind w:firstLine="0"/>
              <w:jc w:val="center"/>
              <w:rPr>
                <w:rFonts w:ascii="Times New Roman" w:hAnsi="Times New Roman" w:cs="Times New Roman"/>
                <w:sz w:val="24"/>
                <w:szCs w:val="24"/>
              </w:rPr>
            </w:pPr>
          </w:p>
          <w:p w:rsidR="005E7BA4" w:rsidRPr="00CE7759" w:rsidRDefault="005E7BA4" w:rsidP="00CE7759">
            <w:pPr>
              <w:ind w:firstLine="0"/>
              <w:jc w:val="center"/>
              <w:rPr>
                <w:rFonts w:ascii="Times New Roman" w:hAnsi="Times New Roman" w:cs="Times New Roman"/>
                <w:sz w:val="24"/>
                <w:szCs w:val="24"/>
              </w:rPr>
            </w:pPr>
          </w:p>
        </w:tc>
      </w:tr>
      <w:tr w:rsidR="005E7BA4" w:rsidRPr="00CE7759" w:rsidTr="005E7BA4">
        <w:trPr>
          <w:tblCellSpacing w:w="0" w:type="dxa"/>
          <w:jc w:val="center"/>
        </w:trPr>
        <w:tc>
          <w:tcPr>
            <w:tcW w:w="426"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3.</w:t>
            </w:r>
          </w:p>
        </w:tc>
        <w:tc>
          <w:tcPr>
            <w:tcW w:w="1985"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 xml:space="preserve">Рсаевская </w:t>
            </w:r>
            <w:r w:rsidRPr="00CE7759">
              <w:rPr>
                <w:rFonts w:ascii="Times New Roman" w:hAnsi="Times New Roman" w:cs="Times New Roman"/>
                <w:sz w:val="24"/>
                <w:szCs w:val="24"/>
                <w:lang w:val="en-US"/>
              </w:rPr>
              <w:t>II</w:t>
            </w:r>
            <w:r w:rsidRPr="00CE7759">
              <w:rPr>
                <w:rFonts w:ascii="Times New Roman" w:hAnsi="Times New Roman" w:cs="Times New Roman"/>
                <w:sz w:val="24"/>
                <w:szCs w:val="24"/>
              </w:rPr>
              <w:t xml:space="preserve"> стоянка</w:t>
            </w:r>
          </w:p>
        </w:tc>
        <w:tc>
          <w:tcPr>
            <w:tcW w:w="2851"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В 1 км к юго-востоку  от с.Рсаево, на пашне</w:t>
            </w:r>
          </w:p>
        </w:tc>
        <w:tc>
          <w:tcPr>
            <w:tcW w:w="906"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Неизв.</w:t>
            </w:r>
          </w:p>
        </w:tc>
        <w:tc>
          <w:tcPr>
            <w:tcW w:w="1263"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АКБ № 229</w:t>
            </w:r>
          </w:p>
        </w:tc>
        <w:tc>
          <w:tcPr>
            <w:tcW w:w="791"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p>
        </w:tc>
        <w:tc>
          <w:tcPr>
            <w:tcW w:w="1418"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В</w:t>
            </w:r>
          </w:p>
          <w:p w:rsidR="005E7BA4" w:rsidRPr="00CE7759" w:rsidRDefault="005E7BA4" w:rsidP="00CE7759">
            <w:pPr>
              <w:ind w:firstLine="0"/>
              <w:jc w:val="center"/>
              <w:rPr>
                <w:rFonts w:ascii="Times New Roman" w:hAnsi="Times New Roman" w:cs="Times New Roman"/>
                <w:sz w:val="24"/>
                <w:szCs w:val="24"/>
              </w:rPr>
            </w:pPr>
          </w:p>
          <w:p w:rsidR="005E7BA4" w:rsidRPr="00CE7759" w:rsidRDefault="005E7BA4" w:rsidP="00CE7759">
            <w:pPr>
              <w:ind w:firstLine="0"/>
              <w:jc w:val="center"/>
              <w:rPr>
                <w:rFonts w:ascii="Times New Roman" w:hAnsi="Times New Roman" w:cs="Times New Roman"/>
                <w:sz w:val="24"/>
                <w:szCs w:val="24"/>
              </w:rPr>
            </w:pPr>
          </w:p>
        </w:tc>
      </w:tr>
      <w:tr w:rsidR="005E7BA4" w:rsidRPr="00CE7759" w:rsidTr="005E7BA4">
        <w:trPr>
          <w:tblCellSpacing w:w="0" w:type="dxa"/>
          <w:jc w:val="center"/>
        </w:trPr>
        <w:tc>
          <w:tcPr>
            <w:tcW w:w="426"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4.</w:t>
            </w:r>
          </w:p>
        </w:tc>
        <w:tc>
          <w:tcPr>
            <w:tcW w:w="1985"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 xml:space="preserve">Рсаевская </w:t>
            </w:r>
            <w:r w:rsidRPr="00CE7759">
              <w:rPr>
                <w:rFonts w:ascii="Times New Roman" w:hAnsi="Times New Roman" w:cs="Times New Roman"/>
                <w:sz w:val="24"/>
                <w:szCs w:val="24"/>
                <w:lang w:val="en-US"/>
              </w:rPr>
              <w:t>III</w:t>
            </w:r>
            <w:r w:rsidRPr="00CE7759">
              <w:rPr>
                <w:rFonts w:ascii="Times New Roman" w:hAnsi="Times New Roman" w:cs="Times New Roman"/>
                <w:sz w:val="24"/>
                <w:szCs w:val="24"/>
              </w:rPr>
              <w:t xml:space="preserve"> стоянка</w:t>
            </w:r>
          </w:p>
        </w:tc>
        <w:tc>
          <w:tcPr>
            <w:tcW w:w="2851"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В 2 км юго-западнее  с.Рсаево, на распахиваемой площадке правого берега р.Рсай</w:t>
            </w:r>
          </w:p>
        </w:tc>
        <w:tc>
          <w:tcPr>
            <w:tcW w:w="906"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ЭБ</w:t>
            </w:r>
          </w:p>
        </w:tc>
        <w:tc>
          <w:tcPr>
            <w:tcW w:w="1263"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АКБ № 228</w:t>
            </w:r>
          </w:p>
        </w:tc>
        <w:tc>
          <w:tcPr>
            <w:tcW w:w="791"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p>
        </w:tc>
        <w:tc>
          <w:tcPr>
            <w:tcW w:w="1418"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В</w:t>
            </w:r>
          </w:p>
          <w:p w:rsidR="005E7BA4" w:rsidRPr="00CE7759" w:rsidRDefault="005E7BA4" w:rsidP="00CE7759">
            <w:pPr>
              <w:ind w:firstLine="0"/>
              <w:jc w:val="center"/>
              <w:rPr>
                <w:rFonts w:ascii="Times New Roman" w:hAnsi="Times New Roman" w:cs="Times New Roman"/>
                <w:sz w:val="24"/>
                <w:szCs w:val="24"/>
              </w:rPr>
            </w:pPr>
          </w:p>
          <w:p w:rsidR="005E7BA4" w:rsidRPr="00CE7759" w:rsidRDefault="005E7BA4" w:rsidP="00CE7759">
            <w:pPr>
              <w:ind w:firstLine="0"/>
              <w:jc w:val="center"/>
              <w:rPr>
                <w:rFonts w:ascii="Times New Roman" w:hAnsi="Times New Roman" w:cs="Times New Roman"/>
                <w:sz w:val="24"/>
                <w:szCs w:val="24"/>
              </w:rPr>
            </w:pPr>
          </w:p>
        </w:tc>
      </w:tr>
      <w:tr w:rsidR="005E7BA4" w:rsidRPr="00CE7759" w:rsidTr="005E7BA4">
        <w:trPr>
          <w:tblCellSpacing w:w="0" w:type="dxa"/>
          <w:jc w:val="center"/>
        </w:trPr>
        <w:tc>
          <w:tcPr>
            <w:tcW w:w="426"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5.</w:t>
            </w:r>
          </w:p>
        </w:tc>
        <w:tc>
          <w:tcPr>
            <w:tcW w:w="1985"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Рсаевское селище</w:t>
            </w:r>
          </w:p>
        </w:tc>
        <w:tc>
          <w:tcPr>
            <w:tcW w:w="2851"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В с.Рсаево, на огороде Муслимова</w:t>
            </w:r>
          </w:p>
        </w:tc>
        <w:tc>
          <w:tcPr>
            <w:tcW w:w="906"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ЭЖ</w:t>
            </w:r>
          </w:p>
        </w:tc>
        <w:tc>
          <w:tcPr>
            <w:tcW w:w="1263"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АКБ № 226</w:t>
            </w:r>
          </w:p>
        </w:tc>
        <w:tc>
          <w:tcPr>
            <w:tcW w:w="791"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p>
        </w:tc>
        <w:tc>
          <w:tcPr>
            <w:tcW w:w="1418" w:type="dxa"/>
            <w:tcBorders>
              <w:top w:val="outset" w:sz="6" w:space="0" w:color="000000"/>
              <w:left w:val="outset" w:sz="6" w:space="0" w:color="000000"/>
              <w:bottom w:val="outset" w:sz="6" w:space="0" w:color="000000"/>
              <w:right w:val="outset" w:sz="6" w:space="0" w:color="000000"/>
            </w:tcBorders>
            <w:hideMark/>
          </w:tcPr>
          <w:p w:rsidR="005E7BA4" w:rsidRPr="00CE7759" w:rsidRDefault="005E7BA4" w:rsidP="00CE7759">
            <w:pPr>
              <w:ind w:firstLine="0"/>
              <w:jc w:val="center"/>
              <w:rPr>
                <w:rFonts w:ascii="Times New Roman" w:hAnsi="Times New Roman" w:cs="Times New Roman"/>
                <w:sz w:val="24"/>
                <w:szCs w:val="24"/>
              </w:rPr>
            </w:pPr>
            <w:r w:rsidRPr="00CE7759">
              <w:rPr>
                <w:rFonts w:ascii="Times New Roman" w:hAnsi="Times New Roman" w:cs="Times New Roman"/>
                <w:sz w:val="24"/>
                <w:szCs w:val="24"/>
              </w:rPr>
              <w:t>В</w:t>
            </w:r>
          </w:p>
          <w:p w:rsidR="005E7BA4" w:rsidRPr="00CE7759" w:rsidRDefault="005E7BA4" w:rsidP="00CE7759">
            <w:pPr>
              <w:ind w:firstLine="0"/>
              <w:jc w:val="center"/>
              <w:rPr>
                <w:rFonts w:ascii="Times New Roman" w:hAnsi="Times New Roman" w:cs="Times New Roman"/>
                <w:sz w:val="24"/>
                <w:szCs w:val="24"/>
              </w:rPr>
            </w:pPr>
          </w:p>
          <w:p w:rsidR="005E7BA4" w:rsidRPr="00CE7759" w:rsidRDefault="005E7BA4" w:rsidP="00CE7759">
            <w:pPr>
              <w:ind w:firstLine="0"/>
              <w:jc w:val="center"/>
              <w:rPr>
                <w:rFonts w:ascii="Times New Roman" w:hAnsi="Times New Roman" w:cs="Times New Roman"/>
                <w:sz w:val="24"/>
                <w:szCs w:val="24"/>
              </w:rPr>
            </w:pPr>
          </w:p>
        </w:tc>
      </w:tr>
    </w:tbl>
    <w:p w:rsidR="00E7617E" w:rsidRPr="00D40D33" w:rsidRDefault="00E7617E" w:rsidP="00E7617E">
      <w:pPr>
        <w:pStyle w:val="af"/>
        <w:spacing w:after="0" w:line="240" w:lineRule="auto"/>
        <w:ind w:firstLine="567"/>
        <w:rPr>
          <w:rFonts w:ascii="Times New Roman" w:hAnsi="Times New Roman" w:cs="Times New Roman"/>
          <w:b/>
          <w:bCs/>
          <w:color w:val="000000"/>
          <w:sz w:val="24"/>
          <w:szCs w:val="24"/>
        </w:rPr>
      </w:pPr>
    </w:p>
    <w:p w:rsidR="00FB27FF" w:rsidRPr="00D40D33" w:rsidRDefault="00FB27FF" w:rsidP="00F71DA3">
      <w:pPr>
        <w:spacing w:line="240" w:lineRule="auto"/>
        <w:ind w:firstLine="360"/>
        <w:jc w:val="center"/>
        <w:outlineLvl w:val="4"/>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002E0635">
        <w:rPr>
          <w:rFonts w:ascii="Times New Roman" w:hAnsi="Times New Roman" w:cs="Times New Roman"/>
          <w:b/>
          <w:color w:val="000000"/>
          <w:sz w:val="24"/>
          <w:szCs w:val="24"/>
        </w:rPr>
        <w:t>69</w:t>
      </w:r>
      <w:r w:rsidRPr="00D40D33">
        <w:rPr>
          <w:rFonts w:ascii="Times New Roman" w:hAnsi="Times New Roman" w:cs="Times New Roman"/>
          <w:b/>
          <w:color w:val="000000"/>
          <w:sz w:val="24"/>
          <w:szCs w:val="24"/>
        </w:rPr>
        <w:t>. Ограничения на территории рекреационных зон</w:t>
      </w:r>
    </w:p>
    <w:p w:rsidR="00FB27FF" w:rsidRPr="00D40D33" w:rsidRDefault="00FB27FF"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Запрещено размещение всех видов объектов недвижимости, за исключением видов разрешенного использования земельных участков в рекреационных зонах Р-1</w:t>
      </w:r>
      <w:r w:rsidR="008E7BEE" w:rsidRPr="00D40D33">
        <w:rPr>
          <w:rFonts w:ascii="Times New Roman" w:hAnsi="Times New Roman" w:cs="Times New Roman"/>
          <w:color w:val="000000"/>
          <w:sz w:val="24"/>
          <w:szCs w:val="24"/>
        </w:rPr>
        <w:t xml:space="preserve"> и Р-2</w:t>
      </w:r>
      <w:r w:rsidRPr="00D40D33">
        <w:rPr>
          <w:rFonts w:ascii="Times New Roman" w:hAnsi="Times New Roman" w:cs="Times New Roman"/>
          <w:color w:val="000000"/>
          <w:sz w:val="24"/>
          <w:szCs w:val="24"/>
        </w:rPr>
        <w:t xml:space="preserve">, с учетом статьи </w:t>
      </w:r>
      <w:r w:rsidR="00356204" w:rsidRPr="00D40D33">
        <w:rPr>
          <w:rFonts w:ascii="Times New Roman" w:hAnsi="Times New Roman" w:cs="Times New Roman"/>
          <w:color w:val="000000"/>
          <w:sz w:val="24"/>
          <w:szCs w:val="24"/>
        </w:rPr>
        <w:t>5</w:t>
      </w:r>
      <w:r w:rsidR="002851FA" w:rsidRPr="00D40D33">
        <w:rPr>
          <w:rFonts w:ascii="Times New Roman" w:hAnsi="Times New Roman" w:cs="Times New Roman"/>
          <w:color w:val="000000"/>
          <w:sz w:val="24"/>
          <w:szCs w:val="24"/>
        </w:rPr>
        <w:t>9</w:t>
      </w:r>
      <w:r w:rsidRPr="00D40D33">
        <w:rPr>
          <w:rFonts w:ascii="Times New Roman" w:hAnsi="Times New Roman" w:cs="Times New Roman"/>
          <w:color w:val="000000"/>
          <w:sz w:val="24"/>
          <w:szCs w:val="24"/>
        </w:rPr>
        <w:t xml:space="preserve"> главы </w:t>
      </w:r>
      <w:r w:rsidR="002851FA" w:rsidRPr="00D40D33">
        <w:rPr>
          <w:rFonts w:ascii="Times New Roman" w:hAnsi="Times New Roman" w:cs="Times New Roman"/>
          <w:color w:val="000000"/>
          <w:sz w:val="24"/>
          <w:szCs w:val="24"/>
          <w:lang w:val="en-US"/>
        </w:rPr>
        <w:t>XI</w:t>
      </w:r>
      <w:r w:rsidR="00356204" w:rsidRPr="00D40D33">
        <w:rPr>
          <w:rFonts w:ascii="Times New Roman" w:hAnsi="Times New Roman" w:cs="Times New Roman"/>
          <w:color w:val="000000"/>
          <w:sz w:val="24"/>
          <w:szCs w:val="24"/>
          <w:lang w:val="en-US"/>
        </w:rPr>
        <w:t>II</w:t>
      </w:r>
      <w:r w:rsidRPr="00D40D33">
        <w:rPr>
          <w:rFonts w:ascii="Times New Roman" w:hAnsi="Times New Roman" w:cs="Times New Roman"/>
          <w:color w:val="000000"/>
          <w:sz w:val="24"/>
          <w:szCs w:val="24"/>
        </w:rPr>
        <w:t xml:space="preserve"> части II</w:t>
      </w:r>
      <w:r w:rsidR="002851FA" w:rsidRPr="00D40D33">
        <w:rPr>
          <w:rFonts w:ascii="Times New Roman" w:hAnsi="Times New Roman" w:cs="Times New Roman"/>
          <w:color w:val="000000"/>
          <w:sz w:val="24"/>
          <w:szCs w:val="24"/>
          <w:lang w:val="en-US"/>
        </w:rPr>
        <w:t>I</w:t>
      </w:r>
      <w:r w:rsidRPr="00D40D33">
        <w:rPr>
          <w:rFonts w:ascii="Times New Roman" w:hAnsi="Times New Roman" w:cs="Times New Roman"/>
          <w:color w:val="000000"/>
          <w:sz w:val="24"/>
          <w:szCs w:val="24"/>
        </w:rPr>
        <w:t xml:space="preserve"> настоящих Правил.</w:t>
      </w:r>
    </w:p>
    <w:p w:rsidR="00514714" w:rsidRPr="00D40D33" w:rsidRDefault="00514714" w:rsidP="00F71DA3">
      <w:pPr>
        <w:spacing w:line="240" w:lineRule="auto"/>
        <w:ind w:firstLine="360"/>
        <w:rPr>
          <w:rFonts w:ascii="Times New Roman" w:hAnsi="Times New Roman" w:cs="Times New Roman"/>
          <w:color w:val="000000"/>
          <w:sz w:val="24"/>
          <w:szCs w:val="24"/>
        </w:rPr>
      </w:pPr>
    </w:p>
    <w:p w:rsidR="009D6DA6" w:rsidRPr="00D40D33" w:rsidRDefault="009D6DA6" w:rsidP="00F71DA3">
      <w:pPr>
        <w:pStyle w:val="3"/>
        <w:widowControl/>
        <w:numPr>
          <w:ilvl w:val="0"/>
          <w:numId w:val="0"/>
        </w:numPr>
        <w:autoSpaceDE/>
        <w:autoSpaceDN/>
        <w:adjustRightInd/>
        <w:spacing w:line="240" w:lineRule="auto"/>
        <w:ind w:right="-57" w:firstLine="360"/>
        <w:jc w:val="center"/>
        <w:rPr>
          <w:rFonts w:ascii="Times New Roman" w:hAnsi="Times New Roman" w:cs="Times New Roman"/>
          <w:color w:val="000000"/>
          <w:szCs w:val="24"/>
        </w:rPr>
      </w:pPr>
      <w:r w:rsidRPr="00D40D33">
        <w:rPr>
          <w:rFonts w:ascii="Times New Roman" w:hAnsi="Times New Roman" w:cs="Times New Roman"/>
          <w:color w:val="000000"/>
          <w:szCs w:val="24"/>
        </w:rPr>
        <w:t xml:space="preserve">Статья </w:t>
      </w:r>
      <w:r w:rsidR="00335969" w:rsidRPr="005073EF">
        <w:rPr>
          <w:rFonts w:ascii="Times New Roman" w:hAnsi="Times New Roman" w:cs="Times New Roman"/>
          <w:color w:val="000000"/>
          <w:szCs w:val="24"/>
        </w:rPr>
        <w:t>7</w:t>
      </w:r>
      <w:r w:rsidR="002E0635">
        <w:rPr>
          <w:rFonts w:ascii="Times New Roman" w:hAnsi="Times New Roman" w:cs="Times New Roman"/>
          <w:color w:val="000000"/>
          <w:szCs w:val="24"/>
        </w:rPr>
        <w:t>0</w:t>
      </w:r>
      <w:r w:rsidRPr="00D40D33">
        <w:rPr>
          <w:rFonts w:ascii="Times New Roman" w:hAnsi="Times New Roman" w:cs="Times New Roman"/>
          <w:color w:val="000000"/>
          <w:szCs w:val="24"/>
        </w:rPr>
        <w:t>. Ограничения градостроительных изменений на территории зон экологических ограничений от стационарных техногенных источников</w:t>
      </w:r>
    </w:p>
    <w:p w:rsidR="009D6DA6" w:rsidRPr="00D40D33" w:rsidRDefault="009D6DA6" w:rsidP="00F71DA3">
      <w:pPr>
        <w:spacing w:line="240" w:lineRule="auto"/>
        <w:ind w:firstLine="360"/>
        <w:rPr>
          <w:rFonts w:ascii="Times New Roman" w:hAnsi="Times New Roman" w:cs="Times New Roman"/>
          <w:color w:val="000000"/>
          <w:sz w:val="24"/>
          <w:szCs w:val="24"/>
        </w:rPr>
      </w:pP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1. </w:t>
      </w:r>
      <w:r w:rsidRPr="00D40D33">
        <w:rPr>
          <w:rFonts w:ascii="Times New Roman" w:hAnsi="Times New Roman" w:cs="Times New Roman"/>
          <w:b/>
          <w:color w:val="000000"/>
          <w:sz w:val="24"/>
          <w:szCs w:val="24"/>
        </w:rPr>
        <w:t>Санитарно-защитная зона (СЗЗ)</w:t>
      </w:r>
      <w:r w:rsidRPr="00D40D33">
        <w:rPr>
          <w:rFonts w:ascii="Times New Roman" w:hAnsi="Times New Roman" w:cs="Times New Roman"/>
          <w:color w:val="000000"/>
          <w:sz w:val="24"/>
          <w:szCs w:val="24"/>
        </w:rPr>
        <w:t xml:space="preserve">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sidRPr="00D40D33">
        <w:rPr>
          <w:rFonts w:ascii="Times New Roman" w:hAnsi="Times New Roman" w:cs="Times New Roman"/>
          <w:color w:val="000000"/>
          <w:sz w:val="24"/>
          <w:szCs w:val="24"/>
          <w:lang w:val="en-US"/>
        </w:rPr>
        <w:t>I</w:t>
      </w:r>
      <w:r w:rsidRPr="00D40D33">
        <w:rPr>
          <w:rFonts w:ascii="Times New Roman" w:hAnsi="Times New Roman" w:cs="Times New Roman"/>
          <w:color w:val="000000"/>
          <w:sz w:val="24"/>
          <w:szCs w:val="24"/>
        </w:rPr>
        <w:t xml:space="preserve">, </w:t>
      </w:r>
      <w:r w:rsidRPr="00D40D33">
        <w:rPr>
          <w:rFonts w:ascii="Times New Roman" w:hAnsi="Times New Roman" w:cs="Times New Roman"/>
          <w:color w:val="000000"/>
          <w:sz w:val="24"/>
          <w:szCs w:val="24"/>
          <w:lang w:val="en-US"/>
        </w:rPr>
        <w:t>II</w:t>
      </w:r>
      <w:r w:rsidRPr="00D40D33">
        <w:rPr>
          <w:rFonts w:ascii="Times New Roman" w:hAnsi="Times New Roman" w:cs="Times New Roman"/>
          <w:color w:val="000000"/>
          <w:sz w:val="24"/>
          <w:szCs w:val="24"/>
        </w:rPr>
        <w:t xml:space="preserve"> класса – как до значений, установленных гигиеническими нормативами, так и до величин приемлемого риска для здоровья населения.</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3.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4. В границах СЗЗ запрещено размещение и организация:</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жилой  застройки всех типов, включая размещение  отдельных жилых домов; </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ландшафтно-рекреационных зон и зон отдыха;</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территории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спортивных  сооружений;</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детских площадок;</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образовательных и детских учреждений, лечебно-профилактических и оздоровительных учреждений общего пользования;                                              </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объектов пищевых отраслей промышленности, оптовых складов  продовольственного сырья и пищевых продуктов;</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комплексов водопроводных сооружений для подготовки и хранения питьевой воды, которые могут повлиять на качество продукции.</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5. В границах СЗЗ разрешено  размещение и организация:</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бань и прачечных;</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объектов торговли и общественного питания;</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мотелей, гостиниц;</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гаражей, площадок и сооружений для хранения общественного и индивидуального транспорта;</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пожарных депо, местных и транзитных коммуникаций, ЛЭП, электроподастанций, нефте- и газопроводов, водоохлаждающих сооружений для подготовки технической воды, канализационных насосных станций, сооружений оборотного водоснабжения;</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автозаправочных станций, станций технического обслуживания автомобилей.</w:t>
      </w:r>
    </w:p>
    <w:p w:rsidR="009D6DA6" w:rsidRPr="00D40D33" w:rsidRDefault="009D6DA6" w:rsidP="00F71DA3">
      <w:pPr>
        <w:spacing w:line="240" w:lineRule="auto"/>
        <w:ind w:firstLine="360"/>
        <w:rPr>
          <w:rFonts w:ascii="Times New Roman" w:hAnsi="Times New Roman" w:cs="Times New Roman"/>
          <w:color w:val="000000"/>
          <w:sz w:val="24"/>
          <w:szCs w:val="24"/>
          <w:u w:val="single"/>
        </w:rPr>
      </w:pPr>
      <w:r w:rsidRPr="00D40D33">
        <w:rPr>
          <w:rFonts w:ascii="Times New Roman" w:hAnsi="Times New Roman" w:cs="Times New Roman"/>
          <w:color w:val="000000"/>
          <w:sz w:val="24"/>
          <w:szCs w:val="24"/>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1A4C4A" w:rsidRPr="00D40D33" w:rsidRDefault="001A4C4A" w:rsidP="00F71DA3">
      <w:pPr>
        <w:spacing w:line="240" w:lineRule="auto"/>
        <w:ind w:firstLine="360"/>
        <w:rPr>
          <w:rFonts w:ascii="Times New Roman" w:hAnsi="Times New Roman" w:cs="Times New Roman"/>
          <w:color w:val="000000"/>
          <w:sz w:val="24"/>
          <w:szCs w:val="24"/>
        </w:rPr>
      </w:pPr>
    </w:p>
    <w:p w:rsidR="009D6DA6" w:rsidRPr="00D40D33" w:rsidRDefault="009D6DA6" w:rsidP="00F71DA3">
      <w:pPr>
        <w:pStyle w:val="3"/>
        <w:widowControl/>
        <w:numPr>
          <w:ilvl w:val="0"/>
          <w:numId w:val="0"/>
        </w:numPr>
        <w:autoSpaceDE/>
        <w:autoSpaceDN/>
        <w:adjustRightInd/>
        <w:spacing w:line="240" w:lineRule="auto"/>
        <w:ind w:right="-57" w:firstLine="360"/>
        <w:rPr>
          <w:rFonts w:ascii="Times New Roman" w:hAnsi="Times New Roman" w:cs="Times New Roman"/>
          <w:color w:val="000000"/>
          <w:szCs w:val="24"/>
        </w:rPr>
      </w:pPr>
      <w:r w:rsidRPr="00D40D33">
        <w:rPr>
          <w:rFonts w:ascii="Times New Roman" w:hAnsi="Times New Roman" w:cs="Times New Roman"/>
          <w:color w:val="000000"/>
          <w:szCs w:val="24"/>
        </w:rPr>
        <w:t>Статья</w:t>
      </w:r>
      <w:r w:rsidR="00335969" w:rsidRPr="005073EF">
        <w:rPr>
          <w:rFonts w:ascii="Times New Roman" w:hAnsi="Times New Roman" w:cs="Times New Roman"/>
          <w:color w:val="000000"/>
          <w:szCs w:val="24"/>
        </w:rPr>
        <w:t>7</w:t>
      </w:r>
      <w:r w:rsidR="002E0635">
        <w:rPr>
          <w:rFonts w:ascii="Times New Roman" w:hAnsi="Times New Roman" w:cs="Times New Roman"/>
          <w:color w:val="000000"/>
          <w:szCs w:val="24"/>
        </w:rPr>
        <w:t>1</w:t>
      </w:r>
      <w:r w:rsidRPr="00D40D33">
        <w:rPr>
          <w:rFonts w:ascii="Times New Roman" w:hAnsi="Times New Roman" w:cs="Times New Roman"/>
          <w:color w:val="000000"/>
          <w:szCs w:val="24"/>
        </w:rPr>
        <w:t>. Ограничения на территории санитарно-защитных зон от кладбищ</w:t>
      </w:r>
    </w:p>
    <w:p w:rsidR="002D7D9D" w:rsidRPr="00D40D33" w:rsidRDefault="002D7D9D" w:rsidP="00F71DA3">
      <w:pPr>
        <w:spacing w:line="240" w:lineRule="auto"/>
        <w:ind w:firstLine="360"/>
        <w:rPr>
          <w:rFonts w:ascii="Times New Roman" w:hAnsi="Times New Roman" w:cs="Times New Roman"/>
          <w:color w:val="000000"/>
          <w:sz w:val="24"/>
          <w:szCs w:val="24"/>
        </w:rPr>
      </w:pP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3B3C8E" w:rsidRPr="00D40D33" w:rsidRDefault="003B3C8E" w:rsidP="00F71DA3">
      <w:pPr>
        <w:spacing w:line="240" w:lineRule="auto"/>
        <w:ind w:firstLine="360"/>
        <w:outlineLvl w:val="3"/>
        <w:rPr>
          <w:rFonts w:ascii="Times New Roman" w:hAnsi="Times New Roman" w:cs="Times New Roman"/>
          <w:b/>
          <w:color w:val="000000"/>
          <w:sz w:val="24"/>
          <w:szCs w:val="24"/>
        </w:rPr>
      </w:pPr>
    </w:p>
    <w:p w:rsidR="0076420C" w:rsidRPr="00D40D33" w:rsidRDefault="001D7861" w:rsidP="00F71DA3">
      <w:pPr>
        <w:spacing w:line="240" w:lineRule="auto"/>
        <w:ind w:firstLine="360"/>
        <w:outlineLvl w:val="3"/>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00335969" w:rsidRPr="005073EF">
        <w:rPr>
          <w:rFonts w:ascii="Times New Roman" w:hAnsi="Times New Roman" w:cs="Times New Roman"/>
          <w:b/>
          <w:color w:val="000000"/>
          <w:sz w:val="24"/>
          <w:szCs w:val="24"/>
        </w:rPr>
        <w:t>7</w:t>
      </w:r>
      <w:r w:rsidR="002E0635">
        <w:rPr>
          <w:rFonts w:ascii="Times New Roman" w:hAnsi="Times New Roman" w:cs="Times New Roman"/>
          <w:b/>
          <w:color w:val="000000"/>
          <w:sz w:val="24"/>
          <w:szCs w:val="24"/>
        </w:rPr>
        <w:t>2</w:t>
      </w:r>
      <w:r w:rsidR="0076420C" w:rsidRPr="00D40D33">
        <w:rPr>
          <w:rFonts w:ascii="Times New Roman" w:hAnsi="Times New Roman" w:cs="Times New Roman"/>
          <w:b/>
          <w:color w:val="000000"/>
          <w:sz w:val="24"/>
          <w:szCs w:val="24"/>
        </w:rPr>
        <w:t xml:space="preserve">. Ограничения на территории зоны шумового дискомфорта от </w:t>
      </w:r>
      <w:r w:rsidR="00764D4A" w:rsidRPr="00D40D33">
        <w:rPr>
          <w:rFonts w:ascii="Times New Roman" w:hAnsi="Times New Roman" w:cs="Times New Roman"/>
          <w:b/>
          <w:color w:val="000000"/>
          <w:sz w:val="24"/>
          <w:szCs w:val="24"/>
        </w:rPr>
        <w:t>автодороги местного значения</w:t>
      </w:r>
      <w:r w:rsidR="0076420C" w:rsidRPr="00D40D33">
        <w:rPr>
          <w:rFonts w:ascii="Times New Roman" w:hAnsi="Times New Roman" w:cs="Times New Roman"/>
          <w:b/>
          <w:color w:val="000000"/>
          <w:sz w:val="24"/>
          <w:szCs w:val="24"/>
        </w:rPr>
        <w:t>, на территории санитарно-защитных зон от железнодорожного транспорта, магистральных трубопроводов</w:t>
      </w:r>
    </w:p>
    <w:p w:rsidR="0076420C" w:rsidRPr="00D40D33" w:rsidRDefault="0076420C" w:rsidP="00F71DA3">
      <w:pPr>
        <w:spacing w:line="240" w:lineRule="auto"/>
        <w:ind w:firstLine="360"/>
        <w:rPr>
          <w:rFonts w:ascii="Times New Roman" w:hAnsi="Times New Roman" w:cs="Times New Roman"/>
          <w:color w:val="000000"/>
          <w:sz w:val="24"/>
          <w:szCs w:val="24"/>
        </w:rPr>
      </w:pPr>
    </w:p>
    <w:p w:rsidR="0076420C" w:rsidRPr="00D40D33" w:rsidRDefault="0076420C"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76420C" w:rsidRPr="00D40D33" w:rsidRDefault="0076420C"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76420C" w:rsidRPr="00D40D33" w:rsidRDefault="0076420C"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D40D33">
          <w:rPr>
            <w:rFonts w:ascii="Times New Roman" w:hAnsi="Times New Roman" w:cs="Times New Roman"/>
            <w:color w:val="000000"/>
            <w:sz w:val="24"/>
            <w:szCs w:val="24"/>
          </w:rPr>
          <w:t>100 м</w:t>
        </w:r>
      </w:smartTag>
      <w:r w:rsidRPr="00D40D33">
        <w:rPr>
          <w:rFonts w:ascii="Times New Roman" w:hAnsi="Times New Roman" w:cs="Times New Roman"/>
          <w:color w:val="000000"/>
          <w:sz w:val="24"/>
          <w:szCs w:val="24"/>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D40D33">
          <w:rPr>
            <w:rFonts w:ascii="Times New Roman" w:hAnsi="Times New Roman" w:cs="Times New Roman"/>
            <w:color w:val="000000"/>
            <w:sz w:val="24"/>
            <w:szCs w:val="24"/>
          </w:rPr>
          <w:t>4 м</w:t>
        </w:r>
      </w:smartTag>
      <w:r w:rsidRPr="00D40D33">
        <w:rPr>
          <w:rFonts w:ascii="Times New Roman" w:hAnsi="Times New Roman" w:cs="Times New Roman"/>
          <w:color w:val="000000"/>
          <w:sz w:val="24"/>
          <w:szCs w:val="24"/>
        </w:rPr>
        <w:t xml:space="preserve">, или при осуществлении специальных шумозащитных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D40D33">
          <w:rPr>
            <w:rFonts w:ascii="Times New Roman" w:hAnsi="Times New Roman" w:cs="Times New Roman"/>
            <w:color w:val="000000"/>
            <w:sz w:val="24"/>
            <w:szCs w:val="24"/>
          </w:rPr>
          <w:t>50 м</w:t>
        </w:r>
      </w:smartTag>
      <w:r w:rsidRPr="00D40D33">
        <w:rPr>
          <w:rFonts w:ascii="Times New Roman" w:hAnsi="Times New Roman" w:cs="Times New Roman"/>
          <w:color w:val="000000"/>
          <w:sz w:val="24"/>
          <w:szCs w:val="24"/>
        </w:rPr>
        <w:t>.</w:t>
      </w:r>
    </w:p>
    <w:p w:rsidR="0076420C" w:rsidRPr="00D40D33" w:rsidRDefault="0076420C"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4. Ширину санитарно-защитной зоны 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D40D33">
          <w:rPr>
            <w:rFonts w:ascii="Times New Roman" w:hAnsi="Times New Roman" w:cs="Times New Roman"/>
            <w:color w:val="000000"/>
            <w:sz w:val="24"/>
            <w:szCs w:val="24"/>
          </w:rPr>
          <w:t>50 м</w:t>
        </w:r>
      </w:smartTag>
      <w:r w:rsidRPr="00D40D33">
        <w:rPr>
          <w:rFonts w:ascii="Times New Roman" w:hAnsi="Times New Roman" w:cs="Times New Roman"/>
          <w:color w:val="000000"/>
          <w:sz w:val="24"/>
          <w:szCs w:val="24"/>
        </w:rPr>
        <w:t>.</w:t>
      </w:r>
    </w:p>
    <w:p w:rsidR="0076420C" w:rsidRPr="00D40D33" w:rsidRDefault="0076420C"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D40D33">
          <w:rPr>
            <w:rFonts w:ascii="Times New Roman" w:hAnsi="Times New Roman" w:cs="Times New Roman"/>
            <w:color w:val="000000"/>
            <w:sz w:val="24"/>
            <w:szCs w:val="24"/>
          </w:rPr>
          <w:t>2 м</w:t>
        </w:r>
      </w:smartTag>
      <w:r w:rsidRPr="00D40D33">
        <w:rPr>
          <w:rFonts w:ascii="Times New Roman" w:hAnsi="Times New Roman" w:cs="Times New Roman"/>
          <w:color w:val="000000"/>
          <w:sz w:val="24"/>
          <w:szCs w:val="24"/>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D40D33">
          <w:rPr>
            <w:rFonts w:ascii="Times New Roman" w:hAnsi="Times New Roman" w:cs="Times New Roman"/>
            <w:color w:val="000000"/>
            <w:sz w:val="24"/>
            <w:szCs w:val="24"/>
          </w:rPr>
          <w:t>50 м</w:t>
        </w:r>
      </w:smartTag>
      <w:r w:rsidRPr="00D40D33">
        <w:rPr>
          <w:rFonts w:ascii="Times New Roman" w:hAnsi="Times New Roman" w:cs="Times New Roman"/>
          <w:color w:val="000000"/>
          <w:sz w:val="24"/>
          <w:szCs w:val="24"/>
        </w:rPr>
        <w:t>.</w:t>
      </w:r>
    </w:p>
    <w:p w:rsidR="0076420C" w:rsidRPr="00D40D33" w:rsidRDefault="0076420C"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6. Не менее 50% ширины санитарно-защитной зоны должны иметь зеленые насаждения.</w:t>
      </w:r>
    </w:p>
    <w:p w:rsidR="0076420C" w:rsidRPr="00D40D33" w:rsidRDefault="0076420C"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7.При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A436F0" w:rsidRPr="00D40D33" w:rsidRDefault="00A436F0" w:rsidP="00F71DA3">
      <w:pPr>
        <w:keepNext/>
        <w:spacing w:line="240" w:lineRule="auto"/>
        <w:ind w:right="-57" w:firstLine="360"/>
        <w:jc w:val="center"/>
        <w:outlineLvl w:val="2"/>
        <w:rPr>
          <w:rFonts w:ascii="Times New Roman" w:hAnsi="Times New Roman" w:cs="Times New Roman"/>
          <w:b/>
          <w:color w:val="000000"/>
          <w:sz w:val="24"/>
          <w:szCs w:val="24"/>
        </w:rPr>
      </w:pPr>
    </w:p>
    <w:p w:rsidR="009D6DA6" w:rsidRPr="00D40D33" w:rsidRDefault="009D6DA6" w:rsidP="00F71DA3">
      <w:pPr>
        <w:keepNext/>
        <w:spacing w:line="240" w:lineRule="auto"/>
        <w:ind w:right="-57" w:firstLine="360"/>
        <w:jc w:val="center"/>
        <w:outlineLvl w:val="2"/>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00335969" w:rsidRPr="005073EF">
        <w:rPr>
          <w:rFonts w:ascii="Times New Roman" w:hAnsi="Times New Roman" w:cs="Times New Roman"/>
          <w:b/>
          <w:color w:val="000000"/>
          <w:sz w:val="24"/>
          <w:szCs w:val="24"/>
        </w:rPr>
        <w:t>7</w:t>
      </w:r>
      <w:r w:rsidR="002E0635">
        <w:rPr>
          <w:rFonts w:ascii="Times New Roman" w:hAnsi="Times New Roman" w:cs="Times New Roman"/>
          <w:b/>
          <w:color w:val="000000"/>
          <w:sz w:val="24"/>
          <w:szCs w:val="24"/>
        </w:rPr>
        <w:t>3</w:t>
      </w:r>
      <w:r w:rsidRPr="00D40D33">
        <w:rPr>
          <w:rFonts w:ascii="Times New Roman" w:hAnsi="Times New Roman" w:cs="Times New Roman"/>
          <w:b/>
          <w:color w:val="000000"/>
          <w:sz w:val="24"/>
          <w:szCs w:val="24"/>
        </w:rPr>
        <w:t>. Ограничения на территории санитарно-защитных зон от источников электромагнитного излучения</w:t>
      </w:r>
    </w:p>
    <w:p w:rsidR="00BF39E5" w:rsidRPr="00D40D33" w:rsidRDefault="00BF39E5" w:rsidP="00F71DA3">
      <w:pPr>
        <w:spacing w:line="240" w:lineRule="auto"/>
        <w:ind w:firstLine="360"/>
        <w:rPr>
          <w:rFonts w:ascii="Times New Roman" w:hAnsi="Times New Roman" w:cs="Times New Roman"/>
          <w:color w:val="000000"/>
          <w:sz w:val="24"/>
          <w:szCs w:val="24"/>
        </w:rPr>
      </w:pP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1.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 кВ/м.</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удаления жилой застройки от ВЛ;</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 применения экранирующих устройств  и других средств  снижения напряженности электрического поля.</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2. На территории СЗЗ от источников электромагнитного излучения запрещается:</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резервирование территори</w:t>
      </w:r>
      <w:r w:rsidR="00F01B0F" w:rsidRPr="00D40D33">
        <w:rPr>
          <w:rFonts w:ascii="Times New Roman" w:hAnsi="Times New Roman" w:cs="Times New Roman"/>
          <w:color w:val="000000"/>
          <w:sz w:val="24"/>
          <w:szCs w:val="24"/>
        </w:rPr>
        <w:t>и</w:t>
      </w:r>
      <w:r w:rsidRPr="00D40D33">
        <w:rPr>
          <w:rFonts w:ascii="Times New Roman" w:hAnsi="Times New Roman" w:cs="Times New Roman"/>
          <w:color w:val="000000"/>
          <w:sz w:val="24"/>
          <w:szCs w:val="24"/>
        </w:rPr>
        <w:t xml:space="preserve"> предприятия, расширение промышленной площадки;</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коллективные или индивидуальные дачные и садово-огородные участки. </w:t>
      </w:r>
    </w:p>
    <w:p w:rsidR="009D6DA6" w:rsidRPr="00D40D33" w:rsidRDefault="009D6DA6"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3. На территории СЗЗ от источников электромагнитного излучения разрешается:</w:t>
      </w:r>
    </w:p>
    <w:p w:rsidR="009D6DA6" w:rsidRPr="00D40D33" w:rsidRDefault="009D6DA6" w:rsidP="00F71DA3">
      <w:pPr>
        <w:spacing w:line="240" w:lineRule="auto"/>
        <w:ind w:firstLine="360"/>
        <w:rPr>
          <w:rFonts w:ascii="Times New Roman" w:hAnsi="Times New Roman" w:cs="Times New Roman"/>
          <w:bCs/>
          <w:color w:val="000000"/>
          <w:sz w:val="24"/>
          <w:szCs w:val="24"/>
        </w:rPr>
      </w:pPr>
      <w:r w:rsidRPr="00D40D33">
        <w:rPr>
          <w:rFonts w:ascii="Times New Roman" w:hAnsi="Times New Roman" w:cs="Times New Roman"/>
          <w:color w:val="000000"/>
          <w:sz w:val="24"/>
          <w:szCs w:val="24"/>
        </w:rPr>
        <w:t xml:space="preserve">         – размещение жилых зданий и приусадебных участков в санитарно-защитных зонах действующих ВЛ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3B3C8E" w:rsidRPr="00D40D33" w:rsidRDefault="003B3C8E" w:rsidP="00F71DA3">
      <w:pPr>
        <w:spacing w:line="240" w:lineRule="auto"/>
        <w:ind w:firstLine="360"/>
        <w:outlineLvl w:val="3"/>
        <w:rPr>
          <w:rFonts w:ascii="Times New Roman" w:hAnsi="Times New Roman" w:cs="Times New Roman"/>
          <w:b/>
          <w:color w:val="000000"/>
          <w:sz w:val="24"/>
          <w:szCs w:val="24"/>
        </w:rPr>
      </w:pPr>
    </w:p>
    <w:p w:rsidR="00414FDC" w:rsidRPr="00D40D33" w:rsidRDefault="00414FDC" w:rsidP="00F71DA3">
      <w:pPr>
        <w:spacing w:line="240" w:lineRule="auto"/>
        <w:ind w:firstLine="360"/>
        <w:outlineLvl w:val="3"/>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00335969" w:rsidRPr="005073EF">
        <w:rPr>
          <w:rFonts w:ascii="Times New Roman" w:hAnsi="Times New Roman" w:cs="Times New Roman"/>
          <w:b/>
          <w:color w:val="000000"/>
          <w:sz w:val="24"/>
          <w:szCs w:val="24"/>
        </w:rPr>
        <w:t>7</w:t>
      </w:r>
      <w:r w:rsidR="002E0635">
        <w:rPr>
          <w:rFonts w:ascii="Times New Roman" w:hAnsi="Times New Roman" w:cs="Times New Roman"/>
          <w:b/>
          <w:color w:val="000000"/>
          <w:sz w:val="24"/>
          <w:szCs w:val="24"/>
        </w:rPr>
        <w:t>4</w:t>
      </w:r>
      <w:r w:rsidRPr="00D40D33">
        <w:rPr>
          <w:rFonts w:ascii="Times New Roman" w:hAnsi="Times New Roman" w:cs="Times New Roman"/>
          <w:b/>
          <w:color w:val="000000"/>
          <w:sz w:val="24"/>
          <w:szCs w:val="24"/>
        </w:rPr>
        <w:t>.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414FDC" w:rsidRPr="00D40D33" w:rsidRDefault="00414FDC" w:rsidP="00F71DA3">
      <w:pPr>
        <w:spacing w:line="240" w:lineRule="auto"/>
        <w:ind w:firstLine="360"/>
        <w:rPr>
          <w:rFonts w:ascii="Times New Roman" w:hAnsi="Times New Roman" w:cs="Times New Roman"/>
          <w:color w:val="000000"/>
          <w:sz w:val="24"/>
          <w:szCs w:val="24"/>
        </w:rPr>
      </w:pPr>
    </w:p>
    <w:p w:rsidR="00414FDC" w:rsidRPr="00D40D33" w:rsidRDefault="00414FDC"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1. В границах размещения источников загрязнения атмосферы запрещается:</w:t>
      </w:r>
    </w:p>
    <w:p w:rsidR="00414FDC" w:rsidRPr="00D40D33" w:rsidRDefault="00414FDC"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414FDC" w:rsidRPr="00D40D33" w:rsidRDefault="00414FDC"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414FDC" w:rsidRPr="00D40D33" w:rsidRDefault="00414FDC"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CF0498" w:rsidRPr="00D40D33" w:rsidRDefault="00CF0498" w:rsidP="00F71DA3">
      <w:pPr>
        <w:pStyle w:val="1"/>
        <w:numPr>
          <w:ilvl w:val="0"/>
          <w:numId w:val="0"/>
        </w:numPr>
        <w:ind w:firstLine="360"/>
        <w:rPr>
          <w:color w:val="000000"/>
          <w:sz w:val="24"/>
          <w:szCs w:val="24"/>
        </w:rPr>
      </w:pPr>
    </w:p>
    <w:p w:rsidR="0086235F" w:rsidRPr="00D40D33" w:rsidRDefault="00F20F9F" w:rsidP="00F71DA3">
      <w:pPr>
        <w:spacing w:line="240" w:lineRule="auto"/>
        <w:ind w:firstLine="360"/>
        <w:jc w:val="center"/>
        <w:outlineLvl w:val="2"/>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ГЛАВА </w:t>
      </w:r>
      <w:r w:rsidRPr="00D40D33">
        <w:rPr>
          <w:rFonts w:ascii="Times New Roman" w:hAnsi="Times New Roman" w:cs="Times New Roman"/>
          <w:b/>
          <w:color w:val="000000"/>
          <w:sz w:val="24"/>
          <w:szCs w:val="24"/>
          <w:lang w:val="en-US"/>
        </w:rPr>
        <w:t>X</w:t>
      </w:r>
      <w:r w:rsidR="00621906" w:rsidRPr="00D40D33">
        <w:rPr>
          <w:rFonts w:ascii="Times New Roman" w:hAnsi="Times New Roman" w:cs="Times New Roman"/>
          <w:b/>
          <w:color w:val="000000"/>
          <w:sz w:val="24"/>
          <w:szCs w:val="24"/>
          <w:lang w:val="en-US"/>
        </w:rPr>
        <w:t>V</w:t>
      </w:r>
      <w:r w:rsidR="0086235F" w:rsidRPr="00D40D33">
        <w:rPr>
          <w:rFonts w:ascii="Times New Roman" w:hAnsi="Times New Roman" w:cs="Times New Roman"/>
          <w:b/>
          <w:color w:val="000000"/>
          <w:sz w:val="24"/>
          <w:szCs w:val="24"/>
        </w:rPr>
        <w:t>. ГРАДОСТРОИТЕЛЬНАЯ ДЕЯТЕЛЬНОСТЬ НА ТЕРРИТОРИ</w:t>
      </w:r>
      <w:r w:rsidR="004876E7" w:rsidRPr="00D40D33">
        <w:rPr>
          <w:rFonts w:ascii="Times New Roman" w:hAnsi="Times New Roman" w:cs="Times New Roman"/>
          <w:b/>
          <w:color w:val="000000"/>
          <w:sz w:val="24"/>
          <w:szCs w:val="24"/>
        </w:rPr>
        <w:t>И</w:t>
      </w:r>
    </w:p>
    <w:p w:rsidR="0086235F" w:rsidRPr="00D40D33" w:rsidRDefault="00D240BA" w:rsidP="00F71DA3">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СЕЛЬСКОГО ПОСЕЛЕНИЯ</w:t>
      </w:r>
      <w:r w:rsidR="00FC496B">
        <w:rPr>
          <w:rFonts w:ascii="Times New Roman" w:hAnsi="Times New Roman" w:cs="Times New Roman"/>
          <w:b/>
          <w:color w:val="000000"/>
          <w:sz w:val="24"/>
          <w:szCs w:val="24"/>
        </w:rPr>
        <w:t>АККУЗЕВСКИЙ</w:t>
      </w:r>
      <w:r w:rsidR="00F5301A" w:rsidRPr="00D40D33">
        <w:rPr>
          <w:rFonts w:ascii="Times New Roman" w:hAnsi="Times New Roman" w:cs="Times New Roman"/>
          <w:b/>
          <w:color w:val="000000"/>
          <w:sz w:val="24"/>
          <w:szCs w:val="24"/>
        </w:rPr>
        <w:t xml:space="preserve"> СЕЛЬСОВЕТ</w:t>
      </w:r>
      <w:r w:rsidR="007159A0" w:rsidRPr="00D40D33">
        <w:rPr>
          <w:rFonts w:ascii="Times New Roman" w:hAnsi="Times New Roman" w:cs="Times New Roman"/>
          <w:b/>
          <w:color w:val="000000"/>
          <w:sz w:val="24"/>
          <w:szCs w:val="24"/>
        </w:rPr>
        <w:t xml:space="preserve">МУНИЦИПАЛЬНОГО РАЙОНА </w:t>
      </w:r>
      <w:r w:rsidR="005073EF">
        <w:rPr>
          <w:rFonts w:ascii="Times New Roman" w:hAnsi="Times New Roman" w:cs="Times New Roman"/>
          <w:b/>
          <w:color w:val="000000"/>
          <w:sz w:val="24"/>
          <w:szCs w:val="24"/>
        </w:rPr>
        <w:t>ИЛИШЕВСКИЙ</w:t>
      </w:r>
      <w:r w:rsidR="002D2516" w:rsidRPr="00D40D33">
        <w:rPr>
          <w:rFonts w:ascii="Times New Roman" w:hAnsi="Times New Roman" w:cs="Times New Roman"/>
          <w:b/>
          <w:color w:val="000000"/>
          <w:sz w:val="24"/>
          <w:szCs w:val="24"/>
        </w:rPr>
        <w:t xml:space="preserve"> РАЙОН</w:t>
      </w:r>
      <w:r w:rsidR="00656D97" w:rsidRPr="00D40D33">
        <w:rPr>
          <w:rFonts w:ascii="Times New Roman" w:hAnsi="Times New Roman" w:cs="Times New Roman"/>
          <w:b/>
          <w:color w:val="000000"/>
          <w:sz w:val="24"/>
          <w:szCs w:val="24"/>
        </w:rPr>
        <w:t>Р</w:t>
      </w:r>
      <w:r w:rsidR="00764D4A" w:rsidRPr="00D40D33">
        <w:rPr>
          <w:rFonts w:ascii="Times New Roman" w:hAnsi="Times New Roman" w:cs="Times New Roman"/>
          <w:b/>
          <w:color w:val="000000"/>
          <w:sz w:val="24"/>
          <w:szCs w:val="24"/>
        </w:rPr>
        <w:t xml:space="preserve">ЕСПУБЛИКИ </w:t>
      </w:r>
      <w:r w:rsidR="00656D97" w:rsidRPr="00D40D33">
        <w:rPr>
          <w:rFonts w:ascii="Times New Roman" w:hAnsi="Times New Roman" w:cs="Times New Roman"/>
          <w:b/>
          <w:color w:val="000000"/>
          <w:sz w:val="24"/>
          <w:szCs w:val="24"/>
        </w:rPr>
        <w:t>Б</w:t>
      </w:r>
      <w:r w:rsidR="00764D4A" w:rsidRPr="00D40D33">
        <w:rPr>
          <w:rFonts w:ascii="Times New Roman" w:hAnsi="Times New Roman" w:cs="Times New Roman"/>
          <w:b/>
          <w:color w:val="000000"/>
          <w:sz w:val="24"/>
          <w:szCs w:val="24"/>
        </w:rPr>
        <w:t>АШКОРТОСТАН</w:t>
      </w:r>
      <w:r w:rsidR="00C71EA7" w:rsidRPr="00D40D33">
        <w:rPr>
          <w:rFonts w:ascii="Times New Roman" w:hAnsi="Times New Roman" w:cs="Times New Roman"/>
          <w:b/>
          <w:color w:val="000000"/>
          <w:sz w:val="24"/>
          <w:szCs w:val="24"/>
        </w:rPr>
        <w:t>,</w:t>
      </w:r>
      <w:r w:rsidR="0086235F" w:rsidRPr="00D40D33">
        <w:rPr>
          <w:rFonts w:ascii="Times New Roman" w:hAnsi="Times New Roman" w:cs="Times New Roman"/>
          <w:b/>
          <w:color w:val="000000"/>
          <w:sz w:val="24"/>
          <w:szCs w:val="24"/>
        </w:rPr>
        <w:t>НА КОТОРЫ</w:t>
      </w:r>
      <w:r w:rsidR="00274403" w:rsidRPr="00D40D33">
        <w:rPr>
          <w:rFonts w:ascii="Times New Roman" w:hAnsi="Times New Roman" w:cs="Times New Roman"/>
          <w:b/>
          <w:color w:val="000000"/>
          <w:sz w:val="24"/>
          <w:szCs w:val="24"/>
        </w:rPr>
        <w:t xml:space="preserve">Е </w:t>
      </w:r>
      <w:r w:rsidR="0086235F" w:rsidRPr="00D40D33">
        <w:rPr>
          <w:rFonts w:ascii="Times New Roman" w:hAnsi="Times New Roman" w:cs="Times New Roman"/>
          <w:b/>
          <w:color w:val="000000"/>
          <w:sz w:val="24"/>
          <w:szCs w:val="24"/>
        </w:rPr>
        <w:t>ДЕЙСТВИЕ РЕГЛАМЕНТА НЕ РАСПРОСТРАНЯЕТСЯ</w:t>
      </w:r>
    </w:p>
    <w:p w:rsidR="0086235F" w:rsidRPr="00D40D33" w:rsidRDefault="0086235F" w:rsidP="00F71DA3">
      <w:pPr>
        <w:spacing w:line="240" w:lineRule="auto"/>
        <w:ind w:firstLine="360"/>
        <w:jc w:val="center"/>
        <w:rPr>
          <w:rFonts w:ascii="Times New Roman" w:hAnsi="Times New Roman" w:cs="Times New Roman"/>
          <w:color w:val="000000"/>
          <w:sz w:val="24"/>
          <w:szCs w:val="24"/>
        </w:rPr>
      </w:pPr>
    </w:p>
    <w:p w:rsidR="00EC2359" w:rsidRPr="00D40D33" w:rsidRDefault="00EC2359" w:rsidP="00EC2359">
      <w:pPr>
        <w:spacing w:line="240" w:lineRule="auto"/>
        <w:ind w:firstLine="539"/>
        <w:rPr>
          <w:rFonts w:ascii="Times New Roman" w:hAnsi="Times New Roman" w:cs="Times New Roman"/>
          <w:color w:val="000000"/>
          <w:sz w:val="24"/>
          <w:szCs w:val="24"/>
        </w:rPr>
      </w:pPr>
      <w:r w:rsidRPr="00D40D33">
        <w:rPr>
          <w:rFonts w:ascii="Times New Roman" w:hAnsi="Times New Roman" w:cs="Times New Roman"/>
          <w:color w:val="000000"/>
          <w:sz w:val="24"/>
          <w:szCs w:val="24"/>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EC2359" w:rsidRPr="00D40D33" w:rsidRDefault="00EC2359" w:rsidP="00EC2359">
      <w:pPr>
        <w:spacing w:line="240" w:lineRule="auto"/>
        <w:ind w:firstLine="539"/>
        <w:rPr>
          <w:rFonts w:ascii="Times New Roman" w:hAnsi="Times New Roman" w:cs="Times New Roman"/>
          <w:color w:val="000000"/>
          <w:sz w:val="24"/>
          <w:szCs w:val="24"/>
        </w:rPr>
      </w:pPr>
      <w:r w:rsidRPr="00D40D33">
        <w:rPr>
          <w:rFonts w:ascii="Times New Roman" w:hAnsi="Times New Roman" w:cs="Times New Roman"/>
          <w:color w:val="000000"/>
          <w:sz w:val="24"/>
          <w:szCs w:val="24"/>
        </w:rPr>
        <w:t>- общего пользования (площади, улицы, проезды, автомобильные дороги, набережные, скверы, бульвары, закрытые водоемы, пляжи) (стать</w:t>
      </w:r>
      <w:r w:rsidR="00356204" w:rsidRPr="00D40D33">
        <w:rPr>
          <w:rFonts w:ascii="Times New Roman" w:hAnsi="Times New Roman" w:cs="Times New Roman"/>
          <w:color w:val="000000"/>
          <w:sz w:val="24"/>
          <w:szCs w:val="24"/>
        </w:rPr>
        <w:t>я</w:t>
      </w:r>
      <w:r w:rsidR="002E0635">
        <w:rPr>
          <w:rFonts w:ascii="Times New Roman" w:hAnsi="Times New Roman" w:cs="Times New Roman"/>
          <w:color w:val="000000"/>
          <w:sz w:val="24"/>
          <w:szCs w:val="24"/>
        </w:rPr>
        <w:t>75</w:t>
      </w:r>
      <w:r w:rsidRPr="00D40D33">
        <w:rPr>
          <w:rFonts w:ascii="Times New Roman" w:hAnsi="Times New Roman" w:cs="Times New Roman"/>
          <w:color w:val="000000"/>
          <w:sz w:val="24"/>
          <w:szCs w:val="24"/>
        </w:rPr>
        <w:t>);</w:t>
      </w:r>
    </w:p>
    <w:p w:rsidR="00EC2359" w:rsidRPr="00D40D33" w:rsidRDefault="00EC2359" w:rsidP="00EC2359">
      <w:pPr>
        <w:spacing w:line="240" w:lineRule="auto"/>
        <w:ind w:firstLine="539"/>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линейных объектов (инженерные коммуникации, линии электропередач, линии связи, магистральные трубопроводы, железнодорожные линии) (статья </w:t>
      </w:r>
      <w:r w:rsidR="002E0635">
        <w:rPr>
          <w:rFonts w:ascii="Times New Roman" w:hAnsi="Times New Roman" w:cs="Times New Roman"/>
          <w:color w:val="000000"/>
          <w:sz w:val="24"/>
          <w:szCs w:val="24"/>
        </w:rPr>
        <w:t>76</w:t>
      </w:r>
      <w:r w:rsidRPr="00D40D33">
        <w:rPr>
          <w:rFonts w:ascii="Times New Roman" w:hAnsi="Times New Roman" w:cs="Times New Roman"/>
          <w:color w:val="000000"/>
          <w:sz w:val="24"/>
          <w:szCs w:val="24"/>
        </w:rPr>
        <w:t>);</w:t>
      </w:r>
    </w:p>
    <w:p w:rsidR="00EC2359" w:rsidRPr="00D40D33" w:rsidRDefault="00EC2359" w:rsidP="00EC2359">
      <w:pPr>
        <w:spacing w:line="240" w:lineRule="auto"/>
        <w:ind w:firstLine="539"/>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 предоставленные для добычи полезных ископаемых (статья </w:t>
      </w:r>
      <w:r w:rsidR="002E0635">
        <w:rPr>
          <w:rFonts w:ascii="Times New Roman" w:hAnsi="Times New Roman" w:cs="Times New Roman"/>
          <w:color w:val="000000"/>
          <w:sz w:val="24"/>
          <w:szCs w:val="24"/>
        </w:rPr>
        <w:t>77</w:t>
      </w:r>
      <w:r w:rsidRPr="00D40D33">
        <w:rPr>
          <w:rFonts w:ascii="Times New Roman" w:hAnsi="Times New Roman" w:cs="Times New Roman"/>
          <w:color w:val="000000"/>
          <w:sz w:val="24"/>
          <w:szCs w:val="24"/>
        </w:rPr>
        <w:t>).</w:t>
      </w:r>
    </w:p>
    <w:p w:rsidR="008E7BEE" w:rsidRPr="00D40D33" w:rsidRDefault="008E7BEE" w:rsidP="00F71DA3">
      <w:pPr>
        <w:spacing w:line="240" w:lineRule="auto"/>
        <w:ind w:firstLine="360"/>
        <w:outlineLvl w:val="3"/>
        <w:rPr>
          <w:rFonts w:ascii="Times New Roman" w:hAnsi="Times New Roman" w:cs="Times New Roman"/>
          <w:b/>
          <w:color w:val="000000"/>
          <w:sz w:val="24"/>
          <w:szCs w:val="24"/>
        </w:rPr>
      </w:pPr>
    </w:p>
    <w:p w:rsidR="00926A40" w:rsidRPr="00D40D33" w:rsidRDefault="00926A40" w:rsidP="00F71DA3">
      <w:pPr>
        <w:spacing w:line="240" w:lineRule="auto"/>
        <w:ind w:firstLine="360"/>
        <w:outlineLvl w:val="3"/>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00335969" w:rsidRPr="00D40D33">
        <w:rPr>
          <w:rFonts w:ascii="Times New Roman" w:hAnsi="Times New Roman" w:cs="Times New Roman"/>
          <w:b/>
          <w:color w:val="000000"/>
          <w:sz w:val="24"/>
          <w:szCs w:val="24"/>
        </w:rPr>
        <w:t>7</w:t>
      </w:r>
      <w:r w:rsidR="002E0635">
        <w:rPr>
          <w:rFonts w:ascii="Times New Roman" w:hAnsi="Times New Roman" w:cs="Times New Roman"/>
          <w:b/>
          <w:color w:val="000000"/>
          <w:sz w:val="24"/>
          <w:szCs w:val="24"/>
        </w:rPr>
        <w:t>5</w:t>
      </w:r>
      <w:r w:rsidRPr="00D40D33">
        <w:rPr>
          <w:rFonts w:ascii="Times New Roman" w:hAnsi="Times New Roman" w:cs="Times New Roman"/>
          <w:b/>
          <w:color w:val="000000"/>
          <w:sz w:val="24"/>
          <w:szCs w:val="24"/>
        </w:rPr>
        <w:t>. Ограничения использования земельных участков и объектов капитальн</w:t>
      </w:r>
      <w:r w:rsidR="001C0465" w:rsidRPr="00D40D33">
        <w:rPr>
          <w:rFonts w:ascii="Times New Roman" w:hAnsi="Times New Roman" w:cs="Times New Roman"/>
          <w:b/>
          <w:color w:val="000000"/>
          <w:sz w:val="24"/>
          <w:szCs w:val="24"/>
        </w:rPr>
        <w:t xml:space="preserve">ого строительства на территории </w:t>
      </w:r>
      <w:r w:rsidR="00D240BA" w:rsidRPr="00D40D33">
        <w:rPr>
          <w:rFonts w:ascii="Times New Roman" w:hAnsi="Times New Roman" w:cs="Times New Roman"/>
          <w:b/>
          <w:color w:val="000000"/>
          <w:sz w:val="24"/>
          <w:szCs w:val="24"/>
        </w:rPr>
        <w:t>сельского поселения</w:t>
      </w:r>
      <w:r w:rsidR="00FC496B">
        <w:rPr>
          <w:rFonts w:ascii="Times New Roman" w:hAnsi="Times New Roman" w:cs="Times New Roman"/>
          <w:b/>
          <w:color w:val="000000"/>
          <w:sz w:val="24"/>
          <w:szCs w:val="24"/>
        </w:rPr>
        <w:t>Аккузевский</w:t>
      </w:r>
      <w:r w:rsidR="00F5301A" w:rsidRPr="00D40D33">
        <w:rPr>
          <w:rFonts w:ascii="Times New Roman" w:hAnsi="Times New Roman" w:cs="Times New Roman"/>
          <w:b/>
          <w:color w:val="000000"/>
          <w:sz w:val="24"/>
          <w:szCs w:val="24"/>
        </w:rPr>
        <w:t>сельсовет</w:t>
      </w:r>
      <w:r w:rsidR="007159A0" w:rsidRPr="00D40D33">
        <w:rPr>
          <w:rFonts w:ascii="Times New Roman" w:hAnsi="Times New Roman" w:cs="Times New Roman"/>
          <w:b/>
          <w:color w:val="000000"/>
          <w:sz w:val="24"/>
          <w:szCs w:val="24"/>
        </w:rPr>
        <w:t xml:space="preserve">муниципального района </w:t>
      </w:r>
      <w:r w:rsidR="005073EF">
        <w:rPr>
          <w:rFonts w:ascii="Times New Roman" w:hAnsi="Times New Roman" w:cs="Times New Roman"/>
          <w:b/>
          <w:color w:val="000000"/>
          <w:sz w:val="24"/>
          <w:szCs w:val="24"/>
        </w:rPr>
        <w:t>Илишевский</w:t>
      </w:r>
      <w:r w:rsidR="002D2516" w:rsidRPr="00D40D33">
        <w:rPr>
          <w:rFonts w:ascii="Times New Roman" w:hAnsi="Times New Roman" w:cs="Times New Roman"/>
          <w:b/>
          <w:color w:val="000000"/>
          <w:sz w:val="24"/>
          <w:szCs w:val="24"/>
        </w:rPr>
        <w:t xml:space="preserve"> район</w:t>
      </w:r>
      <w:r w:rsidR="00295E50" w:rsidRPr="00D40D33">
        <w:rPr>
          <w:rFonts w:ascii="Times New Roman" w:hAnsi="Times New Roman" w:cs="Times New Roman"/>
          <w:b/>
          <w:color w:val="000000"/>
          <w:sz w:val="24"/>
          <w:szCs w:val="24"/>
        </w:rPr>
        <w:t xml:space="preserve"> Р</w:t>
      </w:r>
      <w:r w:rsidR="00764D4A" w:rsidRPr="00D40D33">
        <w:rPr>
          <w:rFonts w:ascii="Times New Roman" w:hAnsi="Times New Roman" w:cs="Times New Roman"/>
          <w:b/>
          <w:color w:val="000000"/>
          <w:sz w:val="24"/>
          <w:szCs w:val="24"/>
        </w:rPr>
        <w:t xml:space="preserve">еспублики </w:t>
      </w:r>
      <w:r w:rsidR="00295E50" w:rsidRPr="00D40D33">
        <w:rPr>
          <w:rFonts w:ascii="Times New Roman" w:hAnsi="Times New Roman" w:cs="Times New Roman"/>
          <w:b/>
          <w:color w:val="000000"/>
          <w:sz w:val="24"/>
          <w:szCs w:val="24"/>
        </w:rPr>
        <w:t>Б</w:t>
      </w:r>
      <w:r w:rsidR="00764D4A" w:rsidRPr="00D40D33">
        <w:rPr>
          <w:rFonts w:ascii="Times New Roman" w:hAnsi="Times New Roman" w:cs="Times New Roman"/>
          <w:b/>
          <w:color w:val="000000"/>
          <w:sz w:val="24"/>
          <w:szCs w:val="24"/>
        </w:rPr>
        <w:t>ашкортостан</w:t>
      </w:r>
      <w:r w:rsidRPr="00D40D33">
        <w:rPr>
          <w:rFonts w:ascii="Times New Roman" w:hAnsi="Times New Roman" w:cs="Times New Roman"/>
          <w:b/>
          <w:color w:val="000000"/>
          <w:sz w:val="24"/>
          <w:szCs w:val="24"/>
        </w:rPr>
        <w:t>, на которы</w:t>
      </w:r>
      <w:r w:rsidR="00B63EC7" w:rsidRPr="00D40D33">
        <w:rPr>
          <w:rFonts w:ascii="Times New Roman" w:hAnsi="Times New Roman" w:cs="Times New Roman"/>
          <w:b/>
          <w:color w:val="000000"/>
          <w:sz w:val="24"/>
          <w:szCs w:val="24"/>
        </w:rPr>
        <w:t>й</w:t>
      </w:r>
      <w:r w:rsidRPr="00D40D33">
        <w:rPr>
          <w:rFonts w:ascii="Times New Roman" w:hAnsi="Times New Roman" w:cs="Times New Roman"/>
          <w:b/>
          <w:color w:val="000000"/>
          <w:sz w:val="24"/>
          <w:szCs w:val="24"/>
        </w:rPr>
        <w:t xml:space="preserve"> действия регламента не распространяются в части территорий общего пользования</w:t>
      </w:r>
    </w:p>
    <w:p w:rsidR="00926A40" w:rsidRPr="00D40D33" w:rsidRDefault="00926A40" w:rsidP="00F71DA3">
      <w:pPr>
        <w:spacing w:line="240" w:lineRule="auto"/>
        <w:ind w:firstLine="360"/>
        <w:rPr>
          <w:rFonts w:ascii="Times New Roman" w:hAnsi="Times New Roman" w:cs="Times New Roman"/>
          <w:color w:val="000000"/>
          <w:sz w:val="24"/>
          <w:szCs w:val="24"/>
        </w:rPr>
      </w:pPr>
    </w:p>
    <w:p w:rsidR="00926A40" w:rsidRPr="00D40D33" w:rsidRDefault="00926A40"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w:t>
      </w:r>
      <w:r w:rsidR="008E7BEE" w:rsidRPr="00D40D33">
        <w:rPr>
          <w:rFonts w:ascii="Times New Roman" w:hAnsi="Times New Roman" w:cs="Times New Roman"/>
          <w:color w:val="000000"/>
          <w:sz w:val="24"/>
          <w:szCs w:val="24"/>
        </w:rPr>
        <w:t xml:space="preserve">органов местного самоуправления </w:t>
      </w:r>
      <w:r w:rsidR="00D240BA" w:rsidRPr="00D40D33">
        <w:rPr>
          <w:rFonts w:ascii="Times New Roman" w:hAnsi="Times New Roman" w:cs="Times New Roman"/>
          <w:color w:val="000000"/>
          <w:sz w:val="24"/>
          <w:szCs w:val="24"/>
        </w:rPr>
        <w:t>сельского поселения</w:t>
      </w:r>
      <w:r w:rsidR="00FC496B">
        <w:rPr>
          <w:rFonts w:ascii="Times New Roman" w:hAnsi="Times New Roman" w:cs="Times New Roman"/>
          <w:color w:val="000000"/>
          <w:sz w:val="24"/>
          <w:szCs w:val="24"/>
        </w:rPr>
        <w:t>Аккузевский</w:t>
      </w:r>
      <w:r w:rsidR="00F5301A" w:rsidRPr="00D40D33">
        <w:rPr>
          <w:rFonts w:ascii="Times New Roman" w:hAnsi="Times New Roman" w:cs="Times New Roman"/>
          <w:color w:val="000000"/>
          <w:sz w:val="24"/>
          <w:szCs w:val="24"/>
        </w:rPr>
        <w:t>сельсовет</w:t>
      </w:r>
      <w:r w:rsidR="007159A0" w:rsidRPr="00D40D33">
        <w:rPr>
          <w:rFonts w:ascii="Times New Roman" w:hAnsi="Times New Roman" w:cs="Times New Roman"/>
          <w:color w:val="000000"/>
          <w:sz w:val="24"/>
          <w:szCs w:val="24"/>
        </w:rPr>
        <w:t xml:space="preserve">муниципального района </w:t>
      </w:r>
      <w:r w:rsidR="005073EF">
        <w:rPr>
          <w:rFonts w:ascii="Times New Roman" w:hAnsi="Times New Roman" w:cs="Times New Roman"/>
          <w:color w:val="000000"/>
          <w:sz w:val="24"/>
          <w:szCs w:val="24"/>
        </w:rPr>
        <w:t>Илишевский</w:t>
      </w:r>
      <w:r w:rsidR="002D2516" w:rsidRPr="00D40D33">
        <w:rPr>
          <w:rFonts w:ascii="Times New Roman" w:hAnsi="Times New Roman" w:cs="Times New Roman"/>
          <w:color w:val="000000"/>
          <w:sz w:val="24"/>
          <w:szCs w:val="24"/>
        </w:rPr>
        <w:t xml:space="preserve"> район</w:t>
      </w:r>
      <w:r w:rsidR="008F4B5A" w:rsidRPr="00D40D33">
        <w:rPr>
          <w:rFonts w:ascii="Times New Roman" w:hAnsi="Times New Roman" w:cs="Times New Roman"/>
          <w:color w:val="000000"/>
          <w:sz w:val="24"/>
          <w:szCs w:val="24"/>
        </w:rPr>
        <w:t xml:space="preserve"> Р</w:t>
      </w:r>
      <w:r w:rsidR="00764D4A" w:rsidRPr="00D40D33">
        <w:rPr>
          <w:rFonts w:ascii="Times New Roman" w:hAnsi="Times New Roman" w:cs="Times New Roman"/>
          <w:color w:val="000000"/>
          <w:sz w:val="24"/>
          <w:szCs w:val="24"/>
        </w:rPr>
        <w:t xml:space="preserve">еспублики </w:t>
      </w:r>
      <w:r w:rsidR="008F4B5A" w:rsidRPr="00D40D33">
        <w:rPr>
          <w:rFonts w:ascii="Times New Roman" w:hAnsi="Times New Roman" w:cs="Times New Roman"/>
          <w:color w:val="000000"/>
          <w:sz w:val="24"/>
          <w:szCs w:val="24"/>
        </w:rPr>
        <w:t>Б</w:t>
      </w:r>
      <w:r w:rsidR="00764D4A" w:rsidRPr="00D40D33">
        <w:rPr>
          <w:rFonts w:ascii="Times New Roman" w:hAnsi="Times New Roman" w:cs="Times New Roman"/>
          <w:color w:val="000000"/>
          <w:sz w:val="24"/>
          <w:szCs w:val="24"/>
        </w:rPr>
        <w:t>ашкортостан</w:t>
      </w:r>
      <w:r w:rsidRPr="00D40D33">
        <w:rPr>
          <w:rFonts w:ascii="Times New Roman" w:hAnsi="Times New Roman" w:cs="Times New Roman"/>
          <w:color w:val="000000"/>
          <w:sz w:val="24"/>
          <w:szCs w:val="24"/>
        </w:rPr>
        <w:t>, издаваемых в соответствии с действующим федеральным законодательством.</w:t>
      </w:r>
    </w:p>
    <w:p w:rsidR="00926A40" w:rsidRPr="00D40D33" w:rsidRDefault="00926A40"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xml:space="preserve">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w:t>
      </w:r>
      <w:r w:rsidR="00D240BA" w:rsidRPr="00D40D33">
        <w:rPr>
          <w:rFonts w:ascii="Times New Roman" w:hAnsi="Times New Roman" w:cs="Times New Roman"/>
          <w:color w:val="000000"/>
          <w:sz w:val="24"/>
          <w:szCs w:val="24"/>
        </w:rPr>
        <w:t>сельского поселения</w:t>
      </w:r>
      <w:r w:rsidR="00FC496B">
        <w:rPr>
          <w:rFonts w:ascii="Times New Roman" w:hAnsi="Times New Roman" w:cs="Times New Roman"/>
          <w:color w:val="000000"/>
          <w:sz w:val="24"/>
          <w:szCs w:val="24"/>
        </w:rPr>
        <w:t>Аккузевский</w:t>
      </w:r>
      <w:r w:rsidR="00F5301A" w:rsidRPr="00D40D33">
        <w:rPr>
          <w:rFonts w:ascii="Times New Roman" w:hAnsi="Times New Roman" w:cs="Times New Roman"/>
          <w:color w:val="000000"/>
          <w:sz w:val="24"/>
          <w:szCs w:val="24"/>
        </w:rPr>
        <w:t xml:space="preserve"> сельсовет</w:t>
      </w:r>
      <w:r w:rsidR="007159A0" w:rsidRPr="00D40D33">
        <w:rPr>
          <w:rFonts w:ascii="Times New Roman" w:hAnsi="Times New Roman" w:cs="Times New Roman"/>
          <w:color w:val="000000"/>
          <w:sz w:val="24"/>
          <w:szCs w:val="24"/>
        </w:rPr>
        <w:t xml:space="preserve">муниципального района </w:t>
      </w:r>
      <w:r w:rsidR="005073EF">
        <w:rPr>
          <w:rFonts w:ascii="Times New Roman" w:hAnsi="Times New Roman" w:cs="Times New Roman"/>
          <w:color w:val="000000"/>
          <w:sz w:val="24"/>
          <w:szCs w:val="24"/>
        </w:rPr>
        <w:t>Илишевский</w:t>
      </w:r>
      <w:r w:rsidR="002D2516" w:rsidRPr="00D40D33">
        <w:rPr>
          <w:rFonts w:ascii="Times New Roman" w:hAnsi="Times New Roman" w:cs="Times New Roman"/>
          <w:color w:val="000000"/>
          <w:sz w:val="24"/>
          <w:szCs w:val="24"/>
        </w:rPr>
        <w:t xml:space="preserve"> район</w:t>
      </w:r>
      <w:r w:rsidR="008F4B5A" w:rsidRPr="00D40D33">
        <w:rPr>
          <w:rFonts w:ascii="Times New Roman" w:hAnsi="Times New Roman" w:cs="Times New Roman"/>
          <w:color w:val="000000"/>
          <w:sz w:val="24"/>
          <w:szCs w:val="24"/>
        </w:rPr>
        <w:t xml:space="preserve"> Р</w:t>
      </w:r>
      <w:r w:rsidR="00764D4A" w:rsidRPr="00D40D33">
        <w:rPr>
          <w:rFonts w:ascii="Times New Roman" w:hAnsi="Times New Roman" w:cs="Times New Roman"/>
          <w:color w:val="000000"/>
          <w:sz w:val="24"/>
          <w:szCs w:val="24"/>
        </w:rPr>
        <w:t xml:space="preserve">еспублики </w:t>
      </w:r>
      <w:r w:rsidR="008F4B5A" w:rsidRPr="00D40D33">
        <w:rPr>
          <w:rFonts w:ascii="Times New Roman" w:hAnsi="Times New Roman" w:cs="Times New Roman"/>
          <w:color w:val="000000"/>
          <w:sz w:val="24"/>
          <w:szCs w:val="24"/>
        </w:rPr>
        <w:t>Б</w:t>
      </w:r>
      <w:r w:rsidR="00764D4A" w:rsidRPr="00D40D33">
        <w:rPr>
          <w:rFonts w:ascii="Times New Roman" w:hAnsi="Times New Roman" w:cs="Times New Roman"/>
          <w:color w:val="000000"/>
          <w:sz w:val="24"/>
          <w:szCs w:val="24"/>
        </w:rPr>
        <w:t>ашкортостан</w:t>
      </w:r>
      <w:r w:rsidRPr="00D40D33">
        <w:rPr>
          <w:rFonts w:ascii="Times New Roman" w:hAnsi="Times New Roman" w:cs="Times New Roman"/>
          <w:color w:val="000000"/>
          <w:sz w:val="24"/>
          <w:szCs w:val="24"/>
        </w:rPr>
        <w:t xml:space="preserve"> может допускаться размещение следующих объектов:</w:t>
      </w:r>
    </w:p>
    <w:p w:rsidR="00926A40" w:rsidRPr="00D40D33" w:rsidRDefault="00926A40"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926A40" w:rsidRPr="00D40D33" w:rsidRDefault="00926A40"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автосервиса для попутного обслуживания транспорта (автозаправочных станций, мини-моек, постов проверки окиси углерода);</w:t>
      </w:r>
    </w:p>
    <w:p w:rsidR="00926A40" w:rsidRPr="00D40D33" w:rsidRDefault="00926A40"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 попутного обслуживания пешеходов (мелкорозничной торговли и бытового обслуживания).</w:t>
      </w:r>
    </w:p>
    <w:p w:rsidR="00926A40" w:rsidRPr="00D40D33" w:rsidRDefault="00926A40"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B16310" w:rsidRPr="00D40D33" w:rsidRDefault="00C47744" w:rsidP="00F71DA3">
      <w:pPr>
        <w:tabs>
          <w:tab w:val="left" w:pos="4245"/>
        </w:tabs>
        <w:spacing w:line="240" w:lineRule="auto"/>
        <w:ind w:firstLine="360"/>
        <w:rPr>
          <w:rFonts w:ascii="Times New Roman" w:hAnsi="Times New Roman" w:cs="Times New Roman"/>
          <w:b/>
          <w:color w:val="000000"/>
          <w:sz w:val="24"/>
          <w:szCs w:val="24"/>
        </w:rPr>
      </w:pPr>
      <w:r w:rsidRPr="00D40D33">
        <w:rPr>
          <w:rFonts w:ascii="Times New Roman" w:hAnsi="Times New Roman" w:cs="Times New Roman"/>
          <w:color w:val="000000"/>
          <w:sz w:val="24"/>
          <w:szCs w:val="24"/>
        </w:rPr>
        <w:tab/>
      </w:r>
    </w:p>
    <w:p w:rsidR="00926A40" w:rsidRPr="00D40D33" w:rsidRDefault="00926A40" w:rsidP="00F71DA3">
      <w:pPr>
        <w:spacing w:line="240" w:lineRule="auto"/>
        <w:ind w:firstLine="360"/>
        <w:outlineLvl w:val="3"/>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00DF49C3" w:rsidRPr="00D40D33">
        <w:rPr>
          <w:rFonts w:ascii="Times New Roman" w:hAnsi="Times New Roman" w:cs="Times New Roman"/>
          <w:b/>
          <w:color w:val="000000"/>
          <w:sz w:val="24"/>
          <w:szCs w:val="24"/>
        </w:rPr>
        <w:t>7</w:t>
      </w:r>
      <w:r w:rsidR="002E0635">
        <w:rPr>
          <w:rFonts w:ascii="Times New Roman" w:hAnsi="Times New Roman" w:cs="Times New Roman"/>
          <w:b/>
          <w:color w:val="000000"/>
          <w:sz w:val="24"/>
          <w:szCs w:val="24"/>
        </w:rPr>
        <w:t>6</w:t>
      </w:r>
      <w:r w:rsidR="00DF49C3" w:rsidRPr="00D40D33">
        <w:rPr>
          <w:rFonts w:ascii="Times New Roman" w:hAnsi="Times New Roman" w:cs="Times New Roman"/>
          <w:b/>
          <w:color w:val="000000"/>
          <w:sz w:val="24"/>
          <w:szCs w:val="24"/>
        </w:rPr>
        <w:t>.</w:t>
      </w:r>
      <w:r w:rsidRPr="00D40D33">
        <w:rPr>
          <w:rFonts w:ascii="Times New Roman" w:hAnsi="Times New Roman" w:cs="Times New Roman"/>
          <w:b/>
          <w:color w:val="000000"/>
          <w:sz w:val="24"/>
          <w:szCs w:val="24"/>
        </w:rPr>
        <w:t xml:space="preserve"> Ограничения использования земельных участков и объектов капитального строительства на территории</w:t>
      </w:r>
      <w:r w:rsidR="00D240BA" w:rsidRPr="00D40D33">
        <w:rPr>
          <w:rFonts w:ascii="Times New Roman" w:hAnsi="Times New Roman" w:cs="Times New Roman"/>
          <w:b/>
          <w:color w:val="000000"/>
          <w:sz w:val="24"/>
          <w:szCs w:val="24"/>
        </w:rPr>
        <w:t>сельского поселения</w:t>
      </w:r>
      <w:r w:rsidR="00FC496B">
        <w:rPr>
          <w:rFonts w:ascii="Times New Roman" w:hAnsi="Times New Roman" w:cs="Times New Roman"/>
          <w:b/>
          <w:color w:val="000000"/>
          <w:sz w:val="24"/>
          <w:szCs w:val="24"/>
        </w:rPr>
        <w:t>Аккузевский</w:t>
      </w:r>
      <w:r w:rsidR="00F5301A" w:rsidRPr="00D40D33">
        <w:rPr>
          <w:rFonts w:ascii="Times New Roman" w:hAnsi="Times New Roman" w:cs="Times New Roman"/>
          <w:b/>
          <w:color w:val="000000"/>
          <w:sz w:val="24"/>
          <w:szCs w:val="24"/>
        </w:rPr>
        <w:t>сельсовет</w:t>
      </w:r>
      <w:r w:rsidR="007159A0" w:rsidRPr="00D40D33">
        <w:rPr>
          <w:rFonts w:ascii="Times New Roman" w:hAnsi="Times New Roman" w:cs="Times New Roman"/>
          <w:b/>
          <w:color w:val="000000"/>
          <w:sz w:val="24"/>
          <w:szCs w:val="24"/>
        </w:rPr>
        <w:t xml:space="preserve">муниципального района </w:t>
      </w:r>
      <w:r w:rsidR="005073EF">
        <w:rPr>
          <w:rFonts w:ascii="Times New Roman" w:hAnsi="Times New Roman" w:cs="Times New Roman"/>
          <w:b/>
          <w:color w:val="000000"/>
          <w:sz w:val="24"/>
          <w:szCs w:val="24"/>
        </w:rPr>
        <w:t>Илишевский</w:t>
      </w:r>
      <w:r w:rsidR="002D2516" w:rsidRPr="00D40D33">
        <w:rPr>
          <w:rFonts w:ascii="Times New Roman" w:hAnsi="Times New Roman" w:cs="Times New Roman"/>
          <w:b/>
          <w:color w:val="000000"/>
          <w:sz w:val="24"/>
          <w:szCs w:val="24"/>
        </w:rPr>
        <w:t xml:space="preserve"> район</w:t>
      </w:r>
      <w:r w:rsidR="007E0CCC" w:rsidRPr="00D40D33">
        <w:rPr>
          <w:rFonts w:ascii="Times New Roman" w:hAnsi="Times New Roman" w:cs="Times New Roman"/>
          <w:b/>
          <w:color w:val="000000"/>
          <w:sz w:val="24"/>
          <w:szCs w:val="24"/>
        </w:rPr>
        <w:t xml:space="preserve"> Р</w:t>
      </w:r>
      <w:r w:rsidR="00764D4A" w:rsidRPr="00D40D33">
        <w:rPr>
          <w:rFonts w:ascii="Times New Roman" w:hAnsi="Times New Roman" w:cs="Times New Roman"/>
          <w:b/>
          <w:color w:val="000000"/>
          <w:sz w:val="24"/>
          <w:szCs w:val="24"/>
        </w:rPr>
        <w:t xml:space="preserve">еспублики </w:t>
      </w:r>
      <w:r w:rsidR="007E0CCC" w:rsidRPr="00D40D33">
        <w:rPr>
          <w:rFonts w:ascii="Times New Roman" w:hAnsi="Times New Roman" w:cs="Times New Roman"/>
          <w:b/>
          <w:color w:val="000000"/>
          <w:sz w:val="24"/>
          <w:szCs w:val="24"/>
        </w:rPr>
        <w:t>Б</w:t>
      </w:r>
      <w:r w:rsidR="00764D4A" w:rsidRPr="00D40D33">
        <w:rPr>
          <w:rFonts w:ascii="Times New Roman" w:hAnsi="Times New Roman" w:cs="Times New Roman"/>
          <w:b/>
          <w:color w:val="000000"/>
          <w:sz w:val="24"/>
          <w:szCs w:val="24"/>
        </w:rPr>
        <w:t>ашкортостан</w:t>
      </w:r>
      <w:r w:rsidRPr="00D40D33">
        <w:rPr>
          <w:rFonts w:ascii="Times New Roman" w:hAnsi="Times New Roman" w:cs="Times New Roman"/>
          <w:b/>
          <w:color w:val="000000"/>
          <w:sz w:val="24"/>
          <w:szCs w:val="24"/>
        </w:rPr>
        <w:t>, на которы</w:t>
      </w:r>
      <w:r w:rsidR="00E86CBB" w:rsidRPr="00D40D33">
        <w:rPr>
          <w:rFonts w:ascii="Times New Roman" w:hAnsi="Times New Roman" w:cs="Times New Roman"/>
          <w:b/>
          <w:color w:val="000000"/>
          <w:sz w:val="24"/>
          <w:szCs w:val="24"/>
        </w:rPr>
        <w:t>й</w:t>
      </w:r>
      <w:r w:rsidRPr="00D40D33">
        <w:rPr>
          <w:rFonts w:ascii="Times New Roman" w:hAnsi="Times New Roman" w:cs="Times New Roman"/>
          <w:b/>
          <w:color w:val="000000"/>
          <w:sz w:val="24"/>
          <w:szCs w:val="24"/>
        </w:rPr>
        <w:t xml:space="preserve"> действия регламента не распространяются в части территорий линейных объектов</w:t>
      </w:r>
    </w:p>
    <w:p w:rsidR="00AE6637" w:rsidRPr="00D40D33" w:rsidRDefault="00AE6637" w:rsidP="00F71DA3">
      <w:pPr>
        <w:spacing w:line="240" w:lineRule="auto"/>
        <w:ind w:firstLine="360"/>
        <w:rPr>
          <w:rFonts w:ascii="Times New Roman" w:hAnsi="Times New Roman" w:cs="Times New Roman"/>
          <w:color w:val="000000"/>
          <w:sz w:val="24"/>
          <w:szCs w:val="24"/>
        </w:rPr>
      </w:pPr>
    </w:p>
    <w:p w:rsidR="00926A40" w:rsidRPr="00D40D33" w:rsidRDefault="00926A40"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Ограничения использования земельных участков и объектов капитальн</w:t>
      </w:r>
      <w:r w:rsidR="00891586" w:rsidRPr="00D40D33">
        <w:rPr>
          <w:rFonts w:ascii="Times New Roman" w:hAnsi="Times New Roman" w:cs="Times New Roman"/>
          <w:color w:val="000000"/>
          <w:sz w:val="24"/>
          <w:szCs w:val="24"/>
        </w:rPr>
        <w:t xml:space="preserve">ого строительства на территории </w:t>
      </w:r>
      <w:r w:rsidR="00D240BA" w:rsidRPr="00D40D33">
        <w:rPr>
          <w:rFonts w:ascii="Times New Roman" w:hAnsi="Times New Roman" w:cs="Times New Roman"/>
          <w:color w:val="000000"/>
          <w:sz w:val="24"/>
          <w:szCs w:val="24"/>
        </w:rPr>
        <w:t>сельского поселения</w:t>
      </w:r>
      <w:r w:rsidR="00FC496B">
        <w:rPr>
          <w:rFonts w:ascii="Times New Roman" w:hAnsi="Times New Roman" w:cs="Times New Roman"/>
          <w:color w:val="000000"/>
          <w:sz w:val="24"/>
          <w:szCs w:val="24"/>
        </w:rPr>
        <w:t>Аккузевский</w:t>
      </w:r>
      <w:r w:rsidR="00F5301A" w:rsidRPr="00D40D33">
        <w:rPr>
          <w:rFonts w:ascii="Times New Roman" w:hAnsi="Times New Roman" w:cs="Times New Roman"/>
          <w:color w:val="000000"/>
          <w:sz w:val="24"/>
          <w:szCs w:val="24"/>
        </w:rPr>
        <w:t xml:space="preserve"> сельсовет</w:t>
      </w:r>
      <w:r w:rsidR="007159A0" w:rsidRPr="00D40D33">
        <w:rPr>
          <w:rFonts w:ascii="Times New Roman" w:hAnsi="Times New Roman" w:cs="Times New Roman"/>
          <w:color w:val="000000"/>
          <w:sz w:val="24"/>
          <w:szCs w:val="24"/>
        </w:rPr>
        <w:t xml:space="preserve">муниципального района </w:t>
      </w:r>
      <w:r w:rsidR="005073EF">
        <w:rPr>
          <w:rFonts w:ascii="Times New Roman" w:hAnsi="Times New Roman" w:cs="Times New Roman"/>
          <w:color w:val="000000"/>
          <w:sz w:val="24"/>
          <w:szCs w:val="24"/>
        </w:rPr>
        <w:t>Илишевский</w:t>
      </w:r>
      <w:r w:rsidR="002D2516" w:rsidRPr="00D40D33">
        <w:rPr>
          <w:rFonts w:ascii="Times New Roman" w:hAnsi="Times New Roman" w:cs="Times New Roman"/>
          <w:color w:val="000000"/>
          <w:sz w:val="24"/>
          <w:szCs w:val="24"/>
        </w:rPr>
        <w:t xml:space="preserve"> район</w:t>
      </w:r>
      <w:r w:rsidR="005D3652" w:rsidRPr="00D40D33">
        <w:rPr>
          <w:rFonts w:ascii="Times New Roman" w:hAnsi="Times New Roman" w:cs="Times New Roman"/>
          <w:color w:val="000000"/>
          <w:sz w:val="24"/>
          <w:szCs w:val="24"/>
        </w:rPr>
        <w:t xml:space="preserve"> Р</w:t>
      </w:r>
      <w:r w:rsidR="00764D4A" w:rsidRPr="00D40D33">
        <w:rPr>
          <w:rFonts w:ascii="Times New Roman" w:hAnsi="Times New Roman" w:cs="Times New Roman"/>
          <w:color w:val="000000"/>
          <w:sz w:val="24"/>
          <w:szCs w:val="24"/>
        </w:rPr>
        <w:t xml:space="preserve">еспублики </w:t>
      </w:r>
      <w:r w:rsidR="005D3652" w:rsidRPr="00D40D33">
        <w:rPr>
          <w:rFonts w:ascii="Times New Roman" w:hAnsi="Times New Roman" w:cs="Times New Roman"/>
          <w:color w:val="000000"/>
          <w:sz w:val="24"/>
          <w:szCs w:val="24"/>
        </w:rPr>
        <w:t>Б</w:t>
      </w:r>
      <w:r w:rsidR="00764D4A" w:rsidRPr="00D40D33">
        <w:rPr>
          <w:rFonts w:ascii="Times New Roman" w:hAnsi="Times New Roman" w:cs="Times New Roman"/>
          <w:color w:val="000000"/>
          <w:sz w:val="24"/>
          <w:szCs w:val="24"/>
        </w:rPr>
        <w:t>ашкортостан</w:t>
      </w:r>
      <w:r w:rsidRPr="00D40D33">
        <w:rPr>
          <w:rFonts w:ascii="Times New Roman" w:hAnsi="Times New Roman" w:cs="Times New Roman"/>
          <w:color w:val="000000"/>
          <w:sz w:val="24"/>
          <w:szCs w:val="24"/>
        </w:rPr>
        <w:t>, на которы</w:t>
      </w:r>
      <w:r w:rsidR="002A3FB1" w:rsidRPr="00D40D33">
        <w:rPr>
          <w:rFonts w:ascii="Times New Roman" w:hAnsi="Times New Roman" w:cs="Times New Roman"/>
          <w:color w:val="000000"/>
          <w:sz w:val="24"/>
          <w:szCs w:val="24"/>
        </w:rPr>
        <w:t>й</w:t>
      </w:r>
      <w:r w:rsidRPr="00D40D33">
        <w:rPr>
          <w:rFonts w:ascii="Times New Roman" w:hAnsi="Times New Roman" w:cs="Times New Roman"/>
          <w:color w:val="000000"/>
          <w:sz w:val="24"/>
          <w:szCs w:val="24"/>
        </w:rPr>
        <w:t xml:space="preserve"> действия регламента не распространяется в части территорий линейных объектов, изложены в статье </w:t>
      </w:r>
      <w:r w:rsidR="00335969" w:rsidRPr="00D40D33">
        <w:rPr>
          <w:rFonts w:ascii="Times New Roman" w:hAnsi="Times New Roman" w:cs="Times New Roman"/>
          <w:color w:val="000000"/>
          <w:sz w:val="24"/>
          <w:szCs w:val="24"/>
        </w:rPr>
        <w:t>7</w:t>
      </w:r>
      <w:r w:rsidR="00463714">
        <w:rPr>
          <w:rFonts w:ascii="Times New Roman" w:hAnsi="Times New Roman" w:cs="Times New Roman"/>
          <w:color w:val="000000"/>
          <w:sz w:val="24"/>
          <w:szCs w:val="24"/>
        </w:rPr>
        <w:t>2</w:t>
      </w:r>
      <w:r w:rsidRPr="00D40D33">
        <w:rPr>
          <w:rFonts w:ascii="Times New Roman" w:hAnsi="Times New Roman" w:cs="Times New Roman"/>
          <w:color w:val="000000"/>
          <w:sz w:val="24"/>
          <w:szCs w:val="24"/>
        </w:rPr>
        <w:t xml:space="preserve"> настоящих Правил. Список нормативной документации, в соответствии с которой разработаны ограничения, приведен в статье </w:t>
      </w:r>
      <w:r w:rsidR="00463714">
        <w:rPr>
          <w:rFonts w:ascii="Times New Roman" w:hAnsi="Times New Roman" w:cs="Times New Roman"/>
          <w:color w:val="000000"/>
          <w:sz w:val="24"/>
          <w:szCs w:val="24"/>
        </w:rPr>
        <w:t>64</w:t>
      </w:r>
      <w:r w:rsidRPr="00D40D33">
        <w:rPr>
          <w:rFonts w:ascii="Times New Roman" w:hAnsi="Times New Roman" w:cs="Times New Roman"/>
          <w:color w:val="000000"/>
          <w:sz w:val="24"/>
          <w:szCs w:val="24"/>
        </w:rPr>
        <w:t>.</w:t>
      </w:r>
    </w:p>
    <w:p w:rsidR="00926A40" w:rsidRPr="00D40D33" w:rsidRDefault="00926A40" w:rsidP="00F71DA3">
      <w:pPr>
        <w:spacing w:line="240" w:lineRule="auto"/>
        <w:ind w:firstLine="360"/>
        <w:rPr>
          <w:rFonts w:ascii="Times New Roman" w:hAnsi="Times New Roman" w:cs="Times New Roman"/>
          <w:color w:val="000000"/>
          <w:sz w:val="24"/>
          <w:szCs w:val="24"/>
        </w:rPr>
      </w:pPr>
    </w:p>
    <w:p w:rsidR="00926A40" w:rsidRPr="00D40D33" w:rsidRDefault="00926A40" w:rsidP="00F71DA3">
      <w:pPr>
        <w:spacing w:line="240" w:lineRule="auto"/>
        <w:ind w:firstLine="360"/>
        <w:outlineLvl w:val="3"/>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 xml:space="preserve">Статья </w:t>
      </w:r>
      <w:r w:rsidR="00335969" w:rsidRPr="00D40D33">
        <w:rPr>
          <w:rFonts w:ascii="Times New Roman" w:hAnsi="Times New Roman" w:cs="Times New Roman"/>
          <w:b/>
          <w:color w:val="000000"/>
          <w:sz w:val="24"/>
          <w:szCs w:val="24"/>
        </w:rPr>
        <w:t>7</w:t>
      </w:r>
      <w:r w:rsidR="00463714">
        <w:rPr>
          <w:rFonts w:ascii="Times New Roman" w:hAnsi="Times New Roman" w:cs="Times New Roman"/>
          <w:b/>
          <w:color w:val="000000"/>
          <w:sz w:val="24"/>
          <w:szCs w:val="24"/>
        </w:rPr>
        <w:t>7</w:t>
      </w:r>
      <w:r w:rsidRPr="00D40D33">
        <w:rPr>
          <w:rFonts w:ascii="Times New Roman" w:hAnsi="Times New Roman" w:cs="Times New Roman"/>
          <w:b/>
          <w:color w:val="000000"/>
          <w:sz w:val="24"/>
          <w:szCs w:val="24"/>
        </w:rPr>
        <w:t xml:space="preserve">. Ограничения использования земельных участков на территории </w:t>
      </w:r>
      <w:r w:rsidR="00D240BA" w:rsidRPr="00D40D33">
        <w:rPr>
          <w:rFonts w:ascii="Times New Roman" w:hAnsi="Times New Roman" w:cs="Times New Roman"/>
          <w:b/>
          <w:color w:val="000000"/>
          <w:sz w:val="24"/>
          <w:szCs w:val="24"/>
        </w:rPr>
        <w:t>сельского поселения</w:t>
      </w:r>
      <w:r w:rsidR="00FC496B">
        <w:rPr>
          <w:rFonts w:ascii="Times New Roman" w:hAnsi="Times New Roman" w:cs="Times New Roman"/>
          <w:b/>
          <w:color w:val="000000"/>
          <w:sz w:val="24"/>
          <w:szCs w:val="24"/>
        </w:rPr>
        <w:t>Аккузевский</w:t>
      </w:r>
      <w:r w:rsidR="00F5301A" w:rsidRPr="00D40D33">
        <w:rPr>
          <w:rFonts w:ascii="Times New Roman" w:hAnsi="Times New Roman" w:cs="Times New Roman"/>
          <w:b/>
          <w:color w:val="000000"/>
          <w:sz w:val="24"/>
          <w:szCs w:val="24"/>
        </w:rPr>
        <w:t xml:space="preserve"> сельсовет</w:t>
      </w:r>
      <w:r w:rsidR="007159A0" w:rsidRPr="00D40D33">
        <w:rPr>
          <w:rFonts w:ascii="Times New Roman" w:hAnsi="Times New Roman" w:cs="Times New Roman"/>
          <w:b/>
          <w:color w:val="000000"/>
          <w:sz w:val="24"/>
          <w:szCs w:val="24"/>
        </w:rPr>
        <w:t xml:space="preserve">муниципального района </w:t>
      </w:r>
      <w:r w:rsidR="005073EF">
        <w:rPr>
          <w:rFonts w:ascii="Times New Roman" w:hAnsi="Times New Roman" w:cs="Times New Roman"/>
          <w:b/>
          <w:color w:val="000000"/>
          <w:sz w:val="24"/>
          <w:szCs w:val="24"/>
        </w:rPr>
        <w:t>Илишевский</w:t>
      </w:r>
      <w:r w:rsidR="002D2516" w:rsidRPr="00D40D33">
        <w:rPr>
          <w:rFonts w:ascii="Times New Roman" w:hAnsi="Times New Roman" w:cs="Times New Roman"/>
          <w:b/>
          <w:color w:val="000000"/>
          <w:sz w:val="24"/>
          <w:szCs w:val="24"/>
        </w:rPr>
        <w:t xml:space="preserve"> район</w:t>
      </w:r>
      <w:r w:rsidR="000F0ED7" w:rsidRPr="00D40D33">
        <w:rPr>
          <w:rFonts w:ascii="Times New Roman" w:hAnsi="Times New Roman" w:cs="Times New Roman"/>
          <w:b/>
          <w:color w:val="000000"/>
          <w:sz w:val="24"/>
          <w:szCs w:val="24"/>
        </w:rPr>
        <w:t xml:space="preserve"> Р</w:t>
      </w:r>
      <w:r w:rsidR="00764D4A" w:rsidRPr="00D40D33">
        <w:rPr>
          <w:rFonts w:ascii="Times New Roman" w:hAnsi="Times New Roman" w:cs="Times New Roman"/>
          <w:b/>
          <w:color w:val="000000"/>
          <w:sz w:val="24"/>
          <w:szCs w:val="24"/>
        </w:rPr>
        <w:t xml:space="preserve">еспублики </w:t>
      </w:r>
      <w:r w:rsidR="000F0ED7" w:rsidRPr="00D40D33">
        <w:rPr>
          <w:rFonts w:ascii="Times New Roman" w:hAnsi="Times New Roman" w:cs="Times New Roman"/>
          <w:b/>
          <w:color w:val="000000"/>
          <w:sz w:val="24"/>
          <w:szCs w:val="24"/>
        </w:rPr>
        <w:t>Б</w:t>
      </w:r>
      <w:r w:rsidR="00764D4A" w:rsidRPr="00D40D33">
        <w:rPr>
          <w:rFonts w:ascii="Times New Roman" w:hAnsi="Times New Roman" w:cs="Times New Roman"/>
          <w:b/>
          <w:color w:val="000000"/>
          <w:sz w:val="24"/>
          <w:szCs w:val="24"/>
        </w:rPr>
        <w:t>ашкортостан</w:t>
      </w:r>
      <w:r w:rsidRPr="00D40D33">
        <w:rPr>
          <w:rFonts w:ascii="Times New Roman" w:hAnsi="Times New Roman" w:cs="Times New Roman"/>
          <w:b/>
          <w:color w:val="000000"/>
          <w:sz w:val="24"/>
          <w:szCs w:val="24"/>
        </w:rPr>
        <w:t>, на которы</w:t>
      </w:r>
      <w:r w:rsidR="001B56EA" w:rsidRPr="00D40D33">
        <w:rPr>
          <w:rFonts w:ascii="Times New Roman" w:hAnsi="Times New Roman" w:cs="Times New Roman"/>
          <w:b/>
          <w:color w:val="000000"/>
          <w:sz w:val="24"/>
          <w:szCs w:val="24"/>
        </w:rPr>
        <w:t>й</w:t>
      </w:r>
      <w:r w:rsidRPr="00D40D33">
        <w:rPr>
          <w:rFonts w:ascii="Times New Roman" w:hAnsi="Times New Roman" w:cs="Times New Roman"/>
          <w:b/>
          <w:color w:val="000000"/>
          <w:sz w:val="24"/>
          <w:szCs w:val="24"/>
        </w:rPr>
        <w:t xml:space="preserve"> действия регламента не распространяются в части территорий, предоставленных для добычи полезных ископаемых</w:t>
      </w:r>
    </w:p>
    <w:p w:rsidR="00926A40" w:rsidRPr="00D40D33" w:rsidRDefault="00926A40" w:rsidP="00F71DA3">
      <w:pPr>
        <w:spacing w:line="240" w:lineRule="auto"/>
        <w:ind w:firstLine="360"/>
        <w:rPr>
          <w:rFonts w:ascii="Times New Roman" w:hAnsi="Times New Roman" w:cs="Times New Roman"/>
          <w:color w:val="000000"/>
          <w:sz w:val="24"/>
          <w:szCs w:val="24"/>
        </w:rPr>
      </w:pPr>
    </w:p>
    <w:p w:rsidR="00926A40" w:rsidRPr="00D40D33" w:rsidRDefault="00926A40"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Использование земельных участков на территории</w:t>
      </w:r>
      <w:r w:rsidR="00D240BA" w:rsidRPr="00D40D33">
        <w:rPr>
          <w:rFonts w:ascii="Times New Roman" w:hAnsi="Times New Roman" w:cs="Times New Roman"/>
          <w:color w:val="000000"/>
          <w:sz w:val="24"/>
          <w:szCs w:val="24"/>
        </w:rPr>
        <w:t>сельского поселения</w:t>
      </w:r>
      <w:r w:rsidR="00FC496B">
        <w:rPr>
          <w:rFonts w:ascii="Times New Roman" w:hAnsi="Times New Roman" w:cs="Times New Roman"/>
          <w:color w:val="000000"/>
          <w:sz w:val="24"/>
          <w:szCs w:val="24"/>
        </w:rPr>
        <w:t>Аккузевский</w:t>
      </w:r>
      <w:r w:rsidR="00F5301A" w:rsidRPr="00D40D33">
        <w:rPr>
          <w:rFonts w:ascii="Times New Roman" w:hAnsi="Times New Roman" w:cs="Times New Roman"/>
          <w:color w:val="000000"/>
          <w:sz w:val="24"/>
          <w:szCs w:val="24"/>
        </w:rPr>
        <w:t>сельсовет</w:t>
      </w:r>
      <w:r w:rsidR="007159A0" w:rsidRPr="00D40D33">
        <w:rPr>
          <w:rFonts w:ascii="Times New Roman" w:hAnsi="Times New Roman" w:cs="Times New Roman"/>
          <w:color w:val="000000"/>
          <w:sz w:val="24"/>
          <w:szCs w:val="24"/>
        </w:rPr>
        <w:t xml:space="preserve">муниципального района </w:t>
      </w:r>
      <w:r w:rsidR="005073EF">
        <w:rPr>
          <w:rFonts w:ascii="Times New Roman" w:hAnsi="Times New Roman" w:cs="Times New Roman"/>
          <w:color w:val="000000"/>
          <w:sz w:val="24"/>
          <w:szCs w:val="24"/>
        </w:rPr>
        <w:t>Илишевский</w:t>
      </w:r>
      <w:r w:rsidR="002D2516" w:rsidRPr="00D40D33">
        <w:rPr>
          <w:rFonts w:ascii="Times New Roman" w:hAnsi="Times New Roman" w:cs="Times New Roman"/>
          <w:color w:val="000000"/>
          <w:sz w:val="24"/>
          <w:szCs w:val="24"/>
        </w:rPr>
        <w:t xml:space="preserve"> район</w:t>
      </w:r>
      <w:r w:rsidR="005017F9" w:rsidRPr="00D40D33">
        <w:rPr>
          <w:rFonts w:ascii="Times New Roman" w:hAnsi="Times New Roman" w:cs="Times New Roman"/>
          <w:color w:val="000000"/>
          <w:sz w:val="24"/>
          <w:szCs w:val="24"/>
        </w:rPr>
        <w:t xml:space="preserve"> Р</w:t>
      </w:r>
      <w:r w:rsidR="00077752" w:rsidRPr="00D40D33">
        <w:rPr>
          <w:rFonts w:ascii="Times New Roman" w:hAnsi="Times New Roman" w:cs="Times New Roman"/>
          <w:color w:val="000000"/>
          <w:sz w:val="24"/>
          <w:szCs w:val="24"/>
        </w:rPr>
        <w:t xml:space="preserve">еспублики </w:t>
      </w:r>
      <w:r w:rsidR="005017F9" w:rsidRPr="00D40D33">
        <w:rPr>
          <w:rFonts w:ascii="Times New Roman" w:hAnsi="Times New Roman" w:cs="Times New Roman"/>
          <w:color w:val="000000"/>
          <w:sz w:val="24"/>
          <w:szCs w:val="24"/>
        </w:rPr>
        <w:t>Б</w:t>
      </w:r>
      <w:r w:rsidR="00077752" w:rsidRPr="00D40D33">
        <w:rPr>
          <w:rFonts w:ascii="Times New Roman" w:hAnsi="Times New Roman" w:cs="Times New Roman"/>
          <w:color w:val="000000"/>
          <w:sz w:val="24"/>
          <w:szCs w:val="24"/>
        </w:rPr>
        <w:t>ашкортостан</w:t>
      </w:r>
      <w:r w:rsidRPr="00D40D33">
        <w:rPr>
          <w:rFonts w:ascii="Times New Roman" w:hAnsi="Times New Roman" w:cs="Times New Roman"/>
          <w:color w:val="000000"/>
          <w:sz w:val="24"/>
          <w:szCs w:val="24"/>
        </w:rPr>
        <w:t>, на которы</w:t>
      </w:r>
      <w:r w:rsidR="002A3FB1" w:rsidRPr="00D40D33">
        <w:rPr>
          <w:rFonts w:ascii="Times New Roman" w:hAnsi="Times New Roman" w:cs="Times New Roman"/>
          <w:color w:val="000000"/>
          <w:sz w:val="24"/>
          <w:szCs w:val="24"/>
        </w:rPr>
        <w:t>й</w:t>
      </w:r>
      <w:r w:rsidRPr="00D40D33">
        <w:rPr>
          <w:rFonts w:ascii="Times New Roman" w:hAnsi="Times New Roman" w:cs="Times New Roman"/>
          <w:color w:val="000000"/>
          <w:sz w:val="24"/>
          <w:szCs w:val="24"/>
        </w:rPr>
        <w:t xml:space="preserve">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926A40" w:rsidRPr="00D40D33" w:rsidRDefault="00926A40" w:rsidP="00F71DA3">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7E224C" w:rsidRPr="00D40D33" w:rsidRDefault="007E224C" w:rsidP="007E224C">
      <w:pPr>
        <w:spacing w:line="240" w:lineRule="auto"/>
        <w:ind w:firstLine="360"/>
        <w:jc w:val="center"/>
        <w:rPr>
          <w:color w:val="000000"/>
        </w:rPr>
      </w:pPr>
    </w:p>
    <w:p w:rsidR="007E224C" w:rsidRPr="00D40D33" w:rsidRDefault="007E224C" w:rsidP="007E224C">
      <w:pPr>
        <w:spacing w:line="240" w:lineRule="auto"/>
        <w:ind w:firstLine="360"/>
        <w:jc w:val="center"/>
        <w:rPr>
          <w:color w:val="000000"/>
        </w:rPr>
      </w:pPr>
    </w:p>
    <w:p w:rsidR="007E224C" w:rsidRPr="00D40D33" w:rsidRDefault="007E224C" w:rsidP="007E224C">
      <w:pPr>
        <w:spacing w:line="240" w:lineRule="auto"/>
        <w:ind w:firstLine="360"/>
        <w:jc w:val="center"/>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ИЛЛЮСТРАТИВНЫЕ МАТЕРИАЛЫ:</w:t>
      </w:r>
    </w:p>
    <w:p w:rsidR="007E224C" w:rsidRPr="00D40D33" w:rsidRDefault="007E224C" w:rsidP="007E224C">
      <w:pPr>
        <w:spacing w:line="240" w:lineRule="auto"/>
        <w:ind w:firstLine="360"/>
        <w:jc w:val="center"/>
        <w:rPr>
          <w:rFonts w:ascii="Times New Roman" w:hAnsi="Times New Roman" w:cs="Times New Roman"/>
          <w:b/>
          <w:color w:val="000000"/>
          <w:sz w:val="24"/>
          <w:szCs w:val="24"/>
        </w:rPr>
      </w:pPr>
    </w:p>
    <w:p w:rsidR="007E224C" w:rsidRPr="00D40D33" w:rsidRDefault="007E224C" w:rsidP="007E224C">
      <w:pPr>
        <w:spacing w:line="240" w:lineRule="auto"/>
        <w:ind w:firstLine="360"/>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Приложение 1.</w:t>
      </w:r>
    </w:p>
    <w:p w:rsidR="007E224C" w:rsidRPr="00D40D33" w:rsidRDefault="007E224C" w:rsidP="007E224C">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Карта градостроительного зонирования.</w:t>
      </w:r>
    </w:p>
    <w:p w:rsidR="007E224C" w:rsidRPr="00D40D33" w:rsidRDefault="007E224C" w:rsidP="007E224C">
      <w:pPr>
        <w:spacing w:line="240" w:lineRule="auto"/>
        <w:ind w:firstLine="360"/>
        <w:rPr>
          <w:rFonts w:ascii="Times New Roman" w:hAnsi="Times New Roman" w:cs="Times New Roman"/>
          <w:b/>
          <w:color w:val="000000"/>
          <w:sz w:val="24"/>
          <w:szCs w:val="24"/>
        </w:rPr>
      </w:pPr>
      <w:r w:rsidRPr="00D40D33">
        <w:rPr>
          <w:rFonts w:ascii="Times New Roman" w:hAnsi="Times New Roman" w:cs="Times New Roman"/>
          <w:b/>
          <w:color w:val="000000"/>
          <w:sz w:val="24"/>
          <w:szCs w:val="24"/>
        </w:rPr>
        <w:t>Приложение 2.</w:t>
      </w:r>
    </w:p>
    <w:p w:rsidR="007E224C" w:rsidRPr="00D40D33" w:rsidRDefault="007E224C" w:rsidP="007E224C">
      <w:pPr>
        <w:spacing w:line="240" w:lineRule="auto"/>
        <w:ind w:firstLine="360"/>
        <w:rPr>
          <w:rFonts w:ascii="Times New Roman" w:hAnsi="Times New Roman" w:cs="Times New Roman"/>
          <w:color w:val="000000"/>
          <w:sz w:val="24"/>
          <w:szCs w:val="24"/>
        </w:rPr>
      </w:pPr>
      <w:r w:rsidRPr="00D40D33">
        <w:rPr>
          <w:rFonts w:ascii="Times New Roman" w:hAnsi="Times New Roman" w:cs="Times New Roman"/>
          <w:color w:val="000000"/>
          <w:sz w:val="24"/>
          <w:szCs w:val="24"/>
        </w:rPr>
        <w:t>Карта границ зон с особыми условиями использования территорий по природно-экологическим и санитарно-гигиеническим требованиям. Зоны охраны водоемов и зоны ограничений от стационарных, техногенных источников.</w:t>
      </w:r>
    </w:p>
    <w:p w:rsidR="007E224C" w:rsidRPr="00D40D33" w:rsidRDefault="007E224C" w:rsidP="007E224C">
      <w:pPr>
        <w:spacing w:line="240" w:lineRule="auto"/>
        <w:ind w:firstLine="360"/>
        <w:rPr>
          <w:rFonts w:ascii="Times New Roman" w:hAnsi="Times New Roman" w:cs="Times New Roman"/>
          <w:b/>
          <w:color w:val="000000"/>
          <w:sz w:val="24"/>
          <w:szCs w:val="24"/>
        </w:rPr>
      </w:pPr>
    </w:p>
    <w:p w:rsidR="002D655B" w:rsidRPr="00D40D33" w:rsidRDefault="002D655B" w:rsidP="002D655B">
      <w:pPr>
        <w:spacing w:line="240" w:lineRule="auto"/>
        <w:ind w:firstLine="360"/>
        <w:jc w:val="center"/>
        <w:rPr>
          <w:rFonts w:ascii="Times New Roman" w:hAnsi="Times New Roman" w:cs="Times New Roman"/>
          <w:color w:val="000000"/>
          <w:sz w:val="24"/>
          <w:szCs w:val="24"/>
        </w:rPr>
      </w:pPr>
    </w:p>
    <w:sectPr w:rsidR="002D655B" w:rsidRPr="00D40D33" w:rsidSect="00124FDD">
      <w:footerReference w:type="even" r:id="rId16"/>
      <w:footerReference w:type="default" r:id="rId17"/>
      <w:pgSz w:w="11906" w:h="16838"/>
      <w:pgMar w:top="540" w:right="566" w:bottom="709"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79F" w:rsidRDefault="003B679F">
      <w:r>
        <w:separator/>
      </w:r>
    </w:p>
  </w:endnote>
  <w:endnote w:type="continuationSeparator" w:id="1">
    <w:p w:rsidR="003B679F" w:rsidRDefault="003B67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JournalC">
    <w:altName w:val="JournalC"/>
    <w:panose1 w:val="00000000000000000000"/>
    <w:charset w:val="CC"/>
    <w:family w:val="roman"/>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ГОСТ тип А">
    <w:altName w:val="Arial"/>
    <w:panose1 w:val="00000000000000000000"/>
    <w:charset w:val="CC"/>
    <w:family w:val="swiss"/>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8D1" w:rsidRDefault="00CD5679" w:rsidP="00BE2ED1">
    <w:pPr>
      <w:pStyle w:val="ab"/>
      <w:framePr w:wrap="around" w:vAnchor="text" w:hAnchor="margin" w:xAlign="right" w:y="1"/>
      <w:rPr>
        <w:rStyle w:val="af8"/>
      </w:rPr>
    </w:pPr>
    <w:r>
      <w:rPr>
        <w:rStyle w:val="af8"/>
      </w:rPr>
      <w:fldChar w:fldCharType="begin"/>
    </w:r>
    <w:r w:rsidR="003058D1">
      <w:rPr>
        <w:rStyle w:val="af8"/>
      </w:rPr>
      <w:instrText xml:space="preserve">PAGE  </w:instrText>
    </w:r>
    <w:r>
      <w:rPr>
        <w:rStyle w:val="af8"/>
      </w:rPr>
      <w:fldChar w:fldCharType="end"/>
    </w:r>
  </w:p>
  <w:p w:rsidR="003058D1" w:rsidRDefault="003058D1" w:rsidP="00EE3F3A">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8D1" w:rsidRDefault="00CD5679" w:rsidP="00BE2ED1">
    <w:pPr>
      <w:pStyle w:val="ab"/>
      <w:framePr w:wrap="around" w:vAnchor="text" w:hAnchor="margin" w:xAlign="right" w:y="1"/>
      <w:rPr>
        <w:rStyle w:val="af8"/>
      </w:rPr>
    </w:pPr>
    <w:r>
      <w:rPr>
        <w:rStyle w:val="af8"/>
      </w:rPr>
      <w:fldChar w:fldCharType="begin"/>
    </w:r>
    <w:r w:rsidR="003058D1">
      <w:rPr>
        <w:rStyle w:val="af8"/>
      </w:rPr>
      <w:instrText xml:space="preserve">PAGE  </w:instrText>
    </w:r>
    <w:r>
      <w:rPr>
        <w:rStyle w:val="af8"/>
      </w:rPr>
      <w:fldChar w:fldCharType="separate"/>
    </w:r>
    <w:r w:rsidR="00FC496B">
      <w:rPr>
        <w:rStyle w:val="af8"/>
        <w:noProof/>
      </w:rPr>
      <w:t>13</w:t>
    </w:r>
    <w:r>
      <w:rPr>
        <w:rStyle w:val="af8"/>
      </w:rPr>
      <w:fldChar w:fldCharType="end"/>
    </w:r>
  </w:p>
  <w:p w:rsidR="003058D1" w:rsidRDefault="003058D1" w:rsidP="00EE3F3A">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79F" w:rsidRDefault="003B679F">
      <w:r>
        <w:separator/>
      </w:r>
    </w:p>
  </w:footnote>
  <w:footnote w:type="continuationSeparator" w:id="1">
    <w:p w:rsidR="003B679F" w:rsidRDefault="003B67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972"/>
        </w:tabs>
        <w:ind w:left="972"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4">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51D5B37"/>
    <w:multiLevelType w:val="hybridMultilevel"/>
    <w:tmpl w:val="3E744CE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8DE5AB4"/>
    <w:multiLevelType w:val="multilevel"/>
    <w:tmpl w:val="FFFFFFFF"/>
    <w:lvl w:ilvl="0">
      <w:start w:val="19"/>
      <w:numFmt w:val="decimal"/>
      <w:lvlText w:val="%1."/>
      <w:lvlJc w:val="left"/>
      <w:pPr>
        <w:ind w:left="720" w:hanging="360"/>
      </w:pPr>
      <w:rPr>
        <w:rFonts w:eastAsia="Times New Roman" w:cs="Arial"/>
        <w:b w:val="0"/>
        <w:bCs w:val="0"/>
        <w:i w:val="0"/>
        <w:iCs w:val="0"/>
        <w:strike w:val="0"/>
        <w:dstrike w:val="0"/>
        <w:u w:val="none"/>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5743832"/>
    <w:multiLevelType w:val="hybridMultilevel"/>
    <w:tmpl w:val="47AAAB8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2">
    <w:nsid w:val="1DF97E1D"/>
    <w:multiLevelType w:val="hybridMultilevel"/>
    <w:tmpl w:val="821CDCCA"/>
    <w:lvl w:ilvl="0" w:tplc="64C449FA">
      <w:start w:val="9"/>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
    <w:nsid w:val="268D3038"/>
    <w:multiLevelType w:val="hybridMultilevel"/>
    <w:tmpl w:val="D11EFD7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2149"/>
        </w:tabs>
        <w:ind w:left="2149" w:hanging="360"/>
      </w:pPr>
    </w:lvl>
    <w:lvl w:ilvl="2" w:tplc="04190005">
      <w:start w:val="1"/>
      <w:numFmt w:val="bullet"/>
      <w:lvlText w:val=""/>
      <w:lvlJc w:val="left"/>
      <w:pPr>
        <w:tabs>
          <w:tab w:val="num" w:pos="3049"/>
        </w:tabs>
        <w:ind w:left="3049"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1A51DB"/>
    <w:multiLevelType w:val="hybridMultilevel"/>
    <w:tmpl w:val="F0E873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7F3492B"/>
    <w:multiLevelType w:val="hybridMultilevel"/>
    <w:tmpl w:val="801C1F4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37257EF"/>
    <w:multiLevelType w:val="hybridMultilevel"/>
    <w:tmpl w:val="70DC1A4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F167CE0"/>
    <w:multiLevelType w:val="hybridMultilevel"/>
    <w:tmpl w:val="BF8AA47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55B7B75"/>
    <w:multiLevelType w:val="hybridMultilevel"/>
    <w:tmpl w:val="0B0E989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0CC68A6"/>
    <w:multiLevelType w:val="hybridMultilevel"/>
    <w:tmpl w:val="624A3F5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B0C132F"/>
    <w:multiLevelType w:val="hybridMultilevel"/>
    <w:tmpl w:val="29A4D1F8"/>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EC86C51"/>
    <w:multiLevelType w:val="hybridMultilevel"/>
    <w:tmpl w:val="3EBC01E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4486500"/>
    <w:multiLevelType w:val="hybridMultilevel"/>
    <w:tmpl w:val="F430944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9F360F7"/>
    <w:multiLevelType w:val="hybridMultilevel"/>
    <w:tmpl w:val="F5B279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AF468E6"/>
    <w:multiLevelType w:val="multilevel"/>
    <w:tmpl w:val="FFFFFFFF"/>
    <w:lvl w:ilvl="0">
      <w:start w:val="1"/>
      <w:numFmt w:val="decimal"/>
      <w:lvlText w:val="%1."/>
      <w:lvlJc w:val="left"/>
      <w:pPr>
        <w:ind w:left="720" w:hanging="360"/>
      </w:pPr>
      <w:rPr>
        <w:rFonts w:eastAsia="Times New Roman" w:cs="Arial"/>
        <w:b w:val="0"/>
        <w:bCs w:val="0"/>
        <w:i w:val="0"/>
        <w:iCs w:val="0"/>
        <w:strike w:val="0"/>
        <w:dstrike w:val="0"/>
        <w:u w:val="none"/>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9">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37"/>
  </w:num>
  <w:num w:numId="42">
    <w:abstractNumId w:val="12"/>
  </w:num>
  <w:num w:numId="43">
    <w:abstractNumId w:val="1"/>
  </w:num>
  <w:num w:numId="44">
    <w:abstractNumId w:val="24"/>
  </w:num>
  <w:num w:numId="45">
    <w:abstractNumId w:val="38"/>
  </w:num>
  <w:num w:numId="46">
    <w:abstractNumId w:val="6"/>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savePreviewPicture/>
  <w:footnotePr>
    <w:footnote w:id="0"/>
    <w:footnote w:id="1"/>
  </w:footnotePr>
  <w:endnotePr>
    <w:endnote w:id="0"/>
    <w:endnote w:id="1"/>
  </w:endnotePr>
  <w:compat/>
  <w:rsids>
    <w:rsidRoot w:val="007A69A8"/>
    <w:rsid w:val="000007F7"/>
    <w:rsid w:val="00001740"/>
    <w:rsid w:val="000026B3"/>
    <w:rsid w:val="0000432A"/>
    <w:rsid w:val="00004A57"/>
    <w:rsid w:val="00006392"/>
    <w:rsid w:val="00006995"/>
    <w:rsid w:val="000069D8"/>
    <w:rsid w:val="00010741"/>
    <w:rsid w:val="00010793"/>
    <w:rsid w:val="00011632"/>
    <w:rsid w:val="00011B7E"/>
    <w:rsid w:val="000130D6"/>
    <w:rsid w:val="00013C47"/>
    <w:rsid w:val="00014774"/>
    <w:rsid w:val="00014991"/>
    <w:rsid w:val="00014E31"/>
    <w:rsid w:val="0001538C"/>
    <w:rsid w:val="000158A5"/>
    <w:rsid w:val="00015D26"/>
    <w:rsid w:val="000162AF"/>
    <w:rsid w:val="00016E71"/>
    <w:rsid w:val="000176C5"/>
    <w:rsid w:val="0001790F"/>
    <w:rsid w:val="00017AF1"/>
    <w:rsid w:val="00020C44"/>
    <w:rsid w:val="000212F7"/>
    <w:rsid w:val="000222BF"/>
    <w:rsid w:val="000228FD"/>
    <w:rsid w:val="000231EF"/>
    <w:rsid w:val="00023462"/>
    <w:rsid w:val="00023F36"/>
    <w:rsid w:val="00025F37"/>
    <w:rsid w:val="00025FA7"/>
    <w:rsid w:val="000317EA"/>
    <w:rsid w:val="00031925"/>
    <w:rsid w:val="00031E65"/>
    <w:rsid w:val="000329EA"/>
    <w:rsid w:val="00033331"/>
    <w:rsid w:val="00034FAC"/>
    <w:rsid w:val="00034FD8"/>
    <w:rsid w:val="000356A6"/>
    <w:rsid w:val="00035916"/>
    <w:rsid w:val="00035B4C"/>
    <w:rsid w:val="00036477"/>
    <w:rsid w:val="00036FDE"/>
    <w:rsid w:val="00037C9A"/>
    <w:rsid w:val="00037CDB"/>
    <w:rsid w:val="00040060"/>
    <w:rsid w:val="00040CD7"/>
    <w:rsid w:val="0004296F"/>
    <w:rsid w:val="00042B7D"/>
    <w:rsid w:val="000431C5"/>
    <w:rsid w:val="000450D9"/>
    <w:rsid w:val="00045251"/>
    <w:rsid w:val="00045D89"/>
    <w:rsid w:val="0004657B"/>
    <w:rsid w:val="00046964"/>
    <w:rsid w:val="00046DB1"/>
    <w:rsid w:val="00050483"/>
    <w:rsid w:val="0005064A"/>
    <w:rsid w:val="00050742"/>
    <w:rsid w:val="000510E1"/>
    <w:rsid w:val="00052EC5"/>
    <w:rsid w:val="0005387E"/>
    <w:rsid w:val="00054F04"/>
    <w:rsid w:val="000557D4"/>
    <w:rsid w:val="00055882"/>
    <w:rsid w:val="00056676"/>
    <w:rsid w:val="00056758"/>
    <w:rsid w:val="00056945"/>
    <w:rsid w:val="00056DE2"/>
    <w:rsid w:val="000570A3"/>
    <w:rsid w:val="000603C5"/>
    <w:rsid w:val="00064F66"/>
    <w:rsid w:val="00065948"/>
    <w:rsid w:val="00065B55"/>
    <w:rsid w:val="0006607B"/>
    <w:rsid w:val="000660CA"/>
    <w:rsid w:val="000663AF"/>
    <w:rsid w:val="00066691"/>
    <w:rsid w:val="00066B1F"/>
    <w:rsid w:val="000671BE"/>
    <w:rsid w:val="00067A1E"/>
    <w:rsid w:val="00072417"/>
    <w:rsid w:val="000728D1"/>
    <w:rsid w:val="00072D40"/>
    <w:rsid w:val="0007338C"/>
    <w:rsid w:val="0007378D"/>
    <w:rsid w:val="000758A3"/>
    <w:rsid w:val="00075F04"/>
    <w:rsid w:val="000775FB"/>
    <w:rsid w:val="00077752"/>
    <w:rsid w:val="00080E1B"/>
    <w:rsid w:val="00081505"/>
    <w:rsid w:val="00081573"/>
    <w:rsid w:val="000819CA"/>
    <w:rsid w:val="0008413D"/>
    <w:rsid w:val="000859FD"/>
    <w:rsid w:val="000866CE"/>
    <w:rsid w:val="00086813"/>
    <w:rsid w:val="00087644"/>
    <w:rsid w:val="00090140"/>
    <w:rsid w:val="000903D7"/>
    <w:rsid w:val="00092BE8"/>
    <w:rsid w:val="00092C15"/>
    <w:rsid w:val="00092DEE"/>
    <w:rsid w:val="00093C21"/>
    <w:rsid w:val="00095272"/>
    <w:rsid w:val="00095597"/>
    <w:rsid w:val="00097404"/>
    <w:rsid w:val="00097FD5"/>
    <w:rsid w:val="000A1655"/>
    <w:rsid w:val="000A1A1F"/>
    <w:rsid w:val="000A1F9B"/>
    <w:rsid w:val="000A2039"/>
    <w:rsid w:val="000A204F"/>
    <w:rsid w:val="000A295D"/>
    <w:rsid w:val="000A42F3"/>
    <w:rsid w:val="000A4A8B"/>
    <w:rsid w:val="000A6DCB"/>
    <w:rsid w:val="000A6EB8"/>
    <w:rsid w:val="000A7225"/>
    <w:rsid w:val="000A7BE9"/>
    <w:rsid w:val="000B1409"/>
    <w:rsid w:val="000B1D10"/>
    <w:rsid w:val="000B299A"/>
    <w:rsid w:val="000B3D06"/>
    <w:rsid w:val="000B4447"/>
    <w:rsid w:val="000B531D"/>
    <w:rsid w:val="000B5611"/>
    <w:rsid w:val="000B59F9"/>
    <w:rsid w:val="000B6340"/>
    <w:rsid w:val="000B738B"/>
    <w:rsid w:val="000C0906"/>
    <w:rsid w:val="000C304B"/>
    <w:rsid w:val="000C31EE"/>
    <w:rsid w:val="000C53F0"/>
    <w:rsid w:val="000C54F2"/>
    <w:rsid w:val="000C58FD"/>
    <w:rsid w:val="000C6304"/>
    <w:rsid w:val="000C6EB1"/>
    <w:rsid w:val="000C76BD"/>
    <w:rsid w:val="000C7ADA"/>
    <w:rsid w:val="000D2D4A"/>
    <w:rsid w:val="000D3472"/>
    <w:rsid w:val="000D364A"/>
    <w:rsid w:val="000D48C1"/>
    <w:rsid w:val="000D5CC1"/>
    <w:rsid w:val="000D5FB3"/>
    <w:rsid w:val="000D675C"/>
    <w:rsid w:val="000D74C4"/>
    <w:rsid w:val="000E02FE"/>
    <w:rsid w:val="000E0B9E"/>
    <w:rsid w:val="000E3587"/>
    <w:rsid w:val="000E583F"/>
    <w:rsid w:val="000F0ED7"/>
    <w:rsid w:val="000F1C20"/>
    <w:rsid w:val="000F1CE9"/>
    <w:rsid w:val="000F2EC0"/>
    <w:rsid w:val="000F30F7"/>
    <w:rsid w:val="000F36FD"/>
    <w:rsid w:val="000F4E2D"/>
    <w:rsid w:val="000F6A93"/>
    <w:rsid w:val="000F6E57"/>
    <w:rsid w:val="00100A3D"/>
    <w:rsid w:val="00100F42"/>
    <w:rsid w:val="001017E8"/>
    <w:rsid w:val="00103055"/>
    <w:rsid w:val="00103296"/>
    <w:rsid w:val="001046D6"/>
    <w:rsid w:val="0010648F"/>
    <w:rsid w:val="001068A5"/>
    <w:rsid w:val="00106D4D"/>
    <w:rsid w:val="0011032A"/>
    <w:rsid w:val="001122A7"/>
    <w:rsid w:val="00112498"/>
    <w:rsid w:val="00112643"/>
    <w:rsid w:val="00112B30"/>
    <w:rsid w:val="00115257"/>
    <w:rsid w:val="00120092"/>
    <w:rsid w:val="00120722"/>
    <w:rsid w:val="00121E05"/>
    <w:rsid w:val="0012267B"/>
    <w:rsid w:val="00122B18"/>
    <w:rsid w:val="001230C2"/>
    <w:rsid w:val="001232F7"/>
    <w:rsid w:val="00124E43"/>
    <w:rsid w:val="00124FDD"/>
    <w:rsid w:val="00126368"/>
    <w:rsid w:val="00131211"/>
    <w:rsid w:val="00132B42"/>
    <w:rsid w:val="00132E5B"/>
    <w:rsid w:val="00133A1E"/>
    <w:rsid w:val="00134033"/>
    <w:rsid w:val="00134605"/>
    <w:rsid w:val="001348F3"/>
    <w:rsid w:val="001355EC"/>
    <w:rsid w:val="00140EDC"/>
    <w:rsid w:val="00141F63"/>
    <w:rsid w:val="00142222"/>
    <w:rsid w:val="00144D48"/>
    <w:rsid w:val="00145775"/>
    <w:rsid w:val="00147614"/>
    <w:rsid w:val="00147EDD"/>
    <w:rsid w:val="001500AD"/>
    <w:rsid w:val="0015011D"/>
    <w:rsid w:val="00151308"/>
    <w:rsid w:val="0015174A"/>
    <w:rsid w:val="00151B62"/>
    <w:rsid w:val="00152E2C"/>
    <w:rsid w:val="00153825"/>
    <w:rsid w:val="0015499F"/>
    <w:rsid w:val="001552C8"/>
    <w:rsid w:val="00155511"/>
    <w:rsid w:val="001563BD"/>
    <w:rsid w:val="00157720"/>
    <w:rsid w:val="001604C8"/>
    <w:rsid w:val="00160F6C"/>
    <w:rsid w:val="00161F82"/>
    <w:rsid w:val="001620E1"/>
    <w:rsid w:val="0016210B"/>
    <w:rsid w:val="001631CD"/>
    <w:rsid w:val="0016378C"/>
    <w:rsid w:val="0016394F"/>
    <w:rsid w:val="00163CFC"/>
    <w:rsid w:val="00164209"/>
    <w:rsid w:val="0016508D"/>
    <w:rsid w:val="00165C10"/>
    <w:rsid w:val="00166A7E"/>
    <w:rsid w:val="001674FE"/>
    <w:rsid w:val="00167B5E"/>
    <w:rsid w:val="00167FDE"/>
    <w:rsid w:val="00170445"/>
    <w:rsid w:val="00170888"/>
    <w:rsid w:val="00170A24"/>
    <w:rsid w:val="00170BFC"/>
    <w:rsid w:val="001713D1"/>
    <w:rsid w:val="00172EB4"/>
    <w:rsid w:val="001730F9"/>
    <w:rsid w:val="0017315C"/>
    <w:rsid w:val="0017346A"/>
    <w:rsid w:val="00173D6B"/>
    <w:rsid w:val="00173E99"/>
    <w:rsid w:val="00173F45"/>
    <w:rsid w:val="001747B7"/>
    <w:rsid w:val="001748C3"/>
    <w:rsid w:val="00175AFB"/>
    <w:rsid w:val="00175BEF"/>
    <w:rsid w:val="00175E85"/>
    <w:rsid w:val="00176DD7"/>
    <w:rsid w:val="00176F6A"/>
    <w:rsid w:val="001770E4"/>
    <w:rsid w:val="00181602"/>
    <w:rsid w:val="001819EC"/>
    <w:rsid w:val="00182130"/>
    <w:rsid w:val="00182AB2"/>
    <w:rsid w:val="00183D3F"/>
    <w:rsid w:val="001845D9"/>
    <w:rsid w:val="001858A9"/>
    <w:rsid w:val="00187344"/>
    <w:rsid w:val="00187C30"/>
    <w:rsid w:val="00191935"/>
    <w:rsid w:val="001948E7"/>
    <w:rsid w:val="00194E37"/>
    <w:rsid w:val="001959D9"/>
    <w:rsid w:val="00197E7C"/>
    <w:rsid w:val="001A0003"/>
    <w:rsid w:val="001A02BC"/>
    <w:rsid w:val="001A0B6F"/>
    <w:rsid w:val="001A2A35"/>
    <w:rsid w:val="001A36D3"/>
    <w:rsid w:val="001A4C4A"/>
    <w:rsid w:val="001A5571"/>
    <w:rsid w:val="001A65B8"/>
    <w:rsid w:val="001A73C9"/>
    <w:rsid w:val="001B0011"/>
    <w:rsid w:val="001B0E11"/>
    <w:rsid w:val="001B1150"/>
    <w:rsid w:val="001B1B1A"/>
    <w:rsid w:val="001B2B05"/>
    <w:rsid w:val="001B2DF1"/>
    <w:rsid w:val="001B34A8"/>
    <w:rsid w:val="001B3EED"/>
    <w:rsid w:val="001B3FE9"/>
    <w:rsid w:val="001B4637"/>
    <w:rsid w:val="001B56EA"/>
    <w:rsid w:val="001B5F85"/>
    <w:rsid w:val="001B60C8"/>
    <w:rsid w:val="001B60F9"/>
    <w:rsid w:val="001B7A03"/>
    <w:rsid w:val="001C0465"/>
    <w:rsid w:val="001C27A1"/>
    <w:rsid w:val="001C27EF"/>
    <w:rsid w:val="001C2ABD"/>
    <w:rsid w:val="001C2DCD"/>
    <w:rsid w:val="001C2F65"/>
    <w:rsid w:val="001C32F6"/>
    <w:rsid w:val="001C467D"/>
    <w:rsid w:val="001C4906"/>
    <w:rsid w:val="001C4B20"/>
    <w:rsid w:val="001C5D36"/>
    <w:rsid w:val="001C6F52"/>
    <w:rsid w:val="001D1056"/>
    <w:rsid w:val="001D151E"/>
    <w:rsid w:val="001D1B27"/>
    <w:rsid w:val="001D2CAD"/>
    <w:rsid w:val="001D3223"/>
    <w:rsid w:val="001D3F54"/>
    <w:rsid w:val="001D3FB2"/>
    <w:rsid w:val="001D5AA3"/>
    <w:rsid w:val="001D698C"/>
    <w:rsid w:val="001D7861"/>
    <w:rsid w:val="001E0217"/>
    <w:rsid w:val="001E0981"/>
    <w:rsid w:val="001E0CDC"/>
    <w:rsid w:val="001E1B12"/>
    <w:rsid w:val="001E2D25"/>
    <w:rsid w:val="001E3BAF"/>
    <w:rsid w:val="001E5CDB"/>
    <w:rsid w:val="001E68A1"/>
    <w:rsid w:val="001E754A"/>
    <w:rsid w:val="001E76BA"/>
    <w:rsid w:val="001F2AF5"/>
    <w:rsid w:val="00200BC9"/>
    <w:rsid w:val="00201AF0"/>
    <w:rsid w:val="00201CCF"/>
    <w:rsid w:val="002026EF"/>
    <w:rsid w:val="00202A5E"/>
    <w:rsid w:val="00202CAE"/>
    <w:rsid w:val="00202E67"/>
    <w:rsid w:val="00203539"/>
    <w:rsid w:val="00204139"/>
    <w:rsid w:val="00205D8C"/>
    <w:rsid w:val="00206B86"/>
    <w:rsid w:val="00207796"/>
    <w:rsid w:val="00210064"/>
    <w:rsid w:val="002129A6"/>
    <w:rsid w:val="00212C8E"/>
    <w:rsid w:val="002133E8"/>
    <w:rsid w:val="00213E64"/>
    <w:rsid w:val="00214FEE"/>
    <w:rsid w:val="00215438"/>
    <w:rsid w:val="00215686"/>
    <w:rsid w:val="00215A95"/>
    <w:rsid w:val="002164BF"/>
    <w:rsid w:val="00217A9B"/>
    <w:rsid w:val="002212FA"/>
    <w:rsid w:val="002225E6"/>
    <w:rsid w:val="0022494F"/>
    <w:rsid w:val="00224FE1"/>
    <w:rsid w:val="002254A7"/>
    <w:rsid w:val="00225E97"/>
    <w:rsid w:val="00226B72"/>
    <w:rsid w:val="00226C01"/>
    <w:rsid w:val="0022706A"/>
    <w:rsid w:val="00227D75"/>
    <w:rsid w:val="0023260E"/>
    <w:rsid w:val="00233BE5"/>
    <w:rsid w:val="00234065"/>
    <w:rsid w:val="002342B3"/>
    <w:rsid w:val="00235160"/>
    <w:rsid w:val="00235383"/>
    <w:rsid w:val="0023607C"/>
    <w:rsid w:val="0023698E"/>
    <w:rsid w:val="00236CF4"/>
    <w:rsid w:val="00236D31"/>
    <w:rsid w:val="00237104"/>
    <w:rsid w:val="00237DCE"/>
    <w:rsid w:val="00241891"/>
    <w:rsid w:val="00242EF8"/>
    <w:rsid w:val="00243BD2"/>
    <w:rsid w:val="002440D9"/>
    <w:rsid w:val="00244698"/>
    <w:rsid w:val="00245817"/>
    <w:rsid w:val="00245C27"/>
    <w:rsid w:val="00245DD9"/>
    <w:rsid w:val="00246679"/>
    <w:rsid w:val="00246D8A"/>
    <w:rsid w:val="002471A9"/>
    <w:rsid w:val="0024726D"/>
    <w:rsid w:val="002475B2"/>
    <w:rsid w:val="00247956"/>
    <w:rsid w:val="00250196"/>
    <w:rsid w:val="00252921"/>
    <w:rsid w:val="00252CC4"/>
    <w:rsid w:val="00254295"/>
    <w:rsid w:val="00255251"/>
    <w:rsid w:val="00255A53"/>
    <w:rsid w:val="00257D16"/>
    <w:rsid w:val="002602A4"/>
    <w:rsid w:val="00260DBB"/>
    <w:rsid w:val="00260EDA"/>
    <w:rsid w:val="00263304"/>
    <w:rsid w:val="00263AD5"/>
    <w:rsid w:val="00265D60"/>
    <w:rsid w:val="0026606D"/>
    <w:rsid w:val="002662A7"/>
    <w:rsid w:val="0026728C"/>
    <w:rsid w:val="00267C7C"/>
    <w:rsid w:val="002707E1"/>
    <w:rsid w:val="002708B4"/>
    <w:rsid w:val="002719A4"/>
    <w:rsid w:val="0027307C"/>
    <w:rsid w:val="0027410A"/>
    <w:rsid w:val="00274403"/>
    <w:rsid w:val="00274686"/>
    <w:rsid w:val="00275BEE"/>
    <w:rsid w:val="00277431"/>
    <w:rsid w:val="00277610"/>
    <w:rsid w:val="00280A45"/>
    <w:rsid w:val="00281EED"/>
    <w:rsid w:val="002851FA"/>
    <w:rsid w:val="002852AC"/>
    <w:rsid w:val="00286BFC"/>
    <w:rsid w:val="0028719A"/>
    <w:rsid w:val="00287BC1"/>
    <w:rsid w:val="00290297"/>
    <w:rsid w:val="00291323"/>
    <w:rsid w:val="0029197F"/>
    <w:rsid w:val="00291C18"/>
    <w:rsid w:val="00292ADF"/>
    <w:rsid w:val="00292F4F"/>
    <w:rsid w:val="00293387"/>
    <w:rsid w:val="002936EF"/>
    <w:rsid w:val="0029513A"/>
    <w:rsid w:val="00295E50"/>
    <w:rsid w:val="00296115"/>
    <w:rsid w:val="00296EEC"/>
    <w:rsid w:val="00297559"/>
    <w:rsid w:val="00297F1D"/>
    <w:rsid w:val="002A0068"/>
    <w:rsid w:val="002A038C"/>
    <w:rsid w:val="002A0D32"/>
    <w:rsid w:val="002A36D8"/>
    <w:rsid w:val="002A3A7A"/>
    <w:rsid w:val="002A3FB1"/>
    <w:rsid w:val="002A4251"/>
    <w:rsid w:val="002A48B1"/>
    <w:rsid w:val="002A4CB9"/>
    <w:rsid w:val="002A58ED"/>
    <w:rsid w:val="002A5F4C"/>
    <w:rsid w:val="002A60CC"/>
    <w:rsid w:val="002A7D52"/>
    <w:rsid w:val="002B0A2B"/>
    <w:rsid w:val="002B0B50"/>
    <w:rsid w:val="002B1755"/>
    <w:rsid w:val="002B2BFF"/>
    <w:rsid w:val="002B2C6B"/>
    <w:rsid w:val="002B31A7"/>
    <w:rsid w:val="002B41DE"/>
    <w:rsid w:val="002B4669"/>
    <w:rsid w:val="002B4AB6"/>
    <w:rsid w:val="002B5A39"/>
    <w:rsid w:val="002B7B04"/>
    <w:rsid w:val="002B7C3D"/>
    <w:rsid w:val="002C0907"/>
    <w:rsid w:val="002C0F2E"/>
    <w:rsid w:val="002C107B"/>
    <w:rsid w:val="002C20FA"/>
    <w:rsid w:val="002C4096"/>
    <w:rsid w:val="002C61B1"/>
    <w:rsid w:val="002C63A0"/>
    <w:rsid w:val="002C66D9"/>
    <w:rsid w:val="002C68DF"/>
    <w:rsid w:val="002C7DC6"/>
    <w:rsid w:val="002D2516"/>
    <w:rsid w:val="002D41F7"/>
    <w:rsid w:val="002D43A6"/>
    <w:rsid w:val="002D481F"/>
    <w:rsid w:val="002D589E"/>
    <w:rsid w:val="002D5F7B"/>
    <w:rsid w:val="002D655B"/>
    <w:rsid w:val="002D6B9D"/>
    <w:rsid w:val="002D6FC1"/>
    <w:rsid w:val="002D7C8B"/>
    <w:rsid w:val="002D7D9D"/>
    <w:rsid w:val="002E0635"/>
    <w:rsid w:val="002E20CD"/>
    <w:rsid w:val="002E36A0"/>
    <w:rsid w:val="002E401F"/>
    <w:rsid w:val="002E44D5"/>
    <w:rsid w:val="002E4EB6"/>
    <w:rsid w:val="002E59DD"/>
    <w:rsid w:val="002E5D6D"/>
    <w:rsid w:val="002E623C"/>
    <w:rsid w:val="002E65CE"/>
    <w:rsid w:val="002E7549"/>
    <w:rsid w:val="002F068A"/>
    <w:rsid w:val="002F1DC8"/>
    <w:rsid w:val="002F3B4F"/>
    <w:rsid w:val="002F5809"/>
    <w:rsid w:val="002F5902"/>
    <w:rsid w:val="002F6085"/>
    <w:rsid w:val="002F6247"/>
    <w:rsid w:val="002F67CF"/>
    <w:rsid w:val="002F721E"/>
    <w:rsid w:val="00300F22"/>
    <w:rsid w:val="00302611"/>
    <w:rsid w:val="003058D1"/>
    <w:rsid w:val="00306A07"/>
    <w:rsid w:val="00307D40"/>
    <w:rsid w:val="00311148"/>
    <w:rsid w:val="003119C5"/>
    <w:rsid w:val="003142C7"/>
    <w:rsid w:val="0031440D"/>
    <w:rsid w:val="00315EA4"/>
    <w:rsid w:val="00315ED3"/>
    <w:rsid w:val="0031666B"/>
    <w:rsid w:val="00316D84"/>
    <w:rsid w:val="0031780C"/>
    <w:rsid w:val="0032013B"/>
    <w:rsid w:val="0032048D"/>
    <w:rsid w:val="00321A0F"/>
    <w:rsid w:val="00321BE9"/>
    <w:rsid w:val="0032204D"/>
    <w:rsid w:val="00322376"/>
    <w:rsid w:val="00322908"/>
    <w:rsid w:val="00323355"/>
    <w:rsid w:val="00323452"/>
    <w:rsid w:val="00323577"/>
    <w:rsid w:val="003236CC"/>
    <w:rsid w:val="00323CB3"/>
    <w:rsid w:val="00324EEC"/>
    <w:rsid w:val="00324F34"/>
    <w:rsid w:val="0032505C"/>
    <w:rsid w:val="0032581E"/>
    <w:rsid w:val="0032666C"/>
    <w:rsid w:val="00330001"/>
    <w:rsid w:val="00330921"/>
    <w:rsid w:val="00332347"/>
    <w:rsid w:val="003327B5"/>
    <w:rsid w:val="00332C15"/>
    <w:rsid w:val="003332C3"/>
    <w:rsid w:val="00334132"/>
    <w:rsid w:val="00334702"/>
    <w:rsid w:val="00334DFD"/>
    <w:rsid w:val="0033530D"/>
    <w:rsid w:val="0033573C"/>
    <w:rsid w:val="00335969"/>
    <w:rsid w:val="00335B7B"/>
    <w:rsid w:val="00335EEB"/>
    <w:rsid w:val="003400E6"/>
    <w:rsid w:val="00340502"/>
    <w:rsid w:val="00340EF8"/>
    <w:rsid w:val="00342D61"/>
    <w:rsid w:val="003433B5"/>
    <w:rsid w:val="0034371A"/>
    <w:rsid w:val="00344E06"/>
    <w:rsid w:val="003459B7"/>
    <w:rsid w:val="00346404"/>
    <w:rsid w:val="0035077A"/>
    <w:rsid w:val="00350F0A"/>
    <w:rsid w:val="003510C1"/>
    <w:rsid w:val="003520A9"/>
    <w:rsid w:val="00353F1A"/>
    <w:rsid w:val="003546DB"/>
    <w:rsid w:val="00354AC7"/>
    <w:rsid w:val="00355B52"/>
    <w:rsid w:val="00356204"/>
    <w:rsid w:val="003569A0"/>
    <w:rsid w:val="003607F9"/>
    <w:rsid w:val="0036114D"/>
    <w:rsid w:val="0036155C"/>
    <w:rsid w:val="00361981"/>
    <w:rsid w:val="00363232"/>
    <w:rsid w:val="00363A0E"/>
    <w:rsid w:val="00364A00"/>
    <w:rsid w:val="00364D6A"/>
    <w:rsid w:val="00365304"/>
    <w:rsid w:val="00365494"/>
    <w:rsid w:val="00365CB6"/>
    <w:rsid w:val="00365D7A"/>
    <w:rsid w:val="00367BF4"/>
    <w:rsid w:val="00371C5D"/>
    <w:rsid w:val="00374232"/>
    <w:rsid w:val="00374B3B"/>
    <w:rsid w:val="00376358"/>
    <w:rsid w:val="003766FA"/>
    <w:rsid w:val="0037731F"/>
    <w:rsid w:val="00377816"/>
    <w:rsid w:val="003810F3"/>
    <w:rsid w:val="00381560"/>
    <w:rsid w:val="00381E05"/>
    <w:rsid w:val="003823ED"/>
    <w:rsid w:val="00382632"/>
    <w:rsid w:val="00382E8D"/>
    <w:rsid w:val="00382F1F"/>
    <w:rsid w:val="00385810"/>
    <w:rsid w:val="003859ED"/>
    <w:rsid w:val="00385ADD"/>
    <w:rsid w:val="00386D00"/>
    <w:rsid w:val="00386E6A"/>
    <w:rsid w:val="00386ED5"/>
    <w:rsid w:val="0039348B"/>
    <w:rsid w:val="00395DF2"/>
    <w:rsid w:val="00397810"/>
    <w:rsid w:val="003A0D7E"/>
    <w:rsid w:val="003A1DAF"/>
    <w:rsid w:val="003A4539"/>
    <w:rsid w:val="003A6A67"/>
    <w:rsid w:val="003B02AD"/>
    <w:rsid w:val="003B0740"/>
    <w:rsid w:val="003B0B04"/>
    <w:rsid w:val="003B0BBC"/>
    <w:rsid w:val="003B0C35"/>
    <w:rsid w:val="003B0D02"/>
    <w:rsid w:val="003B26CE"/>
    <w:rsid w:val="003B2F86"/>
    <w:rsid w:val="003B3C8E"/>
    <w:rsid w:val="003B4222"/>
    <w:rsid w:val="003B564D"/>
    <w:rsid w:val="003B5F5D"/>
    <w:rsid w:val="003B679F"/>
    <w:rsid w:val="003B719E"/>
    <w:rsid w:val="003B7E27"/>
    <w:rsid w:val="003C0F91"/>
    <w:rsid w:val="003C135B"/>
    <w:rsid w:val="003C1E1E"/>
    <w:rsid w:val="003C456E"/>
    <w:rsid w:val="003C4B0E"/>
    <w:rsid w:val="003C4CB2"/>
    <w:rsid w:val="003C55BC"/>
    <w:rsid w:val="003C5A1F"/>
    <w:rsid w:val="003C5D96"/>
    <w:rsid w:val="003C5EDB"/>
    <w:rsid w:val="003C62FE"/>
    <w:rsid w:val="003C6653"/>
    <w:rsid w:val="003C6927"/>
    <w:rsid w:val="003D249F"/>
    <w:rsid w:val="003D30EF"/>
    <w:rsid w:val="003D336F"/>
    <w:rsid w:val="003D3595"/>
    <w:rsid w:val="003D3F81"/>
    <w:rsid w:val="003D3FFE"/>
    <w:rsid w:val="003D424A"/>
    <w:rsid w:val="003D4AB5"/>
    <w:rsid w:val="003D574F"/>
    <w:rsid w:val="003D67CF"/>
    <w:rsid w:val="003D6C66"/>
    <w:rsid w:val="003D71F1"/>
    <w:rsid w:val="003D7790"/>
    <w:rsid w:val="003D7947"/>
    <w:rsid w:val="003E0B48"/>
    <w:rsid w:val="003E1DC1"/>
    <w:rsid w:val="003E2214"/>
    <w:rsid w:val="003E358B"/>
    <w:rsid w:val="003E4280"/>
    <w:rsid w:val="003E4BAD"/>
    <w:rsid w:val="003E737A"/>
    <w:rsid w:val="003E74BB"/>
    <w:rsid w:val="003E7F9A"/>
    <w:rsid w:val="003F0DF3"/>
    <w:rsid w:val="003F0E94"/>
    <w:rsid w:val="003F1345"/>
    <w:rsid w:val="003F23AD"/>
    <w:rsid w:val="003F53D6"/>
    <w:rsid w:val="003F5486"/>
    <w:rsid w:val="003F59EE"/>
    <w:rsid w:val="003F6013"/>
    <w:rsid w:val="003F68F8"/>
    <w:rsid w:val="004006C8"/>
    <w:rsid w:val="00401058"/>
    <w:rsid w:val="00401CF8"/>
    <w:rsid w:val="0040242A"/>
    <w:rsid w:val="00402FB2"/>
    <w:rsid w:val="0040353B"/>
    <w:rsid w:val="004073F8"/>
    <w:rsid w:val="004111C1"/>
    <w:rsid w:val="00412285"/>
    <w:rsid w:val="00412D85"/>
    <w:rsid w:val="00412DA2"/>
    <w:rsid w:val="00412E40"/>
    <w:rsid w:val="004137BA"/>
    <w:rsid w:val="00414349"/>
    <w:rsid w:val="004144BD"/>
    <w:rsid w:val="00414FDC"/>
    <w:rsid w:val="004150B9"/>
    <w:rsid w:val="00415AD9"/>
    <w:rsid w:val="00416B13"/>
    <w:rsid w:val="00417728"/>
    <w:rsid w:val="00417C1A"/>
    <w:rsid w:val="00417EE3"/>
    <w:rsid w:val="004213F1"/>
    <w:rsid w:val="00421AD7"/>
    <w:rsid w:val="00421F2C"/>
    <w:rsid w:val="004220CF"/>
    <w:rsid w:val="00422840"/>
    <w:rsid w:val="00422D70"/>
    <w:rsid w:val="00423588"/>
    <w:rsid w:val="004243F1"/>
    <w:rsid w:val="004248F5"/>
    <w:rsid w:val="0042493D"/>
    <w:rsid w:val="004264A9"/>
    <w:rsid w:val="0042725D"/>
    <w:rsid w:val="00430006"/>
    <w:rsid w:val="00430136"/>
    <w:rsid w:val="00430D3D"/>
    <w:rsid w:val="00430EFE"/>
    <w:rsid w:val="00432206"/>
    <w:rsid w:val="004325BE"/>
    <w:rsid w:val="004333C5"/>
    <w:rsid w:val="00433A7E"/>
    <w:rsid w:val="00433BCC"/>
    <w:rsid w:val="00434619"/>
    <w:rsid w:val="0043576A"/>
    <w:rsid w:val="00435B27"/>
    <w:rsid w:val="00435B64"/>
    <w:rsid w:val="00436556"/>
    <w:rsid w:val="00437C09"/>
    <w:rsid w:val="00440C08"/>
    <w:rsid w:val="00442001"/>
    <w:rsid w:val="0044218F"/>
    <w:rsid w:val="00442CEB"/>
    <w:rsid w:val="00443A22"/>
    <w:rsid w:val="00445270"/>
    <w:rsid w:val="0044552B"/>
    <w:rsid w:val="00445ECD"/>
    <w:rsid w:val="00446C6B"/>
    <w:rsid w:val="0045085F"/>
    <w:rsid w:val="0045157B"/>
    <w:rsid w:val="004516D2"/>
    <w:rsid w:val="004520DF"/>
    <w:rsid w:val="004525B2"/>
    <w:rsid w:val="00452CBE"/>
    <w:rsid w:val="004533E7"/>
    <w:rsid w:val="004534CE"/>
    <w:rsid w:val="0045354C"/>
    <w:rsid w:val="004543A0"/>
    <w:rsid w:val="00455F0A"/>
    <w:rsid w:val="00460D69"/>
    <w:rsid w:val="004619EF"/>
    <w:rsid w:val="00461AB5"/>
    <w:rsid w:val="00461C25"/>
    <w:rsid w:val="00461D14"/>
    <w:rsid w:val="00461E5C"/>
    <w:rsid w:val="00461EE2"/>
    <w:rsid w:val="004628C8"/>
    <w:rsid w:val="00463714"/>
    <w:rsid w:val="00464603"/>
    <w:rsid w:val="00464C3D"/>
    <w:rsid w:val="00465978"/>
    <w:rsid w:val="00465FC7"/>
    <w:rsid w:val="00466C93"/>
    <w:rsid w:val="00473CE0"/>
    <w:rsid w:val="00475036"/>
    <w:rsid w:val="0047578C"/>
    <w:rsid w:val="00481CF9"/>
    <w:rsid w:val="00484D3D"/>
    <w:rsid w:val="004865A4"/>
    <w:rsid w:val="00486AD6"/>
    <w:rsid w:val="00487651"/>
    <w:rsid w:val="004876E7"/>
    <w:rsid w:val="00487874"/>
    <w:rsid w:val="004905B8"/>
    <w:rsid w:val="00490749"/>
    <w:rsid w:val="0049223D"/>
    <w:rsid w:val="00493D80"/>
    <w:rsid w:val="004945CA"/>
    <w:rsid w:val="00494D6E"/>
    <w:rsid w:val="00496A81"/>
    <w:rsid w:val="00496C57"/>
    <w:rsid w:val="00497A69"/>
    <w:rsid w:val="00497EEB"/>
    <w:rsid w:val="004A109A"/>
    <w:rsid w:val="004A424E"/>
    <w:rsid w:val="004A44D5"/>
    <w:rsid w:val="004A5A3C"/>
    <w:rsid w:val="004A7C0D"/>
    <w:rsid w:val="004A7D3C"/>
    <w:rsid w:val="004A7F19"/>
    <w:rsid w:val="004B2244"/>
    <w:rsid w:val="004B2388"/>
    <w:rsid w:val="004B2B57"/>
    <w:rsid w:val="004B3F62"/>
    <w:rsid w:val="004B42D9"/>
    <w:rsid w:val="004B4C0E"/>
    <w:rsid w:val="004B69EE"/>
    <w:rsid w:val="004B6ACA"/>
    <w:rsid w:val="004B78A4"/>
    <w:rsid w:val="004C1552"/>
    <w:rsid w:val="004C1A98"/>
    <w:rsid w:val="004C4440"/>
    <w:rsid w:val="004C69F0"/>
    <w:rsid w:val="004C6F52"/>
    <w:rsid w:val="004C7418"/>
    <w:rsid w:val="004C7667"/>
    <w:rsid w:val="004D0433"/>
    <w:rsid w:val="004D14DF"/>
    <w:rsid w:val="004D1F85"/>
    <w:rsid w:val="004D217E"/>
    <w:rsid w:val="004D220D"/>
    <w:rsid w:val="004D3386"/>
    <w:rsid w:val="004D50EE"/>
    <w:rsid w:val="004D5B74"/>
    <w:rsid w:val="004D7D7A"/>
    <w:rsid w:val="004E1A16"/>
    <w:rsid w:val="004E24C1"/>
    <w:rsid w:val="004E3E56"/>
    <w:rsid w:val="004E4575"/>
    <w:rsid w:val="004E4578"/>
    <w:rsid w:val="004E48EA"/>
    <w:rsid w:val="004E4EED"/>
    <w:rsid w:val="004E5215"/>
    <w:rsid w:val="004E5970"/>
    <w:rsid w:val="004E666D"/>
    <w:rsid w:val="004E7999"/>
    <w:rsid w:val="004F049B"/>
    <w:rsid w:val="004F0CDF"/>
    <w:rsid w:val="004F0D30"/>
    <w:rsid w:val="004F0F9D"/>
    <w:rsid w:val="004F1DC0"/>
    <w:rsid w:val="004F41D3"/>
    <w:rsid w:val="004F533C"/>
    <w:rsid w:val="004F6206"/>
    <w:rsid w:val="004F71E7"/>
    <w:rsid w:val="004F735A"/>
    <w:rsid w:val="00500416"/>
    <w:rsid w:val="00500768"/>
    <w:rsid w:val="005017F9"/>
    <w:rsid w:val="005018BA"/>
    <w:rsid w:val="00502265"/>
    <w:rsid w:val="00502B1F"/>
    <w:rsid w:val="00502F9B"/>
    <w:rsid w:val="00502FA4"/>
    <w:rsid w:val="00503104"/>
    <w:rsid w:val="00503A8F"/>
    <w:rsid w:val="005042A2"/>
    <w:rsid w:val="00504586"/>
    <w:rsid w:val="00505746"/>
    <w:rsid w:val="00506152"/>
    <w:rsid w:val="005064B4"/>
    <w:rsid w:val="00506801"/>
    <w:rsid w:val="005070C3"/>
    <w:rsid w:val="005073EF"/>
    <w:rsid w:val="00510C4D"/>
    <w:rsid w:val="00511C0A"/>
    <w:rsid w:val="00511DA0"/>
    <w:rsid w:val="005122A2"/>
    <w:rsid w:val="0051314D"/>
    <w:rsid w:val="00513BB3"/>
    <w:rsid w:val="00514329"/>
    <w:rsid w:val="00514714"/>
    <w:rsid w:val="0051488A"/>
    <w:rsid w:val="00514D52"/>
    <w:rsid w:val="0051551A"/>
    <w:rsid w:val="00516747"/>
    <w:rsid w:val="005175B7"/>
    <w:rsid w:val="00517AC2"/>
    <w:rsid w:val="00520053"/>
    <w:rsid w:val="0052130A"/>
    <w:rsid w:val="00522CA4"/>
    <w:rsid w:val="00522DD0"/>
    <w:rsid w:val="00522ED8"/>
    <w:rsid w:val="00523A96"/>
    <w:rsid w:val="00523E01"/>
    <w:rsid w:val="005240A0"/>
    <w:rsid w:val="00524215"/>
    <w:rsid w:val="00524229"/>
    <w:rsid w:val="0052585E"/>
    <w:rsid w:val="005258C3"/>
    <w:rsid w:val="0052660A"/>
    <w:rsid w:val="00526E37"/>
    <w:rsid w:val="00527189"/>
    <w:rsid w:val="005304AB"/>
    <w:rsid w:val="00530B1D"/>
    <w:rsid w:val="00531289"/>
    <w:rsid w:val="00532671"/>
    <w:rsid w:val="00532D62"/>
    <w:rsid w:val="00532DB2"/>
    <w:rsid w:val="0053341A"/>
    <w:rsid w:val="005354CA"/>
    <w:rsid w:val="0053582B"/>
    <w:rsid w:val="00535B6B"/>
    <w:rsid w:val="00536552"/>
    <w:rsid w:val="0053792B"/>
    <w:rsid w:val="00540242"/>
    <w:rsid w:val="00541D15"/>
    <w:rsid w:val="00541F15"/>
    <w:rsid w:val="00542336"/>
    <w:rsid w:val="00543678"/>
    <w:rsid w:val="00545BC2"/>
    <w:rsid w:val="0054626F"/>
    <w:rsid w:val="00546D39"/>
    <w:rsid w:val="0055039C"/>
    <w:rsid w:val="005521F3"/>
    <w:rsid w:val="00553B79"/>
    <w:rsid w:val="00555926"/>
    <w:rsid w:val="005562D6"/>
    <w:rsid w:val="00556652"/>
    <w:rsid w:val="00556BB4"/>
    <w:rsid w:val="00556DF0"/>
    <w:rsid w:val="0055729B"/>
    <w:rsid w:val="00561CF1"/>
    <w:rsid w:val="00562641"/>
    <w:rsid w:val="0056544F"/>
    <w:rsid w:val="00565BD4"/>
    <w:rsid w:val="00566510"/>
    <w:rsid w:val="00567071"/>
    <w:rsid w:val="00570316"/>
    <w:rsid w:val="0057144F"/>
    <w:rsid w:val="005719ED"/>
    <w:rsid w:val="0057262E"/>
    <w:rsid w:val="00572BAB"/>
    <w:rsid w:val="00577FF3"/>
    <w:rsid w:val="00580AA9"/>
    <w:rsid w:val="0058121C"/>
    <w:rsid w:val="00581227"/>
    <w:rsid w:val="005822AE"/>
    <w:rsid w:val="00583352"/>
    <w:rsid w:val="00583831"/>
    <w:rsid w:val="00583DD3"/>
    <w:rsid w:val="00584765"/>
    <w:rsid w:val="00584DDF"/>
    <w:rsid w:val="0058583D"/>
    <w:rsid w:val="00586D2F"/>
    <w:rsid w:val="00586F7C"/>
    <w:rsid w:val="005870AF"/>
    <w:rsid w:val="0058754D"/>
    <w:rsid w:val="00587C1C"/>
    <w:rsid w:val="0059119E"/>
    <w:rsid w:val="00591485"/>
    <w:rsid w:val="00591CDC"/>
    <w:rsid w:val="0059627E"/>
    <w:rsid w:val="00596B96"/>
    <w:rsid w:val="00596FC3"/>
    <w:rsid w:val="005A0E94"/>
    <w:rsid w:val="005A1290"/>
    <w:rsid w:val="005A1A7D"/>
    <w:rsid w:val="005A235D"/>
    <w:rsid w:val="005A2CD9"/>
    <w:rsid w:val="005A6DC3"/>
    <w:rsid w:val="005A7357"/>
    <w:rsid w:val="005A7589"/>
    <w:rsid w:val="005A7C37"/>
    <w:rsid w:val="005B135F"/>
    <w:rsid w:val="005B14E2"/>
    <w:rsid w:val="005B175F"/>
    <w:rsid w:val="005B2696"/>
    <w:rsid w:val="005B33D0"/>
    <w:rsid w:val="005B3746"/>
    <w:rsid w:val="005B38B8"/>
    <w:rsid w:val="005B4870"/>
    <w:rsid w:val="005B4C0F"/>
    <w:rsid w:val="005B5FFC"/>
    <w:rsid w:val="005B7578"/>
    <w:rsid w:val="005C0129"/>
    <w:rsid w:val="005C01E8"/>
    <w:rsid w:val="005C01EC"/>
    <w:rsid w:val="005C04FF"/>
    <w:rsid w:val="005C1B69"/>
    <w:rsid w:val="005C1BC4"/>
    <w:rsid w:val="005C35AF"/>
    <w:rsid w:val="005C3A8E"/>
    <w:rsid w:val="005C3E51"/>
    <w:rsid w:val="005C67C5"/>
    <w:rsid w:val="005C682B"/>
    <w:rsid w:val="005C687E"/>
    <w:rsid w:val="005C7568"/>
    <w:rsid w:val="005D0920"/>
    <w:rsid w:val="005D0A25"/>
    <w:rsid w:val="005D10CA"/>
    <w:rsid w:val="005D14B9"/>
    <w:rsid w:val="005D1D97"/>
    <w:rsid w:val="005D2839"/>
    <w:rsid w:val="005D3652"/>
    <w:rsid w:val="005D3743"/>
    <w:rsid w:val="005D3A33"/>
    <w:rsid w:val="005D4079"/>
    <w:rsid w:val="005D46B2"/>
    <w:rsid w:val="005D5BE0"/>
    <w:rsid w:val="005D5C54"/>
    <w:rsid w:val="005D5CD0"/>
    <w:rsid w:val="005D5D1C"/>
    <w:rsid w:val="005D7080"/>
    <w:rsid w:val="005D7FCE"/>
    <w:rsid w:val="005E0BFB"/>
    <w:rsid w:val="005E0D7F"/>
    <w:rsid w:val="005E313B"/>
    <w:rsid w:val="005E443A"/>
    <w:rsid w:val="005E4C2E"/>
    <w:rsid w:val="005E6ECC"/>
    <w:rsid w:val="005E7B14"/>
    <w:rsid w:val="005E7B9E"/>
    <w:rsid w:val="005E7BA4"/>
    <w:rsid w:val="005F07D0"/>
    <w:rsid w:val="005F16D7"/>
    <w:rsid w:val="005F4168"/>
    <w:rsid w:val="005F4692"/>
    <w:rsid w:val="005F4D8E"/>
    <w:rsid w:val="005F538E"/>
    <w:rsid w:val="005F5D31"/>
    <w:rsid w:val="005F6104"/>
    <w:rsid w:val="005F63CD"/>
    <w:rsid w:val="005F734C"/>
    <w:rsid w:val="006007C0"/>
    <w:rsid w:val="00600A17"/>
    <w:rsid w:val="00601260"/>
    <w:rsid w:val="0060151B"/>
    <w:rsid w:val="00601C7F"/>
    <w:rsid w:val="00603028"/>
    <w:rsid w:val="006030A7"/>
    <w:rsid w:val="00604992"/>
    <w:rsid w:val="006101E3"/>
    <w:rsid w:val="00610723"/>
    <w:rsid w:val="00610C9F"/>
    <w:rsid w:val="00612635"/>
    <w:rsid w:val="00615667"/>
    <w:rsid w:val="00615D82"/>
    <w:rsid w:val="00615DD6"/>
    <w:rsid w:val="00616846"/>
    <w:rsid w:val="00616EB5"/>
    <w:rsid w:val="0062131C"/>
    <w:rsid w:val="00621906"/>
    <w:rsid w:val="006221CF"/>
    <w:rsid w:val="0062552F"/>
    <w:rsid w:val="0062640E"/>
    <w:rsid w:val="006268B9"/>
    <w:rsid w:val="0062707B"/>
    <w:rsid w:val="00627C09"/>
    <w:rsid w:val="006308B3"/>
    <w:rsid w:val="00630E31"/>
    <w:rsid w:val="00631159"/>
    <w:rsid w:val="006335FA"/>
    <w:rsid w:val="00633791"/>
    <w:rsid w:val="006345D8"/>
    <w:rsid w:val="006346BE"/>
    <w:rsid w:val="00634F12"/>
    <w:rsid w:val="0063541B"/>
    <w:rsid w:val="006360F0"/>
    <w:rsid w:val="006403EB"/>
    <w:rsid w:val="0064222A"/>
    <w:rsid w:val="00642CA8"/>
    <w:rsid w:val="0064374B"/>
    <w:rsid w:val="00644260"/>
    <w:rsid w:val="006450E1"/>
    <w:rsid w:val="00645FD1"/>
    <w:rsid w:val="00650487"/>
    <w:rsid w:val="006504B2"/>
    <w:rsid w:val="00650FA7"/>
    <w:rsid w:val="006515CD"/>
    <w:rsid w:val="00651BFE"/>
    <w:rsid w:val="006527C1"/>
    <w:rsid w:val="00652D07"/>
    <w:rsid w:val="006567F4"/>
    <w:rsid w:val="00656D97"/>
    <w:rsid w:val="00660921"/>
    <w:rsid w:val="006609FA"/>
    <w:rsid w:val="0066166F"/>
    <w:rsid w:val="006616AF"/>
    <w:rsid w:val="006617E7"/>
    <w:rsid w:val="00661FC2"/>
    <w:rsid w:val="006630B2"/>
    <w:rsid w:val="00663865"/>
    <w:rsid w:val="006641C4"/>
    <w:rsid w:val="006643B6"/>
    <w:rsid w:val="006646B4"/>
    <w:rsid w:val="00665080"/>
    <w:rsid w:val="00665499"/>
    <w:rsid w:val="006655FC"/>
    <w:rsid w:val="00665765"/>
    <w:rsid w:val="00666C92"/>
    <w:rsid w:val="006712B7"/>
    <w:rsid w:val="00671DCD"/>
    <w:rsid w:val="00671F2F"/>
    <w:rsid w:val="00672EA9"/>
    <w:rsid w:val="0067569B"/>
    <w:rsid w:val="00675E77"/>
    <w:rsid w:val="00676607"/>
    <w:rsid w:val="00680227"/>
    <w:rsid w:val="00680C3E"/>
    <w:rsid w:val="00682075"/>
    <w:rsid w:val="00682435"/>
    <w:rsid w:val="00683748"/>
    <w:rsid w:val="0068442F"/>
    <w:rsid w:val="00684B1A"/>
    <w:rsid w:val="00685F66"/>
    <w:rsid w:val="006878E1"/>
    <w:rsid w:val="0069014F"/>
    <w:rsid w:val="00691484"/>
    <w:rsid w:val="0069514B"/>
    <w:rsid w:val="00696A35"/>
    <w:rsid w:val="00697231"/>
    <w:rsid w:val="0069747E"/>
    <w:rsid w:val="006974CE"/>
    <w:rsid w:val="006A0382"/>
    <w:rsid w:val="006A41FC"/>
    <w:rsid w:val="006A5227"/>
    <w:rsid w:val="006A57A2"/>
    <w:rsid w:val="006A6B0F"/>
    <w:rsid w:val="006A6CA4"/>
    <w:rsid w:val="006A7B77"/>
    <w:rsid w:val="006A7BE1"/>
    <w:rsid w:val="006B01B0"/>
    <w:rsid w:val="006B1329"/>
    <w:rsid w:val="006B1CDD"/>
    <w:rsid w:val="006B3907"/>
    <w:rsid w:val="006B4FFE"/>
    <w:rsid w:val="006B621B"/>
    <w:rsid w:val="006B62ED"/>
    <w:rsid w:val="006B7240"/>
    <w:rsid w:val="006B7392"/>
    <w:rsid w:val="006B7959"/>
    <w:rsid w:val="006C03BB"/>
    <w:rsid w:val="006C0533"/>
    <w:rsid w:val="006C079C"/>
    <w:rsid w:val="006C0803"/>
    <w:rsid w:val="006C3041"/>
    <w:rsid w:val="006C4316"/>
    <w:rsid w:val="006C46BF"/>
    <w:rsid w:val="006C4744"/>
    <w:rsid w:val="006C4789"/>
    <w:rsid w:val="006C61F8"/>
    <w:rsid w:val="006C66F1"/>
    <w:rsid w:val="006C7135"/>
    <w:rsid w:val="006C7FEF"/>
    <w:rsid w:val="006D21F2"/>
    <w:rsid w:val="006D3955"/>
    <w:rsid w:val="006D3BE3"/>
    <w:rsid w:val="006D45E1"/>
    <w:rsid w:val="006D5B8F"/>
    <w:rsid w:val="006D7797"/>
    <w:rsid w:val="006D7CE6"/>
    <w:rsid w:val="006E01E9"/>
    <w:rsid w:val="006E0FCF"/>
    <w:rsid w:val="006E12E5"/>
    <w:rsid w:val="006E1C5F"/>
    <w:rsid w:val="006E3E45"/>
    <w:rsid w:val="006E4581"/>
    <w:rsid w:val="006E503A"/>
    <w:rsid w:val="006E5475"/>
    <w:rsid w:val="006E636B"/>
    <w:rsid w:val="006E7DC7"/>
    <w:rsid w:val="006F01A6"/>
    <w:rsid w:val="006F04BF"/>
    <w:rsid w:val="006F0808"/>
    <w:rsid w:val="006F09EA"/>
    <w:rsid w:val="006F1182"/>
    <w:rsid w:val="006F12F3"/>
    <w:rsid w:val="006F12F5"/>
    <w:rsid w:val="006F2117"/>
    <w:rsid w:val="006F3122"/>
    <w:rsid w:val="006F34FB"/>
    <w:rsid w:val="006F52C4"/>
    <w:rsid w:val="006F5FDD"/>
    <w:rsid w:val="006F6178"/>
    <w:rsid w:val="006F7AAC"/>
    <w:rsid w:val="00700C0E"/>
    <w:rsid w:val="00700F43"/>
    <w:rsid w:val="0070167A"/>
    <w:rsid w:val="00702372"/>
    <w:rsid w:val="007032FA"/>
    <w:rsid w:val="00704CBE"/>
    <w:rsid w:val="007058EB"/>
    <w:rsid w:val="00705986"/>
    <w:rsid w:val="00705D2E"/>
    <w:rsid w:val="00705EB3"/>
    <w:rsid w:val="00705F99"/>
    <w:rsid w:val="00706AED"/>
    <w:rsid w:val="00707E77"/>
    <w:rsid w:val="007100F8"/>
    <w:rsid w:val="0071031B"/>
    <w:rsid w:val="00710E63"/>
    <w:rsid w:val="00711B68"/>
    <w:rsid w:val="00711D3E"/>
    <w:rsid w:val="0071382D"/>
    <w:rsid w:val="00714C4D"/>
    <w:rsid w:val="0071503A"/>
    <w:rsid w:val="007159A0"/>
    <w:rsid w:val="00715C80"/>
    <w:rsid w:val="00715F65"/>
    <w:rsid w:val="00716E9B"/>
    <w:rsid w:val="00717F03"/>
    <w:rsid w:val="00720E11"/>
    <w:rsid w:val="00720F6E"/>
    <w:rsid w:val="00722BFA"/>
    <w:rsid w:val="007242AE"/>
    <w:rsid w:val="007242EB"/>
    <w:rsid w:val="00725154"/>
    <w:rsid w:val="00725C85"/>
    <w:rsid w:val="00725D7C"/>
    <w:rsid w:val="00727001"/>
    <w:rsid w:val="007318C6"/>
    <w:rsid w:val="007321BE"/>
    <w:rsid w:val="007350F7"/>
    <w:rsid w:val="0073697D"/>
    <w:rsid w:val="00736D0B"/>
    <w:rsid w:val="0073745A"/>
    <w:rsid w:val="0074010C"/>
    <w:rsid w:val="0074054C"/>
    <w:rsid w:val="00740C7E"/>
    <w:rsid w:val="00741A43"/>
    <w:rsid w:val="00744380"/>
    <w:rsid w:val="00744B7F"/>
    <w:rsid w:val="00744D29"/>
    <w:rsid w:val="00744DCB"/>
    <w:rsid w:val="007465D2"/>
    <w:rsid w:val="00746C5A"/>
    <w:rsid w:val="00750219"/>
    <w:rsid w:val="007506AB"/>
    <w:rsid w:val="00751921"/>
    <w:rsid w:val="0075246B"/>
    <w:rsid w:val="00753CF0"/>
    <w:rsid w:val="00754720"/>
    <w:rsid w:val="00754AA9"/>
    <w:rsid w:val="00755911"/>
    <w:rsid w:val="007561CF"/>
    <w:rsid w:val="00756D7C"/>
    <w:rsid w:val="00760203"/>
    <w:rsid w:val="0076094D"/>
    <w:rsid w:val="00762A30"/>
    <w:rsid w:val="00763AD5"/>
    <w:rsid w:val="00763D08"/>
    <w:rsid w:val="0076420C"/>
    <w:rsid w:val="00764D4A"/>
    <w:rsid w:val="00765D10"/>
    <w:rsid w:val="0076700D"/>
    <w:rsid w:val="00767843"/>
    <w:rsid w:val="00771022"/>
    <w:rsid w:val="00773292"/>
    <w:rsid w:val="007733B6"/>
    <w:rsid w:val="00775FC5"/>
    <w:rsid w:val="00776304"/>
    <w:rsid w:val="007763D2"/>
    <w:rsid w:val="0077741A"/>
    <w:rsid w:val="00777918"/>
    <w:rsid w:val="007808F3"/>
    <w:rsid w:val="00780C28"/>
    <w:rsid w:val="00781248"/>
    <w:rsid w:val="007815C1"/>
    <w:rsid w:val="00781FF5"/>
    <w:rsid w:val="007841CC"/>
    <w:rsid w:val="007849EF"/>
    <w:rsid w:val="00785697"/>
    <w:rsid w:val="00785FCB"/>
    <w:rsid w:val="007861D3"/>
    <w:rsid w:val="007868C7"/>
    <w:rsid w:val="007870F2"/>
    <w:rsid w:val="0078742E"/>
    <w:rsid w:val="00787C01"/>
    <w:rsid w:val="007917AB"/>
    <w:rsid w:val="00791D2A"/>
    <w:rsid w:val="00792B96"/>
    <w:rsid w:val="0079374B"/>
    <w:rsid w:val="007948CF"/>
    <w:rsid w:val="00794CE1"/>
    <w:rsid w:val="00794EDC"/>
    <w:rsid w:val="0079520B"/>
    <w:rsid w:val="00795C0E"/>
    <w:rsid w:val="007969BE"/>
    <w:rsid w:val="00796C18"/>
    <w:rsid w:val="00797935"/>
    <w:rsid w:val="00797C00"/>
    <w:rsid w:val="007A072C"/>
    <w:rsid w:val="007A1573"/>
    <w:rsid w:val="007A233D"/>
    <w:rsid w:val="007A2B16"/>
    <w:rsid w:val="007A3095"/>
    <w:rsid w:val="007A4047"/>
    <w:rsid w:val="007A4244"/>
    <w:rsid w:val="007A431F"/>
    <w:rsid w:val="007A4F15"/>
    <w:rsid w:val="007A52B2"/>
    <w:rsid w:val="007A5527"/>
    <w:rsid w:val="007A6374"/>
    <w:rsid w:val="007A69A8"/>
    <w:rsid w:val="007A6FA2"/>
    <w:rsid w:val="007A7640"/>
    <w:rsid w:val="007A7BBF"/>
    <w:rsid w:val="007B17C5"/>
    <w:rsid w:val="007B259B"/>
    <w:rsid w:val="007B49BA"/>
    <w:rsid w:val="007B595F"/>
    <w:rsid w:val="007C0391"/>
    <w:rsid w:val="007C069A"/>
    <w:rsid w:val="007C15EA"/>
    <w:rsid w:val="007C28C7"/>
    <w:rsid w:val="007C39D5"/>
    <w:rsid w:val="007C3B9A"/>
    <w:rsid w:val="007C40F4"/>
    <w:rsid w:val="007C441F"/>
    <w:rsid w:val="007C4436"/>
    <w:rsid w:val="007C4938"/>
    <w:rsid w:val="007C4BA5"/>
    <w:rsid w:val="007C5F17"/>
    <w:rsid w:val="007C5F96"/>
    <w:rsid w:val="007C7778"/>
    <w:rsid w:val="007C7FAD"/>
    <w:rsid w:val="007D17DC"/>
    <w:rsid w:val="007D40C3"/>
    <w:rsid w:val="007D4196"/>
    <w:rsid w:val="007D4297"/>
    <w:rsid w:val="007D5743"/>
    <w:rsid w:val="007D72B2"/>
    <w:rsid w:val="007D78E5"/>
    <w:rsid w:val="007E0CCC"/>
    <w:rsid w:val="007E1E3E"/>
    <w:rsid w:val="007E224C"/>
    <w:rsid w:val="007E3993"/>
    <w:rsid w:val="007E4882"/>
    <w:rsid w:val="007E4CA9"/>
    <w:rsid w:val="007E737B"/>
    <w:rsid w:val="007E7597"/>
    <w:rsid w:val="007F0690"/>
    <w:rsid w:val="007F0FE3"/>
    <w:rsid w:val="007F26FA"/>
    <w:rsid w:val="007F28E4"/>
    <w:rsid w:val="007F2F32"/>
    <w:rsid w:val="007F3152"/>
    <w:rsid w:val="007F4DC8"/>
    <w:rsid w:val="007F54F5"/>
    <w:rsid w:val="007F5A0D"/>
    <w:rsid w:val="007F7775"/>
    <w:rsid w:val="007F7F43"/>
    <w:rsid w:val="008028DA"/>
    <w:rsid w:val="008035C5"/>
    <w:rsid w:val="00804785"/>
    <w:rsid w:val="00804830"/>
    <w:rsid w:val="00805023"/>
    <w:rsid w:val="00805DE3"/>
    <w:rsid w:val="00806B05"/>
    <w:rsid w:val="00806E13"/>
    <w:rsid w:val="00806EC4"/>
    <w:rsid w:val="0080781E"/>
    <w:rsid w:val="00807865"/>
    <w:rsid w:val="00807ED5"/>
    <w:rsid w:val="00810EE1"/>
    <w:rsid w:val="00811049"/>
    <w:rsid w:val="00811BF5"/>
    <w:rsid w:val="008121F6"/>
    <w:rsid w:val="008126CF"/>
    <w:rsid w:val="00812F57"/>
    <w:rsid w:val="008130CD"/>
    <w:rsid w:val="00814616"/>
    <w:rsid w:val="00814A58"/>
    <w:rsid w:val="00815E26"/>
    <w:rsid w:val="00820FC0"/>
    <w:rsid w:val="00821599"/>
    <w:rsid w:val="00821603"/>
    <w:rsid w:val="0082212A"/>
    <w:rsid w:val="0082282B"/>
    <w:rsid w:val="008229EC"/>
    <w:rsid w:val="00822A4B"/>
    <w:rsid w:val="00823C50"/>
    <w:rsid w:val="00824347"/>
    <w:rsid w:val="00825320"/>
    <w:rsid w:val="00825C1F"/>
    <w:rsid w:val="0082631A"/>
    <w:rsid w:val="00826871"/>
    <w:rsid w:val="00826E0D"/>
    <w:rsid w:val="00826EA2"/>
    <w:rsid w:val="0082761C"/>
    <w:rsid w:val="00827D42"/>
    <w:rsid w:val="00830B7D"/>
    <w:rsid w:val="00830BFC"/>
    <w:rsid w:val="00831282"/>
    <w:rsid w:val="00833705"/>
    <w:rsid w:val="008339CE"/>
    <w:rsid w:val="0083425A"/>
    <w:rsid w:val="00834D1D"/>
    <w:rsid w:val="00834DE7"/>
    <w:rsid w:val="0083532C"/>
    <w:rsid w:val="00835796"/>
    <w:rsid w:val="00837226"/>
    <w:rsid w:val="00840CC7"/>
    <w:rsid w:val="00842359"/>
    <w:rsid w:val="00842933"/>
    <w:rsid w:val="00842EB1"/>
    <w:rsid w:val="0084312A"/>
    <w:rsid w:val="00843FA1"/>
    <w:rsid w:val="00845820"/>
    <w:rsid w:val="00845B2A"/>
    <w:rsid w:val="00846AA7"/>
    <w:rsid w:val="00846D54"/>
    <w:rsid w:val="0085000B"/>
    <w:rsid w:val="008502B6"/>
    <w:rsid w:val="00850845"/>
    <w:rsid w:val="00850E9A"/>
    <w:rsid w:val="00851334"/>
    <w:rsid w:val="008521E5"/>
    <w:rsid w:val="00852258"/>
    <w:rsid w:val="00852335"/>
    <w:rsid w:val="00852FD1"/>
    <w:rsid w:val="00853C14"/>
    <w:rsid w:val="00854CCF"/>
    <w:rsid w:val="00854F4C"/>
    <w:rsid w:val="008550FB"/>
    <w:rsid w:val="0085797A"/>
    <w:rsid w:val="00857E35"/>
    <w:rsid w:val="008600DD"/>
    <w:rsid w:val="00860506"/>
    <w:rsid w:val="00861460"/>
    <w:rsid w:val="0086235F"/>
    <w:rsid w:val="0086317A"/>
    <w:rsid w:val="00863251"/>
    <w:rsid w:val="00863CD0"/>
    <w:rsid w:val="00865A09"/>
    <w:rsid w:val="008666AD"/>
    <w:rsid w:val="008667BB"/>
    <w:rsid w:val="00866D22"/>
    <w:rsid w:val="0086709E"/>
    <w:rsid w:val="008670C7"/>
    <w:rsid w:val="00870008"/>
    <w:rsid w:val="008701D3"/>
    <w:rsid w:val="00871456"/>
    <w:rsid w:val="00871D92"/>
    <w:rsid w:val="008739D9"/>
    <w:rsid w:val="00873BBE"/>
    <w:rsid w:val="00874FE0"/>
    <w:rsid w:val="0087557A"/>
    <w:rsid w:val="0087700C"/>
    <w:rsid w:val="00877E19"/>
    <w:rsid w:val="00880113"/>
    <w:rsid w:val="00880B00"/>
    <w:rsid w:val="008820E1"/>
    <w:rsid w:val="00885B98"/>
    <w:rsid w:val="008863F8"/>
    <w:rsid w:val="00886A8A"/>
    <w:rsid w:val="008875C2"/>
    <w:rsid w:val="00890A60"/>
    <w:rsid w:val="00890CC2"/>
    <w:rsid w:val="00890FEF"/>
    <w:rsid w:val="0089124D"/>
    <w:rsid w:val="008914FF"/>
    <w:rsid w:val="00891586"/>
    <w:rsid w:val="0089391C"/>
    <w:rsid w:val="0089527C"/>
    <w:rsid w:val="00895762"/>
    <w:rsid w:val="008969E7"/>
    <w:rsid w:val="00897976"/>
    <w:rsid w:val="00897F33"/>
    <w:rsid w:val="008A0CCF"/>
    <w:rsid w:val="008A0D4B"/>
    <w:rsid w:val="008A0E6F"/>
    <w:rsid w:val="008A14AC"/>
    <w:rsid w:val="008A1A40"/>
    <w:rsid w:val="008A3419"/>
    <w:rsid w:val="008A493C"/>
    <w:rsid w:val="008A5961"/>
    <w:rsid w:val="008A77AB"/>
    <w:rsid w:val="008A7CAD"/>
    <w:rsid w:val="008B0461"/>
    <w:rsid w:val="008B0622"/>
    <w:rsid w:val="008B0C4F"/>
    <w:rsid w:val="008B216F"/>
    <w:rsid w:val="008B2193"/>
    <w:rsid w:val="008B2FFA"/>
    <w:rsid w:val="008B3164"/>
    <w:rsid w:val="008B6536"/>
    <w:rsid w:val="008B6E42"/>
    <w:rsid w:val="008B71BA"/>
    <w:rsid w:val="008B71E3"/>
    <w:rsid w:val="008B75B0"/>
    <w:rsid w:val="008B7F1F"/>
    <w:rsid w:val="008C0393"/>
    <w:rsid w:val="008C105A"/>
    <w:rsid w:val="008C107E"/>
    <w:rsid w:val="008C181E"/>
    <w:rsid w:val="008C1F5D"/>
    <w:rsid w:val="008C3D22"/>
    <w:rsid w:val="008C5486"/>
    <w:rsid w:val="008C6CD6"/>
    <w:rsid w:val="008C7B10"/>
    <w:rsid w:val="008D1F1D"/>
    <w:rsid w:val="008D3F79"/>
    <w:rsid w:val="008E0747"/>
    <w:rsid w:val="008E1B55"/>
    <w:rsid w:val="008E2FB5"/>
    <w:rsid w:val="008E360D"/>
    <w:rsid w:val="008E4B74"/>
    <w:rsid w:val="008E4D25"/>
    <w:rsid w:val="008E4E15"/>
    <w:rsid w:val="008E6F88"/>
    <w:rsid w:val="008E78DD"/>
    <w:rsid w:val="008E7BEE"/>
    <w:rsid w:val="008F16D0"/>
    <w:rsid w:val="008F25B1"/>
    <w:rsid w:val="008F29BD"/>
    <w:rsid w:val="008F2BCC"/>
    <w:rsid w:val="008F4B5A"/>
    <w:rsid w:val="008F4D87"/>
    <w:rsid w:val="008F6E8C"/>
    <w:rsid w:val="008F7A3C"/>
    <w:rsid w:val="008F7F60"/>
    <w:rsid w:val="0090114B"/>
    <w:rsid w:val="00903DAD"/>
    <w:rsid w:val="00904352"/>
    <w:rsid w:val="00905030"/>
    <w:rsid w:val="00905571"/>
    <w:rsid w:val="00905FD8"/>
    <w:rsid w:val="00906D28"/>
    <w:rsid w:val="00907354"/>
    <w:rsid w:val="00911154"/>
    <w:rsid w:val="009119BA"/>
    <w:rsid w:val="00911E5D"/>
    <w:rsid w:val="00912BA3"/>
    <w:rsid w:val="00912E2A"/>
    <w:rsid w:val="00913AA0"/>
    <w:rsid w:val="00915CE0"/>
    <w:rsid w:val="009179F9"/>
    <w:rsid w:val="00921255"/>
    <w:rsid w:val="00922227"/>
    <w:rsid w:val="00922289"/>
    <w:rsid w:val="00922685"/>
    <w:rsid w:val="00922B9D"/>
    <w:rsid w:val="00924247"/>
    <w:rsid w:val="0092427B"/>
    <w:rsid w:val="00924CF4"/>
    <w:rsid w:val="0092550D"/>
    <w:rsid w:val="0092617E"/>
    <w:rsid w:val="00926A40"/>
    <w:rsid w:val="009308CD"/>
    <w:rsid w:val="00930D09"/>
    <w:rsid w:val="00931887"/>
    <w:rsid w:val="009331E4"/>
    <w:rsid w:val="0093420C"/>
    <w:rsid w:val="00935C44"/>
    <w:rsid w:val="00937692"/>
    <w:rsid w:val="00940237"/>
    <w:rsid w:val="00942809"/>
    <w:rsid w:val="00942C5E"/>
    <w:rsid w:val="009463E7"/>
    <w:rsid w:val="00946437"/>
    <w:rsid w:val="00950329"/>
    <w:rsid w:val="009503CD"/>
    <w:rsid w:val="00950A8E"/>
    <w:rsid w:val="00951B92"/>
    <w:rsid w:val="00951FE6"/>
    <w:rsid w:val="009524CA"/>
    <w:rsid w:val="009528B2"/>
    <w:rsid w:val="0095296C"/>
    <w:rsid w:val="00953897"/>
    <w:rsid w:val="00954996"/>
    <w:rsid w:val="009551BA"/>
    <w:rsid w:val="009551D2"/>
    <w:rsid w:val="0095690A"/>
    <w:rsid w:val="00956C0E"/>
    <w:rsid w:val="0096085A"/>
    <w:rsid w:val="0096173A"/>
    <w:rsid w:val="00961AED"/>
    <w:rsid w:val="009620A1"/>
    <w:rsid w:val="00962271"/>
    <w:rsid w:val="00962ABE"/>
    <w:rsid w:val="009638B3"/>
    <w:rsid w:val="00964B06"/>
    <w:rsid w:val="009663F7"/>
    <w:rsid w:val="00966A70"/>
    <w:rsid w:val="00967B55"/>
    <w:rsid w:val="00967E6D"/>
    <w:rsid w:val="00967EFB"/>
    <w:rsid w:val="00970623"/>
    <w:rsid w:val="00970F42"/>
    <w:rsid w:val="00970FC7"/>
    <w:rsid w:val="00973796"/>
    <w:rsid w:val="0097427B"/>
    <w:rsid w:val="009747E2"/>
    <w:rsid w:val="00975410"/>
    <w:rsid w:val="0097644C"/>
    <w:rsid w:val="00977FB1"/>
    <w:rsid w:val="009803CC"/>
    <w:rsid w:val="00980C63"/>
    <w:rsid w:val="009832D9"/>
    <w:rsid w:val="009840FB"/>
    <w:rsid w:val="00985760"/>
    <w:rsid w:val="00985F39"/>
    <w:rsid w:val="00986289"/>
    <w:rsid w:val="00987058"/>
    <w:rsid w:val="00987586"/>
    <w:rsid w:val="00987ED7"/>
    <w:rsid w:val="00992F6E"/>
    <w:rsid w:val="009951B0"/>
    <w:rsid w:val="0099596F"/>
    <w:rsid w:val="00997315"/>
    <w:rsid w:val="00997F71"/>
    <w:rsid w:val="009A07F0"/>
    <w:rsid w:val="009A0B0F"/>
    <w:rsid w:val="009A15B2"/>
    <w:rsid w:val="009A2A1E"/>
    <w:rsid w:val="009A2AAD"/>
    <w:rsid w:val="009A2BAA"/>
    <w:rsid w:val="009A302A"/>
    <w:rsid w:val="009A360C"/>
    <w:rsid w:val="009A3DB9"/>
    <w:rsid w:val="009A3F64"/>
    <w:rsid w:val="009A447D"/>
    <w:rsid w:val="009A499F"/>
    <w:rsid w:val="009A4B80"/>
    <w:rsid w:val="009A4D86"/>
    <w:rsid w:val="009A5528"/>
    <w:rsid w:val="009A5FFC"/>
    <w:rsid w:val="009A7786"/>
    <w:rsid w:val="009A789C"/>
    <w:rsid w:val="009B1171"/>
    <w:rsid w:val="009B2B70"/>
    <w:rsid w:val="009B43DF"/>
    <w:rsid w:val="009B4DBF"/>
    <w:rsid w:val="009B53D3"/>
    <w:rsid w:val="009B5B4E"/>
    <w:rsid w:val="009B6595"/>
    <w:rsid w:val="009B66C1"/>
    <w:rsid w:val="009C06FD"/>
    <w:rsid w:val="009C0A24"/>
    <w:rsid w:val="009C0E06"/>
    <w:rsid w:val="009C1075"/>
    <w:rsid w:val="009C2DB7"/>
    <w:rsid w:val="009C372E"/>
    <w:rsid w:val="009C3765"/>
    <w:rsid w:val="009C39B4"/>
    <w:rsid w:val="009C3CF9"/>
    <w:rsid w:val="009C6A45"/>
    <w:rsid w:val="009C7085"/>
    <w:rsid w:val="009D0437"/>
    <w:rsid w:val="009D062A"/>
    <w:rsid w:val="009D079C"/>
    <w:rsid w:val="009D13A3"/>
    <w:rsid w:val="009D1775"/>
    <w:rsid w:val="009D1A83"/>
    <w:rsid w:val="009D3189"/>
    <w:rsid w:val="009D6DA6"/>
    <w:rsid w:val="009D7654"/>
    <w:rsid w:val="009D7B49"/>
    <w:rsid w:val="009E024A"/>
    <w:rsid w:val="009E1C9A"/>
    <w:rsid w:val="009E37D5"/>
    <w:rsid w:val="009E3A3E"/>
    <w:rsid w:val="009E3D0E"/>
    <w:rsid w:val="009E4467"/>
    <w:rsid w:val="009E4678"/>
    <w:rsid w:val="009E537A"/>
    <w:rsid w:val="009E5384"/>
    <w:rsid w:val="009F0027"/>
    <w:rsid w:val="009F019B"/>
    <w:rsid w:val="009F142E"/>
    <w:rsid w:val="009F20D4"/>
    <w:rsid w:val="009F2250"/>
    <w:rsid w:val="009F2ABD"/>
    <w:rsid w:val="009F4300"/>
    <w:rsid w:val="009F438C"/>
    <w:rsid w:val="009F4BF7"/>
    <w:rsid w:val="009F5F3F"/>
    <w:rsid w:val="009F7126"/>
    <w:rsid w:val="009F7F51"/>
    <w:rsid w:val="00A00A2F"/>
    <w:rsid w:val="00A00A87"/>
    <w:rsid w:val="00A00C75"/>
    <w:rsid w:val="00A013E4"/>
    <w:rsid w:val="00A018F2"/>
    <w:rsid w:val="00A038D5"/>
    <w:rsid w:val="00A07498"/>
    <w:rsid w:val="00A07839"/>
    <w:rsid w:val="00A07A2A"/>
    <w:rsid w:val="00A07F4D"/>
    <w:rsid w:val="00A10EC1"/>
    <w:rsid w:val="00A11878"/>
    <w:rsid w:val="00A120EA"/>
    <w:rsid w:val="00A12403"/>
    <w:rsid w:val="00A130CB"/>
    <w:rsid w:val="00A14B43"/>
    <w:rsid w:val="00A154D4"/>
    <w:rsid w:val="00A155AD"/>
    <w:rsid w:val="00A15B5F"/>
    <w:rsid w:val="00A17A97"/>
    <w:rsid w:val="00A17F16"/>
    <w:rsid w:val="00A20C7D"/>
    <w:rsid w:val="00A20CFC"/>
    <w:rsid w:val="00A20DE8"/>
    <w:rsid w:val="00A2257C"/>
    <w:rsid w:val="00A23945"/>
    <w:rsid w:val="00A24189"/>
    <w:rsid w:val="00A25CBD"/>
    <w:rsid w:val="00A25DF8"/>
    <w:rsid w:val="00A2688E"/>
    <w:rsid w:val="00A273DB"/>
    <w:rsid w:val="00A3034D"/>
    <w:rsid w:val="00A30998"/>
    <w:rsid w:val="00A31EEC"/>
    <w:rsid w:val="00A32F54"/>
    <w:rsid w:val="00A34559"/>
    <w:rsid w:val="00A345DB"/>
    <w:rsid w:val="00A34C0B"/>
    <w:rsid w:val="00A37426"/>
    <w:rsid w:val="00A375A7"/>
    <w:rsid w:val="00A37BD6"/>
    <w:rsid w:val="00A37EF9"/>
    <w:rsid w:val="00A41063"/>
    <w:rsid w:val="00A416E5"/>
    <w:rsid w:val="00A42BD9"/>
    <w:rsid w:val="00A436F0"/>
    <w:rsid w:val="00A4512A"/>
    <w:rsid w:val="00A46ECC"/>
    <w:rsid w:val="00A4753F"/>
    <w:rsid w:val="00A50A8F"/>
    <w:rsid w:val="00A514D4"/>
    <w:rsid w:val="00A51E32"/>
    <w:rsid w:val="00A51E71"/>
    <w:rsid w:val="00A53DA7"/>
    <w:rsid w:val="00A546F0"/>
    <w:rsid w:val="00A54715"/>
    <w:rsid w:val="00A55134"/>
    <w:rsid w:val="00A555D7"/>
    <w:rsid w:val="00A55DFD"/>
    <w:rsid w:val="00A5616A"/>
    <w:rsid w:val="00A56D9D"/>
    <w:rsid w:val="00A57CBB"/>
    <w:rsid w:val="00A611FB"/>
    <w:rsid w:val="00A61CE7"/>
    <w:rsid w:val="00A62140"/>
    <w:rsid w:val="00A6261A"/>
    <w:rsid w:val="00A633A4"/>
    <w:rsid w:val="00A6449A"/>
    <w:rsid w:val="00A64812"/>
    <w:rsid w:val="00A65A0A"/>
    <w:rsid w:val="00A65B25"/>
    <w:rsid w:val="00A65DBD"/>
    <w:rsid w:val="00A6675E"/>
    <w:rsid w:val="00A70509"/>
    <w:rsid w:val="00A70550"/>
    <w:rsid w:val="00A70DCD"/>
    <w:rsid w:val="00A72527"/>
    <w:rsid w:val="00A7341D"/>
    <w:rsid w:val="00A77D2F"/>
    <w:rsid w:val="00A803F7"/>
    <w:rsid w:val="00A810C9"/>
    <w:rsid w:val="00A818EC"/>
    <w:rsid w:val="00A819D5"/>
    <w:rsid w:val="00A81EAA"/>
    <w:rsid w:val="00A833B5"/>
    <w:rsid w:val="00A83639"/>
    <w:rsid w:val="00A83939"/>
    <w:rsid w:val="00A842A6"/>
    <w:rsid w:val="00A84E3A"/>
    <w:rsid w:val="00A85256"/>
    <w:rsid w:val="00A861B1"/>
    <w:rsid w:val="00A86F3E"/>
    <w:rsid w:val="00A90043"/>
    <w:rsid w:val="00A90C52"/>
    <w:rsid w:val="00A91487"/>
    <w:rsid w:val="00A91545"/>
    <w:rsid w:val="00A92CB0"/>
    <w:rsid w:val="00A92E09"/>
    <w:rsid w:val="00A93045"/>
    <w:rsid w:val="00A9529E"/>
    <w:rsid w:val="00A95452"/>
    <w:rsid w:val="00A95F41"/>
    <w:rsid w:val="00A96B20"/>
    <w:rsid w:val="00A96E9A"/>
    <w:rsid w:val="00AA0645"/>
    <w:rsid w:val="00AA0B40"/>
    <w:rsid w:val="00AA1235"/>
    <w:rsid w:val="00AA1F04"/>
    <w:rsid w:val="00AA5945"/>
    <w:rsid w:val="00AA6853"/>
    <w:rsid w:val="00AA6D6D"/>
    <w:rsid w:val="00AA79AC"/>
    <w:rsid w:val="00AA7FA9"/>
    <w:rsid w:val="00AB0201"/>
    <w:rsid w:val="00AB0398"/>
    <w:rsid w:val="00AB0457"/>
    <w:rsid w:val="00AB0C9E"/>
    <w:rsid w:val="00AB0E4F"/>
    <w:rsid w:val="00AB1275"/>
    <w:rsid w:val="00AB1AF9"/>
    <w:rsid w:val="00AB1C95"/>
    <w:rsid w:val="00AB2C67"/>
    <w:rsid w:val="00AB3B73"/>
    <w:rsid w:val="00AB3F19"/>
    <w:rsid w:val="00AB56EC"/>
    <w:rsid w:val="00AB5D79"/>
    <w:rsid w:val="00AB5E13"/>
    <w:rsid w:val="00AB67F9"/>
    <w:rsid w:val="00AB6C97"/>
    <w:rsid w:val="00AC0037"/>
    <w:rsid w:val="00AC1824"/>
    <w:rsid w:val="00AC2F14"/>
    <w:rsid w:val="00AC4058"/>
    <w:rsid w:val="00AC5252"/>
    <w:rsid w:val="00AC625E"/>
    <w:rsid w:val="00AC6A1E"/>
    <w:rsid w:val="00AC7D06"/>
    <w:rsid w:val="00AC7D12"/>
    <w:rsid w:val="00AC7DC8"/>
    <w:rsid w:val="00AD0300"/>
    <w:rsid w:val="00AD0B60"/>
    <w:rsid w:val="00AD39EB"/>
    <w:rsid w:val="00AD3C41"/>
    <w:rsid w:val="00AD5AF1"/>
    <w:rsid w:val="00AD6031"/>
    <w:rsid w:val="00AD7724"/>
    <w:rsid w:val="00AD7F78"/>
    <w:rsid w:val="00AE1678"/>
    <w:rsid w:val="00AE1F65"/>
    <w:rsid w:val="00AE215A"/>
    <w:rsid w:val="00AE2188"/>
    <w:rsid w:val="00AE41AC"/>
    <w:rsid w:val="00AE62A0"/>
    <w:rsid w:val="00AE6516"/>
    <w:rsid w:val="00AE6637"/>
    <w:rsid w:val="00AE6CD8"/>
    <w:rsid w:val="00AE7A23"/>
    <w:rsid w:val="00AF1587"/>
    <w:rsid w:val="00AF25A1"/>
    <w:rsid w:val="00AF2D32"/>
    <w:rsid w:val="00AF482D"/>
    <w:rsid w:val="00AF4D4D"/>
    <w:rsid w:val="00AF5105"/>
    <w:rsid w:val="00AF5A78"/>
    <w:rsid w:val="00B014E0"/>
    <w:rsid w:val="00B0274F"/>
    <w:rsid w:val="00B029EC"/>
    <w:rsid w:val="00B03874"/>
    <w:rsid w:val="00B051FD"/>
    <w:rsid w:val="00B058D5"/>
    <w:rsid w:val="00B06348"/>
    <w:rsid w:val="00B07E96"/>
    <w:rsid w:val="00B10E02"/>
    <w:rsid w:val="00B10F35"/>
    <w:rsid w:val="00B13BF3"/>
    <w:rsid w:val="00B13C7D"/>
    <w:rsid w:val="00B1435C"/>
    <w:rsid w:val="00B1464E"/>
    <w:rsid w:val="00B14ECA"/>
    <w:rsid w:val="00B16310"/>
    <w:rsid w:val="00B2078E"/>
    <w:rsid w:val="00B22445"/>
    <w:rsid w:val="00B23028"/>
    <w:rsid w:val="00B24A50"/>
    <w:rsid w:val="00B25531"/>
    <w:rsid w:val="00B260CC"/>
    <w:rsid w:val="00B3260A"/>
    <w:rsid w:val="00B33DAB"/>
    <w:rsid w:val="00B35D7A"/>
    <w:rsid w:val="00B3631F"/>
    <w:rsid w:val="00B36EAF"/>
    <w:rsid w:val="00B403F5"/>
    <w:rsid w:val="00B40AD9"/>
    <w:rsid w:val="00B41453"/>
    <w:rsid w:val="00B41F19"/>
    <w:rsid w:val="00B42239"/>
    <w:rsid w:val="00B42588"/>
    <w:rsid w:val="00B4259B"/>
    <w:rsid w:val="00B43DC3"/>
    <w:rsid w:val="00B445D0"/>
    <w:rsid w:val="00B44AEB"/>
    <w:rsid w:val="00B44DC0"/>
    <w:rsid w:val="00B462B6"/>
    <w:rsid w:val="00B464F1"/>
    <w:rsid w:val="00B46705"/>
    <w:rsid w:val="00B4706C"/>
    <w:rsid w:val="00B50310"/>
    <w:rsid w:val="00B508DF"/>
    <w:rsid w:val="00B5172A"/>
    <w:rsid w:val="00B530D6"/>
    <w:rsid w:val="00B531DE"/>
    <w:rsid w:val="00B5363A"/>
    <w:rsid w:val="00B5462C"/>
    <w:rsid w:val="00B57C38"/>
    <w:rsid w:val="00B57D7B"/>
    <w:rsid w:val="00B60B4D"/>
    <w:rsid w:val="00B62CD8"/>
    <w:rsid w:val="00B63EBC"/>
    <w:rsid w:val="00B63EC7"/>
    <w:rsid w:val="00B64881"/>
    <w:rsid w:val="00B64DE5"/>
    <w:rsid w:val="00B6508F"/>
    <w:rsid w:val="00B670C0"/>
    <w:rsid w:val="00B70106"/>
    <w:rsid w:val="00B70792"/>
    <w:rsid w:val="00B70D92"/>
    <w:rsid w:val="00B715A4"/>
    <w:rsid w:val="00B715B7"/>
    <w:rsid w:val="00B71D11"/>
    <w:rsid w:val="00B7268E"/>
    <w:rsid w:val="00B72937"/>
    <w:rsid w:val="00B72A43"/>
    <w:rsid w:val="00B73028"/>
    <w:rsid w:val="00B74AD6"/>
    <w:rsid w:val="00B7511F"/>
    <w:rsid w:val="00B756EC"/>
    <w:rsid w:val="00B77108"/>
    <w:rsid w:val="00B77166"/>
    <w:rsid w:val="00B774D2"/>
    <w:rsid w:val="00B80C0B"/>
    <w:rsid w:val="00B81EFB"/>
    <w:rsid w:val="00B82EBB"/>
    <w:rsid w:val="00B836C9"/>
    <w:rsid w:val="00B83C41"/>
    <w:rsid w:val="00B847E2"/>
    <w:rsid w:val="00B8504E"/>
    <w:rsid w:val="00B860CB"/>
    <w:rsid w:val="00B8621C"/>
    <w:rsid w:val="00B863BA"/>
    <w:rsid w:val="00B86DC9"/>
    <w:rsid w:val="00B87747"/>
    <w:rsid w:val="00B87900"/>
    <w:rsid w:val="00B87F82"/>
    <w:rsid w:val="00B90D75"/>
    <w:rsid w:val="00B91449"/>
    <w:rsid w:val="00B922FC"/>
    <w:rsid w:val="00B943F6"/>
    <w:rsid w:val="00B94D2C"/>
    <w:rsid w:val="00B96B2F"/>
    <w:rsid w:val="00B96E22"/>
    <w:rsid w:val="00B979EA"/>
    <w:rsid w:val="00BA03F0"/>
    <w:rsid w:val="00BA059E"/>
    <w:rsid w:val="00BA1409"/>
    <w:rsid w:val="00BA328E"/>
    <w:rsid w:val="00BA498E"/>
    <w:rsid w:val="00BA4CC8"/>
    <w:rsid w:val="00BA4EA7"/>
    <w:rsid w:val="00BA7C8A"/>
    <w:rsid w:val="00BA7D19"/>
    <w:rsid w:val="00BB011B"/>
    <w:rsid w:val="00BB0266"/>
    <w:rsid w:val="00BB1EFA"/>
    <w:rsid w:val="00BB2A84"/>
    <w:rsid w:val="00BB2C6D"/>
    <w:rsid w:val="00BB368E"/>
    <w:rsid w:val="00BB4215"/>
    <w:rsid w:val="00BB4AE5"/>
    <w:rsid w:val="00BB4EF8"/>
    <w:rsid w:val="00BB591E"/>
    <w:rsid w:val="00BB6C16"/>
    <w:rsid w:val="00BB7251"/>
    <w:rsid w:val="00BB76E1"/>
    <w:rsid w:val="00BB7A01"/>
    <w:rsid w:val="00BC0F24"/>
    <w:rsid w:val="00BC165B"/>
    <w:rsid w:val="00BC1A60"/>
    <w:rsid w:val="00BC22BB"/>
    <w:rsid w:val="00BC253C"/>
    <w:rsid w:val="00BC3757"/>
    <w:rsid w:val="00BC3EAE"/>
    <w:rsid w:val="00BC437B"/>
    <w:rsid w:val="00BC4E2B"/>
    <w:rsid w:val="00BC620F"/>
    <w:rsid w:val="00BC7731"/>
    <w:rsid w:val="00BC792C"/>
    <w:rsid w:val="00BC7975"/>
    <w:rsid w:val="00BD001A"/>
    <w:rsid w:val="00BD0EB0"/>
    <w:rsid w:val="00BD1DE7"/>
    <w:rsid w:val="00BD20B5"/>
    <w:rsid w:val="00BD2E53"/>
    <w:rsid w:val="00BD44CA"/>
    <w:rsid w:val="00BE00FC"/>
    <w:rsid w:val="00BE0504"/>
    <w:rsid w:val="00BE0BA6"/>
    <w:rsid w:val="00BE0F82"/>
    <w:rsid w:val="00BE12B8"/>
    <w:rsid w:val="00BE294F"/>
    <w:rsid w:val="00BE2B10"/>
    <w:rsid w:val="00BE2CA6"/>
    <w:rsid w:val="00BE2E08"/>
    <w:rsid w:val="00BE2ED1"/>
    <w:rsid w:val="00BE3127"/>
    <w:rsid w:val="00BE36EB"/>
    <w:rsid w:val="00BE4478"/>
    <w:rsid w:val="00BE4EAB"/>
    <w:rsid w:val="00BE682D"/>
    <w:rsid w:val="00BE6921"/>
    <w:rsid w:val="00BE7975"/>
    <w:rsid w:val="00BF09D9"/>
    <w:rsid w:val="00BF2C5F"/>
    <w:rsid w:val="00BF39E5"/>
    <w:rsid w:val="00BF3FA9"/>
    <w:rsid w:val="00BF4B82"/>
    <w:rsid w:val="00BF6798"/>
    <w:rsid w:val="00BF6DC0"/>
    <w:rsid w:val="00C00087"/>
    <w:rsid w:val="00C00A63"/>
    <w:rsid w:val="00C00EA7"/>
    <w:rsid w:val="00C01003"/>
    <w:rsid w:val="00C02CFD"/>
    <w:rsid w:val="00C03273"/>
    <w:rsid w:val="00C04A81"/>
    <w:rsid w:val="00C052EE"/>
    <w:rsid w:val="00C055C9"/>
    <w:rsid w:val="00C058E7"/>
    <w:rsid w:val="00C05995"/>
    <w:rsid w:val="00C0621B"/>
    <w:rsid w:val="00C06415"/>
    <w:rsid w:val="00C066E0"/>
    <w:rsid w:val="00C06932"/>
    <w:rsid w:val="00C06FA3"/>
    <w:rsid w:val="00C073C3"/>
    <w:rsid w:val="00C0764E"/>
    <w:rsid w:val="00C07C49"/>
    <w:rsid w:val="00C10302"/>
    <w:rsid w:val="00C10497"/>
    <w:rsid w:val="00C1274A"/>
    <w:rsid w:val="00C1284D"/>
    <w:rsid w:val="00C12941"/>
    <w:rsid w:val="00C1499A"/>
    <w:rsid w:val="00C16E23"/>
    <w:rsid w:val="00C17DA4"/>
    <w:rsid w:val="00C2008C"/>
    <w:rsid w:val="00C20178"/>
    <w:rsid w:val="00C20EA7"/>
    <w:rsid w:val="00C21C16"/>
    <w:rsid w:val="00C21EDD"/>
    <w:rsid w:val="00C22166"/>
    <w:rsid w:val="00C23571"/>
    <w:rsid w:val="00C23596"/>
    <w:rsid w:val="00C235D5"/>
    <w:rsid w:val="00C25EC1"/>
    <w:rsid w:val="00C276CE"/>
    <w:rsid w:val="00C27AB5"/>
    <w:rsid w:val="00C27E40"/>
    <w:rsid w:val="00C3161F"/>
    <w:rsid w:val="00C31F74"/>
    <w:rsid w:val="00C3269B"/>
    <w:rsid w:val="00C33D4F"/>
    <w:rsid w:val="00C3583B"/>
    <w:rsid w:val="00C35886"/>
    <w:rsid w:val="00C367FE"/>
    <w:rsid w:val="00C37081"/>
    <w:rsid w:val="00C37A3A"/>
    <w:rsid w:val="00C4001C"/>
    <w:rsid w:val="00C40CF4"/>
    <w:rsid w:val="00C41B4E"/>
    <w:rsid w:val="00C43BEE"/>
    <w:rsid w:val="00C44CC3"/>
    <w:rsid w:val="00C44CEF"/>
    <w:rsid w:val="00C4527E"/>
    <w:rsid w:val="00C4581A"/>
    <w:rsid w:val="00C45C0D"/>
    <w:rsid w:val="00C46F76"/>
    <w:rsid w:val="00C47744"/>
    <w:rsid w:val="00C47B25"/>
    <w:rsid w:val="00C50952"/>
    <w:rsid w:val="00C50E22"/>
    <w:rsid w:val="00C514F0"/>
    <w:rsid w:val="00C532AC"/>
    <w:rsid w:val="00C533E8"/>
    <w:rsid w:val="00C543EB"/>
    <w:rsid w:val="00C54415"/>
    <w:rsid w:val="00C5552D"/>
    <w:rsid w:val="00C55D9E"/>
    <w:rsid w:val="00C57A2A"/>
    <w:rsid w:val="00C57BEF"/>
    <w:rsid w:val="00C60AA7"/>
    <w:rsid w:val="00C60BD9"/>
    <w:rsid w:val="00C60EA5"/>
    <w:rsid w:val="00C625F4"/>
    <w:rsid w:val="00C62E0C"/>
    <w:rsid w:val="00C630D0"/>
    <w:rsid w:val="00C63632"/>
    <w:rsid w:val="00C64C18"/>
    <w:rsid w:val="00C64FB6"/>
    <w:rsid w:val="00C650F7"/>
    <w:rsid w:val="00C653E6"/>
    <w:rsid w:val="00C65941"/>
    <w:rsid w:val="00C65EA3"/>
    <w:rsid w:val="00C66F4C"/>
    <w:rsid w:val="00C7011B"/>
    <w:rsid w:val="00C71EA7"/>
    <w:rsid w:val="00C72CE0"/>
    <w:rsid w:val="00C7311F"/>
    <w:rsid w:val="00C73D87"/>
    <w:rsid w:val="00C7432B"/>
    <w:rsid w:val="00C7510F"/>
    <w:rsid w:val="00C75186"/>
    <w:rsid w:val="00C76429"/>
    <w:rsid w:val="00C76618"/>
    <w:rsid w:val="00C7677C"/>
    <w:rsid w:val="00C768B1"/>
    <w:rsid w:val="00C76BAF"/>
    <w:rsid w:val="00C77CAF"/>
    <w:rsid w:val="00C81AA7"/>
    <w:rsid w:val="00C821FE"/>
    <w:rsid w:val="00C83C55"/>
    <w:rsid w:val="00C8444F"/>
    <w:rsid w:val="00C85520"/>
    <w:rsid w:val="00C85B6B"/>
    <w:rsid w:val="00C866F8"/>
    <w:rsid w:val="00C86CE1"/>
    <w:rsid w:val="00C90577"/>
    <w:rsid w:val="00C9184B"/>
    <w:rsid w:val="00C9366A"/>
    <w:rsid w:val="00C93A25"/>
    <w:rsid w:val="00C941E3"/>
    <w:rsid w:val="00CA0D38"/>
    <w:rsid w:val="00CA0F7B"/>
    <w:rsid w:val="00CA177E"/>
    <w:rsid w:val="00CA1E9C"/>
    <w:rsid w:val="00CA2275"/>
    <w:rsid w:val="00CA317B"/>
    <w:rsid w:val="00CA3C07"/>
    <w:rsid w:val="00CA3E7B"/>
    <w:rsid w:val="00CA525B"/>
    <w:rsid w:val="00CB0EF3"/>
    <w:rsid w:val="00CB1A8B"/>
    <w:rsid w:val="00CB1D4A"/>
    <w:rsid w:val="00CB1E2C"/>
    <w:rsid w:val="00CB211B"/>
    <w:rsid w:val="00CB4287"/>
    <w:rsid w:val="00CB4C84"/>
    <w:rsid w:val="00CB64F2"/>
    <w:rsid w:val="00CC0437"/>
    <w:rsid w:val="00CC0BC6"/>
    <w:rsid w:val="00CC100A"/>
    <w:rsid w:val="00CC114D"/>
    <w:rsid w:val="00CC1BA0"/>
    <w:rsid w:val="00CC37EC"/>
    <w:rsid w:val="00CC548B"/>
    <w:rsid w:val="00CC5C03"/>
    <w:rsid w:val="00CC72E9"/>
    <w:rsid w:val="00CC79E8"/>
    <w:rsid w:val="00CD0A6B"/>
    <w:rsid w:val="00CD13BA"/>
    <w:rsid w:val="00CD19F9"/>
    <w:rsid w:val="00CD1B52"/>
    <w:rsid w:val="00CD3A97"/>
    <w:rsid w:val="00CD5679"/>
    <w:rsid w:val="00CD60D8"/>
    <w:rsid w:val="00CD78A8"/>
    <w:rsid w:val="00CE023B"/>
    <w:rsid w:val="00CE0DE7"/>
    <w:rsid w:val="00CE2F74"/>
    <w:rsid w:val="00CE3EFF"/>
    <w:rsid w:val="00CE533E"/>
    <w:rsid w:val="00CE5576"/>
    <w:rsid w:val="00CE5E6D"/>
    <w:rsid w:val="00CE724C"/>
    <w:rsid w:val="00CE7759"/>
    <w:rsid w:val="00CE7B74"/>
    <w:rsid w:val="00CF0498"/>
    <w:rsid w:val="00CF04CA"/>
    <w:rsid w:val="00CF0B77"/>
    <w:rsid w:val="00CF0C0D"/>
    <w:rsid w:val="00CF0F6C"/>
    <w:rsid w:val="00CF21D5"/>
    <w:rsid w:val="00CF26B4"/>
    <w:rsid w:val="00CF3108"/>
    <w:rsid w:val="00CF354E"/>
    <w:rsid w:val="00CF36A9"/>
    <w:rsid w:val="00CF3ECB"/>
    <w:rsid w:val="00CF40A0"/>
    <w:rsid w:val="00CF4161"/>
    <w:rsid w:val="00CF45F5"/>
    <w:rsid w:val="00CF59FA"/>
    <w:rsid w:val="00CF794B"/>
    <w:rsid w:val="00CF7A0B"/>
    <w:rsid w:val="00D0142D"/>
    <w:rsid w:val="00D02329"/>
    <w:rsid w:val="00D025CE"/>
    <w:rsid w:val="00D046BB"/>
    <w:rsid w:val="00D04974"/>
    <w:rsid w:val="00D058EA"/>
    <w:rsid w:val="00D0620B"/>
    <w:rsid w:val="00D0688E"/>
    <w:rsid w:val="00D07296"/>
    <w:rsid w:val="00D07649"/>
    <w:rsid w:val="00D13BC5"/>
    <w:rsid w:val="00D142EE"/>
    <w:rsid w:val="00D17898"/>
    <w:rsid w:val="00D178F8"/>
    <w:rsid w:val="00D201EA"/>
    <w:rsid w:val="00D2111B"/>
    <w:rsid w:val="00D22401"/>
    <w:rsid w:val="00D24083"/>
    <w:rsid w:val="00D240BA"/>
    <w:rsid w:val="00D24817"/>
    <w:rsid w:val="00D24A32"/>
    <w:rsid w:val="00D252A9"/>
    <w:rsid w:val="00D2575C"/>
    <w:rsid w:val="00D26271"/>
    <w:rsid w:val="00D301A2"/>
    <w:rsid w:val="00D31623"/>
    <w:rsid w:val="00D31EB6"/>
    <w:rsid w:val="00D32093"/>
    <w:rsid w:val="00D3234B"/>
    <w:rsid w:val="00D33DC5"/>
    <w:rsid w:val="00D36545"/>
    <w:rsid w:val="00D36FDB"/>
    <w:rsid w:val="00D374B8"/>
    <w:rsid w:val="00D37EF4"/>
    <w:rsid w:val="00D40AD1"/>
    <w:rsid w:val="00D40D33"/>
    <w:rsid w:val="00D40FA4"/>
    <w:rsid w:val="00D41575"/>
    <w:rsid w:val="00D419A6"/>
    <w:rsid w:val="00D4235D"/>
    <w:rsid w:val="00D42668"/>
    <w:rsid w:val="00D4284F"/>
    <w:rsid w:val="00D4369B"/>
    <w:rsid w:val="00D4441F"/>
    <w:rsid w:val="00D45A58"/>
    <w:rsid w:val="00D46FCA"/>
    <w:rsid w:val="00D476DF"/>
    <w:rsid w:val="00D47E27"/>
    <w:rsid w:val="00D51A16"/>
    <w:rsid w:val="00D52C38"/>
    <w:rsid w:val="00D52E9D"/>
    <w:rsid w:val="00D54AD9"/>
    <w:rsid w:val="00D54B14"/>
    <w:rsid w:val="00D56724"/>
    <w:rsid w:val="00D60527"/>
    <w:rsid w:val="00D60C45"/>
    <w:rsid w:val="00D60E27"/>
    <w:rsid w:val="00D61FEC"/>
    <w:rsid w:val="00D636C9"/>
    <w:rsid w:val="00D63AB2"/>
    <w:rsid w:val="00D64D0C"/>
    <w:rsid w:val="00D65753"/>
    <w:rsid w:val="00D66A7D"/>
    <w:rsid w:val="00D67EEF"/>
    <w:rsid w:val="00D7140C"/>
    <w:rsid w:val="00D71598"/>
    <w:rsid w:val="00D71601"/>
    <w:rsid w:val="00D71A45"/>
    <w:rsid w:val="00D71C7A"/>
    <w:rsid w:val="00D71E62"/>
    <w:rsid w:val="00D721E1"/>
    <w:rsid w:val="00D72268"/>
    <w:rsid w:val="00D72474"/>
    <w:rsid w:val="00D728D2"/>
    <w:rsid w:val="00D73755"/>
    <w:rsid w:val="00D73BAF"/>
    <w:rsid w:val="00D7482D"/>
    <w:rsid w:val="00D769D4"/>
    <w:rsid w:val="00D76E0A"/>
    <w:rsid w:val="00D76F0B"/>
    <w:rsid w:val="00D80990"/>
    <w:rsid w:val="00D80C99"/>
    <w:rsid w:val="00D816B1"/>
    <w:rsid w:val="00D8197A"/>
    <w:rsid w:val="00D823F4"/>
    <w:rsid w:val="00D82828"/>
    <w:rsid w:val="00D84771"/>
    <w:rsid w:val="00D858E1"/>
    <w:rsid w:val="00D86435"/>
    <w:rsid w:val="00D86BDD"/>
    <w:rsid w:val="00D874F2"/>
    <w:rsid w:val="00D8793D"/>
    <w:rsid w:val="00D9073D"/>
    <w:rsid w:val="00D90B9B"/>
    <w:rsid w:val="00D91BA7"/>
    <w:rsid w:val="00D92569"/>
    <w:rsid w:val="00D926F6"/>
    <w:rsid w:val="00D92B71"/>
    <w:rsid w:val="00D93191"/>
    <w:rsid w:val="00D974D8"/>
    <w:rsid w:val="00DA04BF"/>
    <w:rsid w:val="00DA0C1F"/>
    <w:rsid w:val="00DA0E46"/>
    <w:rsid w:val="00DA0E93"/>
    <w:rsid w:val="00DA12FE"/>
    <w:rsid w:val="00DA1F85"/>
    <w:rsid w:val="00DA2291"/>
    <w:rsid w:val="00DA247C"/>
    <w:rsid w:val="00DA2670"/>
    <w:rsid w:val="00DA28D7"/>
    <w:rsid w:val="00DA2D98"/>
    <w:rsid w:val="00DA38F3"/>
    <w:rsid w:val="00DA4355"/>
    <w:rsid w:val="00DA4595"/>
    <w:rsid w:val="00DA4FB7"/>
    <w:rsid w:val="00DB23EB"/>
    <w:rsid w:val="00DB2402"/>
    <w:rsid w:val="00DB2704"/>
    <w:rsid w:val="00DB2D29"/>
    <w:rsid w:val="00DB3227"/>
    <w:rsid w:val="00DB4309"/>
    <w:rsid w:val="00DB449C"/>
    <w:rsid w:val="00DB7058"/>
    <w:rsid w:val="00DB77E4"/>
    <w:rsid w:val="00DB7A28"/>
    <w:rsid w:val="00DB7AE2"/>
    <w:rsid w:val="00DC0291"/>
    <w:rsid w:val="00DC2A85"/>
    <w:rsid w:val="00DC2D97"/>
    <w:rsid w:val="00DC3982"/>
    <w:rsid w:val="00DC3DBF"/>
    <w:rsid w:val="00DC44F9"/>
    <w:rsid w:val="00DC4F9F"/>
    <w:rsid w:val="00DC4FEE"/>
    <w:rsid w:val="00DC5713"/>
    <w:rsid w:val="00DC5857"/>
    <w:rsid w:val="00DC63B2"/>
    <w:rsid w:val="00DC6585"/>
    <w:rsid w:val="00DC7452"/>
    <w:rsid w:val="00DD0D67"/>
    <w:rsid w:val="00DD10E4"/>
    <w:rsid w:val="00DD13BE"/>
    <w:rsid w:val="00DD4650"/>
    <w:rsid w:val="00DD4EC6"/>
    <w:rsid w:val="00DD6ACC"/>
    <w:rsid w:val="00DD6DD7"/>
    <w:rsid w:val="00DE05AE"/>
    <w:rsid w:val="00DE0C0F"/>
    <w:rsid w:val="00DE184A"/>
    <w:rsid w:val="00DE22CA"/>
    <w:rsid w:val="00DE3678"/>
    <w:rsid w:val="00DE3AED"/>
    <w:rsid w:val="00DE54A2"/>
    <w:rsid w:val="00DE78F0"/>
    <w:rsid w:val="00DF0466"/>
    <w:rsid w:val="00DF077E"/>
    <w:rsid w:val="00DF0941"/>
    <w:rsid w:val="00DF2411"/>
    <w:rsid w:val="00DF262E"/>
    <w:rsid w:val="00DF3C06"/>
    <w:rsid w:val="00DF49C3"/>
    <w:rsid w:val="00DF4C46"/>
    <w:rsid w:val="00DF4E7F"/>
    <w:rsid w:val="00DF5005"/>
    <w:rsid w:val="00DF55BD"/>
    <w:rsid w:val="00DF56CB"/>
    <w:rsid w:val="00DF60A0"/>
    <w:rsid w:val="00DF6CD1"/>
    <w:rsid w:val="00DF6EB9"/>
    <w:rsid w:val="00DF6FED"/>
    <w:rsid w:val="00DF7A67"/>
    <w:rsid w:val="00DF7C6B"/>
    <w:rsid w:val="00E024C4"/>
    <w:rsid w:val="00E02F5D"/>
    <w:rsid w:val="00E03655"/>
    <w:rsid w:val="00E0479A"/>
    <w:rsid w:val="00E052DC"/>
    <w:rsid w:val="00E053D5"/>
    <w:rsid w:val="00E06553"/>
    <w:rsid w:val="00E06874"/>
    <w:rsid w:val="00E069C0"/>
    <w:rsid w:val="00E06ADF"/>
    <w:rsid w:val="00E06E83"/>
    <w:rsid w:val="00E07924"/>
    <w:rsid w:val="00E100C2"/>
    <w:rsid w:val="00E109FC"/>
    <w:rsid w:val="00E118E6"/>
    <w:rsid w:val="00E12283"/>
    <w:rsid w:val="00E12619"/>
    <w:rsid w:val="00E12AF1"/>
    <w:rsid w:val="00E12C30"/>
    <w:rsid w:val="00E13112"/>
    <w:rsid w:val="00E134A0"/>
    <w:rsid w:val="00E13AD8"/>
    <w:rsid w:val="00E14225"/>
    <w:rsid w:val="00E15607"/>
    <w:rsid w:val="00E15813"/>
    <w:rsid w:val="00E159A8"/>
    <w:rsid w:val="00E15B57"/>
    <w:rsid w:val="00E16722"/>
    <w:rsid w:val="00E17EF9"/>
    <w:rsid w:val="00E20B38"/>
    <w:rsid w:val="00E2220A"/>
    <w:rsid w:val="00E23A95"/>
    <w:rsid w:val="00E23C84"/>
    <w:rsid w:val="00E23DFA"/>
    <w:rsid w:val="00E25065"/>
    <w:rsid w:val="00E25554"/>
    <w:rsid w:val="00E26256"/>
    <w:rsid w:val="00E27B8D"/>
    <w:rsid w:val="00E3051B"/>
    <w:rsid w:val="00E31418"/>
    <w:rsid w:val="00E31A1F"/>
    <w:rsid w:val="00E31F2C"/>
    <w:rsid w:val="00E32A96"/>
    <w:rsid w:val="00E32C49"/>
    <w:rsid w:val="00E346C8"/>
    <w:rsid w:val="00E35BD4"/>
    <w:rsid w:val="00E36B9B"/>
    <w:rsid w:val="00E3707C"/>
    <w:rsid w:val="00E37827"/>
    <w:rsid w:val="00E40DDF"/>
    <w:rsid w:val="00E423FB"/>
    <w:rsid w:val="00E4399C"/>
    <w:rsid w:val="00E43F1B"/>
    <w:rsid w:val="00E44FBA"/>
    <w:rsid w:val="00E46023"/>
    <w:rsid w:val="00E47666"/>
    <w:rsid w:val="00E502FA"/>
    <w:rsid w:val="00E50AF2"/>
    <w:rsid w:val="00E52C36"/>
    <w:rsid w:val="00E53291"/>
    <w:rsid w:val="00E542E5"/>
    <w:rsid w:val="00E54C2A"/>
    <w:rsid w:val="00E55571"/>
    <w:rsid w:val="00E55C0D"/>
    <w:rsid w:val="00E563CF"/>
    <w:rsid w:val="00E5687A"/>
    <w:rsid w:val="00E56CB3"/>
    <w:rsid w:val="00E63044"/>
    <w:rsid w:val="00E637FE"/>
    <w:rsid w:val="00E63AEE"/>
    <w:rsid w:val="00E66D59"/>
    <w:rsid w:val="00E67080"/>
    <w:rsid w:val="00E67B6A"/>
    <w:rsid w:val="00E67FE4"/>
    <w:rsid w:val="00E72811"/>
    <w:rsid w:val="00E72A77"/>
    <w:rsid w:val="00E7617E"/>
    <w:rsid w:val="00E80C0A"/>
    <w:rsid w:val="00E80E97"/>
    <w:rsid w:val="00E81341"/>
    <w:rsid w:val="00E8296A"/>
    <w:rsid w:val="00E85289"/>
    <w:rsid w:val="00E857F1"/>
    <w:rsid w:val="00E86CBB"/>
    <w:rsid w:val="00E87AEB"/>
    <w:rsid w:val="00E90B27"/>
    <w:rsid w:val="00E924A6"/>
    <w:rsid w:val="00E927C4"/>
    <w:rsid w:val="00E93342"/>
    <w:rsid w:val="00E939EB"/>
    <w:rsid w:val="00E94A6C"/>
    <w:rsid w:val="00E953C3"/>
    <w:rsid w:val="00E9705F"/>
    <w:rsid w:val="00E97FDD"/>
    <w:rsid w:val="00EA07F3"/>
    <w:rsid w:val="00EA0A38"/>
    <w:rsid w:val="00EA186B"/>
    <w:rsid w:val="00EA18F4"/>
    <w:rsid w:val="00EA1CE4"/>
    <w:rsid w:val="00EA2893"/>
    <w:rsid w:val="00EA292B"/>
    <w:rsid w:val="00EA3001"/>
    <w:rsid w:val="00EA4503"/>
    <w:rsid w:val="00EA5C62"/>
    <w:rsid w:val="00EA65E2"/>
    <w:rsid w:val="00EA6A8B"/>
    <w:rsid w:val="00EA6E03"/>
    <w:rsid w:val="00EA734D"/>
    <w:rsid w:val="00EA757B"/>
    <w:rsid w:val="00EA7D27"/>
    <w:rsid w:val="00EB07F8"/>
    <w:rsid w:val="00EB0C9B"/>
    <w:rsid w:val="00EB0D39"/>
    <w:rsid w:val="00EB221D"/>
    <w:rsid w:val="00EB2448"/>
    <w:rsid w:val="00EB3346"/>
    <w:rsid w:val="00EB37FD"/>
    <w:rsid w:val="00EB4A25"/>
    <w:rsid w:val="00EB4ABE"/>
    <w:rsid w:val="00EB4AD4"/>
    <w:rsid w:val="00EB4D3A"/>
    <w:rsid w:val="00EB4D62"/>
    <w:rsid w:val="00EB5DD2"/>
    <w:rsid w:val="00EB6B53"/>
    <w:rsid w:val="00EC09E5"/>
    <w:rsid w:val="00EC1254"/>
    <w:rsid w:val="00EC1AED"/>
    <w:rsid w:val="00EC1EAA"/>
    <w:rsid w:val="00EC2359"/>
    <w:rsid w:val="00EC2DF2"/>
    <w:rsid w:val="00EC39B7"/>
    <w:rsid w:val="00EC4A1B"/>
    <w:rsid w:val="00EC4CB4"/>
    <w:rsid w:val="00EC5804"/>
    <w:rsid w:val="00EC62BB"/>
    <w:rsid w:val="00EC62EC"/>
    <w:rsid w:val="00EC7071"/>
    <w:rsid w:val="00ED0240"/>
    <w:rsid w:val="00ED231A"/>
    <w:rsid w:val="00ED3825"/>
    <w:rsid w:val="00ED3A5C"/>
    <w:rsid w:val="00ED40AE"/>
    <w:rsid w:val="00ED5897"/>
    <w:rsid w:val="00ED7659"/>
    <w:rsid w:val="00EE0B4A"/>
    <w:rsid w:val="00EE1021"/>
    <w:rsid w:val="00EE1A9E"/>
    <w:rsid w:val="00EE36DB"/>
    <w:rsid w:val="00EE3F3A"/>
    <w:rsid w:val="00EE3FE4"/>
    <w:rsid w:val="00EE4964"/>
    <w:rsid w:val="00EE5A86"/>
    <w:rsid w:val="00EE6B10"/>
    <w:rsid w:val="00EE7B84"/>
    <w:rsid w:val="00EF0552"/>
    <w:rsid w:val="00EF159C"/>
    <w:rsid w:val="00EF1C17"/>
    <w:rsid w:val="00EF1CD4"/>
    <w:rsid w:val="00EF1DB3"/>
    <w:rsid w:val="00EF2038"/>
    <w:rsid w:val="00EF2E37"/>
    <w:rsid w:val="00EF3C6A"/>
    <w:rsid w:val="00EF530E"/>
    <w:rsid w:val="00EF54A8"/>
    <w:rsid w:val="00EF5CC1"/>
    <w:rsid w:val="00EF5E6B"/>
    <w:rsid w:val="00EF609F"/>
    <w:rsid w:val="00EF641D"/>
    <w:rsid w:val="00EF6D67"/>
    <w:rsid w:val="00EF7001"/>
    <w:rsid w:val="00EF785F"/>
    <w:rsid w:val="00F00A69"/>
    <w:rsid w:val="00F0170E"/>
    <w:rsid w:val="00F01B0F"/>
    <w:rsid w:val="00F02E7C"/>
    <w:rsid w:val="00F03F82"/>
    <w:rsid w:val="00F04396"/>
    <w:rsid w:val="00F04924"/>
    <w:rsid w:val="00F05F6E"/>
    <w:rsid w:val="00F0656A"/>
    <w:rsid w:val="00F0688E"/>
    <w:rsid w:val="00F07467"/>
    <w:rsid w:val="00F07919"/>
    <w:rsid w:val="00F07CE6"/>
    <w:rsid w:val="00F117AA"/>
    <w:rsid w:val="00F1211D"/>
    <w:rsid w:val="00F14EEB"/>
    <w:rsid w:val="00F1598E"/>
    <w:rsid w:val="00F15DF5"/>
    <w:rsid w:val="00F1691F"/>
    <w:rsid w:val="00F16FB2"/>
    <w:rsid w:val="00F20175"/>
    <w:rsid w:val="00F205ED"/>
    <w:rsid w:val="00F20750"/>
    <w:rsid w:val="00F20A3B"/>
    <w:rsid w:val="00F20F9F"/>
    <w:rsid w:val="00F21395"/>
    <w:rsid w:val="00F215F8"/>
    <w:rsid w:val="00F22ED7"/>
    <w:rsid w:val="00F233C9"/>
    <w:rsid w:val="00F23D1B"/>
    <w:rsid w:val="00F243AC"/>
    <w:rsid w:val="00F24587"/>
    <w:rsid w:val="00F24712"/>
    <w:rsid w:val="00F247F8"/>
    <w:rsid w:val="00F24CC4"/>
    <w:rsid w:val="00F26A6E"/>
    <w:rsid w:val="00F276CF"/>
    <w:rsid w:val="00F30018"/>
    <w:rsid w:val="00F30935"/>
    <w:rsid w:val="00F311F5"/>
    <w:rsid w:val="00F316FE"/>
    <w:rsid w:val="00F31728"/>
    <w:rsid w:val="00F31FB3"/>
    <w:rsid w:val="00F32D40"/>
    <w:rsid w:val="00F3345F"/>
    <w:rsid w:val="00F335F1"/>
    <w:rsid w:val="00F358A7"/>
    <w:rsid w:val="00F35BBE"/>
    <w:rsid w:val="00F367C8"/>
    <w:rsid w:val="00F36815"/>
    <w:rsid w:val="00F36828"/>
    <w:rsid w:val="00F36FA8"/>
    <w:rsid w:val="00F37482"/>
    <w:rsid w:val="00F4124F"/>
    <w:rsid w:val="00F45088"/>
    <w:rsid w:val="00F45267"/>
    <w:rsid w:val="00F45E3F"/>
    <w:rsid w:val="00F4775D"/>
    <w:rsid w:val="00F507A8"/>
    <w:rsid w:val="00F514A5"/>
    <w:rsid w:val="00F51CEF"/>
    <w:rsid w:val="00F51EC9"/>
    <w:rsid w:val="00F52465"/>
    <w:rsid w:val="00F5301A"/>
    <w:rsid w:val="00F5406E"/>
    <w:rsid w:val="00F56888"/>
    <w:rsid w:val="00F56EA7"/>
    <w:rsid w:val="00F6224B"/>
    <w:rsid w:val="00F62C71"/>
    <w:rsid w:val="00F65035"/>
    <w:rsid w:val="00F657F6"/>
    <w:rsid w:val="00F65D64"/>
    <w:rsid w:val="00F66B03"/>
    <w:rsid w:val="00F70135"/>
    <w:rsid w:val="00F706A0"/>
    <w:rsid w:val="00F70F3D"/>
    <w:rsid w:val="00F71DA3"/>
    <w:rsid w:val="00F7411F"/>
    <w:rsid w:val="00F74AD7"/>
    <w:rsid w:val="00F753F5"/>
    <w:rsid w:val="00F76B87"/>
    <w:rsid w:val="00F76DC4"/>
    <w:rsid w:val="00F80E3F"/>
    <w:rsid w:val="00F8179F"/>
    <w:rsid w:val="00F8388E"/>
    <w:rsid w:val="00F84A76"/>
    <w:rsid w:val="00F84EA4"/>
    <w:rsid w:val="00F857F9"/>
    <w:rsid w:val="00F87CE9"/>
    <w:rsid w:val="00F87EA9"/>
    <w:rsid w:val="00F914E8"/>
    <w:rsid w:val="00F91FC2"/>
    <w:rsid w:val="00F92C5F"/>
    <w:rsid w:val="00F93041"/>
    <w:rsid w:val="00F936BF"/>
    <w:rsid w:val="00F93CD0"/>
    <w:rsid w:val="00F94D3D"/>
    <w:rsid w:val="00F97282"/>
    <w:rsid w:val="00F97641"/>
    <w:rsid w:val="00F97A34"/>
    <w:rsid w:val="00F97D1A"/>
    <w:rsid w:val="00F97FB0"/>
    <w:rsid w:val="00FA040A"/>
    <w:rsid w:val="00FA0BE7"/>
    <w:rsid w:val="00FA1277"/>
    <w:rsid w:val="00FA1CFC"/>
    <w:rsid w:val="00FA3999"/>
    <w:rsid w:val="00FA410B"/>
    <w:rsid w:val="00FA5ADA"/>
    <w:rsid w:val="00FA5E61"/>
    <w:rsid w:val="00FA697A"/>
    <w:rsid w:val="00FB0143"/>
    <w:rsid w:val="00FB08C8"/>
    <w:rsid w:val="00FB0CED"/>
    <w:rsid w:val="00FB1006"/>
    <w:rsid w:val="00FB2173"/>
    <w:rsid w:val="00FB22B3"/>
    <w:rsid w:val="00FB27FF"/>
    <w:rsid w:val="00FB4481"/>
    <w:rsid w:val="00FB5898"/>
    <w:rsid w:val="00FB69FE"/>
    <w:rsid w:val="00FB77B4"/>
    <w:rsid w:val="00FC051A"/>
    <w:rsid w:val="00FC07FD"/>
    <w:rsid w:val="00FC141E"/>
    <w:rsid w:val="00FC1D90"/>
    <w:rsid w:val="00FC1D9E"/>
    <w:rsid w:val="00FC1F1E"/>
    <w:rsid w:val="00FC3EAE"/>
    <w:rsid w:val="00FC3ED9"/>
    <w:rsid w:val="00FC496B"/>
    <w:rsid w:val="00FC4A6A"/>
    <w:rsid w:val="00FC64A6"/>
    <w:rsid w:val="00FC6A43"/>
    <w:rsid w:val="00FC6C56"/>
    <w:rsid w:val="00FC7345"/>
    <w:rsid w:val="00FC7FD4"/>
    <w:rsid w:val="00FD08C7"/>
    <w:rsid w:val="00FD0DD7"/>
    <w:rsid w:val="00FD1FAB"/>
    <w:rsid w:val="00FD2C8C"/>
    <w:rsid w:val="00FD3471"/>
    <w:rsid w:val="00FD39B7"/>
    <w:rsid w:val="00FD4106"/>
    <w:rsid w:val="00FD4324"/>
    <w:rsid w:val="00FD432E"/>
    <w:rsid w:val="00FD4778"/>
    <w:rsid w:val="00FD57CE"/>
    <w:rsid w:val="00FD5FFE"/>
    <w:rsid w:val="00FD631E"/>
    <w:rsid w:val="00FD7B56"/>
    <w:rsid w:val="00FE0246"/>
    <w:rsid w:val="00FE4060"/>
    <w:rsid w:val="00FE462D"/>
    <w:rsid w:val="00FE532B"/>
    <w:rsid w:val="00FE5698"/>
    <w:rsid w:val="00FF0115"/>
    <w:rsid w:val="00FF2F7D"/>
    <w:rsid w:val="00FF3F71"/>
    <w:rsid w:val="00FF423A"/>
    <w:rsid w:val="00FF5473"/>
    <w:rsid w:val="00FF6370"/>
    <w:rsid w:val="00FF6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69A8"/>
    <w:pPr>
      <w:widowControl w:val="0"/>
      <w:autoSpaceDE w:val="0"/>
      <w:autoSpaceDN w:val="0"/>
      <w:adjustRightInd w:val="0"/>
      <w:spacing w:line="300" w:lineRule="auto"/>
      <w:ind w:firstLine="160"/>
      <w:jc w:val="both"/>
    </w:pPr>
    <w:rPr>
      <w:rFonts w:ascii="Arial" w:hAnsi="Arial" w:cs="Arial"/>
      <w:sz w:val="16"/>
      <w:szCs w:val="16"/>
    </w:rPr>
  </w:style>
  <w:style w:type="paragraph" w:styleId="1">
    <w:name w:val="heading 1"/>
    <w:basedOn w:val="a"/>
    <w:next w:val="a"/>
    <w:link w:val="10"/>
    <w:qFormat/>
    <w:rsid w:val="007A69A8"/>
    <w:pPr>
      <w:keepNext/>
      <w:widowControl/>
      <w:numPr>
        <w:numId w:val="1"/>
      </w:numPr>
      <w:autoSpaceDE/>
      <w:autoSpaceDN/>
      <w:adjustRightInd/>
      <w:spacing w:line="240" w:lineRule="auto"/>
      <w:jc w:val="center"/>
      <w:outlineLvl w:val="0"/>
    </w:pPr>
    <w:rPr>
      <w:rFonts w:ascii="Times New Roman" w:hAnsi="Times New Roman" w:cs="Times New Roman"/>
      <w:b/>
      <w:sz w:val="28"/>
      <w:szCs w:val="20"/>
    </w:rPr>
  </w:style>
  <w:style w:type="paragraph" w:styleId="2">
    <w:name w:val="heading 2"/>
    <w:basedOn w:val="a"/>
    <w:next w:val="a"/>
    <w:qFormat/>
    <w:rsid w:val="007A69A8"/>
    <w:pPr>
      <w:keepNext/>
      <w:numPr>
        <w:ilvl w:val="1"/>
        <w:numId w:val="1"/>
      </w:numPr>
      <w:spacing w:before="140" w:line="240" w:lineRule="auto"/>
      <w:outlineLvl w:val="1"/>
    </w:pPr>
    <w:rPr>
      <w:b/>
      <w:bCs/>
      <w:sz w:val="24"/>
    </w:rPr>
  </w:style>
  <w:style w:type="paragraph" w:styleId="3">
    <w:name w:val="heading 3"/>
    <w:basedOn w:val="a"/>
    <w:next w:val="a"/>
    <w:link w:val="30"/>
    <w:qFormat/>
    <w:rsid w:val="007A69A8"/>
    <w:pPr>
      <w:keepNext/>
      <w:numPr>
        <w:ilvl w:val="2"/>
        <w:numId w:val="1"/>
      </w:numPr>
      <w:outlineLvl w:val="2"/>
    </w:pPr>
    <w:rPr>
      <w:b/>
      <w:bCs/>
      <w:sz w:val="24"/>
    </w:rPr>
  </w:style>
  <w:style w:type="paragraph" w:styleId="4">
    <w:name w:val="heading 4"/>
    <w:basedOn w:val="a"/>
    <w:next w:val="a"/>
    <w:link w:val="40"/>
    <w:qFormat/>
    <w:rsid w:val="007A69A8"/>
    <w:pPr>
      <w:keepNext/>
      <w:numPr>
        <w:ilvl w:val="3"/>
        <w:numId w:val="1"/>
      </w:numPr>
      <w:outlineLvl w:val="3"/>
    </w:pPr>
    <w:rPr>
      <w:b/>
      <w:bCs/>
      <w:sz w:val="24"/>
    </w:rPr>
  </w:style>
  <w:style w:type="paragraph" w:styleId="5">
    <w:name w:val="heading 5"/>
    <w:basedOn w:val="a"/>
    <w:next w:val="a"/>
    <w:qFormat/>
    <w:rsid w:val="007A69A8"/>
    <w:pPr>
      <w:numPr>
        <w:ilvl w:val="4"/>
        <w:numId w:val="1"/>
      </w:numPr>
      <w:spacing w:before="240" w:after="60"/>
      <w:outlineLvl w:val="4"/>
    </w:pPr>
    <w:rPr>
      <w:b/>
      <w:bCs/>
      <w:i/>
      <w:iCs/>
      <w:sz w:val="26"/>
      <w:szCs w:val="26"/>
    </w:rPr>
  </w:style>
  <w:style w:type="paragraph" w:styleId="6">
    <w:name w:val="heading 6"/>
    <w:basedOn w:val="a"/>
    <w:next w:val="a"/>
    <w:link w:val="60"/>
    <w:qFormat/>
    <w:rsid w:val="007A69A8"/>
    <w:pPr>
      <w:numPr>
        <w:ilvl w:val="5"/>
        <w:numId w:val="1"/>
      </w:numPr>
      <w:spacing w:before="240" w:after="60"/>
      <w:outlineLvl w:val="5"/>
    </w:pPr>
    <w:rPr>
      <w:rFonts w:ascii="Times New Roman" w:hAnsi="Times New Roman" w:cs="Times New Roman"/>
      <w:b/>
      <w:bCs/>
      <w:sz w:val="22"/>
      <w:szCs w:val="22"/>
    </w:rPr>
  </w:style>
  <w:style w:type="paragraph" w:styleId="7">
    <w:name w:val="heading 7"/>
    <w:basedOn w:val="a"/>
    <w:next w:val="a"/>
    <w:qFormat/>
    <w:rsid w:val="007A69A8"/>
    <w:pPr>
      <w:keepNext/>
      <w:numPr>
        <w:ilvl w:val="6"/>
        <w:numId w:val="1"/>
      </w:numPr>
      <w:outlineLvl w:val="6"/>
    </w:pPr>
    <w:rPr>
      <w:sz w:val="20"/>
    </w:rPr>
  </w:style>
  <w:style w:type="paragraph" w:styleId="8">
    <w:name w:val="heading 8"/>
    <w:basedOn w:val="a"/>
    <w:next w:val="a"/>
    <w:qFormat/>
    <w:rsid w:val="007A69A8"/>
    <w:pPr>
      <w:keepNext/>
      <w:numPr>
        <w:ilvl w:val="7"/>
        <w:numId w:val="1"/>
      </w:numPr>
      <w:outlineLvl w:val="7"/>
    </w:pPr>
    <w:rPr>
      <w:sz w:val="20"/>
    </w:rPr>
  </w:style>
  <w:style w:type="paragraph" w:styleId="9">
    <w:name w:val="heading 9"/>
    <w:basedOn w:val="a"/>
    <w:next w:val="a"/>
    <w:link w:val="90"/>
    <w:qFormat/>
    <w:rsid w:val="007A69A8"/>
    <w:pPr>
      <w:keepNext/>
      <w:numPr>
        <w:ilvl w:val="8"/>
        <w:numId w:val="1"/>
      </w:numPr>
      <w:spacing w:before="140" w:line="360" w:lineRule="auto"/>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A69A8"/>
    <w:rPr>
      <w:b/>
      <w:sz w:val="28"/>
      <w:lang w:val="ru-RU" w:eastAsia="ru-RU" w:bidi="ar-SA"/>
    </w:rPr>
  </w:style>
  <w:style w:type="character" w:customStyle="1" w:styleId="30">
    <w:name w:val="Заголовок 3 Знак"/>
    <w:link w:val="3"/>
    <w:locked/>
    <w:rsid w:val="007A69A8"/>
    <w:rPr>
      <w:rFonts w:ascii="Arial" w:hAnsi="Arial" w:cs="Arial"/>
      <w:b/>
      <w:bCs/>
      <w:sz w:val="24"/>
      <w:szCs w:val="16"/>
      <w:lang w:val="ru-RU" w:eastAsia="ru-RU" w:bidi="ar-SA"/>
    </w:rPr>
  </w:style>
  <w:style w:type="character" w:customStyle="1" w:styleId="40">
    <w:name w:val="Заголовок 4 Знак"/>
    <w:link w:val="4"/>
    <w:locked/>
    <w:rsid w:val="007A69A8"/>
    <w:rPr>
      <w:rFonts w:ascii="Arial" w:hAnsi="Arial" w:cs="Arial"/>
      <w:b/>
      <w:bCs/>
      <w:sz w:val="24"/>
      <w:szCs w:val="16"/>
      <w:lang w:val="ru-RU" w:eastAsia="ru-RU" w:bidi="ar-SA"/>
    </w:rPr>
  </w:style>
  <w:style w:type="character" w:customStyle="1" w:styleId="60">
    <w:name w:val="Заголовок 6 Знак"/>
    <w:link w:val="6"/>
    <w:semiHidden/>
    <w:locked/>
    <w:rsid w:val="00235160"/>
    <w:rPr>
      <w:b/>
      <w:bCs/>
      <w:sz w:val="22"/>
      <w:szCs w:val="22"/>
      <w:lang w:val="ru-RU" w:eastAsia="ru-RU" w:bidi="ar-SA"/>
    </w:rPr>
  </w:style>
  <w:style w:type="paragraph" w:customStyle="1" w:styleId="20">
    <w:name w:val="Знак2"/>
    <w:basedOn w:val="a"/>
    <w:rsid w:val="00F316FE"/>
    <w:pPr>
      <w:widowControl/>
      <w:autoSpaceDE/>
      <w:autoSpaceDN/>
      <w:adjustRightInd/>
      <w:spacing w:after="160" w:line="240" w:lineRule="exact"/>
      <w:ind w:firstLine="0"/>
      <w:jc w:val="left"/>
    </w:pPr>
    <w:rPr>
      <w:rFonts w:ascii="Verdana" w:hAnsi="Verdana" w:cs="Times New Roman"/>
      <w:sz w:val="20"/>
      <w:szCs w:val="20"/>
      <w:lang w:val="en-US" w:eastAsia="en-US"/>
    </w:rPr>
  </w:style>
  <w:style w:type="character" w:customStyle="1" w:styleId="90">
    <w:name w:val="Заголовок 9 Знак"/>
    <w:link w:val="9"/>
    <w:locked/>
    <w:rsid w:val="007A69A8"/>
    <w:rPr>
      <w:rFonts w:ascii="Arial" w:hAnsi="Arial" w:cs="Arial"/>
      <w:sz w:val="24"/>
      <w:szCs w:val="16"/>
      <w:lang w:val="ru-RU" w:eastAsia="ru-RU" w:bidi="ar-SA"/>
    </w:rPr>
  </w:style>
  <w:style w:type="character" w:styleId="a3">
    <w:name w:val="Hyperlink"/>
    <w:rsid w:val="007A69A8"/>
    <w:rPr>
      <w:color w:val="0000FF"/>
      <w:u w:val="single"/>
    </w:rPr>
  </w:style>
  <w:style w:type="character" w:styleId="a4">
    <w:name w:val="FollowedHyperlink"/>
    <w:rsid w:val="007A69A8"/>
    <w:rPr>
      <w:color w:val="800080"/>
      <w:u w:val="single"/>
    </w:rPr>
  </w:style>
  <w:style w:type="paragraph" w:styleId="a5">
    <w:name w:val="Normal (Web)"/>
    <w:basedOn w:val="a"/>
    <w:uiPriority w:val="99"/>
    <w:rsid w:val="007A69A8"/>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paragraph" w:styleId="11">
    <w:name w:val="index 1"/>
    <w:basedOn w:val="a"/>
    <w:next w:val="a"/>
    <w:autoRedefine/>
    <w:semiHidden/>
    <w:rsid w:val="007A69A8"/>
    <w:pPr>
      <w:ind w:left="160" w:hanging="160"/>
    </w:pPr>
  </w:style>
  <w:style w:type="paragraph" w:styleId="12">
    <w:name w:val="toc 1"/>
    <w:basedOn w:val="a"/>
    <w:next w:val="a"/>
    <w:autoRedefine/>
    <w:semiHidden/>
    <w:rsid w:val="007A69A8"/>
    <w:pPr>
      <w:tabs>
        <w:tab w:val="right" w:leader="dot" w:pos="10206"/>
      </w:tabs>
      <w:spacing w:line="360" w:lineRule="auto"/>
      <w:ind w:firstLine="0"/>
    </w:pPr>
    <w:rPr>
      <w:noProof/>
      <w:sz w:val="20"/>
      <w:szCs w:val="28"/>
    </w:rPr>
  </w:style>
  <w:style w:type="paragraph" w:styleId="21">
    <w:name w:val="toc 2"/>
    <w:basedOn w:val="a"/>
    <w:next w:val="a"/>
    <w:autoRedefine/>
    <w:semiHidden/>
    <w:rsid w:val="007A69A8"/>
    <w:pPr>
      <w:ind w:left="160"/>
    </w:pPr>
  </w:style>
  <w:style w:type="paragraph" w:styleId="31">
    <w:name w:val="toc 3"/>
    <w:basedOn w:val="a"/>
    <w:next w:val="a"/>
    <w:autoRedefine/>
    <w:semiHidden/>
    <w:rsid w:val="007A69A8"/>
    <w:pPr>
      <w:ind w:left="320"/>
    </w:pPr>
  </w:style>
  <w:style w:type="paragraph" w:styleId="41">
    <w:name w:val="toc 4"/>
    <w:basedOn w:val="a"/>
    <w:next w:val="a"/>
    <w:autoRedefine/>
    <w:semiHidden/>
    <w:rsid w:val="007A69A8"/>
    <w:pPr>
      <w:ind w:left="480"/>
    </w:pPr>
  </w:style>
  <w:style w:type="paragraph" w:styleId="50">
    <w:name w:val="toc 5"/>
    <w:basedOn w:val="a"/>
    <w:next w:val="a"/>
    <w:autoRedefine/>
    <w:semiHidden/>
    <w:rsid w:val="007A69A8"/>
    <w:pPr>
      <w:ind w:left="640"/>
    </w:pPr>
  </w:style>
  <w:style w:type="paragraph" w:styleId="61">
    <w:name w:val="toc 6"/>
    <w:basedOn w:val="a"/>
    <w:next w:val="a"/>
    <w:autoRedefine/>
    <w:semiHidden/>
    <w:rsid w:val="007A69A8"/>
    <w:pPr>
      <w:ind w:left="800"/>
    </w:pPr>
  </w:style>
  <w:style w:type="paragraph" w:styleId="70">
    <w:name w:val="toc 7"/>
    <w:basedOn w:val="a"/>
    <w:next w:val="a"/>
    <w:autoRedefine/>
    <w:semiHidden/>
    <w:rsid w:val="007A69A8"/>
    <w:pPr>
      <w:ind w:left="960"/>
    </w:pPr>
  </w:style>
  <w:style w:type="paragraph" w:styleId="80">
    <w:name w:val="toc 8"/>
    <w:basedOn w:val="a"/>
    <w:next w:val="a"/>
    <w:autoRedefine/>
    <w:semiHidden/>
    <w:rsid w:val="007A69A8"/>
    <w:pPr>
      <w:ind w:left="1120"/>
    </w:pPr>
  </w:style>
  <w:style w:type="paragraph" w:styleId="91">
    <w:name w:val="toc 9"/>
    <w:basedOn w:val="a"/>
    <w:next w:val="a"/>
    <w:autoRedefine/>
    <w:semiHidden/>
    <w:rsid w:val="007A69A8"/>
    <w:pPr>
      <w:ind w:left="1280"/>
    </w:pPr>
  </w:style>
  <w:style w:type="paragraph" w:styleId="a6">
    <w:name w:val="footnote text"/>
    <w:basedOn w:val="a"/>
    <w:semiHidden/>
    <w:rsid w:val="007A69A8"/>
    <w:pPr>
      <w:adjustRightInd/>
      <w:spacing w:line="240" w:lineRule="auto"/>
      <w:ind w:firstLine="0"/>
      <w:jc w:val="left"/>
    </w:pPr>
    <w:rPr>
      <w:sz w:val="20"/>
      <w:szCs w:val="20"/>
      <w:lang w:val="en-US"/>
    </w:rPr>
  </w:style>
  <w:style w:type="character" w:customStyle="1" w:styleId="a7">
    <w:name w:val="Текст примечания Знак"/>
    <w:link w:val="a8"/>
    <w:semiHidden/>
    <w:locked/>
    <w:rsid w:val="007A69A8"/>
    <w:rPr>
      <w:lang w:val="ru-RU" w:eastAsia="ru-RU" w:bidi="ar-SA"/>
    </w:rPr>
  </w:style>
  <w:style w:type="paragraph" w:styleId="a8">
    <w:name w:val="annotation text"/>
    <w:basedOn w:val="a"/>
    <w:link w:val="a7"/>
    <w:semiHidden/>
    <w:rsid w:val="007A69A8"/>
    <w:pPr>
      <w:widowControl/>
      <w:autoSpaceDE/>
      <w:autoSpaceDN/>
      <w:adjustRightInd/>
      <w:spacing w:line="240" w:lineRule="auto"/>
      <w:ind w:firstLine="0"/>
      <w:jc w:val="left"/>
    </w:pPr>
    <w:rPr>
      <w:rFonts w:ascii="Times New Roman" w:hAnsi="Times New Roman" w:cs="Times New Roman"/>
      <w:sz w:val="20"/>
      <w:szCs w:val="20"/>
    </w:rPr>
  </w:style>
  <w:style w:type="paragraph" w:styleId="a9">
    <w:name w:val="header"/>
    <w:basedOn w:val="a"/>
    <w:link w:val="aa"/>
    <w:rsid w:val="007A69A8"/>
    <w:pPr>
      <w:tabs>
        <w:tab w:val="center" w:pos="4677"/>
        <w:tab w:val="right" w:pos="9355"/>
      </w:tabs>
    </w:pPr>
  </w:style>
  <w:style w:type="character" w:customStyle="1" w:styleId="aa">
    <w:name w:val="Верхний колонтитул Знак"/>
    <w:link w:val="a9"/>
    <w:locked/>
    <w:rsid w:val="00235160"/>
    <w:rPr>
      <w:rFonts w:ascii="Arial" w:hAnsi="Arial" w:cs="Arial"/>
      <w:sz w:val="16"/>
      <w:szCs w:val="16"/>
      <w:lang w:val="ru-RU" w:eastAsia="ru-RU" w:bidi="ar-SA"/>
    </w:rPr>
  </w:style>
  <w:style w:type="paragraph" w:styleId="ab">
    <w:name w:val="footer"/>
    <w:basedOn w:val="a"/>
    <w:link w:val="ac"/>
    <w:rsid w:val="007A69A8"/>
    <w:pPr>
      <w:tabs>
        <w:tab w:val="center" w:pos="4677"/>
        <w:tab w:val="right" w:pos="9355"/>
      </w:tabs>
    </w:pPr>
  </w:style>
  <w:style w:type="character" w:customStyle="1" w:styleId="ac">
    <w:name w:val="Нижний колонтитул Знак"/>
    <w:link w:val="ab"/>
    <w:locked/>
    <w:rsid w:val="00235160"/>
    <w:rPr>
      <w:rFonts w:ascii="Arial" w:hAnsi="Arial" w:cs="Arial"/>
      <w:sz w:val="16"/>
      <w:szCs w:val="16"/>
      <w:lang w:val="ru-RU" w:eastAsia="ru-RU" w:bidi="ar-SA"/>
    </w:rPr>
  </w:style>
  <w:style w:type="paragraph" w:styleId="ad">
    <w:name w:val="table of figures"/>
    <w:basedOn w:val="a"/>
    <w:next w:val="a"/>
    <w:semiHidden/>
    <w:rsid w:val="007A69A8"/>
    <w:pPr>
      <w:ind w:left="320" w:hanging="320"/>
    </w:pPr>
  </w:style>
  <w:style w:type="paragraph" w:customStyle="1" w:styleId="13">
    <w:name w:val="Название1"/>
    <w:basedOn w:val="a"/>
    <w:link w:val="ae"/>
    <w:qFormat/>
    <w:rsid w:val="007A69A8"/>
    <w:pPr>
      <w:spacing w:line="259" w:lineRule="auto"/>
      <w:ind w:firstLine="0"/>
      <w:jc w:val="center"/>
    </w:pPr>
    <w:rPr>
      <w:b/>
      <w:bCs/>
      <w:sz w:val="24"/>
      <w:szCs w:val="24"/>
    </w:rPr>
  </w:style>
  <w:style w:type="character" w:customStyle="1" w:styleId="ae">
    <w:name w:val="Название Знак"/>
    <w:link w:val="13"/>
    <w:locked/>
    <w:rsid w:val="001845D9"/>
    <w:rPr>
      <w:rFonts w:ascii="Arial" w:hAnsi="Arial" w:cs="Arial"/>
      <w:b/>
      <w:bCs/>
      <w:sz w:val="24"/>
      <w:szCs w:val="24"/>
      <w:lang w:val="ru-RU" w:eastAsia="ru-RU" w:bidi="ar-SA"/>
    </w:rPr>
  </w:style>
  <w:style w:type="paragraph" w:styleId="af">
    <w:name w:val="Body Text"/>
    <w:basedOn w:val="a"/>
    <w:link w:val="af0"/>
    <w:rsid w:val="007A69A8"/>
    <w:pPr>
      <w:spacing w:after="120"/>
    </w:pPr>
  </w:style>
  <w:style w:type="character" w:customStyle="1" w:styleId="af0">
    <w:name w:val="Основной текст Знак"/>
    <w:link w:val="af"/>
    <w:locked/>
    <w:rsid w:val="00235160"/>
    <w:rPr>
      <w:rFonts w:ascii="Arial" w:hAnsi="Arial" w:cs="Arial"/>
      <w:sz w:val="16"/>
      <w:szCs w:val="16"/>
      <w:lang w:val="ru-RU" w:eastAsia="ru-RU" w:bidi="ar-SA"/>
    </w:rPr>
  </w:style>
  <w:style w:type="paragraph" w:styleId="af1">
    <w:name w:val="Body Text Indent"/>
    <w:basedOn w:val="a"/>
    <w:rsid w:val="007A69A8"/>
    <w:pPr>
      <w:spacing w:line="259" w:lineRule="auto"/>
      <w:ind w:left="220" w:firstLine="0"/>
    </w:pPr>
    <w:rPr>
      <w:sz w:val="24"/>
    </w:rPr>
  </w:style>
  <w:style w:type="paragraph" w:styleId="22">
    <w:name w:val="Body Text 2"/>
    <w:basedOn w:val="a"/>
    <w:rsid w:val="007A69A8"/>
    <w:pPr>
      <w:spacing w:after="120" w:line="480" w:lineRule="auto"/>
    </w:pPr>
  </w:style>
  <w:style w:type="character" w:customStyle="1" w:styleId="32">
    <w:name w:val="Основной текст 3 Знак"/>
    <w:link w:val="33"/>
    <w:locked/>
    <w:rsid w:val="007A69A8"/>
    <w:rPr>
      <w:rFonts w:ascii="Arial" w:hAnsi="Arial" w:cs="Arial"/>
      <w:szCs w:val="16"/>
      <w:lang w:val="ru-RU" w:eastAsia="ru-RU" w:bidi="ar-SA"/>
    </w:rPr>
  </w:style>
  <w:style w:type="paragraph" w:styleId="33">
    <w:name w:val="Body Text 3"/>
    <w:basedOn w:val="a"/>
    <w:link w:val="32"/>
    <w:rsid w:val="007A69A8"/>
    <w:pPr>
      <w:spacing w:line="360" w:lineRule="auto"/>
      <w:ind w:firstLine="0"/>
    </w:pPr>
    <w:rPr>
      <w:sz w:val="20"/>
    </w:rPr>
  </w:style>
  <w:style w:type="paragraph" w:styleId="23">
    <w:name w:val="Body Text Indent 2"/>
    <w:basedOn w:val="a"/>
    <w:rsid w:val="007A69A8"/>
    <w:pPr>
      <w:spacing w:before="160" w:line="360" w:lineRule="auto"/>
      <w:ind w:firstLine="142"/>
    </w:pPr>
    <w:rPr>
      <w:sz w:val="24"/>
    </w:rPr>
  </w:style>
  <w:style w:type="paragraph" w:styleId="34">
    <w:name w:val="Body Text Indent 3"/>
    <w:basedOn w:val="a"/>
    <w:rsid w:val="007A69A8"/>
    <w:pPr>
      <w:spacing w:after="120"/>
      <w:ind w:left="283"/>
    </w:pPr>
  </w:style>
  <w:style w:type="paragraph" w:styleId="af2">
    <w:name w:val="Plain Text"/>
    <w:basedOn w:val="a"/>
    <w:rsid w:val="007A69A8"/>
    <w:pPr>
      <w:widowControl/>
      <w:autoSpaceDE/>
      <w:autoSpaceDN/>
      <w:adjustRightInd/>
      <w:spacing w:line="240" w:lineRule="auto"/>
      <w:ind w:firstLine="0"/>
      <w:jc w:val="left"/>
    </w:pPr>
    <w:rPr>
      <w:rFonts w:ascii="Courier New" w:hAnsi="Courier New" w:cs="Times New Roman"/>
      <w:sz w:val="20"/>
      <w:szCs w:val="20"/>
    </w:rPr>
  </w:style>
  <w:style w:type="paragraph" w:styleId="af3">
    <w:name w:val="Balloon Text"/>
    <w:basedOn w:val="a"/>
    <w:link w:val="af4"/>
    <w:semiHidden/>
    <w:rsid w:val="007A69A8"/>
    <w:rPr>
      <w:rFonts w:ascii="Tahoma" w:hAnsi="Tahoma" w:cs="Tahoma"/>
    </w:rPr>
  </w:style>
  <w:style w:type="character" w:customStyle="1" w:styleId="af4">
    <w:name w:val="Текст выноски Знак"/>
    <w:link w:val="af3"/>
    <w:semiHidden/>
    <w:locked/>
    <w:rsid w:val="00235160"/>
    <w:rPr>
      <w:rFonts w:ascii="Tahoma" w:hAnsi="Tahoma" w:cs="Tahoma"/>
      <w:sz w:val="16"/>
      <w:szCs w:val="16"/>
      <w:lang w:val="ru-RU" w:eastAsia="ru-RU" w:bidi="ar-SA"/>
    </w:rPr>
  </w:style>
  <w:style w:type="paragraph" w:customStyle="1" w:styleId="af5">
    <w:name w:val="Знак Знак Знак"/>
    <w:basedOn w:val="a"/>
    <w:rsid w:val="007A69A8"/>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14">
    <w:name w:val="З1"/>
    <w:basedOn w:val="a"/>
    <w:next w:val="a"/>
    <w:rsid w:val="007A69A8"/>
    <w:pPr>
      <w:widowControl/>
      <w:autoSpaceDE/>
      <w:autoSpaceDN/>
      <w:adjustRightInd/>
      <w:snapToGrid w:val="0"/>
      <w:spacing w:line="360" w:lineRule="auto"/>
      <w:ind w:firstLine="748"/>
    </w:pPr>
    <w:rPr>
      <w:rFonts w:ascii="Times New Roman" w:hAnsi="Times New Roman" w:cs="Times New Roman"/>
      <w:b/>
      <w:sz w:val="24"/>
      <w:szCs w:val="24"/>
    </w:rPr>
  </w:style>
  <w:style w:type="paragraph" w:customStyle="1" w:styleId="Iniiaiieoaenonionooiii2">
    <w:name w:val="Iniiaiie oaeno n ionooiii 2"/>
    <w:basedOn w:val="a"/>
    <w:rsid w:val="007A69A8"/>
    <w:pPr>
      <w:widowControl/>
      <w:autoSpaceDE/>
      <w:autoSpaceDN/>
      <w:adjustRightInd/>
      <w:spacing w:line="240" w:lineRule="auto"/>
      <w:ind w:firstLine="284"/>
    </w:pPr>
    <w:rPr>
      <w:rFonts w:ascii="Peterburg" w:hAnsi="Peterburg" w:cs="Times New Roman"/>
      <w:sz w:val="20"/>
      <w:szCs w:val="20"/>
    </w:rPr>
  </w:style>
  <w:style w:type="paragraph" w:customStyle="1" w:styleId="FR1">
    <w:name w:val="FR1"/>
    <w:rsid w:val="007A69A8"/>
    <w:pPr>
      <w:widowControl w:val="0"/>
      <w:autoSpaceDE w:val="0"/>
      <w:autoSpaceDN w:val="0"/>
      <w:adjustRightInd w:val="0"/>
      <w:spacing w:before="120" w:line="300" w:lineRule="auto"/>
      <w:ind w:left="80"/>
      <w:jc w:val="both"/>
    </w:pPr>
    <w:rPr>
      <w:b/>
      <w:bCs/>
      <w:i/>
      <w:iCs/>
      <w:sz w:val="22"/>
      <w:szCs w:val="22"/>
    </w:rPr>
  </w:style>
  <w:style w:type="paragraph" w:customStyle="1" w:styleId="FR2">
    <w:name w:val="FR2"/>
    <w:rsid w:val="007A69A8"/>
    <w:pPr>
      <w:widowControl w:val="0"/>
      <w:autoSpaceDE w:val="0"/>
      <w:autoSpaceDN w:val="0"/>
      <w:adjustRightInd w:val="0"/>
      <w:spacing w:line="259" w:lineRule="auto"/>
      <w:ind w:firstLine="160"/>
      <w:jc w:val="both"/>
    </w:pPr>
    <w:rPr>
      <w:sz w:val="18"/>
      <w:szCs w:val="18"/>
    </w:rPr>
  </w:style>
  <w:style w:type="paragraph" w:customStyle="1" w:styleId="ConsNonformat">
    <w:name w:val="ConsNonformat"/>
    <w:rsid w:val="007A69A8"/>
    <w:pPr>
      <w:widowControl w:val="0"/>
      <w:autoSpaceDE w:val="0"/>
      <w:autoSpaceDN w:val="0"/>
      <w:adjustRightInd w:val="0"/>
    </w:pPr>
    <w:rPr>
      <w:rFonts w:ascii="Courier New" w:hAnsi="Courier New" w:cs="Courier New"/>
    </w:rPr>
  </w:style>
  <w:style w:type="paragraph" w:customStyle="1" w:styleId="ConsNormal">
    <w:name w:val="ConsNormal"/>
    <w:rsid w:val="007A69A8"/>
    <w:pPr>
      <w:widowControl w:val="0"/>
      <w:autoSpaceDE w:val="0"/>
      <w:autoSpaceDN w:val="0"/>
      <w:adjustRightInd w:val="0"/>
      <w:ind w:firstLine="720"/>
    </w:pPr>
    <w:rPr>
      <w:rFonts w:ascii="Arial" w:hAnsi="Arial" w:cs="Arial"/>
    </w:rPr>
  </w:style>
  <w:style w:type="paragraph" w:customStyle="1" w:styleId="ConsTitle">
    <w:name w:val="ConsTitle"/>
    <w:rsid w:val="007A69A8"/>
    <w:pPr>
      <w:widowControl w:val="0"/>
      <w:autoSpaceDE w:val="0"/>
      <w:autoSpaceDN w:val="0"/>
      <w:adjustRightInd w:val="0"/>
    </w:pPr>
    <w:rPr>
      <w:rFonts w:ascii="Arial" w:hAnsi="Arial" w:cs="Arial"/>
      <w:b/>
      <w:bCs/>
      <w:sz w:val="16"/>
      <w:szCs w:val="16"/>
    </w:rPr>
  </w:style>
  <w:style w:type="paragraph" w:customStyle="1" w:styleId="Web1">
    <w:name w:val="Обычный (Web)1"/>
    <w:basedOn w:val="a"/>
    <w:rsid w:val="007A69A8"/>
    <w:pPr>
      <w:widowControl/>
      <w:autoSpaceDE/>
      <w:autoSpaceDN/>
      <w:adjustRightInd/>
      <w:spacing w:before="100" w:after="100" w:line="240" w:lineRule="auto"/>
      <w:ind w:left="480" w:right="240" w:firstLine="0"/>
    </w:pPr>
    <w:rPr>
      <w:rFonts w:ascii="Verdana" w:hAnsi="Verdana"/>
      <w:color w:val="000000"/>
    </w:rPr>
  </w:style>
  <w:style w:type="paragraph" w:customStyle="1" w:styleId="ConsPlusTitle">
    <w:name w:val="ConsPlusTitle"/>
    <w:rsid w:val="007A69A8"/>
    <w:pPr>
      <w:widowControl w:val="0"/>
      <w:autoSpaceDE w:val="0"/>
      <w:autoSpaceDN w:val="0"/>
      <w:adjustRightInd w:val="0"/>
    </w:pPr>
    <w:rPr>
      <w:rFonts w:ascii="Arial" w:hAnsi="Arial" w:cs="Arial"/>
      <w:b/>
      <w:bCs/>
    </w:rPr>
  </w:style>
  <w:style w:type="paragraph" w:customStyle="1" w:styleId="ConsPlusNormal">
    <w:name w:val="ConsPlusNormal"/>
    <w:rsid w:val="007A69A8"/>
    <w:pPr>
      <w:widowControl w:val="0"/>
      <w:autoSpaceDE w:val="0"/>
      <w:autoSpaceDN w:val="0"/>
      <w:adjustRightInd w:val="0"/>
      <w:ind w:firstLine="720"/>
    </w:pPr>
    <w:rPr>
      <w:rFonts w:ascii="Arial" w:hAnsi="Arial" w:cs="Arial"/>
    </w:rPr>
  </w:style>
  <w:style w:type="paragraph" w:customStyle="1" w:styleId="ConsPlusNonformat">
    <w:name w:val="ConsPlusNonformat"/>
    <w:rsid w:val="007A69A8"/>
    <w:pPr>
      <w:widowControl w:val="0"/>
      <w:autoSpaceDE w:val="0"/>
      <w:autoSpaceDN w:val="0"/>
      <w:adjustRightInd w:val="0"/>
    </w:pPr>
    <w:rPr>
      <w:rFonts w:ascii="Courier New" w:hAnsi="Courier New" w:cs="Courier New"/>
    </w:rPr>
  </w:style>
  <w:style w:type="paragraph" w:customStyle="1" w:styleId="15">
    <w:name w:val="Обычный1"/>
    <w:basedOn w:val="a"/>
    <w:rsid w:val="007A69A8"/>
    <w:pPr>
      <w:widowControl/>
      <w:autoSpaceDE/>
      <w:autoSpaceDN/>
      <w:adjustRightInd/>
      <w:spacing w:before="100" w:after="100" w:line="240" w:lineRule="auto"/>
      <w:ind w:left="480" w:right="240" w:firstLine="0"/>
    </w:pPr>
    <w:rPr>
      <w:rFonts w:ascii="Verdana" w:hAnsi="Verdana"/>
      <w:color w:val="000000"/>
    </w:rPr>
  </w:style>
  <w:style w:type="paragraph" w:customStyle="1" w:styleId="140">
    <w:name w:val="Обычный + 14 пт"/>
    <w:basedOn w:val="a"/>
    <w:rsid w:val="007A69A8"/>
    <w:pPr>
      <w:widowControl/>
      <w:overflowPunct w:val="0"/>
      <w:spacing w:line="240" w:lineRule="auto"/>
      <w:ind w:firstLine="0"/>
      <w:jc w:val="left"/>
    </w:pPr>
    <w:rPr>
      <w:rFonts w:ascii="Times New Roman" w:hAnsi="Times New Roman" w:cs="Times New Roman"/>
      <w:sz w:val="28"/>
      <w:szCs w:val="28"/>
    </w:rPr>
  </w:style>
  <w:style w:type="paragraph" w:customStyle="1" w:styleId="Web">
    <w:name w:val="Обычный (Web)"/>
    <w:basedOn w:val="a"/>
    <w:rsid w:val="007A69A8"/>
    <w:pPr>
      <w:widowControl/>
      <w:autoSpaceDE/>
      <w:autoSpaceDN/>
      <w:adjustRightInd/>
      <w:spacing w:before="100" w:after="100" w:line="240" w:lineRule="auto"/>
      <w:ind w:firstLine="0"/>
      <w:jc w:val="left"/>
    </w:pPr>
    <w:rPr>
      <w:rFonts w:ascii="Times New Roman" w:hAnsi="Times New Roman" w:cs="Times New Roman"/>
      <w:sz w:val="24"/>
      <w:szCs w:val="20"/>
    </w:rPr>
  </w:style>
  <w:style w:type="paragraph" w:customStyle="1" w:styleId="210">
    <w:name w:val="Основной текст с отступом 21"/>
    <w:basedOn w:val="a"/>
    <w:rsid w:val="007A69A8"/>
    <w:pPr>
      <w:widowControl/>
      <w:autoSpaceDE/>
      <w:autoSpaceDN/>
      <w:adjustRightInd/>
      <w:spacing w:before="120" w:line="240" w:lineRule="auto"/>
      <w:ind w:firstLine="709"/>
    </w:pPr>
    <w:rPr>
      <w:rFonts w:ascii="Times New Roman" w:hAnsi="Times New Roman" w:cs="Times New Roman"/>
      <w:sz w:val="24"/>
      <w:szCs w:val="20"/>
    </w:rPr>
  </w:style>
  <w:style w:type="paragraph" w:customStyle="1" w:styleId="1-016">
    <w:name w:val="Стиль Заголовок 1 + Справа:  -0.1 см Перед:  6 пт"/>
    <w:basedOn w:val="1"/>
    <w:autoRedefine/>
    <w:rsid w:val="00077752"/>
    <w:pPr>
      <w:widowControl w:val="0"/>
      <w:numPr>
        <w:numId w:val="0"/>
      </w:numPr>
      <w:autoSpaceDE w:val="0"/>
      <w:autoSpaceDN w:val="0"/>
      <w:adjustRightInd w:val="0"/>
      <w:ind w:left="-68" w:right="-57"/>
      <w:jc w:val="left"/>
      <w:outlineLvl w:val="9"/>
    </w:pPr>
    <w:rPr>
      <w:noProof/>
      <w:sz w:val="22"/>
      <w:szCs w:val="22"/>
    </w:rPr>
  </w:style>
  <w:style w:type="paragraph" w:customStyle="1" w:styleId="Iniiaiieoaenonionooiii3">
    <w:name w:val="Iniiaiie oaeno n ionooiii 3"/>
    <w:basedOn w:val="a"/>
    <w:rsid w:val="007A69A8"/>
    <w:pPr>
      <w:widowControl/>
      <w:autoSpaceDE/>
      <w:autoSpaceDN/>
      <w:adjustRightInd/>
      <w:spacing w:line="240" w:lineRule="auto"/>
      <w:ind w:firstLine="720"/>
    </w:pPr>
    <w:rPr>
      <w:rFonts w:ascii="Peterburg" w:hAnsi="Peterburg" w:cs="Times New Roman"/>
      <w:sz w:val="28"/>
      <w:szCs w:val="20"/>
    </w:rPr>
  </w:style>
  <w:style w:type="paragraph" w:customStyle="1" w:styleId="Iauiue">
    <w:name w:val="Iau?iue"/>
    <w:rsid w:val="007A69A8"/>
    <w:pPr>
      <w:widowControl w:val="0"/>
      <w:overflowPunct w:val="0"/>
      <w:autoSpaceDE w:val="0"/>
      <w:autoSpaceDN w:val="0"/>
      <w:adjustRightInd w:val="0"/>
    </w:pPr>
  </w:style>
  <w:style w:type="table" w:styleId="af6">
    <w:name w:val="Table Grid"/>
    <w:basedOn w:val="a1"/>
    <w:rsid w:val="007A6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Знак Знак19"/>
    <w:rsid w:val="009D6DA6"/>
    <w:rPr>
      <w:b/>
      <w:sz w:val="28"/>
      <w:lang w:val="ru-RU" w:eastAsia="ru-RU" w:bidi="ar-SA"/>
    </w:rPr>
  </w:style>
  <w:style w:type="paragraph" w:customStyle="1" w:styleId="af7">
    <w:name w:val="Знак Знак Знак"/>
    <w:basedOn w:val="a"/>
    <w:rsid w:val="009D6DA6"/>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16">
    <w:name w:val="Знак Знак1"/>
    <w:rsid w:val="009D6DA6"/>
    <w:rPr>
      <w:rFonts w:ascii="Arial" w:hAnsi="Arial" w:cs="Arial"/>
      <w:szCs w:val="16"/>
      <w:lang w:val="ru-RU" w:eastAsia="ru-RU" w:bidi="ar-SA"/>
    </w:rPr>
  </w:style>
  <w:style w:type="character" w:customStyle="1" w:styleId="17">
    <w:name w:val="Знак Знак17"/>
    <w:rsid w:val="009D6DA6"/>
    <w:rPr>
      <w:rFonts w:ascii="Arial" w:hAnsi="Arial" w:cs="Arial"/>
      <w:b/>
      <w:bCs/>
      <w:sz w:val="24"/>
      <w:szCs w:val="16"/>
      <w:lang w:val="ru-RU" w:eastAsia="ru-RU" w:bidi="ar-SA"/>
    </w:rPr>
  </w:style>
  <w:style w:type="character" w:customStyle="1" w:styleId="160">
    <w:name w:val="Знак Знак16"/>
    <w:rsid w:val="009D6DA6"/>
    <w:rPr>
      <w:rFonts w:ascii="Arial" w:hAnsi="Arial" w:cs="Arial"/>
      <w:b/>
      <w:bCs/>
      <w:sz w:val="24"/>
      <w:szCs w:val="16"/>
      <w:lang w:val="ru-RU" w:eastAsia="ru-RU" w:bidi="ar-SA"/>
    </w:rPr>
  </w:style>
  <w:style w:type="character" w:styleId="af8">
    <w:name w:val="page number"/>
    <w:basedOn w:val="a0"/>
    <w:rsid w:val="009D6DA6"/>
  </w:style>
  <w:style w:type="character" w:customStyle="1" w:styleId="110">
    <w:name w:val="Знак Знак11"/>
    <w:rsid w:val="009D6DA6"/>
    <w:rPr>
      <w:rFonts w:ascii="Arial" w:hAnsi="Arial" w:cs="Arial"/>
      <w:sz w:val="24"/>
      <w:szCs w:val="16"/>
      <w:lang w:val="ru-RU" w:eastAsia="ru-RU" w:bidi="ar-SA"/>
    </w:rPr>
  </w:style>
  <w:style w:type="character" w:styleId="af9">
    <w:name w:val="annotation reference"/>
    <w:semiHidden/>
    <w:rsid w:val="009A3F64"/>
    <w:rPr>
      <w:sz w:val="16"/>
      <w:szCs w:val="16"/>
    </w:rPr>
  </w:style>
  <w:style w:type="paragraph" w:styleId="afa">
    <w:name w:val="annotation subject"/>
    <w:basedOn w:val="a8"/>
    <w:next w:val="a8"/>
    <w:semiHidden/>
    <w:rsid w:val="009A3F64"/>
    <w:pPr>
      <w:widowControl w:val="0"/>
      <w:autoSpaceDE w:val="0"/>
      <w:autoSpaceDN w:val="0"/>
      <w:adjustRightInd w:val="0"/>
      <w:spacing w:line="300" w:lineRule="auto"/>
      <w:ind w:firstLine="160"/>
      <w:jc w:val="both"/>
    </w:pPr>
    <w:rPr>
      <w:rFonts w:ascii="Arial" w:hAnsi="Arial" w:cs="Arial"/>
      <w:b/>
      <w:bCs/>
    </w:rPr>
  </w:style>
  <w:style w:type="character" w:customStyle="1" w:styleId="62">
    <w:name w:val="Знак Знак6"/>
    <w:locked/>
    <w:rsid w:val="002342B3"/>
    <w:rPr>
      <w:b/>
      <w:sz w:val="28"/>
      <w:lang w:val="ru-RU" w:eastAsia="ru-RU" w:bidi="ar-SA"/>
    </w:rPr>
  </w:style>
  <w:style w:type="character" w:customStyle="1" w:styleId="51">
    <w:name w:val="Знак Знак5"/>
    <w:locked/>
    <w:rsid w:val="002342B3"/>
    <w:rPr>
      <w:rFonts w:ascii="Arial" w:hAnsi="Arial" w:cs="Arial"/>
      <w:b/>
      <w:bCs/>
      <w:sz w:val="24"/>
      <w:szCs w:val="16"/>
      <w:lang w:val="ru-RU" w:eastAsia="ru-RU" w:bidi="ar-SA"/>
    </w:rPr>
  </w:style>
  <w:style w:type="character" w:customStyle="1" w:styleId="35">
    <w:name w:val="Знак Знак3"/>
    <w:locked/>
    <w:rsid w:val="002342B3"/>
    <w:rPr>
      <w:rFonts w:ascii="Arial" w:hAnsi="Arial" w:cs="Arial"/>
      <w:sz w:val="24"/>
      <w:szCs w:val="16"/>
      <w:lang w:val="ru-RU" w:eastAsia="ru-RU" w:bidi="ar-SA"/>
    </w:rPr>
  </w:style>
  <w:style w:type="character" w:customStyle="1" w:styleId="350">
    <w:name w:val="Основной текст (35)"/>
    <w:link w:val="351"/>
    <w:rsid w:val="00F316FE"/>
    <w:rPr>
      <w:i/>
      <w:iCs/>
      <w:sz w:val="26"/>
      <w:szCs w:val="26"/>
      <w:lang w:bidi="ar-SA"/>
    </w:rPr>
  </w:style>
  <w:style w:type="paragraph" w:customStyle="1" w:styleId="351">
    <w:name w:val="Основной текст (35)1"/>
    <w:basedOn w:val="a"/>
    <w:link w:val="350"/>
    <w:rsid w:val="00F316FE"/>
    <w:pPr>
      <w:widowControl/>
      <w:shd w:val="clear" w:color="auto" w:fill="FFFFFF"/>
      <w:autoSpaceDE/>
      <w:autoSpaceDN/>
      <w:adjustRightInd/>
      <w:spacing w:line="411" w:lineRule="exact"/>
      <w:ind w:hanging="420"/>
      <w:jc w:val="left"/>
    </w:pPr>
    <w:rPr>
      <w:rFonts w:ascii="Times New Roman" w:hAnsi="Times New Roman" w:cs="Times New Roman"/>
      <w:i/>
      <w:iCs/>
      <w:sz w:val="26"/>
      <w:szCs w:val="26"/>
      <w:lang/>
    </w:rPr>
  </w:style>
  <w:style w:type="character" w:customStyle="1" w:styleId="100">
    <w:name w:val="Основной текст (10)"/>
    <w:link w:val="101"/>
    <w:rsid w:val="00C7011B"/>
    <w:rPr>
      <w:lang w:bidi="ar-SA"/>
    </w:rPr>
  </w:style>
  <w:style w:type="paragraph" w:customStyle="1" w:styleId="101">
    <w:name w:val="Основной текст (10)1"/>
    <w:basedOn w:val="a"/>
    <w:link w:val="100"/>
    <w:rsid w:val="00C7011B"/>
    <w:pPr>
      <w:widowControl/>
      <w:shd w:val="clear" w:color="auto" w:fill="FFFFFF"/>
      <w:autoSpaceDE/>
      <w:autoSpaceDN/>
      <w:adjustRightInd/>
      <w:spacing w:line="240" w:lineRule="atLeast"/>
      <w:ind w:firstLine="0"/>
      <w:jc w:val="right"/>
    </w:pPr>
    <w:rPr>
      <w:rFonts w:ascii="Times New Roman" w:hAnsi="Times New Roman" w:cs="Times New Roman"/>
      <w:sz w:val="20"/>
      <w:szCs w:val="20"/>
      <w:lang/>
    </w:rPr>
  </w:style>
  <w:style w:type="paragraph" w:customStyle="1" w:styleId="align-justify1">
    <w:name w:val="align-justify1"/>
    <w:basedOn w:val="a"/>
    <w:rsid w:val="00B464F1"/>
    <w:pPr>
      <w:widowControl/>
      <w:autoSpaceDE/>
      <w:autoSpaceDN/>
      <w:adjustRightInd/>
      <w:spacing w:after="225" w:line="240" w:lineRule="auto"/>
      <w:ind w:left="300" w:right="300" w:firstLine="375"/>
    </w:pPr>
    <w:rPr>
      <w:rFonts w:ascii="Verdana" w:hAnsi="Verdana" w:cs="Times New Roman"/>
      <w:color w:val="000000"/>
      <w:sz w:val="24"/>
      <w:szCs w:val="24"/>
    </w:rPr>
  </w:style>
  <w:style w:type="paragraph" w:customStyle="1" w:styleId="Iiiaeuiue">
    <w:name w:val="Ii?iaeuiue"/>
    <w:rsid w:val="001845D9"/>
    <w:pPr>
      <w:overflowPunct w:val="0"/>
      <w:autoSpaceDE w:val="0"/>
      <w:autoSpaceDN w:val="0"/>
      <w:adjustRightInd w:val="0"/>
      <w:jc w:val="both"/>
    </w:pPr>
    <w:rPr>
      <w:sz w:val="24"/>
      <w:szCs w:val="24"/>
    </w:rPr>
  </w:style>
  <w:style w:type="character" w:customStyle="1" w:styleId="apple-converted-space">
    <w:name w:val="apple-converted-space"/>
    <w:rsid w:val="001845D9"/>
    <w:rPr>
      <w:rFonts w:cs="Times New Roman"/>
    </w:rPr>
  </w:style>
  <w:style w:type="paragraph" w:customStyle="1" w:styleId="formattexttopleveltext">
    <w:name w:val="formattext topleveltext"/>
    <w:basedOn w:val="a"/>
    <w:rsid w:val="001845D9"/>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headertexttopleveltextcentertext">
    <w:name w:val="headertext topleveltext centertext"/>
    <w:basedOn w:val="a"/>
    <w:rsid w:val="001845D9"/>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character" w:customStyle="1" w:styleId="visited">
    <w:name w:val="visited"/>
    <w:rsid w:val="001845D9"/>
    <w:rPr>
      <w:rFonts w:cs="Times New Roman"/>
    </w:rPr>
  </w:style>
  <w:style w:type="paragraph" w:customStyle="1" w:styleId="Pa2">
    <w:name w:val="Pa2"/>
    <w:basedOn w:val="a"/>
    <w:next w:val="a"/>
    <w:rsid w:val="00036FDE"/>
    <w:pPr>
      <w:widowControl/>
      <w:spacing w:line="201" w:lineRule="atLeast"/>
      <w:ind w:firstLine="0"/>
      <w:jc w:val="left"/>
    </w:pPr>
    <w:rPr>
      <w:rFonts w:ascii="JournalC" w:hAnsi="JournalC" w:cs="Times New Roman"/>
      <w:sz w:val="24"/>
      <w:szCs w:val="24"/>
    </w:rPr>
  </w:style>
  <w:style w:type="character" w:customStyle="1" w:styleId="342">
    <w:name w:val="Основной текст (34)2"/>
    <w:rsid w:val="005018BA"/>
    <w:rPr>
      <w:sz w:val="26"/>
      <w:szCs w:val="26"/>
      <w:u w:val="single"/>
      <w:lang w:bidi="ar-SA"/>
    </w:rPr>
  </w:style>
  <w:style w:type="paragraph" w:styleId="afb">
    <w:name w:val="List Paragraph"/>
    <w:basedOn w:val="a"/>
    <w:qFormat/>
    <w:rsid w:val="004C7418"/>
    <w:pPr>
      <w:widowControl/>
      <w:autoSpaceDE/>
      <w:autoSpaceDN/>
      <w:adjustRightInd/>
      <w:spacing w:line="360" w:lineRule="auto"/>
      <w:ind w:left="720" w:firstLine="709"/>
      <w:jc w:val="left"/>
    </w:pPr>
    <w:rPr>
      <w:rFonts w:ascii="Times New Roman" w:eastAsia="Calibri" w:hAnsi="Times New Roman" w:cs="Calibri"/>
      <w:sz w:val="28"/>
      <w:szCs w:val="22"/>
      <w:lang w:eastAsia="ar-SA"/>
    </w:rPr>
  </w:style>
  <w:style w:type="paragraph" w:customStyle="1" w:styleId="Default">
    <w:name w:val="Default"/>
    <w:rsid w:val="00556DF0"/>
    <w:pPr>
      <w:autoSpaceDE w:val="0"/>
      <w:autoSpaceDN w:val="0"/>
      <w:adjustRightInd w:val="0"/>
    </w:pPr>
    <w:rPr>
      <w:rFonts w:ascii="Arial" w:hAnsi="Arial" w:cs="Arial"/>
      <w:color w:val="000000"/>
      <w:sz w:val="24"/>
      <w:szCs w:val="24"/>
    </w:rPr>
  </w:style>
  <w:style w:type="character" w:customStyle="1" w:styleId="match">
    <w:name w:val="match"/>
    <w:basedOn w:val="a0"/>
    <w:rsid w:val="00A514D4"/>
  </w:style>
  <w:style w:type="paragraph" w:customStyle="1" w:styleId="18">
    <w:name w:val="Без интервала1"/>
    <w:rsid w:val="008521E5"/>
    <w:rPr>
      <w:rFonts w:ascii="Calibri" w:hAnsi="Calibri"/>
      <w:sz w:val="22"/>
      <w:szCs w:val="22"/>
      <w:lang w:eastAsia="en-US"/>
    </w:rPr>
  </w:style>
  <w:style w:type="character" w:customStyle="1" w:styleId="Heading1Char">
    <w:name w:val="Heading 1 Char"/>
    <w:locked/>
    <w:rsid w:val="00235160"/>
    <w:rPr>
      <w:rFonts w:ascii="Cambria" w:hAnsi="Cambria" w:cs="Cambria"/>
      <w:b/>
      <w:bCs/>
      <w:color w:val="365F91"/>
      <w:sz w:val="28"/>
      <w:szCs w:val="28"/>
      <w:lang w:eastAsia="en-US"/>
    </w:rPr>
  </w:style>
  <w:style w:type="character" w:customStyle="1" w:styleId="Heading3Char">
    <w:name w:val="Heading 3 Char"/>
    <w:locked/>
    <w:rsid w:val="00235160"/>
    <w:rPr>
      <w:rFonts w:ascii="Arial" w:hAnsi="Arial" w:cs="Arial"/>
      <w:snapToGrid w:val="0"/>
      <w:sz w:val="24"/>
      <w:szCs w:val="24"/>
    </w:rPr>
  </w:style>
  <w:style w:type="paragraph" w:customStyle="1" w:styleId="afc">
    <w:name w:val="Штамп"/>
    <w:basedOn w:val="a"/>
    <w:rsid w:val="00235160"/>
    <w:pPr>
      <w:widowControl/>
      <w:autoSpaceDE/>
      <w:autoSpaceDN/>
      <w:adjustRightInd/>
      <w:spacing w:line="240" w:lineRule="auto"/>
      <w:ind w:firstLine="0"/>
      <w:jc w:val="center"/>
    </w:pPr>
    <w:rPr>
      <w:rFonts w:ascii="ГОСТ тип А" w:eastAsia="Calibri" w:hAnsi="ГОСТ тип А" w:cs="ГОСТ тип А"/>
      <w:i/>
      <w:iCs/>
      <w:noProof/>
      <w:sz w:val="18"/>
      <w:szCs w:val="18"/>
    </w:rPr>
  </w:style>
  <w:style w:type="paragraph" w:customStyle="1" w:styleId="afd">
    <w:name w:val="Содержимое таблицы"/>
    <w:basedOn w:val="a"/>
    <w:rsid w:val="00235160"/>
    <w:pPr>
      <w:widowControl/>
      <w:suppressLineNumbers/>
      <w:autoSpaceDE/>
      <w:autoSpaceDN/>
      <w:adjustRightInd/>
      <w:spacing w:line="240" w:lineRule="auto"/>
      <w:ind w:firstLine="0"/>
      <w:jc w:val="left"/>
    </w:pPr>
    <w:rPr>
      <w:rFonts w:ascii="Times New Roman" w:eastAsia="Calibri" w:hAnsi="Times New Roman" w:cs="Times New Roman"/>
      <w:sz w:val="20"/>
      <w:szCs w:val="20"/>
      <w:lang w:eastAsia="ar-SA"/>
    </w:rPr>
  </w:style>
  <w:style w:type="paragraph" w:customStyle="1" w:styleId="211">
    <w:name w:val="Основной текст 21"/>
    <w:basedOn w:val="a"/>
    <w:rsid w:val="00235160"/>
    <w:pPr>
      <w:tabs>
        <w:tab w:val="left" w:pos="0"/>
      </w:tabs>
      <w:autoSpaceDE/>
      <w:autoSpaceDN/>
      <w:adjustRightInd/>
      <w:spacing w:line="240" w:lineRule="auto"/>
      <w:ind w:right="43" w:firstLine="0"/>
      <w:jc w:val="center"/>
    </w:pPr>
    <w:rPr>
      <w:rFonts w:eastAsia="Calibri"/>
      <w:sz w:val="24"/>
      <w:szCs w:val="24"/>
      <w:lang w:eastAsia="ar-SA"/>
    </w:rPr>
  </w:style>
  <w:style w:type="paragraph" w:customStyle="1" w:styleId="1-0160">
    <w:name w:val="1-016"/>
    <w:basedOn w:val="a"/>
    <w:rsid w:val="00235160"/>
    <w:pPr>
      <w:keepNext/>
      <w:widowControl/>
      <w:autoSpaceDE/>
      <w:autoSpaceDN/>
      <w:adjustRightInd/>
      <w:spacing w:before="120" w:after="120" w:line="240" w:lineRule="auto"/>
      <w:ind w:left="357" w:right="-57" w:firstLine="0"/>
      <w:jc w:val="center"/>
    </w:pPr>
    <w:rPr>
      <w:rFonts w:ascii="Times New Roman" w:eastAsia="Calibri" w:hAnsi="Times New Roman" w:cs="Times New Roman"/>
      <w:b/>
      <w:bCs/>
      <w:caps/>
      <w:sz w:val="24"/>
      <w:szCs w:val="24"/>
      <w:lang w:eastAsia="ar-SA"/>
    </w:rPr>
  </w:style>
  <w:style w:type="paragraph" w:customStyle="1" w:styleId="txt">
    <w:name w:val="txt"/>
    <w:basedOn w:val="a"/>
    <w:rsid w:val="00235160"/>
    <w:pPr>
      <w:widowControl/>
      <w:autoSpaceDE/>
      <w:autoSpaceDN/>
      <w:adjustRightInd/>
      <w:spacing w:before="15" w:after="15" w:line="240" w:lineRule="auto"/>
      <w:ind w:left="15" w:right="15" w:firstLine="0"/>
    </w:pPr>
    <w:rPr>
      <w:rFonts w:ascii="Verdana" w:eastAsia="Calibri" w:hAnsi="Verdana" w:cs="Verdana"/>
      <w:color w:val="000000"/>
      <w:sz w:val="17"/>
      <w:szCs w:val="17"/>
      <w:lang w:eastAsia="ar-SA"/>
    </w:rPr>
  </w:style>
  <w:style w:type="paragraph" w:customStyle="1" w:styleId="212">
    <w:name w:val="Продолжение списка 21"/>
    <w:basedOn w:val="a"/>
    <w:rsid w:val="00235160"/>
    <w:pPr>
      <w:widowControl/>
      <w:autoSpaceDE/>
      <w:autoSpaceDN/>
      <w:adjustRightInd/>
      <w:spacing w:after="120" w:line="240" w:lineRule="auto"/>
      <w:ind w:left="566" w:firstLine="0"/>
      <w:jc w:val="left"/>
    </w:pPr>
    <w:rPr>
      <w:rFonts w:ascii="Times New Roman" w:eastAsia="Calibri" w:hAnsi="Times New Roman" w:cs="Times New Roman"/>
      <w:sz w:val="24"/>
      <w:szCs w:val="24"/>
      <w:lang w:eastAsia="ar-SA"/>
    </w:rPr>
  </w:style>
  <w:style w:type="paragraph" w:customStyle="1" w:styleId="iiiaeuiue0">
    <w:name w:val="iiiaeuiue"/>
    <w:basedOn w:val="a"/>
    <w:rsid w:val="00235160"/>
    <w:pPr>
      <w:widowControl/>
      <w:overflowPunct w:val="0"/>
      <w:autoSpaceDN/>
      <w:adjustRightInd/>
      <w:spacing w:line="240" w:lineRule="auto"/>
      <w:ind w:firstLine="0"/>
    </w:pPr>
    <w:rPr>
      <w:rFonts w:ascii="Times New Roman" w:eastAsia="Calibri" w:hAnsi="Times New Roman" w:cs="Times New Roman"/>
      <w:sz w:val="24"/>
      <w:szCs w:val="24"/>
      <w:lang w:eastAsia="ar-SA"/>
    </w:rPr>
  </w:style>
  <w:style w:type="paragraph" w:styleId="afe">
    <w:name w:val="Title"/>
    <w:basedOn w:val="a"/>
    <w:next w:val="af"/>
    <w:rsid w:val="00235160"/>
    <w:pPr>
      <w:keepNext/>
      <w:widowControl/>
      <w:autoSpaceDE/>
      <w:autoSpaceDN/>
      <w:adjustRightInd/>
      <w:spacing w:before="240" w:after="120" w:line="240" w:lineRule="auto"/>
      <w:ind w:firstLine="0"/>
      <w:jc w:val="left"/>
    </w:pPr>
    <w:rPr>
      <w:sz w:val="28"/>
      <w:szCs w:val="28"/>
      <w:lang w:eastAsia="ar-SA"/>
    </w:rPr>
  </w:style>
  <w:style w:type="paragraph" w:customStyle="1" w:styleId="iauiue0">
    <w:name w:val="iauiue"/>
    <w:basedOn w:val="a"/>
    <w:rsid w:val="00235160"/>
    <w:pPr>
      <w:widowControl/>
      <w:overflowPunct w:val="0"/>
      <w:autoSpaceDN/>
      <w:adjustRightInd/>
      <w:spacing w:line="240" w:lineRule="auto"/>
      <w:ind w:firstLine="0"/>
      <w:jc w:val="left"/>
    </w:pPr>
    <w:rPr>
      <w:rFonts w:ascii="Times New Roman" w:eastAsia="Calibri" w:hAnsi="Times New Roman" w:cs="Times New Roman"/>
      <w:sz w:val="20"/>
      <w:szCs w:val="20"/>
      <w:lang w:eastAsia="ar-SA"/>
    </w:rPr>
  </w:style>
  <w:style w:type="paragraph" w:customStyle="1" w:styleId="bodytext2">
    <w:name w:val="bodytext2"/>
    <w:basedOn w:val="a"/>
    <w:rsid w:val="00235160"/>
    <w:pPr>
      <w:widowControl/>
      <w:autoSpaceDE/>
      <w:autoSpaceDN/>
      <w:adjustRightInd/>
      <w:spacing w:before="120" w:line="240" w:lineRule="auto"/>
      <w:ind w:firstLine="0"/>
    </w:pPr>
    <w:rPr>
      <w:rFonts w:ascii="Times New Roman" w:eastAsia="Calibri" w:hAnsi="Times New Roman" w:cs="Times New Roman"/>
      <w:sz w:val="24"/>
      <w:szCs w:val="24"/>
      <w:lang w:eastAsia="ar-SA"/>
    </w:rPr>
  </w:style>
  <w:style w:type="paragraph" w:customStyle="1" w:styleId="aff">
    <w:name w:val="a"/>
    <w:basedOn w:val="a"/>
    <w:rsid w:val="00235160"/>
    <w:pPr>
      <w:widowControl/>
      <w:overflowPunct w:val="0"/>
      <w:autoSpaceDN/>
      <w:adjustRightInd/>
      <w:spacing w:line="240" w:lineRule="auto"/>
      <w:ind w:firstLine="0"/>
    </w:pPr>
    <w:rPr>
      <w:rFonts w:ascii="Times New Roman" w:eastAsia="Calibri" w:hAnsi="Times New Roman" w:cs="Times New Roman"/>
      <w:sz w:val="24"/>
      <w:szCs w:val="24"/>
      <w:lang w:eastAsia="ar-SA"/>
    </w:rPr>
  </w:style>
  <w:style w:type="paragraph" w:customStyle="1" w:styleId="1a">
    <w:name w:val="Абзац списка1"/>
    <w:basedOn w:val="a"/>
    <w:rsid w:val="00235160"/>
    <w:pPr>
      <w:widowControl/>
      <w:autoSpaceDE/>
      <w:autoSpaceDN/>
      <w:adjustRightInd/>
      <w:spacing w:after="200" w:line="276" w:lineRule="auto"/>
      <w:ind w:left="720" w:firstLine="0"/>
      <w:jc w:val="left"/>
    </w:pPr>
    <w:rPr>
      <w:rFonts w:ascii="Calibri" w:hAnsi="Calibri" w:cs="Calibri"/>
      <w:sz w:val="22"/>
      <w:szCs w:val="22"/>
      <w:lang w:eastAsia="en-US"/>
    </w:rPr>
  </w:style>
  <w:style w:type="character" w:customStyle="1" w:styleId="CharStyle4">
    <w:name w:val="CharStyle4"/>
    <w:rsid w:val="00B64881"/>
    <w:rPr>
      <w:rFonts w:ascii="Arial" w:hAnsi="Arial" w:cs="Arial"/>
      <w:color w:val="000000"/>
      <w:spacing w:val="0"/>
      <w:w w:val="100"/>
      <w:position w:val="0"/>
      <w:sz w:val="24"/>
      <w:szCs w:val="24"/>
      <w:u w:val="none"/>
      <w:vertAlign w:val="baseline"/>
    </w:rPr>
  </w:style>
  <w:style w:type="paragraph" w:customStyle="1" w:styleId="24">
    <w:name w:val="Основной текст (2)"/>
    <w:rsid w:val="00B64881"/>
    <w:pPr>
      <w:shd w:val="clear" w:color="auto" w:fill="FFFFFF"/>
      <w:spacing w:after="240" w:line="255" w:lineRule="exact"/>
    </w:pPr>
    <w:rPr>
      <w:rFonts w:ascii="Arial" w:hAnsi="Arial" w:cs="Arial"/>
      <w:color w:val="000000"/>
      <w:sz w:val="24"/>
      <w:szCs w:val="24"/>
      <w:lang w:eastAsia="zh-CN" w:bidi="hi-IN"/>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E15B57"/>
    <w:pPr>
      <w:widowControl/>
      <w:autoSpaceDE/>
      <w:autoSpaceDN/>
      <w:adjustRightInd/>
      <w:spacing w:after="160" w:line="240" w:lineRule="exact"/>
      <w:ind w:firstLine="0"/>
      <w:jc w:val="left"/>
    </w:pPr>
    <w:rPr>
      <w:rFonts w:ascii="Times New Roman" w:hAnsi="Times New Roman" w:cs="Times New Roman"/>
      <w:sz w:val="24"/>
      <w:szCs w:val="20"/>
      <w:lang w:val="en-US" w:eastAsia="en-US"/>
    </w:rPr>
  </w:style>
  <w:style w:type="character" w:customStyle="1" w:styleId="blk">
    <w:name w:val="blk"/>
    <w:basedOn w:val="a0"/>
    <w:rsid w:val="008502B6"/>
  </w:style>
</w:styles>
</file>

<file path=word/webSettings.xml><?xml version="1.0" encoding="utf-8"?>
<w:webSettings xmlns:r="http://schemas.openxmlformats.org/officeDocument/2006/relationships" xmlns:w="http://schemas.openxmlformats.org/wordprocessingml/2006/main">
  <w:divs>
    <w:div w:id="20133868">
      <w:bodyDiv w:val="1"/>
      <w:marLeft w:val="0"/>
      <w:marRight w:val="0"/>
      <w:marTop w:val="0"/>
      <w:marBottom w:val="0"/>
      <w:divBdr>
        <w:top w:val="none" w:sz="0" w:space="0" w:color="auto"/>
        <w:left w:val="none" w:sz="0" w:space="0" w:color="auto"/>
        <w:bottom w:val="none" w:sz="0" w:space="0" w:color="auto"/>
        <w:right w:val="none" w:sz="0" w:space="0" w:color="auto"/>
      </w:divBdr>
    </w:div>
    <w:div w:id="288903916">
      <w:bodyDiv w:val="1"/>
      <w:marLeft w:val="0"/>
      <w:marRight w:val="0"/>
      <w:marTop w:val="0"/>
      <w:marBottom w:val="0"/>
      <w:divBdr>
        <w:top w:val="none" w:sz="0" w:space="0" w:color="auto"/>
        <w:left w:val="none" w:sz="0" w:space="0" w:color="auto"/>
        <w:bottom w:val="none" w:sz="0" w:space="0" w:color="auto"/>
        <w:right w:val="none" w:sz="0" w:space="0" w:color="auto"/>
      </w:divBdr>
      <w:divsChild>
        <w:div w:id="703483398">
          <w:marLeft w:val="0"/>
          <w:marRight w:val="0"/>
          <w:marTop w:val="120"/>
          <w:marBottom w:val="0"/>
          <w:divBdr>
            <w:top w:val="none" w:sz="0" w:space="0" w:color="auto"/>
            <w:left w:val="none" w:sz="0" w:space="0" w:color="auto"/>
            <w:bottom w:val="none" w:sz="0" w:space="0" w:color="auto"/>
            <w:right w:val="none" w:sz="0" w:space="0" w:color="auto"/>
          </w:divBdr>
        </w:div>
        <w:div w:id="732505218">
          <w:marLeft w:val="0"/>
          <w:marRight w:val="0"/>
          <w:marTop w:val="120"/>
          <w:marBottom w:val="0"/>
          <w:divBdr>
            <w:top w:val="none" w:sz="0" w:space="0" w:color="auto"/>
            <w:left w:val="none" w:sz="0" w:space="0" w:color="auto"/>
            <w:bottom w:val="none" w:sz="0" w:space="0" w:color="auto"/>
            <w:right w:val="none" w:sz="0" w:space="0" w:color="auto"/>
          </w:divBdr>
        </w:div>
        <w:div w:id="868680714">
          <w:marLeft w:val="0"/>
          <w:marRight w:val="0"/>
          <w:marTop w:val="120"/>
          <w:marBottom w:val="0"/>
          <w:divBdr>
            <w:top w:val="none" w:sz="0" w:space="0" w:color="auto"/>
            <w:left w:val="none" w:sz="0" w:space="0" w:color="auto"/>
            <w:bottom w:val="none" w:sz="0" w:space="0" w:color="auto"/>
            <w:right w:val="none" w:sz="0" w:space="0" w:color="auto"/>
          </w:divBdr>
        </w:div>
        <w:div w:id="1191453308">
          <w:marLeft w:val="0"/>
          <w:marRight w:val="0"/>
          <w:marTop w:val="120"/>
          <w:marBottom w:val="0"/>
          <w:divBdr>
            <w:top w:val="none" w:sz="0" w:space="0" w:color="auto"/>
            <w:left w:val="none" w:sz="0" w:space="0" w:color="auto"/>
            <w:bottom w:val="none" w:sz="0" w:space="0" w:color="auto"/>
            <w:right w:val="none" w:sz="0" w:space="0" w:color="auto"/>
          </w:divBdr>
        </w:div>
        <w:div w:id="1754401150">
          <w:marLeft w:val="0"/>
          <w:marRight w:val="0"/>
          <w:marTop w:val="120"/>
          <w:marBottom w:val="0"/>
          <w:divBdr>
            <w:top w:val="none" w:sz="0" w:space="0" w:color="auto"/>
            <w:left w:val="none" w:sz="0" w:space="0" w:color="auto"/>
            <w:bottom w:val="none" w:sz="0" w:space="0" w:color="auto"/>
            <w:right w:val="none" w:sz="0" w:space="0" w:color="auto"/>
          </w:divBdr>
        </w:div>
        <w:div w:id="2014800795">
          <w:marLeft w:val="0"/>
          <w:marRight w:val="0"/>
          <w:marTop w:val="120"/>
          <w:marBottom w:val="0"/>
          <w:divBdr>
            <w:top w:val="none" w:sz="0" w:space="0" w:color="auto"/>
            <w:left w:val="none" w:sz="0" w:space="0" w:color="auto"/>
            <w:bottom w:val="none" w:sz="0" w:space="0" w:color="auto"/>
            <w:right w:val="none" w:sz="0" w:space="0" w:color="auto"/>
          </w:divBdr>
        </w:div>
      </w:divsChild>
    </w:div>
    <w:div w:id="923950899">
      <w:bodyDiv w:val="1"/>
      <w:marLeft w:val="0"/>
      <w:marRight w:val="0"/>
      <w:marTop w:val="0"/>
      <w:marBottom w:val="0"/>
      <w:divBdr>
        <w:top w:val="none" w:sz="0" w:space="0" w:color="auto"/>
        <w:left w:val="none" w:sz="0" w:space="0" w:color="auto"/>
        <w:bottom w:val="none" w:sz="0" w:space="0" w:color="auto"/>
        <w:right w:val="none" w:sz="0" w:space="0" w:color="auto"/>
      </w:divBdr>
    </w:div>
    <w:div w:id="981886267">
      <w:bodyDiv w:val="1"/>
      <w:marLeft w:val="0"/>
      <w:marRight w:val="0"/>
      <w:marTop w:val="0"/>
      <w:marBottom w:val="0"/>
      <w:divBdr>
        <w:top w:val="none" w:sz="0" w:space="0" w:color="auto"/>
        <w:left w:val="none" w:sz="0" w:space="0" w:color="auto"/>
        <w:bottom w:val="none" w:sz="0" w:space="0" w:color="auto"/>
        <w:right w:val="none" w:sz="0" w:space="0" w:color="auto"/>
      </w:divBdr>
    </w:div>
    <w:div w:id="1389914215">
      <w:bodyDiv w:val="1"/>
      <w:marLeft w:val="0"/>
      <w:marRight w:val="0"/>
      <w:marTop w:val="0"/>
      <w:marBottom w:val="0"/>
      <w:divBdr>
        <w:top w:val="none" w:sz="0" w:space="0" w:color="auto"/>
        <w:left w:val="none" w:sz="0" w:space="0" w:color="auto"/>
        <w:bottom w:val="none" w:sz="0" w:space="0" w:color="auto"/>
        <w:right w:val="none" w:sz="0" w:space="0" w:color="auto"/>
      </w:divBdr>
    </w:div>
    <w:div w:id="1405027548">
      <w:bodyDiv w:val="1"/>
      <w:marLeft w:val="0"/>
      <w:marRight w:val="0"/>
      <w:marTop w:val="0"/>
      <w:marBottom w:val="0"/>
      <w:divBdr>
        <w:top w:val="none" w:sz="0" w:space="0" w:color="auto"/>
        <w:left w:val="none" w:sz="0" w:space="0" w:color="auto"/>
        <w:bottom w:val="none" w:sz="0" w:space="0" w:color="auto"/>
        <w:right w:val="none" w:sz="0" w:space="0" w:color="auto"/>
      </w:divBdr>
      <w:divsChild>
        <w:div w:id="1142237562">
          <w:marLeft w:val="0"/>
          <w:marRight w:val="0"/>
          <w:marTop w:val="0"/>
          <w:marBottom w:val="0"/>
          <w:divBdr>
            <w:top w:val="none" w:sz="0" w:space="0" w:color="auto"/>
            <w:left w:val="none" w:sz="0" w:space="0" w:color="auto"/>
            <w:bottom w:val="none" w:sz="0" w:space="0" w:color="auto"/>
            <w:right w:val="none" w:sz="0" w:space="0" w:color="auto"/>
          </w:divBdr>
          <w:divsChild>
            <w:div w:id="388503622">
              <w:marLeft w:val="0"/>
              <w:marRight w:val="0"/>
              <w:marTop w:val="0"/>
              <w:marBottom w:val="0"/>
              <w:divBdr>
                <w:top w:val="none" w:sz="0" w:space="0" w:color="auto"/>
                <w:left w:val="none" w:sz="0" w:space="0" w:color="auto"/>
                <w:bottom w:val="none" w:sz="0" w:space="0" w:color="auto"/>
                <w:right w:val="none" w:sz="0" w:space="0" w:color="auto"/>
              </w:divBdr>
              <w:divsChild>
                <w:div w:id="2094736394">
                  <w:marLeft w:val="0"/>
                  <w:marRight w:val="0"/>
                  <w:marTop w:val="0"/>
                  <w:marBottom w:val="0"/>
                  <w:divBdr>
                    <w:top w:val="none" w:sz="0" w:space="0" w:color="auto"/>
                    <w:left w:val="none" w:sz="0" w:space="0" w:color="auto"/>
                    <w:bottom w:val="none" w:sz="0" w:space="0" w:color="auto"/>
                    <w:right w:val="none" w:sz="0" w:space="0" w:color="auto"/>
                  </w:divBdr>
                  <w:divsChild>
                    <w:div w:id="33697138">
                      <w:marLeft w:val="0"/>
                      <w:marRight w:val="0"/>
                      <w:marTop w:val="0"/>
                      <w:marBottom w:val="0"/>
                      <w:divBdr>
                        <w:top w:val="none" w:sz="0" w:space="0" w:color="auto"/>
                        <w:left w:val="none" w:sz="0" w:space="0" w:color="auto"/>
                        <w:bottom w:val="none" w:sz="0" w:space="0" w:color="auto"/>
                        <w:right w:val="none" w:sz="0" w:space="0" w:color="auto"/>
                      </w:divBdr>
                      <w:divsChild>
                        <w:div w:id="288319185">
                          <w:marLeft w:val="90"/>
                          <w:marRight w:val="90"/>
                          <w:marTop w:val="90"/>
                          <w:marBottom w:val="90"/>
                          <w:divBdr>
                            <w:top w:val="none" w:sz="0" w:space="0" w:color="auto"/>
                            <w:left w:val="none" w:sz="0" w:space="0" w:color="auto"/>
                            <w:bottom w:val="none" w:sz="0" w:space="0" w:color="auto"/>
                            <w:right w:val="none" w:sz="0" w:space="0" w:color="auto"/>
                          </w:divBdr>
                          <w:divsChild>
                            <w:div w:id="814835199">
                              <w:marLeft w:val="0"/>
                              <w:marRight w:val="0"/>
                              <w:marTop w:val="0"/>
                              <w:marBottom w:val="0"/>
                              <w:divBdr>
                                <w:top w:val="none" w:sz="0" w:space="0" w:color="auto"/>
                                <w:left w:val="none" w:sz="0" w:space="0" w:color="auto"/>
                                <w:bottom w:val="none" w:sz="0" w:space="0" w:color="auto"/>
                                <w:right w:val="none" w:sz="0" w:space="0" w:color="auto"/>
                              </w:divBdr>
                              <w:divsChild>
                                <w:div w:id="934241388">
                                  <w:marLeft w:val="0"/>
                                  <w:marRight w:val="0"/>
                                  <w:marTop w:val="0"/>
                                  <w:marBottom w:val="0"/>
                                  <w:divBdr>
                                    <w:top w:val="none" w:sz="0" w:space="0" w:color="auto"/>
                                    <w:left w:val="none" w:sz="0" w:space="0" w:color="auto"/>
                                    <w:bottom w:val="none" w:sz="0" w:space="0" w:color="auto"/>
                                    <w:right w:val="none" w:sz="0" w:space="0" w:color="auto"/>
                                  </w:divBdr>
                                  <w:divsChild>
                                    <w:div w:id="12984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206432">
      <w:bodyDiv w:val="1"/>
      <w:marLeft w:val="0"/>
      <w:marRight w:val="0"/>
      <w:marTop w:val="0"/>
      <w:marBottom w:val="0"/>
      <w:divBdr>
        <w:top w:val="none" w:sz="0" w:space="0" w:color="auto"/>
        <w:left w:val="none" w:sz="0" w:space="0" w:color="auto"/>
        <w:bottom w:val="none" w:sz="0" w:space="0" w:color="auto"/>
        <w:right w:val="none" w:sz="0" w:space="0" w:color="auto"/>
      </w:divBdr>
    </w:div>
    <w:div w:id="1609123315">
      <w:bodyDiv w:val="1"/>
      <w:marLeft w:val="0"/>
      <w:marRight w:val="0"/>
      <w:marTop w:val="0"/>
      <w:marBottom w:val="0"/>
      <w:divBdr>
        <w:top w:val="none" w:sz="0" w:space="0" w:color="auto"/>
        <w:left w:val="none" w:sz="0" w:space="0" w:color="auto"/>
        <w:bottom w:val="none" w:sz="0" w:space="0" w:color="auto"/>
        <w:right w:val="none" w:sz="0" w:space="0" w:color="auto"/>
      </w:divBdr>
    </w:div>
    <w:div w:id="210372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7c8c059348e924abae02207c9bb5afc513f2b59f/" TargetMode="External"/><Relationship Id="rId13" Type="http://schemas.openxmlformats.org/officeDocument/2006/relationships/hyperlink" Target="http://www.consultant.ru/document/cons_doc_LAW_304549/57ab137e92ac256559904c56082a1e9639315af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04549/4306637bbcf331798b46e308dfca0bcc0dadb83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549/4306637bbcf331798b46e308dfca0bcc0dadb83c/" TargetMode="External"/><Relationship Id="rId5" Type="http://schemas.openxmlformats.org/officeDocument/2006/relationships/webSettings" Target="webSettings.xml"/><Relationship Id="rId15" Type="http://schemas.openxmlformats.org/officeDocument/2006/relationships/hyperlink" Target="http://www.consultant.ru/document/cons_doc_LAW_304549/57ab137e92ac256559904c56082a1e9639315af9/" TargetMode="External"/><Relationship Id="rId10" Type="http://schemas.openxmlformats.org/officeDocument/2006/relationships/hyperlink" Target="http://www.consultant.ru/document/cons_doc_LAW_304549/4306637bbcf331798b46e308dfca0bcc0dadb83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51040/94c6113a642e3b7baf717942f7cda2bef5b80541/" TargetMode="External"/><Relationship Id="rId14" Type="http://schemas.openxmlformats.org/officeDocument/2006/relationships/hyperlink" Target="http://www.consultant.ru/document/cons_doc_LAW_304549/57ab137e92ac256559904c56082a1e9639315af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9EAA0-E375-4AAE-86BD-04972ABE9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63181</Words>
  <Characters>360137</Characters>
  <Application>Microsoft Office Word</Application>
  <DocSecurity>0</DocSecurity>
  <Lines>3001</Lines>
  <Paragraphs>844</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СЕЛЬСКОГО ПОСЕЛЕНИЯ АЙГУЛЕВСКИЙ СЕЛЬСОВЕТ</vt:lpstr>
    </vt:vector>
  </TitlesOfParts>
  <Company>MUP</Company>
  <LinksUpToDate>false</LinksUpToDate>
  <CharactersWithSpaces>422474</CharactersWithSpaces>
  <SharedDoc>false</SharedDoc>
  <HLinks>
    <vt:vector size="228" baseType="variant">
      <vt:variant>
        <vt:i4>6619191</vt:i4>
      </vt:variant>
      <vt:variant>
        <vt:i4>111</vt:i4>
      </vt:variant>
      <vt:variant>
        <vt:i4>0</vt:i4>
      </vt:variant>
      <vt:variant>
        <vt:i4>5</vt:i4>
      </vt:variant>
      <vt:variant>
        <vt:lpwstr/>
      </vt:variant>
      <vt:variant>
        <vt:lpwstr>Par155</vt:lpwstr>
      </vt:variant>
      <vt:variant>
        <vt:i4>6815794</vt:i4>
      </vt:variant>
      <vt:variant>
        <vt:i4>108</vt:i4>
      </vt:variant>
      <vt:variant>
        <vt:i4>0</vt:i4>
      </vt:variant>
      <vt:variant>
        <vt:i4>5</vt:i4>
      </vt:variant>
      <vt:variant>
        <vt:lpwstr/>
      </vt:variant>
      <vt:variant>
        <vt:lpwstr>Par108</vt:lpwstr>
      </vt:variant>
      <vt:variant>
        <vt:i4>5570562</vt:i4>
      </vt:variant>
      <vt:variant>
        <vt:i4>105</vt:i4>
      </vt:variant>
      <vt:variant>
        <vt:i4>0</vt:i4>
      </vt:variant>
      <vt:variant>
        <vt:i4>5</vt:i4>
      </vt:variant>
      <vt:variant>
        <vt:lpwstr/>
      </vt:variant>
      <vt:variant>
        <vt:lpwstr>Par44</vt:lpwstr>
      </vt:variant>
      <vt:variant>
        <vt:i4>6619191</vt:i4>
      </vt:variant>
      <vt:variant>
        <vt:i4>102</vt:i4>
      </vt:variant>
      <vt:variant>
        <vt:i4>0</vt:i4>
      </vt:variant>
      <vt:variant>
        <vt:i4>5</vt:i4>
      </vt:variant>
      <vt:variant>
        <vt:lpwstr/>
      </vt:variant>
      <vt:variant>
        <vt:lpwstr>Par155</vt:lpwstr>
      </vt:variant>
      <vt:variant>
        <vt:i4>6619191</vt:i4>
      </vt:variant>
      <vt:variant>
        <vt:i4>99</vt:i4>
      </vt:variant>
      <vt:variant>
        <vt:i4>0</vt:i4>
      </vt:variant>
      <vt:variant>
        <vt:i4>5</vt:i4>
      </vt:variant>
      <vt:variant>
        <vt:lpwstr/>
      </vt:variant>
      <vt:variant>
        <vt:lpwstr>Par155</vt:lpwstr>
      </vt:variant>
      <vt:variant>
        <vt:i4>6291510</vt:i4>
      </vt:variant>
      <vt:variant>
        <vt:i4>96</vt:i4>
      </vt:variant>
      <vt:variant>
        <vt:i4>0</vt:i4>
      </vt:variant>
      <vt:variant>
        <vt:i4>5</vt:i4>
      </vt:variant>
      <vt:variant>
        <vt:lpwstr/>
      </vt:variant>
      <vt:variant>
        <vt:lpwstr>Par243</vt:lpwstr>
      </vt:variant>
      <vt:variant>
        <vt:i4>6488113</vt:i4>
      </vt:variant>
      <vt:variant>
        <vt:i4>93</vt:i4>
      </vt:variant>
      <vt:variant>
        <vt:i4>0</vt:i4>
      </vt:variant>
      <vt:variant>
        <vt:i4>5</vt:i4>
      </vt:variant>
      <vt:variant>
        <vt:lpwstr/>
      </vt:variant>
      <vt:variant>
        <vt:lpwstr>Par230</vt:lpwstr>
      </vt:variant>
      <vt:variant>
        <vt:i4>6291510</vt:i4>
      </vt:variant>
      <vt:variant>
        <vt:i4>90</vt:i4>
      </vt:variant>
      <vt:variant>
        <vt:i4>0</vt:i4>
      </vt:variant>
      <vt:variant>
        <vt:i4>5</vt:i4>
      </vt:variant>
      <vt:variant>
        <vt:lpwstr/>
      </vt:variant>
      <vt:variant>
        <vt:lpwstr>Par243</vt:lpwstr>
      </vt:variant>
      <vt:variant>
        <vt:i4>6488113</vt:i4>
      </vt:variant>
      <vt:variant>
        <vt:i4>87</vt:i4>
      </vt:variant>
      <vt:variant>
        <vt:i4>0</vt:i4>
      </vt:variant>
      <vt:variant>
        <vt:i4>5</vt:i4>
      </vt:variant>
      <vt:variant>
        <vt:lpwstr/>
      </vt:variant>
      <vt:variant>
        <vt:lpwstr>Par230</vt:lpwstr>
      </vt:variant>
      <vt:variant>
        <vt:i4>6619191</vt:i4>
      </vt:variant>
      <vt:variant>
        <vt:i4>84</vt:i4>
      </vt:variant>
      <vt:variant>
        <vt:i4>0</vt:i4>
      </vt:variant>
      <vt:variant>
        <vt:i4>5</vt:i4>
      </vt:variant>
      <vt:variant>
        <vt:lpwstr/>
      </vt:variant>
      <vt:variant>
        <vt:lpwstr>Par155</vt:lpwstr>
      </vt:variant>
      <vt:variant>
        <vt:i4>6619191</vt:i4>
      </vt:variant>
      <vt:variant>
        <vt:i4>81</vt:i4>
      </vt:variant>
      <vt:variant>
        <vt:i4>0</vt:i4>
      </vt:variant>
      <vt:variant>
        <vt:i4>5</vt:i4>
      </vt:variant>
      <vt:variant>
        <vt:lpwstr/>
      </vt:variant>
      <vt:variant>
        <vt:lpwstr>Par155</vt:lpwstr>
      </vt:variant>
      <vt:variant>
        <vt:i4>6619191</vt:i4>
      </vt:variant>
      <vt:variant>
        <vt:i4>78</vt:i4>
      </vt:variant>
      <vt:variant>
        <vt:i4>0</vt:i4>
      </vt:variant>
      <vt:variant>
        <vt:i4>5</vt:i4>
      </vt:variant>
      <vt:variant>
        <vt:lpwstr/>
      </vt:variant>
      <vt:variant>
        <vt:lpwstr>Par155</vt:lpwstr>
      </vt:variant>
      <vt:variant>
        <vt:i4>6619191</vt:i4>
      </vt:variant>
      <vt:variant>
        <vt:i4>75</vt:i4>
      </vt:variant>
      <vt:variant>
        <vt:i4>0</vt:i4>
      </vt:variant>
      <vt:variant>
        <vt:i4>5</vt:i4>
      </vt:variant>
      <vt:variant>
        <vt:lpwstr/>
      </vt:variant>
      <vt:variant>
        <vt:lpwstr>Par155</vt:lpwstr>
      </vt:variant>
      <vt:variant>
        <vt:i4>6291504</vt:i4>
      </vt:variant>
      <vt:variant>
        <vt:i4>72</vt:i4>
      </vt:variant>
      <vt:variant>
        <vt:i4>0</vt:i4>
      </vt:variant>
      <vt:variant>
        <vt:i4>5</vt:i4>
      </vt:variant>
      <vt:variant>
        <vt:lpwstr/>
      </vt:variant>
      <vt:variant>
        <vt:lpwstr>Par223</vt:lpwstr>
      </vt:variant>
      <vt:variant>
        <vt:i4>6553659</vt:i4>
      </vt:variant>
      <vt:variant>
        <vt:i4>69</vt:i4>
      </vt:variant>
      <vt:variant>
        <vt:i4>0</vt:i4>
      </vt:variant>
      <vt:variant>
        <vt:i4>5</vt:i4>
      </vt:variant>
      <vt:variant>
        <vt:lpwstr/>
      </vt:variant>
      <vt:variant>
        <vt:lpwstr>Par194</vt:lpwstr>
      </vt:variant>
      <vt:variant>
        <vt:i4>6619191</vt:i4>
      </vt:variant>
      <vt:variant>
        <vt:i4>66</vt:i4>
      </vt:variant>
      <vt:variant>
        <vt:i4>0</vt:i4>
      </vt:variant>
      <vt:variant>
        <vt:i4>5</vt:i4>
      </vt:variant>
      <vt:variant>
        <vt:lpwstr/>
      </vt:variant>
      <vt:variant>
        <vt:lpwstr>Par155</vt:lpwstr>
      </vt:variant>
      <vt:variant>
        <vt:i4>6750258</vt:i4>
      </vt:variant>
      <vt:variant>
        <vt:i4>63</vt:i4>
      </vt:variant>
      <vt:variant>
        <vt:i4>0</vt:i4>
      </vt:variant>
      <vt:variant>
        <vt:i4>5</vt:i4>
      </vt:variant>
      <vt:variant>
        <vt:lpwstr/>
      </vt:variant>
      <vt:variant>
        <vt:lpwstr>Par305</vt:lpwstr>
      </vt:variant>
      <vt:variant>
        <vt:i4>6422587</vt:i4>
      </vt:variant>
      <vt:variant>
        <vt:i4>60</vt:i4>
      </vt:variant>
      <vt:variant>
        <vt:i4>0</vt:i4>
      </vt:variant>
      <vt:variant>
        <vt:i4>5</vt:i4>
      </vt:variant>
      <vt:variant>
        <vt:lpwstr/>
      </vt:variant>
      <vt:variant>
        <vt:lpwstr>Par291</vt:lpwstr>
      </vt:variant>
      <vt:variant>
        <vt:i4>6619191</vt:i4>
      </vt:variant>
      <vt:variant>
        <vt:i4>57</vt:i4>
      </vt:variant>
      <vt:variant>
        <vt:i4>0</vt:i4>
      </vt:variant>
      <vt:variant>
        <vt:i4>5</vt:i4>
      </vt:variant>
      <vt:variant>
        <vt:lpwstr/>
      </vt:variant>
      <vt:variant>
        <vt:lpwstr>Par155</vt:lpwstr>
      </vt:variant>
      <vt:variant>
        <vt:i4>6619191</vt:i4>
      </vt:variant>
      <vt:variant>
        <vt:i4>54</vt:i4>
      </vt:variant>
      <vt:variant>
        <vt:i4>0</vt:i4>
      </vt:variant>
      <vt:variant>
        <vt:i4>5</vt:i4>
      </vt:variant>
      <vt:variant>
        <vt:lpwstr/>
      </vt:variant>
      <vt:variant>
        <vt:lpwstr>Par155</vt:lpwstr>
      </vt:variant>
      <vt:variant>
        <vt:i4>6291504</vt:i4>
      </vt:variant>
      <vt:variant>
        <vt:i4>51</vt:i4>
      </vt:variant>
      <vt:variant>
        <vt:i4>0</vt:i4>
      </vt:variant>
      <vt:variant>
        <vt:i4>5</vt:i4>
      </vt:variant>
      <vt:variant>
        <vt:lpwstr/>
      </vt:variant>
      <vt:variant>
        <vt:lpwstr>Par223</vt:lpwstr>
      </vt:variant>
      <vt:variant>
        <vt:i4>6553659</vt:i4>
      </vt:variant>
      <vt:variant>
        <vt:i4>48</vt:i4>
      </vt:variant>
      <vt:variant>
        <vt:i4>0</vt:i4>
      </vt:variant>
      <vt:variant>
        <vt:i4>5</vt:i4>
      </vt:variant>
      <vt:variant>
        <vt:lpwstr/>
      </vt:variant>
      <vt:variant>
        <vt:lpwstr>Par194</vt:lpwstr>
      </vt:variant>
      <vt:variant>
        <vt:i4>6750266</vt:i4>
      </vt:variant>
      <vt:variant>
        <vt:i4>45</vt:i4>
      </vt:variant>
      <vt:variant>
        <vt:i4>0</vt:i4>
      </vt:variant>
      <vt:variant>
        <vt:i4>5</vt:i4>
      </vt:variant>
      <vt:variant>
        <vt:lpwstr/>
      </vt:variant>
      <vt:variant>
        <vt:lpwstr>Par187</vt:lpwstr>
      </vt:variant>
      <vt:variant>
        <vt:i4>6619191</vt:i4>
      </vt:variant>
      <vt:variant>
        <vt:i4>42</vt:i4>
      </vt:variant>
      <vt:variant>
        <vt:i4>0</vt:i4>
      </vt:variant>
      <vt:variant>
        <vt:i4>5</vt:i4>
      </vt:variant>
      <vt:variant>
        <vt:lpwstr/>
      </vt:variant>
      <vt:variant>
        <vt:lpwstr>Par155</vt:lpwstr>
      </vt:variant>
      <vt:variant>
        <vt:i4>6750266</vt:i4>
      </vt:variant>
      <vt:variant>
        <vt:i4>39</vt:i4>
      </vt:variant>
      <vt:variant>
        <vt:i4>0</vt:i4>
      </vt:variant>
      <vt:variant>
        <vt:i4>5</vt:i4>
      </vt:variant>
      <vt:variant>
        <vt:lpwstr/>
      </vt:variant>
      <vt:variant>
        <vt:lpwstr>Par187</vt:lpwstr>
      </vt:variant>
      <vt:variant>
        <vt:i4>6619191</vt:i4>
      </vt:variant>
      <vt:variant>
        <vt:i4>36</vt:i4>
      </vt:variant>
      <vt:variant>
        <vt:i4>0</vt:i4>
      </vt:variant>
      <vt:variant>
        <vt:i4>5</vt:i4>
      </vt:variant>
      <vt:variant>
        <vt:lpwstr/>
      </vt:variant>
      <vt:variant>
        <vt:lpwstr>Par155</vt:lpwstr>
      </vt:variant>
      <vt:variant>
        <vt:i4>6619191</vt:i4>
      </vt:variant>
      <vt:variant>
        <vt:i4>33</vt:i4>
      </vt:variant>
      <vt:variant>
        <vt:i4>0</vt:i4>
      </vt:variant>
      <vt:variant>
        <vt:i4>5</vt:i4>
      </vt:variant>
      <vt:variant>
        <vt:lpwstr/>
      </vt:variant>
      <vt:variant>
        <vt:lpwstr>Par155</vt:lpwstr>
      </vt:variant>
      <vt:variant>
        <vt:i4>6684726</vt:i4>
      </vt:variant>
      <vt:variant>
        <vt:i4>30</vt:i4>
      </vt:variant>
      <vt:variant>
        <vt:i4>0</vt:i4>
      </vt:variant>
      <vt:variant>
        <vt:i4>5</vt:i4>
      </vt:variant>
      <vt:variant>
        <vt:lpwstr/>
      </vt:variant>
      <vt:variant>
        <vt:lpwstr>Par146</vt:lpwstr>
      </vt:variant>
      <vt:variant>
        <vt:i4>6357051</vt:i4>
      </vt:variant>
      <vt:variant>
        <vt:i4>27</vt:i4>
      </vt:variant>
      <vt:variant>
        <vt:i4>0</vt:i4>
      </vt:variant>
      <vt:variant>
        <vt:i4>5</vt:i4>
      </vt:variant>
      <vt:variant>
        <vt:lpwstr/>
      </vt:variant>
      <vt:variant>
        <vt:lpwstr>Par191</vt:lpwstr>
      </vt:variant>
      <vt:variant>
        <vt:i4>6422583</vt:i4>
      </vt:variant>
      <vt:variant>
        <vt:i4>24</vt:i4>
      </vt:variant>
      <vt:variant>
        <vt:i4>0</vt:i4>
      </vt:variant>
      <vt:variant>
        <vt:i4>5</vt:i4>
      </vt:variant>
      <vt:variant>
        <vt:lpwstr/>
      </vt:variant>
      <vt:variant>
        <vt:lpwstr>Par152</vt:lpwstr>
      </vt:variant>
      <vt:variant>
        <vt:i4>3604553</vt:i4>
      </vt:variant>
      <vt:variant>
        <vt:i4>21</vt:i4>
      </vt:variant>
      <vt:variant>
        <vt:i4>0</vt:i4>
      </vt:variant>
      <vt:variant>
        <vt:i4>5</vt:i4>
      </vt:variant>
      <vt:variant>
        <vt:lpwstr>http://www.consultant.ru/document/cons_doc_LAW_304549/57ab137e92ac256559904c56082a1e9639315af9/</vt:lpwstr>
      </vt:variant>
      <vt:variant>
        <vt:lpwstr>dst56</vt:lpwstr>
      </vt:variant>
      <vt:variant>
        <vt:i4>3407945</vt:i4>
      </vt:variant>
      <vt:variant>
        <vt:i4>18</vt:i4>
      </vt:variant>
      <vt:variant>
        <vt:i4>0</vt:i4>
      </vt:variant>
      <vt:variant>
        <vt:i4>5</vt:i4>
      </vt:variant>
      <vt:variant>
        <vt:lpwstr>http://www.consultant.ru/document/cons_doc_LAW_304549/57ab137e92ac256559904c56082a1e9639315af9/</vt:lpwstr>
      </vt:variant>
      <vt:variant>
        <vt:lpwstr>dst65</vt:lpwstr>
      </vt:variant>
      <vt:variant>
        <vt:i4>3604553</vt:i4>
      </vt:variant>
      <vt:variant>
        <vt:i4>15</vt:i4>
      </vt:variant>
      <vt:variant>
        <vt:i4>0</vt:i4>
      </vt:variant>
      <vt:variant>
        <vt:i4>5</vt:i4>
      </vt:variant>
      <vt:variant>
        <vt:lpwstr>http://www.consultant.ru/document/cons_doc_LAW_304549/57ab137e92ac256559904c56082a1e9639315af9/</vt:lpwstr>
      </vt:variant>
      <vt:variant>
        <vt:lpwstr>dst52</vt:lpwstr>
      </vt:variant>
      <vt:variant>
        <vt:i4>7077915</vt:i4>
      </vt:variant>
      <vt:variant>
        <vt:i4>12</vt:i4>
      </vt:variant>
      <vt:variant>
        <vt:i4>0</vt:i4>
      </vt:variant>
      <vt:variant>
        <vt:i4>5</vt:i4>
      </vt:variant>
      <vt:variant>
        <vt:lpwstr>http://www.consultant.ru/document/cons_doc_LAW_304549/4306637bbcf331798b46e308dfca0bcc0dadb83c/</vt:lpwstr>
      </vt:variant>
      <vt:variant>
        <vt:lpwstr>dst43</vt:lpwstr>
      </vt:variant>
      <vt:variant>
        <vt:i4>7077915</vt:i4>
      </vt:variant>
      <vt:variant>
        <vt:i4>9</vt:i4>
      </vt:variant>
      <vt:variant>
        <vt:i4>0</vt:i4>
      </vt:variant>
      <vt:variant>
        <vt:i4>5</vt:i4>
      </vt:variant>
      <vt:variant>
        <vt:lpwstr>http://www.consultant.ru/document/cons_doc_LAW_304549/4306637bbcf331798b46e308dfca0bcc0dadb83c/</vt:lpwstr>
      </vt:variant>
      <vt:variant>
        <vt:lpwstr>dst42</vt:lpwstr>
      </vt:variant>
      <vt:variant>
        <vt:i4>7077915</vt:i4>
      </vt:variant>
      <vt:variant>
        <vt:i4>6</vt:i4>
      </vt:variant>
      <vt:variant>
        <vt:i4>0</vt:i4>
      </vt:variant>
      <vt:variant>
        <vt:i4>5</vt:i4>
      </vt:variant>
      <vt:variant>
        <vt:lpwstr>http://www.consultant.ru/document/cons_doc_LAW_304549/4306637bbcf331798b46e308dfca0bcc0dadb83c/</vt:lpwstr>
      </vt:variant>
      <vt:variant>
        <vt:lpwstr>dst41</vt:lpwstr>
      </vt:variant>
      <vt:variant>
        <vt:i4>5963877</vt:i4>
      </vt:variant>
      <vt:variant>
        <vt:i4>3</vt:i4>
      </vt:variant>
      <vt:variant>
        <vt:i4>0</vt:i4>
      </vt:variant>
      <vt:variant>
        <vt:i4>5</vt:i4>
      </vt:variant>
      <vt:variant>
        <vt:lpwstr>http://www.consultant.ru/document/cons_doc_LAW_51040/94c6113a642e3b7baf717942f7cda2bef5b80541/</vt:lpwstr>
      </vt:variant>
      <vt:variant>
        <vt:lpwstr>dst1216</vt:lpwstr>
      </vt:variant>
      <vt:variant>
        <vt:i4>6553600</vt:i4>
      </vt:variant>
      <vt:variant>
        <vt:i4>0</vt:i4>
      </vt:variant>
      <vt:variant>
        <vt:i4>0</vt:i4>
      </vt:variant>
      <vt:variant>
        <vt:i4>5</vt:i4>
      </vt:variant>
      <vt:variant>
        <vt:lpwstr>http://www.consultant.ru/document/cons_doc_LAW_51040/7c8c059348e924abae02207c9bb5afc513f2b59f/</vt:lpwstr>
      </vt:variant>
      <vt:variant>
        <vt:lpwstr>dst101612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СЕЛЬСКОГО ПОСЕЛЕНИЯ АЙГУЛЕВСКИЙ СЕЛЬСОВЕТ</dc:title>
  <dc:subject/>
  <dc:creator>Mikhailenko</dc:creator>
  <cp:keywords/>
  <cp:lastModifiedBy>5</cp:lastModifiedBy>
  <cp:revision>6</cp:revision>
  <cp:lastPrinted>2016-10-18T11:22:00Z</cp:lastPrinted>
  <dcterms:created xsi:type="dcterms:W3CDTF">2019-03-24T13:43:00Z</dcterms:created>
  <dcterms:modified xsi:type="dcterms:W3CDTF">2019-10-21T05:02:00Z</dcterms:modified>
</cp:coreProperties>
</file>